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C4D94" w14:textId="77777777" w:rsidR="00076D19" w:rsidRDefault="00870C52">
      <w:pPr>
        <w:jc w:val="center"/>
        <w:rPr>
          <w:rFonts w:asciiTheme="majorHAnsi" w:hAnsiTheme="majorHAnsi" w:cstheme="majorHAnsi"/>
          <w:b/>
          <w:szCs w:val="28"/>
        </w:rPr>
      </w:pPr>
      <w:r>
        <w:rPr>
          <w:rFonts w:asciiTheme="majorHAnsi" w:hAnsiTheme="majorHAnsi" w:cstheme="majorHAnsi"/>
          <w:b/>
          <w:szCs w:val="28"/>
        </w:rPr>
        <w:t>ỦY BAN NHÂN DÂN THÀNH PHỐ HỒ CHÍ MINH</w:t>
      </w:r>
    </w:p>
    <w:p w14:paraId="2B9910A4" w14:textId="77777777" w:rsidR="00076D19" w:rsidRDefault="00870C52">
      <w:pPr>
        <w:jc w:val="center"/>
        <w:rPr>
          <w:rFonts w:asciiTheme="majorHAnsi" w:hAnsiTheme="majorHAnsi" w:cstheme="majorHAnsi"/>
          <w:b/>
          <w:szCs w:val="28"/>
        </w:rPr>
      </w:pPr>
      <w:r>
        <w:rPr>
          <w:rFonts w:asciiTheme="majorHAnsi" w:hAnsiTheme="majorHAnsi" w:cstheme="majorHAnsi"/>
          <w:b/>
          <w:szCs w:val="28"/>
        </w:rPr>
        <w:t>TRƯỜNG CAO ĐẲNG LÝ TỰ TRỌNG THÀNH PHỐ HỒ CHÍ MINH</w:t>
      </w:r>
    </w:p>
    <w:p w14:paraId="2A203062" w14:textId="77777777" w:rsidR="00076D19" w:rsidRDefault="00870C52">
      <w:pPr>
        <w:jc w:val="center"/>
        <w:rPr>
          <w:rFonts w:asciiTheme="majorHAnsi" w:hAnsiTheme="majorHAnsi" w:cstheme="majorHAnsi"/>
          <w:b/>
          <w:szCs w:val="28"/>
        </w:rPr>
      </w:pPr>
      <w:r>
        <w:rPr>
          <w:rFonts w:asciiTheme="majorHAnsi" w:hAnsiTheme="majorHAnsi" w:cstheme="majorHAnsi"/>
          <w:b/>
          <w:szCs w:val="28"/>
        </w:rPr>
        <w:t xml:space="preserve">KHOA </w:t>
      </w:r>
      <w:r>
        <w:rPr>
          <w:rFonts w:asciiTheme="majorHAnsi" w:hAnsiTheme="majorHAnsi" w:cstheme="majorHAnsi"/>
          <w:b/>
          <w:color w:val="FF0000"/>
          <w:szCs w:val="28"/>
        </w:rPr>
        <w:t>XÂY DỰNG</w:t>
      </w:r>
    </w:p>
    <w:p w14:paraId="2FECDA0C" w14:textId="77777777" w:rsidR="00076D19" w:rsidRDefault="00076D19">
      <w:pPr>
        <w:jc w:val="center"/>
        <w:rPr>
          <w:rFonts w:asciiTheme="majorHAnsi" w:hAnsiTheme="majorHAnsi" w:cstheme="majorHAnsi"/>
          <w:b/>
          <w:color w:val="FF0000"/>
          <w:szCs w:val="28"/>
        </w:rPr>
      </w:pPr>
    </w:p>
    <w:p w14:paraId="2C75CBE9" w14:textId="77777777" w:rsidR="00076D19" w:rsidRDefault="00870C52">
      <w:pPr>
        <w:jc w:val="center"/>
        <w:rPr>
          <w:rFonts w:asciiTheme="majorHAnsi" w:hAnsiTheme="majorHAnsi" w:cstheme="majorHAnsi"/>
          <w:b/>
          <w:color w:val="FF0000"/>
          <w:szCs w:val="28"/>
        </w:rPr>
      </w:pPr>
      <w:r>
        <w:rPr>
          <w:rFonts w:asciiTheme="majorHAnsi" w:hAnsiTheme="majorHAnsi" w:cstheme="majorHAnsi"/>
          <w:noProof/>
          <w:lang w:val="vi-VN" w:eastAsia="vi-VN"/>
        </w:rPr>
        <w:drawing>
          <wp:inline distT="0" distB="0" distL="0" distR="0" wp14:anchorId="27EDBF5C" wp14:editId="66D2EC2F">
            <wp:extent cx="1495425" cy="1020445"/>
            <wp:effectExtent l="0" t="0" r="0" b="8255"/>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14:paraId="3E1C8369" w14:textId="77777777" w:rsidR="00076D19" w:rsidRDefault="00076D19">
      <w:pPr>
        <w:jc w:val="center"/>
        <w:rPr>
          <w:rFonts w:asciiTheme="majorHAnsi" w:hAnsiTheme="majorHAnsi" w:cstheme="majorHAnsi"/>
          <w:b/>
          <w:color w:val="FF0000"/>
          <w:szCs w:val="28"/>
        </w:rPr>
      </w:pPr>
    </w:p>
    <w:p w14:paraId="66EA1DD9" w14:textId="77777777" w:rsidR="00076D19" w:rsidRDefault="00076D19">
      <w:pPr>
        <w:jc w:val="center"/>
        <w:rPr>
          <w:rFonts w:asciiTheme="majorHAnsi" w:hAnsiTheme="majorHAnsi" w:cstheme="majorHAnsi"/>
          <w:b/>
          <w:color w:val="FF0000"/>
          <w:szCs w:val="28"/>
        </w:rPr>
      </w:pPr>
    </w:p>
    <w:p w14:paraId="3E87EB58" w14:textId="77777777" w:rsidR="00076D19" w:rsidRDefault="00870C52">
      <w:pPr>
        <w:ind w:left="426" w:firstLine="720"/>
        <w:jc w:val="both"/>
        <w:rPr>
          <w:rFonts w:asciiTheme="majorHAnsi" w:hAnsiTheme="majorHAnsi" w:cstheme="majorHAnsi"/>
          <w:b/>
          <w:bCs/>
          <w:szCs w:val="28"/>
        </w:rPr>
      </w:pPr>
      <w:r>
        <w:rPr>
          <w:rFonts w:asciiTheme="majorHAnsi" w:hAnsiTheme="majorHAnsi" w:cstheme="majorHAnsi"/>
          <w:b/>
          <w:bCs/>
          <w:szCs w:val="28"/>
        </w:rPr>
        <w:t>SVTH:   1. NGUYỄN NGUYÊN VŨ - MSSV :19004250</w:t>
      </w:r>
    </w:p>
    <w:p w14:paraId="7F5C5CD1" w14:textId="77777777" w:rsidR="00076D19" w:rsidRDefault="00870C52">
      <w:pPr>
        <w:ind w:left="1440" w:firstLine="720"/>
        <w:jc w:val="both"/>
        <w:rPr>
          <w:rFonts w:asciiTheme="majorHAnsi" w:hAnsiTheme="majorHAnsi" w:cstheme="majorHAnsi"/>
          <w:b/>
          <w:bCs/>
          <w:szCs w:val="28"/>
        </w:rPr>
      </w:pPr>
      <w:r>
        <w:rPr>
          <w:rFonts w:asciiTheme="majorHAnsi" w:hAnsiTheme="majorHAnsi" w:cstheme="majorHAnsi"/>
          <w:b/>
          <w:bCs/>
          <w:szCs w:val="28"/>
        </w:rPr>
        <w:t xml:space="preserve"> 2. NGUYỄN VĂN LÂM      - </w:t>
      </w:r>
      <w:proofErr w:type="gramStart"/>
      <w:r>
        <w:rPr>
          <w:rFonts w:asciiTheme="majorHAnsi" w:hAnsiTheme="majorHAnsi" w:cstheme="majorHAnsi"/>
          <w:b/>
          <w:bCs/>
          <w:szCs w:val="28"/>
        </w:rPr>
        <w:t>MSSV :</w:t>
      </w:r>
      <w:proofErr w:type="gramEnd"/>
      <w:r w:rsidR="00A74FE4" w:rsidRPr="00A74FE4">
        <w:t xml:space="preserve"> </w:t>
      </w:r>
      <w:r w:rsidR="00A74FE4" w:rsidRPr="00A74FE4">
        <w:rPr>
          <w:rFonts w:asciiTheme="majorHAnsi" w:hAnsiTheme="majorHAnsi" w:cstheme="majorHAnsi"/>
          <w:b/>
          <w:bCs/>
          <w:szCs w:val="28"/>
        </w:rPr>
        <w:t>19004210</w:t>
      </w:r>
    </w:p>
    <w:p w14:paraId="1561B391" w14:textId="77777777" w:rsidR="00076D19" w:rsidRPr="00357BD7" w:rsidRDefault="00870C52" w:rsidP="00357BD7">
      <w:pPr>
        <w:ind w:left="1440" w:firstLine="720"/>
        <w:jc w:val="both"/>
        <w:rPr>
          <w:rFonts w:asciiTheme="majorHAnsi" w:hAnsiTheme="majorHAnsi" w:cstheme="majorHAnsi"/>
          <w:b/>
          <w:bCs/>
          <w:szCs w:val="28"/>
        </w:rPr>
      </w:pPr>
      <w:r>
        <w:rPr>
          <w:rFonts w:asciiTheme="majorHAnsi" w:hAnsiTheme="majorHAnsi" w:cstheme="majorHAnsi"/>
          <w:b/>
          <w:bCs/>
          <w:szCs w:val="28"/>
        </w:rPr>
        <w:t xml:space="preserve"> 3. NGUYỄN THÀNH ĐẠT - </w:t>
      </w:r>
      <w:proofErr w:type="gramStart"/>
      <w:r>
        <w:rPr>
          <w:rFonts w:asciiTheme="majorHAnsi" w:hAnsiTheme="majorHAnsi" w:cstheme="majorHAnsi"/>
          <w:b/>
          <w:bCs/>
          <w:szCs w:val="28"/>
        </w:rPr>
        <w:t>MSSV</w:t>
      </w:r>
      <w:r w:rsidR="00A74FE4">
        <w:rPr>
          <w:rFonts w:asciiTheme="majorHAnsi" w:hAnsiTheme="majorHAnsi" w:cstheme="majorHAnsi"/>
          <w:b/>
          <w:bCs/>
          <w:szCs w:val="28"/>
        </w:rPr>
        <w:t xml:space="preserve"> :</w:t>
      </w:r>
      <w:proofErr w:type="gramEnd"/>
      <w:r w:rsidR="00A74FE4" w:rsidRPr="00A74FE4">
        <w:t xml:space="preserve"> </w:t>
      </w:r>
      <w:r w:rsidR="00A74FE4" w:rsidRPr="00A74FE4">
        <w:rPr>
          <w:rFonts w:asciiTheme="majorHAnsi" w:hAnsiTheme="majorHAnsi" w:cstheme="majorHAnsi"/>
          <w:b/>
          <w:bCs/>
          <w:szCs w:val="28"/>
        </w:rPr>
        <w:t>19002807</w:t>
      </w:r>
    </w:p>
    <w:p w14:paraId="60327C0B" w14:textId="77777777" w:rsidR="00076D19" w:rsidRDefault="00870C52">
      <w:pPr>
        <w:jc w:val="center"/>
        <w:rPr>
          <w:rFonts w:asciiTheme="majorHAnsi" w:hAnsiTheme="majorHAnsi" w:cstheme="majorHAnsi"/>
          <w:b/>
          <w:color w:val="FF0000"/>
          <w:sz w:val="32"/>
          <w:szCs w:val="32"/>
        </w:rPr>
      </w:pPr>
      <w:r>
        <w:rPr>
          <w:rFonts w:asciiTheme="majorHAnsi" w:hAnsiTheme="majorHAnsi" w:cstheme="majorHAnsi"/>
          <w:b/>
          <w:color w:val="FF0000"/>
          <w:sz w:val="32"/>
          <w:szCs w:val="32"/>
        </w:rPr>
        <w:t>QUY ĐỊNH PHÁP LUẬT VÀ QUY TRÌNH, HỒ SƠ THANH –QUYẾT TOÁN HỢP ĐỒNG TRONG XÂY DỰNG HIỆN NAY. VÍ DỤ MINH HỌA</w:t>
      </w:r>
    </w:p>
    <w:p w14:paraId="0BCD9EF2" w14:textId="77777777" w:rsidR="00076D19" w:rsidRDefault="00076D19">
      <w:pPr>
        <w:jc w:val="center"/>
        <w:rPr>
          <w:rFonts w:asciiTheme="majorHAnsi" w:hAnsiTheme="majorHAnsi" w:cstheme="majorHAnsi"/>
          <w:b/>
          <w:color w:val="FF0000"/>
          <w:szCs w:val="28"/>
        </w:rPr>
      </w:pPr>
    </w:p>
    <w:p w14:paraId="6A57616F" w14:textId="77777777" w:rsidR="00076D19" w:rsidRPr="00CF329E" w:rsidRDefault="00870C52">
      <w:pPr>
        <w:widowControl w:val="0"/>
        <w:jc w:val="both"/>
        <w:rPr>
          <w:rFonts w:asciiTheme="majorHAnsi" w:hAnsiTheme="majorHAnsi" w:cstheme="majorHAnsi"/>
          <w:b/>
          <w:color w:val="000000"/>
          <w:szCs w:val="28"/>
        </w:rPr>
      </w:pPr>
      <w:proofErr w:type="spellStart"/>
      <w:r>
        <w:rPr>
          <w:rFonts w:asciiTheme="majorHAnsi" w:hAnsiTheme="majorHAnsi" w:cstheme="majorHAnsi"/>
          <w:b/>
          <w:szCs w:val="28"/>
        </w:rPr>
        <w:t>Ngành</w:t>
      </w:r>
      <w:proofErr w:type="spellEnd"/>
      <w:r>
        <w:rPr>
          <w:rFonts w:asciiTheme="majorHAnsi" w:hAnsiTheme="majorHAnsi" w:cstheme="majorHAnsi"/>
          <w:b/>
          <w:szCs w:val="28"/>
        </w:rPr>
        <w:t xml:space="preserve"> </w:t>
      </w:r>
      <w:proofErr w:type="spellStart"/>
      <w:r>
        <w:rPr>
          <w:rFonts w:asciiTheme="majorHAnsi" w:hAnsiTheme="majorHAnsi" w:cstheme="majorHAnsi"/>
          <w:b/>
          <w:szCs w:val="28"/>
        </w:rPr>
        <w:t>học</w:t>
      </w:r>
      <w:proofErr w:type="spellEnd"/>
      <w:r>
        <w:rPr>
          <w:rFonts w:asciiTheme="majorHAnsi" w:hAnsiTheme="majorHAnsi" w:cstheme="majorHAnsi"/>
          <w:b/>
          <w:szCs w:val="28"/>
        </w:rPr>
        <w:t>:</w:t>
      </w:r>
      <w:r w:rsidRPr="00CF329E">
        <w:rPr>
          <w:rFonts w:asciiTheme="majorHAnsi" w:hAnsiTheme="majorHAnsi" w:cstheme="majorHAnsi"/>
          <w:b/>
          <w:color w:val="000000"/>
          <w:szCs w:val="28"/>
        </w:rPr>
        <w:t xml:space="preserve"> </w:t>
      </w:r>
      <w:proofErr w:type="spellStart"/>
      <w:r w:rsidRPr="00CF329E">
        <w:rPr>
          <w:rFonts w:asciiTheme="majorHAnsi" w:hAnsiTheme="majorHAnsi" w:cstheme="majorHAnsi"/>
          <w:b/>
          <w:color w:val="FF0000"/>
          <w:szCs w:val="28"/>
        </w:rPr>
        <w:t>Kỹ</w:t>
      </w:r>
      <w:proofErr w:type="spellEnd"/>
      <w:r w:rsidRPr="00CF329E">
        <w:rPr>
          <w:rFonts w:asciiTheme="majorHAnsi" w:hAnsiTheme="majorHAnsi" w:cstheme="majorHAnsi"/>
          <w:b/>
          <w:color w:val="FF0000"/>
          <w:szCs w:val="28"/>
        </w:rPr>
        <w:t xml:space="preserve"> </w:t>
      </w:r>
      <w:proofErr w:type="spellStart"/>
      <w:r w:rsidRPr="00CF329E">
        <w:rPr>
          <w:rFonts w:asciiTheme="majorHAnsi" w:hAnsiTheme="majorHAnsi" w:cstheme="majorHAnsi"/>
          <w:b/>
          <w:color w:val="FF0000"/>
          <w:szCs w:val="28"/>
        </w:rPr>
        <w:t>thuật</w:t>
      </w:r>
      <w:proofErr w:type="spellEnd"/>
      <w:r w:rsidRPr="00CF329E">
        <w:rPr>
          <w:rFonts w:asciiTheme="majorHAnsi" w:hAnsiTheme="majorHAnsi" w:cstheme="majorHAnsi"/>
          <w:b/>
          <w:color w:val="FF0000"/>
          <w:szCs w:val="28"/>
        </w:rPr>
        <w:t xml:space="preserve"> </w:t>
      </w:r>
      <w:proofErr w:type="spellStart"/>
      <w:r w:rsidRPr="00CF329E">
        <w:rPr>
          <w:rFonts w:asciiTheme="majorHAnsi" w:hAnsiTheme="majorHAnsi" w:cstheme="majorHAnsi"/>
          <w:b/>
          <w:color w:val="FF0000"/>
          <w:szCs w:val="28"/>
        </w:rPr>
        <w:t>xây</w:t>
      </w:r>
      <w:proofErr w:type="spellEnd"/>
      <w:r w:rsidRPr="00CF329E">
        <w:rPr>
          <w:rFonts w:asciiTheme="majorHAnsi" w:hAnsiTheme="majorHAnsi" w:cstheme="majorHAnsi"/>
          <w:b/>
          <w:color w:val="FF0000"/>
          <w:szCs w:val="28"/>
        </w:rPr>
        <w:t xml:space="preserve"> </w:t>
      </w:r>
      <w:proofErr w:type="spellStart"/>
      <w:r w:rsidRPr="00CF329E">
        <w:rPr>
          <w:rFonts w:asciiTheme="majorHAnsi" w:hAnsiTheme="majorHAnsi" w:cstheme="majorHAnsi"/>
          <w:b/>
          <w:color w:val="FF0000"/>
          <w:szCs w:val="28"/>
        </w:rPr>
        <w:t>dựng</w:t>
      </w:r>
      <w:proofErr w:type="spellEnd"/>
    </w:p>
    <w:p w14:paraId="3541D004" w14:textId="77777777" w:rsidR="00076D19" w:rsidRPr="00CF329E" w:rsidRDefault="00870C52" w:rsidP="00357BD7">
      <w:pPr>
        <w:widowControl w:val="0"/>
        <w:jc w:val="both"/>
        <w:rPr>
          <w:rFonts w:asciiTheme="majorHAnsi" w:hAnsiTheme="majorHAnsi" w:cstheme="majorHAnsi"/>
          <w:b/>
          <w:color w:val="000000"/>
          <w:szCs w:val="28"/>
        </w:rPr>
      </w:pPr>
      <w:proofErr w:type="spellStart"/>
      <w:r w:rsidRPr="00CF329E">
        <w:rPr>
          <w:rFonts w:asciiTheme="majorHAnsi" w:hAnsiTheme="majorHAnsi" w:cstheme="majorHAnsi"/>
          <w:b/>
          <w:color w:val="000000"/>
          <w:szCs w:val="28"/>
        </w:rPr>
        <w:t>Lớp</w:t>
      </w:r>
      <w:proofErr w:type="spellEnd"/>
      <w:r w:rsidRPr="00CF329E">
        <w:rPr>
          <w:rFonts w:asciiTheme="majorHAnsi" w:hAnsiTheme="majorHAnsi" w:cstheme="majorHAnsi"/>
          <w:b/>
          <w:color w:val="000000"/>
          <w:szCs w:val="28"/>
        </w:rPr>
        <w:t xml:space="preserve"> </w:t>
      </w:r>
      <w:proofErr w:type="spellStart"/>
      <w:r w:rsidRPr="00CF329E">
        <w:rPr>
          <w:rFonts w:asciiTheme="majorHAnsi" w:hAnsiTheme="majorHAnsi" w:cstheme="majorHAnsi"/>
          <w:b/>
          <w:color w:val="000000"/>
          <w:szCs w:val="28"/>
        </w:rPr>
        <w:t>học</w:t>
      </w:r>
      <w:proofErr w:type="spellEnd"/>
      <w:r w:rsidRPr="00CF329E">
        <w:rPr>
          <w:rFonts w:asciiTheme="majorHAnsi" w:hAnsiTheme="majorHAnsi" w:cstheme="majorHAnsi"/>
          <w:b/>
          <w:color w:val="000000"/>
          <w:szCs w:val="28"/>
        </w:rPr>
        <w:t>: 19C1- KXD1</w:t>
      </w:r>
    </w:p>
    <w:p w14:paraId="38D60A7C" w14:textId="77777777" w:rsidR="00076D19" w:rsidRPr="000E3280" w:rsidRDefault="00870C52">
      <w:pPr>
        <w:jc w:val="center"/>
        <w:rPr>
          <w:rFonts w:asciiTheme="majorHAnsi" w:hAnsiTheme="majorHAnsi" w:cstheme="majorHAnsi"/>
          <w:b/>
          <w:szCs w:val="28"/>
        </w:rPr>
      </w:pPr>
      <w:r>
        <w:rPr>
          <w:rFonts w:asciiTheme="majorHAnsi" w:hAnsiTheme="majorHAnsi" w:cstheme="majorHAnsi"/>
          <w:b/>
          <w:szCs w:val="28"/>
        </w:rPr>
        <w:t xml:space="preserve">TIỂU LUẬN MÔN </w:t>
      </w:r>
      <w:r w:rsidR="000E3280">
        <w:rPr>
          <w:rFonts w:asciiTheme="majorHAnsi" w:hAnsiTheme="majorHAnsi" w:cstheme="majorHAnsi"/>
          <w:b/>
          <w:szCs w:val="28"/>
        </w:rPr>
        <w:t>ĐẤU THẦU</w:t>
      </w:r>
    </w:p>
    <w:p w14:paraId="065D1982" w14:textId="77777777" w:rsidR="00357BD7" w:rsidRDefault="00357BD7" w:rsidP="00357BD7">
      <w:pPr>
        <w:ind w:left="2160"/>
        <w:rPr>
          <w:rFonts w:asciiTheme="majorHAnsi" w:hAnsiTheme="majorHAnsi" w:cstheme="majorHAnsi"/>
          <w:b/>
          <w:szCs w:val="28"/>
        </w:rPr>
      </w:pPr>
    </w:p>
    <w:p w14:paraId="3CA83744" w14:textId="77777777" w:rsidR="00357BD7" w:rsidRDefault="00870C52" w:rsidP="00357BD7">
      <w:pPr>
        <w:ind w:left="2160"/>
        <w:rPr>
          <w:rFonts w:asciiTheme="majorHAnsi" w:hAnsiTheme="majorHAnsi" w:cstheme="majorHAnsi"/>
          <w:b/>
          <w:color w:val="FF0000"/>
          <w:szCs w:val="28"/>
        </w:rPr>
      </w:pPr>
      <w:r>
        <w:rPr>
          <w:rFonts w:asciiTheme="majorHAnsi" w:hAnsiTheme="majorHAnsi" w:cstheme="majorHAnsi"/>
          <w:b/>
          <w:szCs w:val="28"/>
        </w:rPr>
        <w:t xml:space="preserve">GVGD:  </w:t>
      </w:r>
      <w:r>
        <w:rPr>
          <w:rFonts w:asciiTheme="majorHAnsi" w:hAnsiTheme="majorHAnsi" w:cstheme="majorHAnsi"/>
          <w:b/>
          <w:color w:val="FF0000"/>
          <w:szCs w:val="28"/>
        </w:rPr>
        <w:t>TRẦN NGỌC TUẤN</w:t>
      </w:r>
    </w:p>
    <w:p w14:paraId="1C5CF788" w14:textId="77777777" w:rsidR="00357BD7" w:rsidRDefault="00357BD7" w:rsidP="00357BD7">
      <w:pPr>
        <w:ind w:left="1440" w:firstLine="720"/>
        <w:rPr>
          <w:rFonts w:asciiTheme="majorHAnsi" w:hAnsiTheme="majorHAnsi" w:cstheme="majorHAnsi"/>
          <w:b/>
          <w:szCs w:val="28"/>
        </w:rPr>
      </w:pPr>
    </w:p>
    <w:p w14:paraId="3590EF5A" w14:textId="77777777" w:rsidR="00076D19" w:rsidRDefault="00870C52" w:rsidP="00357BD7">
      <w:pPr>
        <w:ind w:left="1440" w:firstLine="720"/>
        <w:rPr>
          <w:rFonts w:asciiTheme="majorHAnsi" w:hAnsiTheme="majorHAnsi" w:cstheme="majorHAnsi"/>
          <w:b/>
          <w:szCs w:val="28"/>
        </w:rPr>
      </w:pPr>
      <w:proofErr w:type="spellStart"/>
      <w:r>
        <w:rPr>
          <w:rFonts w:asciiTheme="majorHAnsi" w:hAnsiTheme="majorHAnsi" w:cstheme="majorHAnsi"/>
          <w:b/>
          <w:szCs w:val="28"/>
        </w:rPr>
        <w:t>Thành</w:t>
      </w:r>
      <w:proofErr w:type="spellEnd"/>
      <w:r>
        <w:rPr>
          <w:rFonts w:asciiTheme="majorHAnsi" w:hAnsiTheme="majorHAnsi" w:cstheme="majorHAnsi"/>
          <w:b/>
          <w:szCs w:val="28"/>
        </w:rPr>
        <w:t xml:space="preserve"> </w:t>
      </w:r>
      <w:proofErr w:type="spellStart"/>
      <w:r>
        <w:rPr>
          <w:rFonts w:asciiTheme="majorHAnsi" w:hAnsiTheme="majorHAnsi" w:cstheme="majorHAnsi"/>
          <w:b/>
          <w:szCs w:val="28"/>
        </w:rPr>
        <w:t>phố</w:t>
      </w:r>
      <w:proofErr w:type="spellEnd"/>
      <w:r>
        <w:rPr>
          <w:rFonts w:asciiTheme="majorHAnsi" w:hAnsiTheme="majorHAnsi" w:cstheme="majorHAnsi"/>
          <w:b/>
          <w:szCs w:val="28"/>
        </w:rPr>
        <w:t xml:space="preserve"> </w:t>
      </w:r>
      <w:proofErr w:type="spellStart"/>
      <w:r>
        <w:rPr>
          <w:rFonts w:asciiTheme="majorHAnsi" w:hAnsiTheme="majorHAnsi" w:cstheme="majorHAnsi"/>
          <w:b/>
          <w:szCs w:val="28"/>
        </w:rPr>
        <w:t>Hồ</w:t>
      </w:r>
      <w:proofErr w:type="spellEnd"/>
      <w:r>
        <w:rPr>
          <w:rFonts w:asciiTheme="majorHAnsi" w:hAnsiTheme="majorHAnsi" w:cstheme="majorHAnsi"/>
          <w:b/>
          <w:szCs w:val="28"/>
        </w:rPr>
        <w:t xml:space="preserve"> </w:t>
      </w:r>
      <w:proofErr w:type="spellStart"/>
      <w:r>
        <w:rPr>
          <w:rFonts w:asciiTheme="majorHAnsi" w:hAnsiTheme="majorHAnsi" w:cstheme="majorHAnsi"/>
          <w:b/>
          <w:szCs w:val="28"/>
        </w:rPr>
        <w:t>Chí</w:t>
      </w:r>
      <w:proofErr w:type="spellEnd"/>
      <w:r>
        <w:rPr>
          <w:rFonts w:asciiTheme="majorHAnsi" w:hAnsiTheme="majorHAnsi" w:cstheme="majorHAnsi"/>
          <w:b/>
          <w:szCs w:val="28"/>
        </w:rPr>
        <w:t xml:space="preserve"> Minh – 2021</w:t>
      </w:r>
    </w:p>
    <w:p w14:paraId="143B2C76" w14:textId="77777777" w:rsidR="00076D19" w:rsidRDefault="00076D19">
      <w:pPr>
        <w:rPr>
          <w:rFonts w:asciiTheme="majorHAnsi" w:hAnsiTheme="majorHAnsi" w:cstheme="majorHAnsi"/>
          <w:b/>
          <w:szCs w:val="28"/>
        </w:rPr>
        <w:sectPr w:rsidR="00076D19">
          <w:headerReference w:type="even" r:id="rId10"/>
          <w:headerReference w:type="default" r:id="rId11"/>
          <w:footerReference w:type="even" r:id="rId12"/>
          <w:footerReference w:type="default" r:id="rId13"/>
          <w:headerReference w:type="first" r:id="rId14"/>
          <w:footerReference w:type="first" r:id="rId15"/>
          <w:pgSz w:w="11907" w:h="16839"/>
          <w:pgMar w:top="1418" w:right="1134" w:bottom="1418" w:left="1701" w:header="720" w:footer="720" w:gutter="0"/>
          <w:pgBorders w:display="firstPage">
            <w:top w:val="twistedLines1" w:sz="18" w:space="2" w:color="auto"/>
            <w:left w:val="twistedLines1" w:sz="18" w:space="4" w:color="auto"/>
            <w:bottom w:val="twistedLines1" w:sz="18" w:space="2" w:color="auto"/>
            <w:right w:val="twistedLines1" w:sz="18" w:space="4" w:color="auto"/>
          </w:pgBorders>
          <w:cols w:space="720"/>
          <w:docGrid w:linePitch="360"/>
        </w:sectPr>
      </w:pPr>
    </w:p>
    <w:p w14:paraId="3D255966" w14:textId="77777777" w:rsidR="00076D19" w:rsidRDefault="00870C52">
      <w:pPr>
        <w:jc w:val="center"/>
        <w:rPr>
          <w:rFonts w:asciiTheme="majorHAnsi" w:hAnsiTheme="majorHAnsi" w:cstheme="majorHAnsi"/>
          <w:b/>
          <w:szCs w:val="28"/>
        </w:rPr>
      </w:pPr>
      <w:r>
        <w:rPr>
          <w:rFonts w:asciiTheme="majorHAnsi" w:hAnsiTheme="majorHAnsi" w:cstheme="majorHAnsi"/>
          <w:b/>
          <w:szCs w:val="28"/>
        </w:rPr>
        <w:lastRenderedPageBreak/>
        <w:t>ỦY BAN NHÂN DÂN THÀNH PHỐ HỒ CHÍ MINH</w:t>
      </w:r>
    </w:p>
    <w:p w14:paraId="5CE3702D" w14:textId="77777777" w:rsidR="00076D19" w:rsidRDefault="00870C52">
      <w:pPr>
        <w:jc w:val="center"/>
        <w:rPr>
          <w:rFonts w:asciiTheme="majorHAnsi" w:hAnsiTheme="majorHAnsi" w:cstheme="majorHAnsi"/>
          <w:b/>
          <w:szCs w:val="28"/>
        </w:rPr>
      </w:pPr>
      <w:r>
        <w:rPr>
          <w:rFonts w:asciiTheme="majorHAnsi" w:hAnsiTheme="majorHAnsi" w:cstheme="majorHAnsi"/>
          <w:b/>
          <w:szCs w:val="28"/>
        </w:rPr>
        <w:t>TRƯỜNG CAO ĐẲNG LÝ TỰ TRỌNG THÀNH PHỐ HỒ CHÍ MINH</w:t>
      </w:r>
    </w:p>
    <w:p w14:paraId="1C534B30" w14:textId="77777777" w:rsidR="00076D19" w:rsidRDefault="00870C52">
      <w:pPr>
        <w:jc w:val="center"/>
        <w:rPr>
          <w:rFonts w:asciiTheme="majorHAnsi" w:hAnsiTheme="majorHAnsi" w:cstheme="majorHAnsi"/>
          <w:b/>
          <w:szCs w:val="28"/>
        </w:rPr>
      </w:pPr>
      <w:r>
        <w:rPr>
          <w:rFonts w:asciiTheme="majorHAnsi" w:hAnsiTheme="majorHAnsi" w:cstheme="majorHAnsi"/>
          <w:b/>
          <w:szCs w:val="28"/>
        </w:rPr>
        <w:t xml:space="preserve">KHOA </w:t>
      </w:r>
      <w:r>
        <w:rPr>
          <w:rFonts w:asciiTheme="majorHAnsi" w:hAnsiTheme="majorHAnsi" w:cstheme="majorHAnsi"/>
          <w:b/>
          <w:color w:val="FF0000"/>
          <w:szCs w:val="28"/>
        </w:rPr>
        <w:t>XÂY DỰNG</w:t>
      </w:r>
    </w:p>
    <w:p w14:paraId="427825F0" w14:textId="77777777" w:rsidR="00076D19" w:rsidRDefault="00076D19">
      <w:pPr>
        <w:jc w:val="center"/>
        <w:rPr>
          <w:rFonts w:asciiTheme="majorHAnsi" w:hAnsiTheme="majorHAnsi" w:cstheme="majorHAnsi"/>
          <w:b/>
          <w:color w:val="FF0000"/>
          <w:szCs w:val="28"/>
        </w:rPr>
      </w:pPr>
    </w:p>
    <w:p w14:paraId="16543631" w14:textId="77777777" w:rsidR="00076D19" w:rsidRDefault="00870C52">
      <w:pPr>
        <w:jc w:val="center"/>
        <w:rPr>
          <w:rFonts w:asciiTheme="majorHAnsi" w:hAnsiTheme="majorHAnsi" w:cstheme="majorHAnsi"/>
          <w:b/>
          <w:color w:val="FF0000"/>
          <w:szCs w:val="28"/>
        </w:rPr>
      </w:pPr>
      <w:r>
        <w:rPr>
          <w:rFonts w:asciiTheme="majorHAnsi" w:hAnsiTheme="majorHAnsi" w:cstheme="majorHAnsi"/>
          <w:noProof/>
          <w:lang w:val="vi-VN" w:eastAsia="vi-VN"/>
        </w:rPr>
        <w:drawing>
          <wp:inline distT="0" distB="0" distL="0" distR="0" wp14:anchorId="44BBB704" wp14:editId="7068FC87">
            <wp:extent cx="1495425" cy="1020445"/>
            <wp:effectExtent l="0" t="0" r="0" b="8255"/>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14:paraId="37AFACA6" w14:textId="77777777" w:rsidR="00076D19" w:rsidRDefault="00076D19">
      <w:pPr>
        <w:jc w:val="center"/>
        <w:rPr>
          <w:rFonts w:asciiTheme="majorHAnsi" w:hAnsiTheme="majorHAnsi" w:cstheme="majorHAnsi"/>
          <w:b/>
          <w:color w:val="FF0000"/>
          <w:szCs w:val="28"/>
        </w:rPr>
      </w:pPr>
    </w:p>
    <w:p w14:paraId="697F34A5" w14:textId="77777777" w:rsidR="00076D19" w:rsidRDefault="00076D19">
      <w:pPr>
        <w:jc w:val="center"/>
        <w:rPr>
          <w:rFonts w:asciiTheme="majorHAnsi" w:hAnsiTheme="majorHAnsi" w:cstheme="majorHAnsi"/>
          <w:b/>
          <w:color w:val="FF0000"/>
          <w:szCs w:val="28"/>
        </w:rPr>
      </w:pPr>
    </w:p>
    <w:p w14:paraId="50137DB3" w14:textId="77777777" w:rsidR="00076D19" w:rsidRDefault="00870C52">
      <w:pPr>
        <w:ind w:left="426" w:firstLine="720"/>
        <w:jc w:val="both"/>
        <w:rPr>
          <w:rFonts w:asciiTheme="majorHAnsi" w:hAnsiTheme="majorHAnsi" w:cstheme="majorHAnsi"/>
          <w:b/>
          <w:bCs/>
          <w:szCs w:val="28"/>
        </w:rPr>
      </w:pPr>
      <w:r>
        <w:rPr>
          <w:rFonts w:asciiTheme="majorHAnsi" w:hAnsiTheme="majorHAnsi" w:cstheme="majorHAnsi"/>
          <w:b/>
          <w:bCs/>
          <w:szCs w:val="28"/>
        </w:rPr>
        <w:t>SVTH:   1. NGUYỄN NGU</w:t>
      </w:r>
      <w:r w:rsidR="008102AD">
        <w:rPr>
          <w:rFonts w:asciiTheme="majorHAnsi" w:hAnsiTheme="majorHAnsi" w:cstheme="majorHAnsi"/>
          <w:b/>
          <w:bCs/>
          <w:szCs w:val="28"/>
        </w:rPr>
        <w:t xml:space="preserve">YÊN </w:t>
      </w:r>
      <w:proofErr w:type="gramStart"/>
      <w:r w:rsidR="008102AD">
        <w:rPr>
          <w:rFonts w:asciiTheme="majorHAnsi" w:hAnsiTheme="majorHAnsi" w:cstheme="majorHAnsi"/>
          <w:b/>
          <w:bCs/>
          <w:szCs w:val="28"/>
        </w:rPr>
        <w:t xml:space="preserve">VŨ </w:t>
      </w:r>
      <w:r>
        <w:rPr>
          <w:rFonts w:asciiTheme="majorHAnsi" w:hAnsiTheme="majorHAnsi" w:cstheme="majorHAnsi"/>
          <w:b/>
          <w:bCs/>
          <w:szCs w:val="28"/>
        </w:rPr>
        <w:t xml:space="preserve"> -</w:t>
      </w:r>
      <w:proofErr w:type="gramEnd"/>
      <w:r>
        <w:rPr>
          <w:rFonts w:asciiTheme="majorHAnsi" w:hAnsiTheme="majorHAnsi" w:cstheme="majorHAnsi"/>
          <w:b/>
          <w:bCs/>
          <w:szCs w:val="28"/>
        </w:rPr>
        <w:t xml:space="preserve"> MSSV:19004250</w:t>
      </w:r>
    </w:p>
    <w:p w14:paraId="16CA1B1D" w14:textId="77777777" w:rsidR="00076D19" w:rsidRDefault="008102AD" w:rsidP="008102AD">
      <w:pPr>
        <w:jc w:val="both"/>
        <w:rPr>
          <w:rFonts w:asciiTheme="majorHAnsi" w:hAnsiTheme="majorHAnsi" w:cstheme="majorHAnsi"/>
          <w:b/>
          <w:bCs/>
          <w:szCs w:val="28"/>
        </w:rPr>
      </w:pPr>
      <w:r>
        <w:rPr>
          <w:rFonts w:asciiTheme="majorHAnsi" w:hAnsiTheme="majorHAnsi" w:cstheme="majorHAnsi"/>
          <w:b/>
          <w:bCs/>
          <w:szCs w:val="28"/>
        </w:rPr>
        <w:t xml:space="preserve">                                </w:t>
      </w:r>
      <w:r w:rsidR="00870C52">
        <w:rPr>
          <w:rFonts w:asciiTheme="majorHAnsi" w:hAnsiTheme="majorHAnsi" w:cstheme="majorHAnsi"/>
          <w:b/>
          <w:bCs/>
          <w:szCs w:val="28"/>
        </w:rPr>
        <w:t xml:space="preserve"> 2. NGUYỄ</w:t>
      </w:r>
      <w:r>
        <w:rPr>
          <w:rFonts w:asciiTheme="majorHAnsi" w:hAnsiTheme="majorHAnsi" w:cstheme="majorHAnsi"/>
          <w:b/>
          <w:bCs/>
          <w:szCs w:val="28"/>
        </w:rPr>
        <w:t xml:space="preserve">N VĂN LÂM      </w:t>
      </w:r>
      <w:r w:rsidR="00870C52">
        <w:rPr>
          <w:rFonts w:asciiTheme="majorHAnsi" w:hAnsiTheme="majorHAnsi" w:cstheme="majorHAnsi"/>
          <w:b/>
          <w:bCs/>
          <w:szCs w:val="28"/>
        </w:rPr>
        <w:t xml:space="preserve"> - MSSV:</w:t>
      </w:r>
      <w:r w:rsidR="00A74FE4" w:rsidRPr="00A74FE4">
        <w:t xml:space="preserve"> </w:t>
      </w:r>
      <w:r w:rsidR="00A74FE4" w:rsidRPr="00A74FE4">
        <w:rPr>
          <w:rFonts w:asciiTheme="majorHAnsi" w:hAnsiTheme="majorHAnsi" w:cstheme="majorHAnsi"/>
          <w:b/>
          <w:bCs/>
          <w:szCs w:val="28"/>
        </w:rPr>
        <w:t>19004210</w:t>
      </w:r>
    </w:p>
    <w:p w14:paraId="627EEE44" w14:textId="77777777" w:rsidR="00076D19" w:rsidRDefault="008102AD" w:rsidP="008102AD">
      <w:pPr>
        <w:jc w:val="both"/>
        <w:rPr>
          <w:rFonts w:asciiTheme="majorHAnsi" w:hAnsiTheme="majorHAnsi" w:cstheme="majorHAnsi"/>
          <w:b/>
          <w:bCs/>
          <w:szCs w:val="28"/>
        </w:rPr>
      </w:pPr>
      <w:r>
        <w:rPr>
          <w:rFonts w:asciiTheme="majorHAnsi" w:hAnsiTheme="majorHAnsi" w:cstheme="majorHAnsi"/>
          <w:b/>
          <w:bCs/>
          <w:szCs w:val="28"/>
        </w:rPr>
        <w:t xml:space="preserve">                                </w:t>
      </w:r>
      <w:r w:rsidR="00870C52">
        <w:rPr>
          <w:rFonts w:asciiTheme="majorHAnsi" w:hAnsiTheme="majorHAnsi" w:cstheme="majorHAnsi"/>
          <w:b/>
          <w:bCs/>
          <w:szCs w:val="28"/>
        </w:rPr>
        <w:t xml:space="preserve"> 3. NGUYỄN THÀNH </w:t>
      </w:r>
      <w:proofErr w:type="gramStart"/>
      <w:r w:rsidR="00870C52">
        <w:rPr>
          <w:rFonts w:asciiTheme="majorHAnsi" w:hAnsiTheme="majorHAnsi" w:cstheme="majorHAnsi"/>
          <w:b/>
          <w:bCs/>
          <w:szCs w:val="28"/>
        </w:rPr>
        <w:t>ĐẠ</w:t>
      </w:r>
      <w:r>
        <w:rPr>
          <w:rFonts w:asciiTheme="majorHAnsi" w:hAnsiTheme="majorHAnsi" w:cstheme="majorHAnsi"/>
          <w:b/>
          <w:bCs/>
          <w:szCs w:val="28"/>
        </w:rPr>
        <w:t xml:space="preserve">T  </w:t>
      </w:r>
      <w:r w:rsidR="00870C52">
        <w:rPr>
          <w:rFonts w:asciiTheme="majorHAnsi" w:hAnsiTheme="majorHAnsi" w:cstheme="majorHAnsi"/>
          <w:b/>
          <w:bCs/>
          <w:szCs w:val="28"/>
        </w:rPr>
        <w:t>-</w:t>
      </w:r>
      <w:proofErr w:type="gramEnd"/>
      <w:r w:rsidR="00870C52">
        <w:rPr>
          <w:rFonts w:asciiTheme="majorHAnsi" w:hAnsiTheme="majorHAnsi" w:cstheme="majorHAnsi"/>
          <w:b/>
          <w:bCs/>
          <w:szCs w:val="28"/>
        </w:rPr>
        <w:t xml:space="preserve"> MSSV:</w:t>
      </w:r>
      <w:r w:rsidR="00A74FE4" w:rsidRPr="00A74FE4">
        <w:t xml:space="preserve"> </w:t>
      </w:r>
      <w:r w:rsidR="00A74FE4" w:rsidRPr="00A74FE4">
        <w:rPr>
          <w:rFonts w:asciiTheme="majorHAnsi" w:hAnsiTheme="majorHAnsi" w:cstheme="majorHAnsi"/>
          <w:b/>
          <w:bCs/>
          <w:szCs w:val="28"/>
        </w:rPr>
        <w:t>19002807</w:t>
      </w:r>
    </w:p>
    <w:p w14:paraId="7E0D0720" w14:textId="77777777" w:rsidR="00076D19" w:rsidRDefault="00870C52">
      <w:pPr>
        <w:jc w:val="center"/>
        <w:rPr>
          <w:rFonts w:asciiTheme="majorHAnsi" w:hAnsiTheme="majorHAnsi" w:cstheme="majorHAnsi"/>
          <w:b/>
          <w:color w:val="FF0000"/>
          <w:sz w:val="32"/>
          <w:szCs w:val="32"/>
        </w:rPr>
      </w:pPr>
      <w:r>
        <w:rPr>
          <w:rFonts w:asciiTheme="majorHAnsi" w:hAnsiTheme="majorHAnsi" w:cstheme="majorHAnsi"/>
          <w:b/>
          <w:color w:val="FF0000"/>
          <w:sz w:val="32"/>
          <w:szCs w:val="32"/>
        </w:rPr>
        <w:t>QUY ĐỊNH PHÁP LUẬT VÀ QUY TRÌNH, HỒ SƠ THANH –QUYẾT TOÁN HỢP ĐỒNG TRONG XÂY DỰNG HIỆN NAY. VÍ DỤ MINH HỌA</w:t>
      </w:r>
    </w:p>
    <w:p w14:paraId="54D75EC5" w14:textId="77777777" w:rsidR="00076D19" w:rsidRDefault="00076D19">
      <w:pPr>
        <w:jc w:val="center"/>
        <w:rPr>
          <w:rFonts w:asciiTheme="majorHAnsi" w:hAnsiTheme="majorHAnsi" w:cstheme="majorHAnsi"/>
          <w:b/>
          <w:color w:val="FF0000"/>
          <w:szCs w:val="28"/>
        </w:rPr>
      </w:pPr>
    </w:p>
    <w:p w14:paraId="655B870D" w14:textId="77777777" w:rsidR="00076D19" w:rsidRPr="00CF329E" w:rsidRDefault="00870C52">
      <w:pPr>
        <w:widowControl w:val="0"/>
        <w:jc w:val="both"/>
        <w:rPr>
          <w:rFonts w:asciiTheme="majorHAnsi" w:hAnsiTheme="majorHAnsi" w:cstheme="majorHAnsi"/>
          <w:b/>
          <w:color w:val="000000"/>
          <w:szCs w:val="28"/>
        </w:rPr>
      </w:pPr>
      <w:proofErr w:type="spellStart"/>
      <w:r>
        <w:rPr>
          <w:rFonts w:asciiTheme="majorHAnsi" w:hAnsiTheme="majorHAnsi" w:cstheme="majorHAnsi"/>
          <w:b/>
          <w:szCs w:val="28"/>
        </w:rPr>
        <w:t>Ngành</w:t>
      </w:r>
      <w:proofErr w:type="spellEnd"/>
      <w:r>
        <w:rPr>
          <w:rFonts w:asciiTheme="majorHAnsi" w:hAnsiTheme="majorHAnsi" w:cstheme="majorHAnsi"/>
          <w:b/>
          <w:szCs w:val="28"/>
        </w:rPr>
        <w:t xml:space="preserve"> </w:t>
      </w:r>
      <w:proofErr w:type="spellStart"/>
      <w:r>
        <w:rPr>
          <w:rFonts w:asciiTheme="majorHAnsi" w:hAnsiTheme="majorHAnsi" w:cstheme="majorHAnsi"/>
          <w:b/>
          <w:szCs w:val="28"/>
        </w:rPr>
        <w:t>học</w:t>
      </w:r>
      <w:proofErr w:type="spellEnd"/>
      <w:r>
        <w:rPr>
          <w:rFonts w:asciiTheme="majorHAnsi" w:hAnsiTheme="majorHAnsi" w:cstheme="majorHAnsi"/>
          <w:b/>
          <w:szCs w:val="28"/>
        </w:rPr>
        <w:t>:</w:t>
      </w:r>
      <w:r w:rsidRPr="00CF329E">
        <w:rPr>
          <w:rFonts w:asciiTheme="majorHAnsi" w:hAnsiTheme="majorHAnsi" w:cstheme="majorHAnsi"/>
          <w:b/>
          <w:color w:val="000000"/>
          <w:szCs w:val="28"/>
        </w:rPr>
        <w:t xml:space="preserve"> </w:t>
      </w:r>
      <w:proofErr w:type="spellStart"/>
      <w:r w:rsidRPr="00CF329E">
        <w:rPr>
          <w:rFonts w:asciiTheme="majorHAnsi" w:hAnsiTheme="majorHAnsi" w:cstheme="majorHAnsi"/>
          <w:b/>
          <w:color w:val="FF0000"/>
          <w:szCs w:val="28"/>
        </w:rPr>
        <w:t>Kỹ</w:t>
      </w:r>
      <w:proofErr w:type="spellEnd"/>
      <w:r w:rsidRPr="00CF329E">
        <w:rPr>
          <w:rFonts w:asciiTheme="majorHAnsi" w:hAnsiTheme="majorHAnsi" w:cstheme="majorHAnsi"/>
          <w:b/>
          <w:color w:val="FF0000"/>
          <w:szCs w:val="28"/>
        </w:rPr>
        <w:t xml:space="preserve"> </w:t>
      </w:r>
      <w:proofErr w:type="spellStart"/>
      <w:r w:rsidRPr="00CF329E">
        <w:rPr>
          <w:rFonts w:asciiTheme="majorHAnsi" w:hAnsiTheme="majorHAnsi" w:cstheme="majorHAnsi"/>
          <w:b/>
          <w:color w:val="FF0000"/>
          <w:szCs w:val="28"/>
        </w:rPr>
        <w:t>thuật</w:t>
      </w:r>
      <w:proofErr w:type="spellEnd"/>
      <w:r w:rsidRPr="00CF329E">
        <w:rPr>
          <w:rFonts w:asciiTheme="majorHAnsi" w:hAnsiTheme="majorHAnsi" w:cstheme="majorHAnsi"/>
          <w:b/>
          <w:color w:val="FF0000"/>
          <w:szCs w:val="28"/>
        </w:rPr>
        <w:t xml:space="preserve"> </w:t>
      </w:r>
      <w:proofErr w:type="spellStart"/>
      <w:r w:rsidRPr="00CF329E">
        <w:rPr>
          <w:rFonts w:asciiTheme="majorHAnsi" w:hAnsiTheme="majorHAnsi" w:cstheme="majorHAnsi"/>
          <w:b/>
          <w:color w:val="FF0000"/>
          <w:szCs w:val="28"/>
        </w:rPr>
        <w:t>xây</w:t>
      </w:r>
      <w:proofErr w:type="spellEnd"/>
      <w:r w:rsidRPr="00CF329E">
        <w:rPr>
          <w:rFonts w:asciiTheme="majorHAnsi" w:hAnsiTheme="majorHAnsi" w:cstheme="majorHAnsi"/>
          <w:b/>
          <w:color w:val="FF0000"/>
          <w:szCs w:val="28"/>
        </w:rPr>
        <w:t xml:space="preserve"> </w:t>
      </w:r>
      <w:proofErr w:type="spellStart"/>
      <w:r w:rsidRPr="00CF329E">
        <w:rPr>
          <w:rFonts w:asciiTheme="majorHAnsi" w:hAnsiTheme="majorHAnsi" w:cstheme="majorHAnsi"/>
          <w:b/>
          <w:color w:val="FF0000"/>
          <w:szCs w:val="28"/>
        </w:rPr>
        <w:t>dựng</w:t>
      </w:r>
      <w:proofErr w:type="spellEnd"/>
    </w:p>
    <w:p w14:paraId="0358F59D" w14:textId="77777777" w:rsidR="00076D19" w:rsidRPr="00CF329E" w:rsidRDefault="00870C52">
      <w:pPr>
        <w:widowControl w:val="0"/>
        <w:jc w:val="both"/>
        <w:rPr>
          <w:rFonts w:asciiTheme="majorHAnsi" w:hAnsiTheme="majorHAnsi" w:cstheme="majorHAnsi"/>
          <w:b/>
          <w:color w:val="000000"/>
          <w:szCs w:val="28"/>
        </w:rPr>
      </w:pPr>
      <w:proofErr w:type="spellStart"/>
      <w:r w:rsidRPr="00CF329E">
        <w:rPr>
          <w:rFonts w:asciiTheme="majorHAnsi" w:hAnsiTheme="majorHAnsi" w:cstheme="majorHAnsi"/>
          <w:b/>
          <w:color w:val="000000"/>
          <w:szCs w:val="28"/>
        </w:rPr>
        <w:t>Lớp</w:t>
      </w:r>
      <w:proofErr w:type="spellEnd"/>
      <w:r w:rsidRPr="00CF329E">
        <w:rPr>
          <w:rFonts w:asciiTheme="majorHAnsi" w:hAnsiTheme="majorHAnsi" w:cstheme="majorHAnsi"/>
          <w:b/>
          <w:color w:val="000000"/>
          <w:szCs w:val="28"/>
        </w:rPr>
        <w:t xml:space="preserve"> </w:t>
      </w:r>
      <w:proofErr w:type="spellStart"/>
      <w:r w:rsidRPr="00CF329E">
        <w:rPr>
          <w:rFonts w:asciiTheme="majorHAnsi" w:hAnsiTheme="majorHAnsi" w:cstheme="majorHAnsi"/>
          <w:b/>
          <w:color w:val="000000"/>
          <w:szCs w:val="28"/>
        </w:rPr>
        <w:t>học</w:t>
      </w:r>
      <w:proofErr w:type="spellEnd"/>
      <w:r w:rsidRPr="00CF329E">
        <w:rPr>
          <w:rFonts w:asciiTheme="majorHAnsi" w:hAnsiTheme="majorHAnsi" w:cstheme="majorHAnsi"/>
          <w:b/>
          <w:color w:val="000000"/>
          <w:szCs w:val="28"/>
        </w:rPr>
        <w:t>: 19C1-KXD1</w:t>
      </w:r>
    </w:p>
    <w:p w14:paraId="06D32D21" w14:textId="77777777" w:rsidR="00076D19" w:rsidRPr="000E3280" w:rsidRDefault="00870C52">
      <w:pPr>
        <w:jc w:val="center"/>
        <w:rPr>
          <w:rFonts w:asciiTheme="majorHAnsi" w:hAnsiTheme="majorHAnsi" w:cstheme="majorHAnsi"/>
          <w:b/>
          <w:szCs w:val="28"/>
        </w:rPr>
      </w:pPr>
      <w:r>
        <w:rPr>
          <w:rFonts w:asciiTheme="majorHAnsi" w:hAnsiTheme="majorHAnsi" w:cstheme="majorHAnsi"/>
          <w:b/>
          <w:szCs w:val="28"/>
        </w:rPr>
        <w:t xml:space="preserve">TIỂU LUẬN MÔN </w:t>
      </w:r>
      <w:r w:rsidR="000E3280">
        <w:rPr>
          <w:rFonts w:asciiTheme="majorHAnsi" w:hAnsiTheme="majorHAnsi" w:cstheme="majorHAnsi"/>
          <w:b/>
          <w:szCs w:val="28"/>
        </w:rPr>
        <w:t>ĐẤU THẦU</w:t>
      </w:r>
    </w:p>
    <w:p w14:paraId="6E76FB17" w14:textId="77777777" w:rsidR="00076D19" w:rsidRDefault="00076D19">
      <w:pPr>
        <w:rPr>
          <w:rFonts w:asciiTheme="majorHAnsi" w:hAnsiTheme="majorHAnsi" w:cstheme="majorHAnsi"/>
          <w:b/>
          <w:szCs w:val="28"/>
        </w:rPr>
      </w:pPr>
    </w:p>
    <w:p w14:paraId="658B92B8" w14:textId="77777777" w:rsidR="00357BD7" w:rsidRDefault="00870C52" w:rsidP="00357BD7">
      <w:pPr>
        <w:ind w:left="720" w:firstLine="720"/>
        <w:jc w:val="both"/>
        <w:rPr>
          <w:rFonts w:asciiTheme="majorHAnsi" w:hAnsiTheme="majorHAnsi" w:cstheme="majorHAnsi"/>
          <w:b/>
          <w:szCs w:val="28"/>
        </w:rPr>
      </w:pPr>
      <w:r>
        <w:rPr>
          <w:rFonts w:asciiTheme="majorHAnsi" w:hAnsiTheme="majorHAnsi" w:cstheme="majorHAnsi"/>
          <w:b/>
          <w:szCs w:val="28"/>
        </w:rPr>
        <w:t>GV CHẤM 1</w:t>
      </w:r>
      <w:r>
        <w:rPr>
          <w:rFonts w:asciiTheme="majorHAnsi" w:hAnsiTheme="majorHAnsi" w:cstheme="majorHAnsi"/>
          <w:b/>
          <w:szCs w:val="28"/>
        </w:rPr>
        <w:tab/>
      </w:r>
      <w:r>
        <w:rPr>
          <w:rFonts w:asciiTheme="majorHAnsi" w:hAnsiTheme="majorHAnsi" w:cstheme="majorHAnsi"/>
          <w:b/>
          <w:szCs w:val="28"/>
        </w:rPr>
        <w:tab/>
      </w:r>
      <w:r>
        <w:rPr>
          <w:rFonts w:asciiTheme="majorHAnsi" w:hAnsiTheme="majorHAnsi" w:cstheme="majorHAnsi"/>
          <w:b/>
          <w:szCs w:val="28"/>
        </w:rPr>
        <w:tab/>
      </w:r>
      <w:r>
        <w:rPr>
          <w:rFonts w:asciiTheme="majorHAnsi" w:hAnsiTheme="majorHAnsi" w:cstheme="majorHAnsi"/>
          <w:b/>
          <w:szCs w:val="28"/>
        </w:rPr>
        <w:tab/>
      </w:r>
      <w:r>
        <w:rPr>
          <w:rFonts w:asciiTheme="majorHAnsi" w:hAnsiTheme="majorHAnsi" w:cstheme="majorHAnsi"/>
          <w:b/>
          <w:szCs w:val="28"/>
        </w:rPr>
        <w:tab/>
        <w:t>GV CHẤM 2</w:t>
      </w:r>
    </w:p>
    <w:p w14:paraId="3688964E" w14:textId="77777777" w:rsidR="00076D19" w:rsidRPr="00357BD7" w:rsidRDefault="00870C52" w:rsidP="00357BD7">
      <w:pPr>
        <w:ind w:left="720" w:firstLine="720"/>
        <w:jc w:val="both"/>
        <w:rPr>
          <w:rFonts w:asciiTheme="majorHAnsi" w:hAnsiTheme="majorHAnsi" w:cstheme="majorHAnsi"/>
          <w:b/>
          <w:szCs w:val="28"/>
        </w:rPr>
      </w:pPr>
      <w:r>
        <w:rPr>
          <w:rFonts w:asciiTheme="majorHAnsi" w:hAnsiTheme="majorHAnsi" w:cstheme="majorHAnsi"/>
          <w:i/>
          <w:color w:val="000000" w:themeColor="text1"/>
          <w:szCs w:val="28"/>
        </w:rPr>
        <w:t xml:space="preserve"> (</w:t>
      </w:r>
      <w:proofErr w:type="spellStart"/>
      <w:r>
        <w:rPr>
          <w:rFonts w:asciiTheme="majorHAnsi" w:hAnsiTheme="majorHAnsi" w:cstheme="majorHAnsi"/>
          <w:i/>
          <w:color w:val="000000" w:themeColor="text1"/>
          <w:szCs w:val="28"/>
        </w:rPr>
        <w:t>Ký</w:t>
      </w:r>
      <w:proofErr w:type="spellEnd"/>
      <w:r>
        <w:rPr>
          <w:rFonts w:asciiTheme="majorHAnsi" w:hAnsiTheme="majorHAnsi" w:cstheme="majorHAnsi"/>
          <w:i/>
          <w:color w:val="000000" w:themeColor="text1"/>
          <w:szCs w:val="28"/>
        </w:rPr>
        <w:t xml:space="preserve"> </w:t>
      </w:r>
      <w:proofErr w:type="spellStart"/>
      <w:r>
        <w:rPr>
          <w:rFonts w:asciiTheme="majorHAnsi" w:hAnsiTheme="majorHAnsi" w:cstheme="majorHAnsi"/>
          <w:i/>
          <w:color w:val="000000" w:themeColor="text1"/>
          <w:szCs w:val="28"/>
        </w:rPr>
        <w:t>và</w:t>
      </w:r>
      <w:proofErr w:type="spellEnd"/>
      <w:r>
        <w:rPr>
          <w:rFonts w:asciiTheme="majorHAnsi" w:hAnsiTheme="majorHAnsi" w:cstheme="majorHAnsi"/>
          <w:i/>
          <w:color w:val="000000" w:themeColor="text1"/>
          <w:szCs w:val="28"/>
        </w:rPr>
        <w:t xml:space="preserve"> </w:t>
      </w:r>
      <w:proofErr w:type="spellStart"/>
      <w:r>
        <w:rPr>
          <w:rFonts w:asciiTheme="majorHAnsi" w:hAnsiTheme="majorHAnsi" w:cstheme="majorHAnsi"/>
          <w:i/>
          <w:color w:val="000000" w:themeColor="text1"/>
          <w:szCs w:val="28"/>
        </w:rPr>
        <w:t>ghi</w:t>
      </w:r>
      <w:proofErr w:type="spellEnd"/>
      <w:r>
        <w:rPr>
          <w:rFonts w:asciiTheme="majorHAnsi" w:hAnsiTheme="majorHAnsi" w:cstheme="majorHAnsi"/>
          <w:i/>
          <w:color w:val="000000" w:themeColor="text1"/>
          <w:szCs w:val="28"/>
        </w:rPr>
        <w:t xml:space="preserve"> </w:t>
      </w:r>
      <w:proofErr w:type="spellStart"/>
      <w:r>
        <w:rPr>
          <w:rFonts w:asciiTheme="majorHAnsi" w:hAnsiTheme="majorHAnsi" w:cstheme="majorHAnsi"/>
          <w:i/>
          <w:color w:val="000000" w:themeColor="text1"/>
          <w:szCs w:val="28"/>
        </w:rPr>
        <w:t>rõ</w:t>
      </w:r>
      <w:proofErr w:type="spellEnd"/>
      <w:r>
        <w:rPr>
          <w:rFonts w:asciiTheme="majorHAnsi" w:hAnsiTheme="majorHAnsi" w:cstheme="majorHAnsi"/>
          <w:i/>
          <w:color w:val="000000" w:themeColor="text1"/>
          <w:szCs w:val="28"/>
        </w:rPr>
        <w:t xml:space="preserve"> </w:t>
      </w:r>
      <w:proofErr w:type="spellStart"/>
      <w:r>
        <w:rPr>
          <w:rFonts w:asciiTheme="majorHAnsi" w:hAnsiTheme="majorHAnsi" w:cstheme="majorHAnsi"/>
          <w:i/>
          <w:color w:val="000000" w:themeColor="text1"/>
          <w:szCs w:val="28"/>
        </w:rPr>
        <w:t>họ</w:t>
      </w:r>
      <w:proofErr w:type="spellEnd"/>
      <w:r>
        <w:rPr>
          <w:rFonts w:asciiTheme="majorHAnsi" w:hAnsiTheme="majorHAnsi" w:cstheme="majorHAnsi"/>
          <w:i/>
          <w:color w:val="000000" w:themeColor="text1"/>
          <w:szCs w:val="28"/>
        </w:rPr>
        <w:t xml:space="preserve"> </w:t>
      </w:r>
      <w:proofErr w:type="spellStart"/>
      <w:r>
        <w:rPr>
          <w:rFonts w:asciiTheme="majorHAnsi" w:hAnsiTheme="majorHAnsi" w:cstheme="majorHAnsi"/>
          <w:i/>
          <w:color w:val="000000" w:themeColor="text1"/>
          <w:szCs w:val="28"/>
        </w:rPr>
        <w:t>và</w:t>
      </w:r>
      <w:proofErr w:type="spellEnd"/>
      <w:r>
        <w:rPr>
          <w:rFonts w:asciiTheme="majorHAnsi" w:hAnsiTheme="majorHAnsi" w:cstheme="majorHAnsi"/>
          <w:i/>
          <w:color w:val="000000" w:themeColor="text1"/>
          <w:szCs w:val="28"/>
        </w:rPr>
        <w:t xml:space="preserve"> </w:t>
      </w:r>
      <w:proofErr w:type="spellStart"/>
      <w:r>
        <w:rPr>
          <w:rFonts w:asciiTheme="majorHAnsi" w:hAnsiTheme="majorHAnsi" w:cstheme="majorHAnsi"/>
          <w:i/>
          <w:color w:val="000000" w:themeColor="text1"/>
          <w:szCs w:val="28"/>
        </w:rPr>
        <w:t>tên</w:t>
      </w:r>
      <w:proofErr w:type="spellEnd"/>
      <w:r>
        <w:rPr>
          <w:rFonts w:asciiTheme="majorHAnsi" w:hAnsiTheme="majorHAnsi" w:cstheme="majorHAnsi"/>
          <w:i/>
          <w:color w:val="000000" w:themeColor="text1"/>
          <w:szCs w:val="28"/>
        </w:rPr>
        <w:t xml:space="preserve">) </w:t>
      </w:r>
      <w:r>
        <w:rPr>
          <w:rFonts w:asciiTheme="majorHAnsi" w:hAnsiTheme="majorHAnsi" w:cstheme="majorHAnsi"/>
          <w:i/>
          <w:color w:val="000000" w:themeColor="text1"/>
          <w:szCs w:val="28"/>
        </w:rPr>
        <w:tab/>
      </w:r>
      <w:r>
        <w:rPr>
          <w:rFonts w:asciiTheme="majorHAnsi" w:hAnsiTheme="majorHAnsi" w:cstheme="majorHAnsi"/>
          <w:i/>
          <w:color w:val="000000" w:themeColor="text1"/>
          <w:szCs w:val="28"/>
        </w:rPr>
        <w:tab/>
      </w:r>
      <w:r>
        <w:rPr>
          <w:rFonts w:asciiTheme="majorHAnsi" w:hAnsiTheme="majorHAnsi" w:cstheme="majorHAnsi"/>
          <w:i/>
          <w:color w:val="000000" w:themeColor="text1"/>
          <w:szCs w:val="28"/>
        </w:rPr>
        <w:tab/>
      </w:r>
      <w:r>
        <w:rPr>
          <w:rFonts w:asciiTheme="majorHAnsi" w:hAnsiTheme="majorHAnsi" w:cstheme="majorHAnsi"/>
          <w:i/>
          <w:color w:val="000000" w:themeColor="text1"/>
          <w:szCs w:val="28"/>
        </w:rPr>
        <w:tab/>
        <w:t xml:space="preserve"> (</w:t>
      </w:r>
      <w:proofErr w:type="spellStart"/>
      <w:r>
        <w:rPr>
          <w:rFonts w:asciiTheme="majorHAnsi" w:hAnsiTheme="majorHAnsi" w:cstheme="majorHAnsi"/>
          <w:i/>
          <w:color w:val="000000" w:themeColor="text1"/>
          <w:szCs w:val="28"/>
        </w:rPr>
        <w:t>Ký</w:t>
      </w:r>
      <w:proofErr w:type="spellEnd"/>
      <w:r>
        <w:rPr>
          <w:rFonts w:asciiTheme="majorHAnsi" w:hAnsiTheme="majorHAnsi" w:cstheme="majorHAnsi"/>
          <w:i/>
          <w:color w:val="000000" w:themeColor="text1"/>
          <w:szCs w:val="28"/>
        </w:rPr>
        <w:t xml:space="preserve"> </w:t>
      </w:r>
      <w:proofErr w:type="spellStart"/>
      <w:r>
        <w:rPr>
          <w:rFonts w:asciiTheme="majorHAnsi" w:hAnsiTheme="majorHAnsi" w:cstheme="majorHAnsi"/>
          <w:i/>
          <w:color w:val="000000" w:themeColor="text1"/>
          <w:szCs w:val="28"/>
        </w:rPr>
        <w:t>và</w:t>
      </w:r>
      <w:proofErr w:type="spellEnd"/>
      <w:r>
        <w:rPr>
          <w:rFonts w:asciiTheme="majorHAnsi" w:hAnsiTheme="majorHAnsi" w:cstheme="majorHAnsi"/>
          <w:i/>
          <w:color w:val="000000" w:themeColor="text1"/>
          <w:szCs w:val="28"/>
        </w:rPr>
        <w:t xml:space="preserve"> </w:t>
      </w:r>
      <w:proofErr w:type="spellStart"/>
      <w:r>
        <w:rPr>
          <w:rFonts w:asciiTheme="majorHAnsi" w:hAnsiTheme="majorHAnsi" w:cstheme="majorHAnsi"/>
          <w:i/>
          <w:color w:val="000000" w:themeColor="text1"/>
          <w:szCs w:val="28"/>
        </w:rPr>
        <w:t>ghi</w:t>
      </w:r>
      <w:proofErr w:type="spellEnd"/>
      <w:r>
        <w:rPr>
          <w:rFonts w:asciiTheme="majorHAnsi" w:hAnsiTheme="majorHAnsi" w:cstheme="majorHAnsi"/>
          <w:i/>
          <w:color w:val="000000" w:themeColor="text1"/>
          <w:szCs w:val="28"/>
        </w:rPr>
        <w:t xml:space="preserve"> </w:t>
      </w:r>
      <w:proofErr w:type="spellStart"/>
      <w:r>
        <w:rPr>
          <w:rFonts w:asciiTheme="majorHAnsi" w:hAnsiTheme="majorHAnsi" w:cstheme="majorHAnsi"/>
          <w:i/>
          <w:color w:val="000000" w:themeColor="text1"/>
          <w:szCs w:val="28"/>
        </w:rPr>
        <w:t>rõ</w:t>
      </w:r>
      <w:proofErr w:type="spellEnd"/>
      <w:r>
        <w:rPr>
          <w:rFonts w:asciiTheme="majorHAnsi" w:hAnsiTheme="majorHAnsi" w:cstheme="majorHAnsi"/>
          <w:i/>
          <w:color w:val="000000" w:themeColor="text1"/>
          <w:szCs w:val="28"/>
        </w:rPr>
        <w:t xml:space="preserve"> </w:t>
      </w:r>
      <w:proofErr w:type="spellStart"/>
      <w:r>
        <w:rPr>
          <w:rFonts w:asciiTheme="majorHAnsi" w:hAnsiTheme="majorHAnsi" w:cstheme="majorHAnsi"/>
          <w:i/>
          <w:color w:val="000000" w:themeColor="text1"/>
          <w:szCs w:val="28"/>
        </w:rPr>
        <w:t>họ</w:t>
      </w:r>
      <w:proofErr w:type="spellEnd"/>
      <w:r>
        <w:rPr>
          <w:rFonts w:asciiTheme="majorHAnsi" w:hAnsiTheme="majorHAnsi" w:cstheme="majorHAnsi"/>
          <w:i/>
          <w:color w:val="000000" w:themeColor="text1"/>
          <w:szCs w:val="28"/>
        </w:rPr>
        <w:t xml:space="preserve"> </w:t>
      </w:r>
      <w:proofErr w:type="spellStart"/>
      <w:r>
        <w:rPr>
          <w:rFonts w:asciiTheme="majorHAnsi" w:hAnsiTheme="majorHAnsi" w:cstheme="majorHAnsi"/>
          <w:i/>
          <w:color w:val="000000" w:themeColor="text1"/>
          <w:szCs w:val="28"/>
        </w:rPr>
        <w:t>và</w:t>
      </w:r>
      <w:proofErr w:type="spellEnd"/>
      <w:r>
        <w:rPr>
          <w:rFonts w:asciiTheme="majorHAnsi" w:hAnsiTheme="majorHAnsi" w:cstheme="majorHAnsi"/>
          <w:i/>
          <w:color w:val="000000" w:themeColor="text1"/>
          <w:szCs w:val="28"/>
        </w:rPr>
        <w:t xml:space="preserve"> </w:t>
      </w:r>
      <w:proofErr w:type="spellStart"/>
      <w:r>
        <w:rPr>
          <w:rFonts w:asciiTheme="majorHAnsi" w:hAnsiTheme="majorHAnsi" w:cstheme="majorHAnsi"/>
          <w:i/>
          <w:color w:val="000000" w:themeColor="text1"/>
          <w:szCs w:val="28"/>
        </w:rPr>
        <w:t>tên</w:t>
      </w:r>
      <w:proofErr w:type="spellEnd"/>
      <w:r>
        <w:rPr>
          <w:rFonts w:asciiTheme="majorHAnsi" w:hAnsiTheme="majorHAnsi" w:cstheme="majorHAnsi"/>
          <w:i/>
          <w:color w:val="000000" w:themeColor="text1"/>
          <w:szCs w:val="28"/>
        </w:rPr>
        <w:t>)</w:t>
      </w:r>
    </w:p>
    <w:p w14:paraId="035EA39D" w14:textId="77777777" w:rsidR="00076D19" w:rsidRDefault="00076D19">
      <w:pPr>
        <w:rPr>
          <w:rFonts w:asciiTheme="majorHAnsi" w:hAnsiTheme="majorHAnsi" w:cstheme="majorHAnsi"/>
          <w:b/>
          <w:sz w:val="30"/>
          <w:szCs w:val="30"/>
        </w:rPr>
      </w:pPr>
    </w:p>
    <w:p w14:paraId="60B77063" w14:textId="77777777" w:rsidR="00076D19" w:rsidRDefault="00870C52">
      <w:pPr>
        <w:widowControl w:val="0"/>
        <w:jc w:val="center"/>
        <w:rPr>
          <w:rFonts w:asciiTheme="majorHAnsi" w:hAnsiTheme="majorHAnsi" w:cstheme="majorHAnsi"/>
          <w:b/>
          <w:szCs w:val="28"/>
        </w:rPr>
      </w:pPr>
      <w:proofErr w:type="spellStart"/>
      <w:r>
        <w:rPr>
          <w:rFonts w:asciiTheme="majorHAnsi" w:hAnsiTheme="majorHAnsi" w:cstheme="majorHAnsi"/>
          <w:b/>
          <w:szCs w:val="28"/>
        </w:rPr>
        <w:t>Thành</w:t>
      </w:r>
      <w:proofErr w:type="spellEnd"/>
      <w:r>
        <w:rPr>
          <w:rFonts w:asciiTheme="majorHAnsi" w:hAnsiTheme="majorHAnsi" w:cstheme="majorHAnsi"/>
          <w:b/>
          <w:szCs w:val="28"/>
        </w:rPr>
        <w:t xml:space="preserve"> </w:t>
      </w:r>
      <w:proofErr w:type="spellStart"/>
      <w:r>
        <w:rPr>
          <w:rFonts w:asciiTheme="majorHAnsi" w:hAnsiTheme="majorHAnsi" w:cstheme="majorHAnsi"/>
          <w:b/>
          <w:szCs w:val="28"/>
        </w:rPr>
        <w:t>phố</w:t>
      </w:r>
      <w:proofErr w:type="spellEnd"/>
      <w:r>
        <w:rPr>
          <w:rFonts w:asciiTheme="majorHAnsi" w:hAnsiTheme="majorHAnsi" w:cstheme="majorHAnsi"/>
          <w:b/>
          <w:szCs w:val="28"/>
        </w:rPr>
        <w:t xml:space="preserve"> </w:t>
      </w:r>
      <w:proofErr w:type="spellStart"/>
      <w:r>
        <w:rPr>
          <w:rFonts w:asciiTheme="majorHAnsi" w:hAnsiTheme="majorHAnsi" w:cstheme="majorHAnsi"/>
          <w:b/>
          <w:szCs w:val="28"/>
        </w:rPr>
        <w:t>Hồ</w:t>
      </w:r>
      <w:proofErr w:type="spellEnd"/>
      <w:r>
        <w:rPr>
          <w:rFonts w:asciiTheme="majorHAnsi" w:hAnsiTheme="majorHAnsi" w:cstheme="majorHAnsi"/>
          <w:b/>
          <w:szCs w:val="28"/>
        </w:rPr>
        <w:t xml:space="preserve"> </w:t>
      </w:r>
      <w:proofErr w:type="spellStart"/>
      <w:r>
        <w:rPr>
          <w:rFonts w:asciiTheme="majorHAnsi" w:hAnsiTheme="majorHAnsi" w:cstheme="majorHAnsi"/>
          <w:b/>
          <w:szCs w:val="28"/>
        </w:rPr>
        <w:t>Chí</w:t>
      </w:r>
      <w:proofErr w:type="spellEnd"/>
      <w:r>
        <w:rPr>
          <w:rFonts w:asciiTheme="majorHAnsi" w:hAnsiTheme="majorHAnsi" w:cstheme="majorHAnsi"/>
          <w:b/>
          <w:szCs w:val="28"/>
        </w:rPr>
        <w:t xml:space="preserve"> Minh – 2021</w:t>
      </w:r>
    </w:p>
    <w:p w14:paraId="785F6233" w14:textId="77777777" w:rsidR="00076D19" w:rsidRDefault="00870C52">
      <w:pPr>
        <w:widowControl w:val="0"/>
        <w:ind w:left="720"/>
        <w:jc w:val="center"/>
        <w:rPr>
          <w:rFonts w:asciiTheme="majorHAnsi" w:hAnsiTheme="majorHAnsi" w:cstheme="majorHAnsi"/>
          <w:b/>
          <w:sz w:val="32"/>
          <w:szCs w:val="32"/>
        </w:rPr>
      </w:pPr>
      <w:proofErr w:type="spellStart"/>
      <w:r>
        <w:rPr>
          <w:rFonts w:asciiTheme="majorHAnsi" w:hAnsiTheme="majorHAnsi" w:cstheme="majorHAnsi"/>
          <w:b/>
          <w:sz w:val="32"/>
          <w:szCs w:val="32"/>
        </w:rPr>
        <w:lastRenderedPageBreak/>
        <w:t>Lời</w:t>
      </w:r>
      <w:proofErr w:type="spellEnd"/>
      <w:r>
        <w:rPr>
          <w:rFonts w:asciiTheme="majorHAnsi" w:hAnsiTheme="majorHAnsi" w:cstheme="majorHAnsi"/>
          <w:b/>
          <w:sz w:val="32"/>
          <w:szCs w:val="32"/>
        </w:rPr>
        <w:t xml:space="preserve"> </w:t>
      </w:r>
      <w:proofErr w:type="spellStart"/>
      <w:r>
        <w:rPr>
          <w:rFonts w:asciiTheme="majorHAnsi" w:hAnsiTheme="majorHAnsi" w:cstheme="majorHAnsi"/>
          <w:b/>
          <w:sz w:val="32"/>
          <w:szCs w:val="32"/>
        </w:rPr>
        <w:t>mở</w:t>
      </w:r>
      <w:proofErr w:type="spellEnd"/>
      <w:r>
        <w:rPr>
          <w:rFonts w:asciiTheme="majorHAnsi" w:hAnsiTheme="majorHAnsi" w:cstheme="majorHAnsi"/>
          <w:b/>
          <w:sz w:val="32"/>
          <w:szCs w:val="32"/>
        </w:rPr>
        <w:t xml:space="preserve"> </w:t>
      </w:r>
      <w:proofErr w:type="spellStart"/>
      <w:r>
        <w:rPr>
          <w:rFonts w:asciiTheme="majorHAnsi" w:hAnsiTheme="majorHAnsi" w:cstheme="majorHAnsi"/>
          <w:b/>
          <w:sz w:val="32"/>
          <w:szCs w:val="32"/>
        </w:rPr>
        <w:t>đầu</w:t>
      </w:r>
      <w:proofErr w:type="spellEnd"/>
    </w:p>
    <w:p w14:paraId="7E472F5E" w14:textId="77777777" w:rsidR="00076D19" w:rsidRDefault="00870C52" w:rsidP="00CF329E">
      <w:pPr>
        <w:widowControl w:val="0"/>
        <w:jc w:val="both"/>
        <w:rPr>
          <w:rFonts w:asciiTheme="majorHAnsi" w:hAnsiTheme="majorHAnsi" w:cstheme="majorHAnsi"/>
          <w:szCs w:val="26"/>
        </w:rPr>
      </w:pPr>
      <w:r>
        <w:rPr>
          <w:rFonts w:asciiTheme="majorHAnsi" w:hAnsiTheme="majorHAnsi" w:cstheme="majorHAnsi"/>
          <w:szCs w:val="28"/>
        </w:rPr>
        <w:t xml:space="preserve">        </w:t>
      </w:r>
      <w:proofErr w:type="spellStart"/>
      <w:r>
        <w:rPr>
          <w:rFonts w:asciiTheme="majorHAnsi" w:hAnsiTheme="majorHAnsi" w:cstheme="majorHAnsi"/>
          <w:szCs w:val="26"/>
        </w:rPr>
        <w:t>Hiện</w:t>
      </w:r>
      <w:proofErr w:type="spellEnd"/>
      <w:r>
        <w:rPr>
          <w:rFonts w:asciiTheme="majorHAnsi" w:hAnsiTheme="majorHAnsi" w:cstheme="majorHAnsi"/>
          <w:szCs w:val="26"/>
        </w:rPr>
        <w:t xml:space="preserve"> nay </w:t>
      </w:r>
      <w:proofErr w:type="spellStart"/>
      <w:r>
        <w:rPr>
          <w:rFonts w:asciiTheme="majorHAnsi" w:hAnsiTheme="majorHAnsi" w:cstheme="majorHAnsi"/>
          <w:szCs w:val="26"/>
        </w:rPr>
        <w:t>đất</w:t>
      </w:r>
      <w:proofErr w:type="spellEnd"/>
      <w:r>
        <w:rPr>
          <w:rFonts w:asciiTheme="majorHAnsi" w:hAnsiTheme="majorHAnsi" w:cstheme="majorHAnsi"/>
          <w:szCs w:val="26"/>
        </w:rPr>
        <w:t xml:space="preserve"> </w:t>
      </w:r>
      <w:proofErr w:type="spellStart"/>
      <w:r>
        <w:rPr>
          <w:rFonts w:asciiTheme="majorHAnsi" w:hAnsiTheme="majorHAnsi" w:cstheme="majorHAnsi"/>
          <w:szCs w:val="26"/>
        </w:rPr>
        <w:t>nước</w:t>
      </w:r>
      <w:proofErr w:type="spellEnd"/>
      <w:r>
        <w:rPr>
          <w:rFonts w:asciiTheme="majorHAnsi" w:hAnsiTheme="majorHAnsi" w:cstheme="majorHAnsi"/>
          <w:szCs w:val="26"/>
        </w:rPr>
        <w:t xml:space="preserve"> ta </w:t>
      </w:r>
      <w:proofErr w:type="spellStart"/>
      <w:r>
        <w:rPr>
          <w:rFonts w:asciiTheme="majorHAnsi" w:hAnsiTheme="majorHAnsi" w:cstheme="majorHAnsi"/>
          <w:szCs w:val="26"/>
        </w:rPr>
        <w:t>đang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trên</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đà</w:t>
      </w:r>
      <w:proofErr w:type="spellEnd"/>
      <w:r>
        <w:rPr>
          <w:rFonts w:asciiTheme="majorHAnsi" w:hAnsiTheme="majorHAnsi" w:cstheme="majorHAnsi"/>
          <w:szCs w:val="26"/>
        </w:rPr>
        <w:t xml:space="preserve"> </w:t>
      </w:r>
      <w:proofErr w:type="spellStart"/>
      <w:r>
        <w:rPr>
          <w:rFonts w:asciiTheme="majorHAnsi" w:hAnsiTheme="majorHAnsi" w:cstheme="majorHAnsi"/>
          <w:szCs w:val="26"/>
        </w:rPr>
        <w:t>phát</w:t>
      </w:r>
      <w:proofErr w:type="spellEnd"/>
      <w:r>
        <w:rPr>
          <w:rFonts w:asciiTheme="majorHAnsi" w:hAnsiTheme="majorHAnsi" w:cstheme="majorHAnsi"/>
          <w:szCs w:val="26"/>
        </w:rPr>
        <w:t xml:space="preserve"> </w:t>
      </w:r>
      <w:proofErr w:type="spellStart"/>
      <w:r>
        <w:rPr>
          <w:rFonts w:asciiTheme="majorHAnsi" w:hAnsiTheme="majorHAnsi" w:cstheme="majorHAnsi"/>
          <w:szCs w:val="26"/>
        </w:rPr>
        <w:t>triển</w:t>
      </w:r>
      <w:proofErr w:type="spellEnd"/>
      <w:r>
        <w:rPr>
          <w:rFonts w:asciiTheme="majorHAnsi" w:hAnsiTheme="majorHAnsi" w:cstheme="majorHAnsi"/>
          <w:szCs w:val="26"/>
        </w:rPr>
        <w:t xml:space="preserve"> </w:t>
      </w:r>
      <w:proofErr w:type="spellStart"/>
      <w:r>
        <w:rPr>
          <w:rFonts w:asciiTheme="majorHAnsi" w:hAnsiTheme="majorHAnsi" w:cstheme="majorHAnsi"/>
          <w:szCs w:val="26"/>
        </w:rPr>
        <w:t>rất</w:t>
      </w:r>
      <w:proofErr w:type="spellEnd"/>
      <w:r>
        <w:rPr>
          <w:rFonts w:asciiTheme="majorHAnsi" w:hAnsiTheme="majorHAnsi" w:cstheme="majorHAnsi"/>
          <w:szCs w:val="26"/>
        </w:rPr>
        <w:t xml:space="preserve"> </w:t>
      </w:r>
      <w:proofErr w:type="spellStart"/>
      <w:r>
        <w:rPr>
          <w:rFonts w:asciiTheme="majorHAnsi" w:hAnsiTheme="majorHAnsi" w:cstheme="majorHAnsi"/>
          <w:szCs w:val="26"/>
        </w:rPr>
        <w:t>nhanh</w:t>
      </w:r>
      <w:proofErr w:type="spellEnd"/>
      <w:r>
        <w:rPr>
          <w:rFonts w:asciiTheme="majorHAnsi" w:hAnsiTheme="majorHAnsi" w:cstheme="majorHAnsi"/>
          <w:szCs w:val="26"/>
        </w:rPr>
        <w:t xml:space="preserve">, </w:t>
      </w:r>
      <w:proofErr w:type="spellStart"/>
      <w:r>
        <w:rPr>
          <w:rFonts w:asciiTheme="majorHAnsi" w:hAnsiTheme="majorHAnsi" w:cstheme="majorHAnsi"/>
          <w:szCs w:val="26"/>
        </w:rPr>
        <w:t>các</w:t>
      </w:r>
      <w:proofErr w:type="spellEnd"/>
      <w:r>
        <w:rPr>
          <w:rFonts w:asciiTheme="majorHAnsi" w:hAnsiTheme="majorHAnsi" w:cstheme="majorHAnsi"/>
          <w:szCs w:val="26"/>
        </w:rPr>
        <w:t xml:space="preserve"> </w:t>
      </w:r>
      <w:proofErr w:type="spellStart"/>
      <w:r>
        <w:rPr>
          <w:rFonts w:asciiTheme="majorHAnsi" w:hAnsiTheme="majorHAnsi" w:cstheme="majorHAnsi"/>
          <w:szCs w:val="26"/>
        </w:rPr>
        <w:t>nền</w:t>
      </w:r>
      <w:proofErr w:type="spellEnd"/>
      <w:r>
        <w:rPr>
          <w:rFonts w:asciiTheme="majorHAnsi" w:hAnsiTheme="majorHAnsi" w:cstheme="majorHAnsi"/>
          <w:szCs w:val="26"/>
        </w:rPr>
        <w:t xml:space="preserve"> </w:t>
      </w:r>
      <w:proofErr w:type="spellStart"/>
      <w:r>
        <w:rPr>
          <w:rFonts w:asciiTheme="majorHAnsi" w:hAnsiTheme="majorHAnsi" w:cstheme="majorHAnsi"/>
          <w:szCs w:val="26"/>
        </w:rPr>
        <w:t>kinh</w:t>
      </w:r>
      <w:proofErr w:type="spellEnd"/>
      <w:r>
        <w:rPr>
          <w:rFonts w:asciiTheme="majorHAnsi" w:hAnsiTheme="majorHAnsi" w:cstheme="majorHAnsi"/>
          <w:szCs w:val="26"/>
        </w:rPr>
        <w:t xml:space="preserve"> </w:t>
      </w:r>
      <w:proofErr w:type="spellStart"/>
      <w:r>
        <w:rPr>
          <w:rFonts w:asciiTheme="majorHAnsi" w:hAnsiTheme="majorHAnsi" w:cstheme="majorHAnsi"/>
          <w:szCs w:val="26"/>
        </w:rPr>
        <w:t>tế</w:t>
      </w:r>
      <w:proofErr w:type="spellEnd"/>
      <w:r>
        <w:rPr>
          <w:rFonts w:asciiTheme="majorHAnsi" w:hAnsiTheme="majorHAnsi" w:cstheme="majorHAnsi"/>
          <w:szCs w:val="26"/>
        </w:rPr>
        <w:t xml:space="preserve"> </w:t>
      </w:r>
      <w:proofErr w:type="spellStart"/>
      <w:r>
        <w:rPr>
          <w:rFonts w:asciiTheme="majorHAnsi" w:hAnsiTheme="majorHAnsi" w:cstheme="majorHAnsi"/>
          <w:szCs w:val="26"/>
        </w:rPr>
        <w:t>ngành</w:t>
      </w:r>
      <w:proofErr w:type="spellEnd"/>
      <w:r>
        <w:rPr>
          <w:rFonts w:asciiTheme="majorHAnsi" w:hAnsiTheme="majorHAnsi" w:cstheme="majorHAnsi"/>
          <w:szCs w:val="26"/>
        </w:rPr>
        <w:t xml:space="preserve"> </w:t>
      </w:r>
      <w:proofErr w:type="spellStart"/>
      <w:r>
        <w:rPr>
          <w:rFonts w:asciiTheme="majorHAnsi" w:hAnsiTheme="majorHAnsi" w:cstheme="majorHAnsi"/>
          <w:szCs w:val="26"/>
        </w:rPr>
        <w:t>nghề</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được</w:t>
      </w:r>
      <w:proofErr w:type="spellEnd"/>
      <w:r>
        <w:rPr>
          <w:rFonts w:asciiTheme="majorHAnsi" w:hAnsiTheme="majorHAnsi" w:cstheme="majorHAnsi"/>
          <w:szCs w:val="26"/>
        </w:rPr>
        <w:t xml:space="preserve"> </w:t>
      </w:r>
      <w:proofErr w:type="spellStart"/>
      <w:r>
        <w:rPr>
          <w:rFonts w:asciiTheme="majorHAnsi" w:hAnsiTheme="majorHAnsi" w:cstheme="majorHAnsi"/>
          <w:szCs w:val="26"/>
        </w:rPr>
        <w:t>nhà</w:t>
      </w:r>
      <w:proofErr w:type="spellEnd"/>
      <w:r>
        <w:rPr>
          <w:rFonts w:asciiTheme="majorHAnsi" w:hAnsiTheme="majorHAnsi" w:cstheme="majorHAnsi"/>
          <w:szCs w:val="26"/>
        </w:rPr>
        <w:t xml:space="preserve"> </w:t>
      </w:r>
      <w:proofErr w:type="spellStart"/>
      <w:r>
        <w:rPr>
          <w:rFonts w:asciiTheme="majorHAnsi" w:hAnsiTheme="majorHAnsi" w:cstheme="majorHAnsi"/>
          <w:szCs w:val="26"/>
        </w:rPr>
        <w:t>nước</w:t>
      </w:r>
      <w:proofErr w:type="spellEnd"/>
      <w:r>
        <w:rPr>
          <w:rFonts w:asciiTheme="majorHAnsi" w:hAnsiTheme="majorHAnsi" w:cstheme="majorHAnsi"/>
          <w:szCs w:val="26"/>
        </w:rPr>
        <w:t xml:space="preserve"> </w:t>
      </w:r>
      <w:proofErr w:type="spellStart"/>
      <w:r>
        <w:rPr>
          <w:rFonts w:asciiTheme="majorHAnsi" w:hAnsiTheme="majorHAnsi" w:cstheme="majorHAnsi"/>
          <w:szCs w:val="26"/>
        </w:rPr>
        <w:t>hỗ</w:t>
      </w:r>
      <w:proofErr w:type="spellEnd"/>
      <w:r>
        <w:rPr>
          <w:rFonts w:asciiTheme="majorHAnsi" w:hAnsiTheme="majorHAnsi" w:cstheme="majorHAnsi"/>
          <w:szCs w:val="26"/>
        </w:rPr>
        <w:t xml:space="preserve"> </w:t>
      </w:r>
      <w:proofErr w:type="spellStart"/>
      <w:r>
        <w:rPr>
          <w:rFonts w:asciiTheme="majorHAnsi" w:hAnsiTheme="majorHAnsi" w:cstheme="majorHAnsi"/>
          <w:szCs w:val="26"/>
        </w:rPr>
        <w:t>trợ</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đầu</w:t>
      </w:r>
      <w:proofErr w:type="spellEnd"/>
      <w:r>
        <w:rPr>
          <w:rFonts w:asciiTheme="majorHAnsi" w:hAnsiTheme="majorHAnsi" w:cstheme="majorHAnsi"/>
          <w:szCs w:val="26"/>
        </w:rPr>
        <w:t xml:space="preserve"> </w:t>
      </w:r>
      <w:proofErr w:type="spellStart"/>
      <w:r>
        <w:rPr>
          <w:rFonts w:asciiTheme="majorHAnsi" w:hAnsiTheme="majorHAnsi" w:cstheme="majorHAnsi"/>
          <w:szCs w:val="26"/>
        </w:rPr>
        <w:t>tư</w:t>
      </w:r>
      <w:proofErr w:type="spellEnd"/>
      <w:r>
        <w:rPr>
          <w:rFonts w:asciiTheme="majorHAnsi" w:hAnsiTheme="majorHAnsi" w:cstheme="majorHAnsi"/>
          <w:szCs w:val="26"/>
        </w:rPr>
        <w:t xml:space="preserve"> </w:t>
      </w:r>
      <w:proofErr w:type="spellStart"/>
      <w:r>
        <w:rPr>
          <w:rFonts w:asciiTheme="majorHAnsi" w:hAnsiTheme="majorHAnsi" w:cstheme="majorHAnsi"/>
          <w:szCs w:val="26"/>
        </w:rPr>
        <w:t>bắt</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đầu</w:t>
      </w:r>
      <w:proofErr w:type="spellEnd"/>
      <w:r>
        <w:rPr>
          <w:rFonts w:asciiTheme="majorHAnsi" w:hAnsiTheme="majorHAnsi" w:cstheme="majorHAnsi"/>
          <w:szCs w:val="26"/>
        </w:rPr>
        <w:t xml:space="preserve"> </w:t>
      </w:r>
      <w:proofErr w:type="spellStart"/>
      <w:r>
        <w:rPr>
          <w:rFonts w:asciiTheme="majorHAnsi" w:hAnsiTheme="majorHAnsi" w:cstheme="majorHAnsi"/>
          <w:szCs w:val="26"/>
        </w:rPr>
        <w:t>lớn</w:t>
      </w:r>
      <w:proofErr w:type="spellEnd"/>
      <w:r>
        <w:rPr>
          <w:rFonts w:asciiTheme="majorHAnsi" w:hAnsiTheme="majorHAnsi" w:cstheme="majorHAnsi"/>
          <w:szCs w:val="26"/>
        </w:rPr>
        <w:t xml:space="preserve"> </w:t>
      </w:r>
      <w:proofErr w:type="spellStart"/>
      <w:r>
        <w:rPr>
          <w:rFonts w:asciiTheme="majorHAnsi" w:hAnsiTheme="majorHAnsi" w:cstheme="majorHAnsi"/>
          <w:szCs w:val="26"/>
        </w:rPr>
        <w:t>mạnh</w:t>
      </w:r>
      <w:proofErr w:type="spellEnd"/>
      <w:r>
        <w:rPr>
          <w:rFonts w:asciiTheme="majorHAnsi" w:hAnsiTheme="majorHAnsi" w:cstheme="majorHAnsi"/>
          <w:szCs w:val="26"/>
        </w:rPr>
        <w:t xml:space="preserve"> </w:t>
      </w:r>
      <w:proofErr w:type="spellStart"/>
      <w:r>
        <w:rPr>
          <w:rFonts w:asciiTheme="majorHAnsi" w:hAnsiTheme="majorHAnsi" w:cstheme="majorHAnsi"/>
          <w:szCs w:val="26"/>
        </w:rPr>
        <w:t>vượt</w:t>
      </w:r>
      <w:proofErr w:type="spellEnd"/>
      <w:r>
        <w:rPr>
          <w:rFonts w:asciiTheme="majorHAnsi" w:hAnsiTheme="majorHAnsi" w:cstheme="majorHAnsi"/>
          <w:szCs w:val="26"/>
        </w:rPr>
        <w:t xml:space="preserve"> </w:t>
      </w:r>
      <w:proofErr w:type="spellStart"/>
      <w:r>
        <w:rPr>
          <w:rFonts w:asciiTheme="majorHAnsi" w:hAnsiTheme="majorHAnsi" w:cstheme="majorHAnsi"/>
          <w:szCs w:val="26"/>
        </w:rPr>
        <w:t>trội</w:t>
      </w:r>
      <w:proofErr w:type="spellEnd"/>
      <w:r>
        <w:rPr>
          <w:rFonts w:asciiTheme="majorHAnsi" w:hAnsiTheme="majorHAnsi" w:cstheme="majorHAnsi"/>
          <w:szCs w:val="26"/>
        </w:rPr>
        <w:t xml:space="preserve"> </w:t>
      </w:r>
      <w:proofErr w:type="spellStart"/>
      <w:r>
        <w:rPr>
          <w:rFonts w:asciiTheme="majorHAnsi" w:hAnsiTheme="majorHAnsi" w:cstheme="majorHAnsi"/>
          <w:szCs w:val="26"/>
        </w:rPr>
        <w:t>Trong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đó</w:t>
      </w:r>
      <w:proofErr w:type="spellEnd"/>
      <w:r>
        <w:rPr>
          <w:rFonts w:asciiTheme="majorHAnsi" w:hAnsiTheme="majorHAnsi" w:cstheme="majorHAnsi"/>
          <w:szCs w:val="26"/>
        </w:rPr>
        <w:t xml:space="preserve"> </w:t>
      </w:r>
      <w:proofErr w:type="spellStart"/>
      <w:r>
        <w:rPr>
          <w:rFonts w:asciiTheme="majorHAnsi" w:hAnsiTheme="majorHAnsi" w:cstheme="majorHAnsi"/>
          <w:szCs w:val="26"/>
        </w:rPr>
        <w:t>không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thể</w:t>
      </w:r>
      <w:proofErr w:type="spellEnd"/>
      <w:r>
        <w:rPr>
          <w:rFonts w:asciiTheme="majorHAnsi" w:hAnsiTheme="majorHAnsi" w:cstheme="majorHAnsi"/>
          <w:szCs w:val="26"/>
        </w:rPr>
        <w:t xml:space="preserve"> </w:t>
      </w:r>
      <w:proofErr w:type="spellStart"/>
      <w:r>
        <w:rPr>
          <w:rFonts w:asciiTheme="majorHAnsi" w:hAnsiTheme="majorHAnsi" w:cstheme="majorHAnsi"/>
          <w:szCs w:val="26"/>
        </w:rPr>
        <w:t>thiếu</w:t>
      </w:r>
      <w:proofErr w:type="spellEnd"/>
      <w:r>
        <w:rPr>
          <w:rFonts w:asciiTheme="majorHAnsi" w:hAnsiTheme="majorHAnsi" w:cstheme="majorHAnsi"/>
          <w:szCs w:val="26"/>
        </w:rPr>
        <w:t xml:space="preserve"> </w:t>
      </w:r>
      <w:proofErr w:type="spellStart"/>
      <w:r>
        <w:rPr>
          <w:rFonts w:asciiTheme="majorHAnsi" w:hAnsiTheme="majorHAnsi" w:cstheme="majorHAnsi"/>
          <w:szCs w:val="26"/>
        </w:rPr>
        <w:t>ngành</w:t>
      </w:r>
      <w:proofErr w:type="spellEnd"/>
      <w:r>
        <w:rPr>
          <w:rFonts w:asciiTheme="majorHAnsi" w:hAnsiTheme="majorHAnsi" w:cstheme="majorHAnsi"/>
          <w:szCs w:val="26"/>
        </w:rPr>
        <w:t xml:space="preserve"> </w:t>
      </w:r>
      <w:proofErr w:type="spellStart"/>
      <w:r>
        <w:rPr>
          <w:rFonts w:asciiTheme="majorHAnsi" w:hAnsiTheme="majorHAnsi" w:cstheme="majorHAnsi"/>
          <w:szCs w:val="26"/>
        </w:rPr>
        <w:t>xây</w:t>
      </w:r>
      <w:proofErr w:type="spellEnd"/>
      <w:r>
        <w:rPr>
          <w:rFonts w:asciiTheme="majorHAnsi" w:hAnsiTheme="majorHAnsi" w:cstheme="majorHAnsi"/>
          <w:szCs w:val="26"/>
        </w:rPr>
        <w:t xml:space="preserve"> </w:t>
      </w:r>
      <w:proofErr w:type="spellStart"/>
      <w:r>
        <w:rPr>
          <w:rFonts w:asciiTheme="majorHAnsi" w:hAnsiTheme="majorHAnsi" w:cstheme="majorHAnsi"/>
          <w:szCs w:val="26"/>
        </w:rPr>
        <w:t>dựng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Trong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quản</w:t>
      </w:r>
      <w:proofErr w:type="spellEnd"/>
      <w:r>
        <w:rPr>
          <w:rFonts w:asciiTheme="majorHAnsi" w:hAnsiTheme="majorHAnsi" w:cstheme="majorHAnsi"/>
          <w:szCs w:val="26"/>
        </w:rPr>
        <w:t xml:space="preserve"> </w:t>
      </w:r>
      <w:proofErr w:type="spellStart"/>
      <w:r>
        <w:rPr>
          <w:rFonts w:asciiTheme="majorHAnsi" w:hAnsiTheme="majorHAnsi" w:cstheme="majorHAnsi"/>
          <w:szCs w:val="26"/>
        </w:rPr>
        <w:t>lý</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đầu</w:t>
      </w:r>
      <w:proofErr w:type="spellEnd"/>
      <w:r>
        <w:rPr>
          <w:rFonts w:asciiTheme="majorHAnsi" w:hAnsiTheme="majorHAnsi" w:cstheme="majorHAnsi"/>
          <w:szCs w:val="26"/>
        </w:rPr>
        <w:t xml:space="preserve"> </w:t>
      </w:r>
      <w:proofErr w:type="spellStart"/>
      <w:r>
        <w:rPr>
          <w:rFonts w:asciiTheme="majorHAnsi" w:hAnsiTheme="majorHAnsi" w:cstheme="majorHAnsi"/>
          <w:szCs w:val="26"/>
        </w:rPr>
        <w:t>tư</w:t>
      </w:r>
      <w:proofErr w:type="spellEnd"/>
      <w:r>
        <w:rPr>
          <w:rFonts w:asciiTheme="majorHAnsi" w:hAnsiTheme="majorHAnsi" w:cstheme="majorHAnsi"/>
          <w:szCs w:val="26"/>
        </w:rPr>
        <w:t xml:space="preserve"> </w:t>
      </w:r>
      <w:proofErr w:type="spellStart"/>
      <w:r>
        <w:rPr>
          <w:rFonts w:asciiTheme="majorHAnsi" w:hAnsiTheme="majorHAnsi" w:cstheme="majorHAnsi"/>
          <w:szCs w:val="26"/>
        </w:rPr>
        <w:t>xây</w:t>
      </w:r>
      <w:proofErr w:type="spellEnd"/>
      <w:r>
        <w:rPr>
          <w:rFonts w:asciiTheme="majorHAnsi" w:hAnsiTheme="majorHAnsi" w:cstheme="majorHAnsi"/>
          <w:szCs w:val="26"/>
        </w:rPr>
        <w:t xml:space="preserve"> </w:t>
      </w:r>
      <w:proofErr w:type="spellStart"/>
      <w:r>
        <w:rPr>
          <w:rFonts w:asciiTheme="majorHAnsi" w:hAnsiTheme="majorHAnsi" w:cstheme="majorHAnsi"/>
          <w:szCs w:val="26"/>
        </w:rPr>
        <w:t>dựng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cơ</w:t>
      </w:r>
      <w:proofErr w:type="spellEnd"/>
      <w:r>
        <w:rPr>
          <w:rFonts w:asciiTheme="majorHAnsi" w:hAnsiTheme="majorHAnsi" w:cstheme="majorHAnsi"/>
          <w:szCs w:val="26"/>
        </w:rPr>
        <w:t xml:space="preserve"> </w:t>
      </w:r>
      <w:proofErr w:type="spellStart"/>
      <w:proofErr w:type="gramStart"/>
      <w:r>
        <w:rPr>
          <w:rFonts w:asciiTheme="majorHAnsi" w:hAnsiTheme="majorHAnsi" w:cstheme="majorHAnsi"/>
          <w:szCs w:val="26"/>
        </w:rPr>
        <w:t>bản</w:t>
      </w:r>
      <w:proofErr w:type="spellEnd"/>
      <w:r>
        <w:rPr>
          <w:rFonts w:asciiTheme="majorHAnsi" w:hAnsiTheme="majorHAnsi" w:cstheme="majorHAnsi"/>
          <w:szCs w:val="26"/>
        </w:rPr>
        <w:t xml:space="preserve"> ,</w:t>
      </w:r>
      <w:proofErr w:type="gramEnd"/>
      <w:r>
        <w:rPr>
          <w:rFonts w:asciiTheme="majorHAnsi" w:hAnsiTheme="majorHAnsi" w:cstheme="majorHAnsi"/>
          <w:szCs w:val="26"/>
        </w:rPr>
        <w:t xml:space="preserve"> </w:t>
      </w:r>
      <w:proofErr w:type="spellStart"/>
      <w:r>
        <w:rPr>
          <w:rFonts w:asciiTheme="majorHAnsi" w:hAnsiTheme="majorHAnsi" w:cstheme="majorHAnsi"/>
          <w:szCs w:val="26"/>
        </w:rPr>
        <w:t>phương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thức</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đấu</w:t>
      </w:r>
      <w:proofErr w:type="spellEnd"/>
      <w:r>
        <w:rPr>
          <w:rFonts w:asciiTheme="majorHAnsi" w:hAnsiTheme="majorHAnsi" w:cstheme="majorHAnsi"/>
          <w:szCs w:val="26"/>
        </w:rPr>
        <w:t xml:space="preserve"> </w:t>
      </w:r>
      <w:proofErr w:type="spellStart"/>
      <w:r>
        <w:rPr>
          <w:rFonts w:asciiTheme="majorHAnsi" w:hAnsiTheme="majorHAnsi" w:cstheme="majorHAnsi"/>
          <w:szCs w:val="26"/>
        </w:rPr>
        <w:t>thầu</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đã</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được</w:t>
      </w:r>
      <w:proofErr w:type="spellEnd"/>
      <w:r>
        <w:rPr>
          <w:rFonts w:asciiTheme="majorHAnsi" w:hAnsiTheme="majorHAnsi" w:cstheme="majorHAnsi"/>
          <w:szCs w:val="26"/>
        </w:rPr>
        <w:t xml:space="preserve"> </w:t>
      </w:r>
      <w:proofErr w:type="spellStart"/>
      <w:r>
        <w:rPr>
          <w:rFonts w:asciiTheme="majorHAnsi" w:hAnsiTheme="majorHAnsi" w:cstheme="majorHAnsi"/>
          <w:szCs w:val="26"/>
        </w:rPr>
        <w:t>áp</w:t>
      </w:r>
      <w:proofErr w:type="spellEnd"/>
      <w:r>
        <w:rPr>
          <w:rFonts w:asciiTheme="majorHAnsi" w:hAnsiTheme="majorHAnsi" w:cstheme="majorHAnsi"/>
          <w:szCs w:val="26"/>
        </w:rPr>
        <w:t xml:space="preserve"> </w:t>
      </w:r>
      <w:proofErr w:type="spellStart"/>
      <w:r>
        <w:rPr>
          <w:rFonts w:asciiTheme="majorHAnsi" w:hAnsiTheme="majorHAnsi" w:cstheme="majorHAnsi"/>
          <w:szCs w:val="26"/>
        </w:rPr>
        <w:t>dụng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để</w:t>
      </w:r>
      <w:proofErr w:type="spellEnd"/>
      <w:r>
        <w:rPr>
          <w:rFonts w:asciiTheme="majorHAnsi" w:hAnsiTheme="majorHAnsi" w:cstheme="majorHAnsi"/>
          <w:szCs w:val="26"/>
        </w:rPr>
        <w:t xml:space="preserve"> </w:t>
      </w:r>
      <w:proofErr w:type="spellStart"/>
      <w:r>
        <w:rPr>
          <w:rFonts w:asciiTheme="majorHAnsi" w:hAnsiTheme="majorHAnsi" w:cstheme="majorHAnsi"/>
          <w:szCs w:val="26"/>
        </w:rPr>
        <w:t>dần</w:t>
      </w:r>
      <w:proofErr w:type="spellEnd"/>
      <w:r>
        <w:rPr>
          <w:rFonts w:asciiTheme="majorHAnsi" w:hAnsiTheme="majorHAnsi" w:cstheme="majorHAnsi"/>
          <w:szCs w:val="26"/>
        </w:rPr>
        <w:t xml:space="preserve"> </w:t>
      </w:r>
      <w:proofErr w:type="spellStart"/>
      <w:r>
        <w:rPr>
          <w:rFonts w:asciiTheme="majorHAnsi" w:hAnsiTheme="majorHAnsi" w:cstheme="majorHAnsi"/>
          <w:szCs w:val="26"/>
        </w:rPr>
        <w:t>dần</w:t>
      </w:r>
      <w:proofErr w:type="spellEnd"/>
      <w:r>
        <w:rPr>
          <w:rFonts w:asciiTheme="majorHAnsi" w:hAnsiTheme="majorHAnsi" w:cstheme="majorHAnsi"/>
          <w:szCs w:val="26"/>
        </w:rPr>
        <w:t xml:space="preserve"> </w:t>
      </w:r>
      <w:proofErr w:type="spellStart"/>
      <w:r>
        <w:rPr>
          <w:rFonts w:asciiTheme="majorHAnsi" w:hAnsiTheme="majorHAnsi" w:cstheme="majorHAnsi"/>
          <w:szCs w:val="26"/>
        </w:rPr>
        <w:t>thay</w:t>
      </w:r>
      <w:proofErr w:type="spellEnd"/>
      <w:r>
        <w:rPr>
          <w:rFonts w:asciiTheme="majorHAnsi" w:hAnsiTheme="majorHAnsi" w:cstheme="majorHAnsi"/>
          <w:szCs w:val="26"/>
        </w:rPr>
        <w:t xml:space="preserve"> </w:t>
      </w:r>
      <w:proofErr w:type="spellStart"/>
      <w:r>
        <w:rPr>
          <w:rFonts w:asciiTheme="majorHAnsi" w:hAnsiTheme="majorHAnsi" w:cstheme="majorHAnsi"/>
          <w:szCs w:val="26"/>
        </w:rPr>
        <w:t>thế</w:t>
      </w:r>
      <w:proofErr w:type="spellEnd"/>
      <w:r>
        <w:rPr>
          <w:rFonts w:asciiTheme="majorHAnsi" w:hAnsiTheme="majorHAnsi" w:cstheme="majorHAnsi"/>
          <w:szCs w:val="26"/>
        </w:rPr>
        <w:t xml:space="preserve"> </w:t>
      </w:r>
      <w:proofErr w:type="spellStart"/>
      <w:r>
        <w:rPr>
          <w:rFonts w:asciiTheme="majorHAnsi" w:hAnsiTheme="majorHAnsi" w:cstheme="majorHAnsi"/>
          <w:szCs w:val="26"/>
        </w:rPr>
        <w:t>cho</w:t>
      </w:r>
      <w:proofErr w:type="spellEnd"/>
      <w:r>
        <w:rPr>
          <w:rFonts w:asciiTheme="majorHAnsi" w:hAnsiTheme="majorHAnsi" w:cstheme="majorHAnsi"/>
          <w:szCs w:val="26"/>
        </w:rPr>
        <w:t xml:space="preserve"> </w:t>
      </w:r>
      <w:proofErr w:type="spellStart"/>
      <w:r>
        <w:rPr>
          <w:rFonts w:asciiTheme="majorHAnsi" w:hAnsiTheme="majorHAnsi" w:cstheme="majorHAnsi"/>
          <w:szCs w:val="26"/>
        </w:rPr>
        <w:t>phương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thức</w:t>
      </w:r>
      <w:proofErr w:type="spellEnd"/>
      <w:r>
        <w:rPr>
          <w:rFonts w:asciiTheme="majorHAnsi" w:hAnsiTheme="majorHAnsi" w:cstheme="majorHAnsi"/>
          <w:szCs w:val="26"/>
        </w:rPr>
        <w:t xml:space="preserve"> </w:t>
      </w:r>
      <w:proofErr w:type="spellStart"/>
      <w:r>
        <w:rPr>
          <w:rFonts w:asciiTheme="majorHAnsi" w:hAnsiTheme="majorHAnsi" w:cstheme="majorHAnsi"/>
          <w:szCs w:val="26"/>
        </w:rPr>
        <w:t>chỉ</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định</w:t>
      </w:r>
      <w:proofErr w:type="spellEnd"/>
      <w:r>
        <w:rPr>
          <w:rFonts w:asciiTheme="majorHAnsi" w:hAnsiTheme="majorHAnsi" w:cstheme="majorHAnsi"/>
          <w:szCs w:val="26"/>
        </w:rPr>
        <w:t xml:space="preserve"> </w:t>
      </w:r>
      <w:proofErr w:type="spellStart"/>
      <w:r>
        <w:rPr>
          <w:rFonts w:asciiTheme="majorHAnsi" w:hAnsiTheme="majorHAnsi" w:cstheme="majorHAnsi"/>
          <w:szCs w:val="26"/>
        </w:rPr>
        <w:t>thầu</w:t>
      </w:r>
      <w:proofErr w:type="spellEnd"/>
      <w:r>
        <w:rPr>
          <w:rFonts w:asciiTheme="majorHAnsi" w:hAnsiTheme="majorHAnsi" w:cstheme="majorHAnsi"/>
          <w:szCs w:val="26"/>
        </w:rPr>
        <w:t xml:space="preserve"> </w:t>
      </w:r>
      <w:proofErr w:type="spellStart"/>
      <w:r>
        <w:rPr>
          <w:rFonts w:asciiTheme="majorHAnsi" w:hAnsiTheme="majorHAnsi" w:cstheme="majorHAnsi"/>
          <w:szCs w:val="26"/>
        </w:rPr>
        <w:t>không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còn</w:t>
      </w:r>
      <w:proofErr w:type="spellEnd"/>
      <w:r>
        <w:rPr>
          <w:rFonts w:asciiTheme="majorHAnsi" w:hAnsiTheme="majorHAnsi" w:cstheme="majorHAnsi"/>
          <w:szCs w:val="26"/>
        </w:rPr>
        <w:t xml:space="preserve"> </w:t>
      </w:r>
      <w:proofErr w:type="spellStart"/>
      <w:r>
        <w:rPr>
          <w:rFonts w:asciiTheme="majorHAnsi" w:hAnsiTheme="majorHAnsi" w:cstheme="majorHAnsi"/>
          <w:szCs w:val="26"/>
        </w:rPr>
        <w:t>phù</w:t>
      </w:r>
      <w:proofErr w:type="spellEnd"/>
      <w:r>
        <w:rPr>
          <w:rFonts w:asciiTheme="majorHAnsi" w:hAnsiTheme="majorHAnsi" w:cstheme="majorHAnsi"/>
          <w:szCs w:val="26"/>
        </w:rPr>
        <w:t xml:space="preserve"> </w:t>
      </w:r>
      <w:proofErr w:type="spellStart"/>
      <w:r>
        <w:rPr>
          <w:rFonts w:asciiTheme="majorHAnsi" w:hAnsiTheme="majorHAnsi" w:cstheme="majorHAnsi"/>
          <w:szCs w:val="26"/>
        </w:rPr>
        <w:t>hợp</w:t>
      </w:r>
      <w:proofErr w:type="spellEnd"/>
      <w:r>
        <w:rPr>
          <w:rFonts w:asciiTheme="majorHAnsi" w:hAnsiTheme="majorHAnsi" w:cstheme="majorHAnsi"/>
          <w:szCs w:val="26"/>
        </w:rPr>
        <w:t xml:space="preserve"> </w:t>
      </w:r>
      <w:proofErr w:type="spellStart"/>
      <w:r>
        <w:rPr>
          <w:rFonts w:asciiTheme="majorHAnsi" w:hAnsiTheme="majorHAnsi" w:cstheme="majorHAnsi"/>
          <w:szCs w:val="26"/>
        </w:rPr>
        <w:t>với</w:t>
      </w:r>
      <w:proofErr w:type="spellEnd"/>
      <w:r>
        <w:rPr>
          <w:rFonts w:asciiTheme="majorHAnsi" w:hAnsiTheme="majorHAnsi" w:cstheme="majorHAnsi"/>
          <w:szCs w:val="26"/>
        </w:rPr>
        <w:t xml:space="preserve"> </w:t>
      </w:r>
      <w:proofErr w:type="spellStart"/>
      <w:r>
        <w:rPr>
          <w:rFonts w:asciiTheme="majorHAnsi" w:hAnsiTheme="majorHAnsi" w:cstheme="majorHAnsi"/>
          <w:szCs w:val="26"/>
        </w:rPr>
        <w:t>cơ</w:t>
      </w:r>
      <w:proofErr w:type="spellEnd"/>
      <w:r>
        <w:rPr>
          <w:rFonts w:asciiTheme="majorHAnsi" w:hAnsiTheme="majorHAnsi" w:cstheme="majorHAnsi"/>
          <w:szCs w:val="26"/>
        </w:rPr>
        <w:t xml:space="preserve"> </w:t>
      </w:r>
      <w:proofErr w:type="spellStart"/>
      <w:r>
        <w:rPr>
          <w:rFonts w:asciiTheme="majorHAnsi" w:hAnsiTheme="majorHAnsi" w:cstheme="majorHAnsi"/>
          <w:szCs w:val="26"/>
        </w:rPr>
        <w:t>chế</w:t>
      </w:r>
      <w:proofErr w:type="spellEnd"/>
      <w:r>
        <w:rPr>
          <w:rFonts w:asciiTheme="majorHAnsi" w:hAnsiTheme="majorHAnsi" w:cstheme="majorHAnsi"/>
          <w:szCs w:val="26"/>
        </w:rPr>
        <w:t xml:space="preserve"> </w:t>
      </w:r>
      <w:proofErr w:type="spellStart"/>
      <w:r>
        <w:rPr>
          <w:rFonts w:asciiTheme="majorHAnsi" w:hAnsiTheme="majorHAnsi" w:cstheme="majorHAnsi"/>
          <w:szCs w:val="26"/>
        </w:rPr>
        <w:t>thị</w:t>
      </w:r>
      <w:proofErr w:type="spellEnd"/>
      <w:r>
        <w:rPr>
          <w:rFonts w:asciiTheme="majorHAnsi" w:hAnsiTheme="majorHAnsi" w:cstheme="majorHAnsi"/>
          <w:szCs w:val="26"/>
        </w:rPr>
        <w:t xml:space="preserve"> </w:t>
      </w:r>
      <w:proofErr w:type="spellStart"/>
      <w:r>
        <w:rPr>
          <w:rFonts w:asciiTheme="majorHAnsi" w:hAnsiTheme="majorHAnsi" w:cstheme="majorHAnsi"/>
          <w:szCs w:val="26"/>
        </w:rPr>
        <w:t>trường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cũng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như</w:t>
      </w:r>
      <w:proofErr w:type="spellEnd"/>
      <w:r>
        <w:rPr>
          <w:rFonts w:asciiTheme="majorHAnsi" w:hAnsiTheme="majorHAnsi" w:cstheme="majorHAnsi"/>
          <w:szCs w:val="26"/>
        </w:rPr>
        <w:t xml:space="preserve"> </w:t>
      </w:r>
      <w:proofErr w:type="spellStart"/>
      <w:r>
        <w:rPr>
          <w:rFonts w:asciiTheme="majorHAnsi" w:hAnsiTheme="majorHAnsi" w:cstheme="majorHAnsi"/>
          <w:szCs w:val="26"/>
        </w:rPr>
        <w:t>thông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lệ</w:t>
      </w:r>
      <w:proofErr w:type="spellEnd"/>
      <w:r>
        <w:rPr>
          <w:rFonts w:asciiTheme="majorHAnsi" w:hAnsiTheme="majorHAnsi" w:cstheme="majorHAnsi"/>
          <w:szCs w:val="26"/>
        </w:rPr>
        <w:t xml:space="preserve"> </w:t>
      </w:r>
      <w:proofErr w:type="spellStart"/>
      <w:r>
        <w:rPr>
          <w:rFonts w:asciiTheme="majorHAnsi" w:hAnsiTheme="majorHAnsi" w:cstheme="majorHAnsi"/>
          <w:szCs w:val="26"/>
        </w:rPr>
        <w:t>quốc</w:t>
      </w:r>
      <w:proofErr w:type="spellEnd"/>
      <w:r>
        <w:rPr>
          <w:rFonts w:asciiTheme="majorHAnsi" w:hAnsiTheme="majorHAnsi" w:cstheme="majorHAnsi"/>
          <w:szCs w:val="26"/>
        </w:rPr>
        <w:t xml:space="preserve"> </w:t>
      </w:r>
      <w:proofErr w:type="spellStart"/>
      <w:r>
        <w:rPr>
          <w:rFonts w:asciiTheme="majorHAnsi" w:hAnsiTheme="majorHAnsi" w:cstheme="majorHAnsi"/>
          <w:szCs w:val="26"/>
        </w:rPr>
        <w:t>tế</w:t>
      </w:r>
      <w:proofErr w:type="spellEnd"/>
      <w:r>
        <w:rPr>
          <w:rFonts w:asciiTheme="majorHAnsi" w:hAnsiTheme="majorHAnsi" w:cstheme="majorHAnsi"/>
          <w:szCs w:val="26"/>
        </w:rPr>
        <w:t xml:space="preserve">. </w:t>
      </w:r>
      <w:proofErr w:type="spellStart"/>
      <w:r>
        <w:rPr>
          <w:rFonts w:asciiTheme="majorHAnsi" w:hAnsiTheme="majorHAnsi" w:cstheme="majorHAnsi"/>
          <w:szCs w:val="26"/>
        </w:rPr>
        <w:t>Những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quy</w:t>
      </w:r>
      <w:proofErr w:type="spellEnd"/>
      <w:r>
        <w:rPr>
          <w:rFonts w:asciiTheme="majorHAnsi" w:hAnsiTheme="majorHAnsi" w:cstheme="majorHAnsi"/>
          <w:szCs w:val="26"/>
        </w:rPr>
        <w:t xml:space="preserve"> </w:t>
      </w:r>
      <w:proofErr w:type="spellStart"/>
      <w:r>
        <w:rPr>
          <w:rFonts w:asciiTheme="majorHAnsi" w:hAnsiTheme="majorHAnsi" w:cstheme="majorHAnsi"/>
          <w:szCs w:val="26"/>
        </w:rPr>
        <w:t>trình</w:t>
      </w:r>
      <w:proofErr w:type="spellEnd"/>
      <w:r>
        <w:rPr>
          <w:rFonts w:asciiTheme="majorHAnsi" w:hAnsiTheme="majorHAnsi" w:cstheme="majorHAnsi"/>
          <w:szCs w:val="26"/>
        </w:rPr>
        <w:t xml:space="preserve"> </w:t>
      </w:r>
      <w:proofErr w:type="spellStart"/>
      <w:r>
        <w:rPr>
          <w:rFonts w:asciiTheme="majorHAnsi" w:hAnsiTheme="majorHAnsi" w:cstheme="majorHAnsi"/>
          <w:szCs w:val="26"/>
        </w:rPr>
        <w:t>cũng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như</w:t>
      </w:r>
      <w:proofErr w:type="spellEnd"/>
      <w:r>
        <w:rPr>
          <w:rFonts w:asciiTheme="majorHAnsi" w:hAnsiTheme="majorHAnsi" w:cstheme="majorHAnsi"/>
          <w:szCs w:val="26"/>
        </w:rPr>
        <w:t xml:space="preserve"> </w:t>
      </w:r>
      <w:proofErr w:type="spellStart"/>
      <w:r>
        <w:rPr>
          <w:rFonts w:asciiTheme="majorHAnsi" w:hAnsiTheme="majorHAnsi" w:cstheme="majorHAnsi"/>
          <w:szCs w:val="26"/>
        </w:rPr>
        <w:t>những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hạn</w:t>
      </w:r>
      <w:proofErr w:type="spellEnd"/>
      <w:r>
        <w:rPr>
          <w:rFonts w:asciiTheme="majorHAnsi" w:hAnsiTheme="majorHAnsi" w:cstheme="majorHAnsi"/>
          <w:szCs w:val="26"/>
        </w:rPr>
        <w:t xml:space="preserve"> </w:t>
      </w:r>
      <w:proofErr w:type="spellStart"/>
      <w:r>
        <w:rPr>
          <w:rFonts w:asciiTheme="majorHAnsi" w:hAnsiTheme="majorHAnsi" w:cstheme="majorHAnsi"/>
          <w:szCs w:val="26"/>
        </w:rPr>
        <w:t>chế</w:t>
      </w:r>
      <w:proofErr w:type="spellEnd"/>
      <w:r>
        <w:rPr>
          <w:rFonts w:asciiTheme="majorHAnsi" w:hAnsiTheme="majorHAnsi" w:cstheme="majorHAnsi"/>
          <w:szCs w:val="26"/>
        </w:rPr>
        <w:t xml:space="preserve"> </w:t>
      </w:r>
      <w:proofErr w:type="spellStart"/>
      <w:r>
        <w:rPr>
          <w:rFonts w:asciiTheme="majorHAnsi" w:hAnsiTheme="majorHAnsi" w:cstheme="majorHAnsi"/>
          <w:szCs w:val="26"/>
        </w:rPr>
        <w:t>trong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đấu</w:t>
      </w:r>
      <w:proofErr w:type="spellEnd"/>
      <w:r>
        <w:rPr>
          <w:rFonts w:asciiTheme="majorHAnsi" w:hAnsiTheme="majorHAnsi" w:cstheme="majorHAnsi"/>
          <w:szCs w:val="26"/>
        </w:rPr>
        <w:t xml:space="preserve"> </w:t>
      </w:r>
      <w:proofErr w:type="spellStart"/>
      <w:r>
        <w:rPr>
          <w:rFonts w:asciiTheme="majorHAnsi" w:hAnsiTheme="majorHAnsi" w:cstheme="majorHAnsi"/>
          <w:szCs w:val="26"/>
        </w:rPr>
        <w:t>thầu</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được</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đặt</w:t>
      </w:r>
      <w:proofErr w:type="spellEnd"/>
      <w:r>
        <w:rPr>
          <w:rFonts w:asciiTheme="majorHAnsi" w:hAnsiTheme="majorHAnsi" w:cstheme="majorHAnsi"/>
          <w:szCs w:val="26"/>
        </w:rPr>
        <w:t xml:space="preserve"> ra </w:t>
      </w:r>
      <w:proofErr w:type="spellStart"/>
      <w:r>
        <w:rPr>
          <w:rFonts w:asciiTheme="majorHAnsi" w:hAnsiTheme="majorHAnsi" w:cstheme="majorHAnsi"/>
          <w:szCs w:val="26"/>
        </w:rPr>
        <w:t>theo</w:t>
      </w:r>
      <w:proofErr w:type="spellEnd"/>
      <w:r>
        <w:rPr>
          <w:rFonts w:asciiTheme="majorHAnsi" w:hAnsiTheme="majorHAnsi" w:cstheme="majorHAnsi"/>
          <w:szCs w:val="26"/>
        </w:rPr>
        <w:t xml:space="preserve"> </w:t>
      </w:r>
      <w:proofErr w:type="spellStart"/>
      <w:r>
        <w:rPr>
          <w:rFonts w:asciiTheme="majorHAnsi" w:hAnsiTheme="majorHAnsi" w:cstheme="majorHAnsi"/>
          <w:szCs w:val="26"/>
        </w:rPr>
        <w:t>quy</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định</w:t>
      </w:r>
      <w:proofErr w:type="spellEnd"/>
      <w:r>
        <w:rPr>
          <w:rFonts w:asciiTheme="majorHAnsi" w:hAnsiTheme="majorHAnsi" w:cstheme="majorHAnsi"/>
          <w:szCs w:val="26"/>
        </w:rPr>
        <w:t xml:space="preserve"> </w:t>
      </w:r>
      <w:proofErr w:type="spellStart"/>
      <w:r>
        <w:rPr>
          <w:rFonts w:asciiTheme="majorHAnsi" w:hAnsiTheme="majorHAnsi" w:cstheme="majorHAnsi"/>
          <w:szCs w:val="26"/>
        </w:rPr>
        <w:t>của</w:t>
      </w:r>
      <w:proofErr w:type="spellEnd"/>
      <w:r>
        <w:rPr>
          <w:rFonts w:asciiTheme="majorHAnsi" w:hAnsiTheme="majorHAnsi" w:cstheme="majorHAnsi"/>
          <w:szCs w:val="26"/>
        </w:rPr>
        <w:t xml:space="preserve"> </w:t>
      </w:r>
      <w:proofErr w:type="spellStart"/>
      <w:r>
        <w:rPr>
          <w:rFonts w:asciiTheme="majorHAnsi" w:hAnsiTheme="majorHAnsi" w:cstheme="majorHAnsi"/>
          <w:szCs w:val="26"/>
        </w:rPr>
        <w:t>pháp</w:t>
      </w:r>
      <w:proofErr w:type="spellEnd"/>
      <w:r>
        <w:rPr>
          <w:rFonts w:asciiTheme="majorHAnsi" w:hAnsiTheme="majorHAnsi" w:cstheme="majorHAnsi"/>
          <w:szCs w:val="26"/>
        </w:rPr>
        <w:t xml:space="preserve"> </w:t>
      </w:r>
      <w:proofErr w:type="spellStart"/>
      <w:r>
        <w:rPr>
          <w:rFonts w:asciiTheme="majorHAnsi" w:hAnsiTheme="majorHAnsi" w:cstheme="majorHAnsi"/>
          <w:szCs w:val="26"/>
        </w:rPr>
        <w:t>luật</w:t>
      </w:r>
      <w:proofErr w:type="spellEnd"/>
      <w:r>
        <w:rPr>
          <w:rFonts w:asciiTheme="majorHAnsi" w:hAnsiTheme="majorHAnsi" w:cstheme="majorHAnsi"/>
          <w:szCs w:val="26"/>
        </w:rPr>
        <w:t xml:space="preserve"> </w:t>
      </w:r>
      <w:proofErr w:type="spellStart"/>
      <w:r>
        <w:rPr>
          <w:rFonts w:asciiTheme="majorHAnsi" w:hAnsiTheme="majorHAnsi" w:cstheme="majorHAnsi"/>
          <w:szCs w:val="26"/>
        </w:rPr>
        <w:t>nhầm</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để</w:t>
      </w:r>
      <w:proofErr w:type="spellEnd"/>
      <w:r>
        <w:rPr>
          <w:rFonts w:asciiTheme="majorHAnsi" w:hAnsiTheme="majorHAnsi" w:cstheme="majorHAnsi"/>
          <w:szCs w:val="26"/>
        </w:rPr>
        <w:t xml:space="preserve"> </w:t>
      </w:r>
      <w:proofErr w:type="spellStart"/>
      <w:r>
        <w:rPr>
          <w:rFonts w:asciiTheme="majorHAnsi" w:hAnsiTheme="majorHAnsi" w:cstheme="majorHAnsi"/>
          <w:szCs w:val="26"/>
        </w:rPr>
        <w:t>ổn</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định</w:t>
      </w:r>
      <w:proofErr w:type="spellEnd"/>
      <w:r>
        <w:rPr>
          <w:rFonts w:asciiTheme="majorHAnsi" w:hAnsiTheme="majorHAnsi" w:cstheme="majorHAnsi"/>
          <w:szCs w:val="26"/>
        </w:rPr>
        <w:t xml:space="preserve"> </w:t>
      </w:r>
      <w:proofErr w:type="spellStart"/>
      <w:r>
        <w:rPr>
          <w:rFonts w:asciiTheme="majorHAnsi" w:hAnsiTheme="majorHAnsi" w:cstheme="majorHAnsi"/>
          <w:szCs w:val="26"/>
        </w:rPr>
        <w:t>và</w:t>
      </w:r>
      <w:proofErr w:type="spellEnd"/>
      <w:r>
        <w:rPr>
          <w:rFonts w:asciiTheme="majorHAnsi" w:hAnsiTheme="majorHAnsi" w:cstheme="majorHAnsi"/>
          <w:szCs w:val="26"/>
        </w:rPr>
        <w:t xml:space="preserve"> </w:t>
      </w:r>
      <w:proofErr w:type="spellStart"/>
      <w:r>
        <w:rPr>
          <w:rFonts w:asciiTheme="majorHAnsi" w:hAnsiTheme="majorHAnsi" w:cstheme="majorHAnsi"/>
          <w:szCs w:val="26"/>
        </w:rPr>
        <w:t>phát</w:t>
      </w:r>
      <w:proofErr w:type="spellEnd"/>
      <w:r>
        <w:rPr>
          <w:rFonts w:asciiTheme="majorHAnsi" w:hAnsiTheme="majorHAnsi" w:cstheme="majorHAnsi"/>
          <w:szCs w:val="26"/>
        </w:rPr>
        <w:t xml:space="preserve"> </w:t>
      </w:r>
      <w:proofErr w:type="spellStart"/>
      <w:r>
        <w:rPr>
          <w:rFonts w:asciiTheme="majorHAnsi" w:hAnsiTheme="majorHAnsi" w:cstheme="majorHAnsi"/>
          <w:szCs w:val="26"/>
        </w:rPr>
        <w:t>triển</w:t>
      </w:r>
      <w:proofErr w:type="spellEnd"/>
      <w:r>
        <w:rPr>
          <w:rFonts w:asciiTheme="majorHAnsi" w:hAnsiTheme="majorHAnsi" w:cstheme="majorHAnsi"/>
          <w:szCs w:val="26"/>
        </w:rPr>
        <w:t xml:space="preserve"> </w:t>
      </w:r>
      <w:proofErr w:type="spellStart"/>
      <w:r>
        <w:rPr>
          <w:rFonts w:asciiTheme="majorHAnsi" w:hAnsiTheme="majorHAnsi" w:cstheme="majorHAnsi"/>
          <w:szCs w:val="26"/>
        </w:rPr>
        <w:t>trong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ngành</w:t>
      </w:r>
      <w:proofErr w:type="spellEnd"/>
      <w:r>
        <w:rPr>
          <w:rFonts w:asciiTheme="majorHAnsi" w:hAnsiTheme="majorHAnsi" w:cstheme="majorHAnsi"/>
          <w:szCs w:val="26"/>
        </w:rPr>
        <w:t xml:space="preserve"> </w:t>
      </w:r>
      <w:proofErr w:type="spellStart"/>
      <w:r>
        <w:rPr>
          <w:rFonts w:asciiTheme="majorHAnsi" w:hAnsiTheme="majorHAnsi" w:cstheme="majorHAnsi"/>
          <w:szCs w:val="26"/>
        </w:rPr>
        <w:t>nghề</w:t>
      </w:r>
      <w:proofErr w:type="spellEnd"/>
      <w:r>
        <w:rPr>
          <w:rFonts w:asciiTheme="majorHAnsi" w:hAnsiTheme="majorHAnsi" w:cstheme="majorHAnsi"/>
          <w:szCs w:val="26"/>
        </w:rPr>
        <w:t xml:space="preserve"> </w:t>
      </w:r>
      <w:proofErr w:type="spellStart"/>
      <w:r>
        <w:rPr>
          <w:rFonts w:asciiTheme="majorHAnsi" w:hAnsiTheme="majorHAnsi" w:cstheme="majorHAnsi"/>
          <w:szCs w:val="26"/>
        </w:rPr>
        <w:t>xây</w:t>
      </w:r>
      <w:proofErr w:type="spellEnd"/>
      <w:r>
        <w:rPr>
          <w:rFonts w:asciiTheme="majorHAnsi" w:hAnsiTheme="majorHAnsi" w:cstheme="majorHAnsi"/>
          <w:szCs w:val="26"/>
        </w:rPr>
        <w:t xml:space="preserve"> </w:t>
      </w:r>
      <w:proofErr w:type="spellStart"/>
      <w:r>
        <w:rPr>
          <w:rFonts w:asciiTheme="majorHAnsi" w:hAnsiTheme="majorHAnsi" w:cstheme="majorHAnsi"/>
          <w:szCs w:val="26"/>
        </w:rPr>
        <w:t>dựng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này</w:t>
      </w:r>
      <w:proofErr w:type="spellEnd"/>
      <w:r>
        <w:rPr>
          <w:rFonts w:asciiTheme="majorHAnsi" w:hAnsiTheme="majorHAnsi" w:cstheme="majorHAnsi"/>
          <w:szCs w:val="26"/>
        </w:rPr>
        <w:t>.</w:t>
      </w:r>
    </w:p>
    <w:p w14:paraId="0BF11845" w14:textId="77777777" w:rsidR="00076D19" w:rsidRDefault="00870C52" w:rsidP="00CF329E">
      <w:pPr>
        <w:widowControl w:val="0"/>
        <w:jc w:val="both"/>
        <w:rPr>
          <w:rFonts w:asciiTheme="majorHAnsi" w:hAnsiTheme="majorHAnsi" w:cstheme="majorHAnsi"/>
          <w:szCs w:val="26"/>
        </w:rPr>
      </w:pPr>
      <w:r>
        <w:rPr>
          <w:rFonts w:asciiTheme="majorHAnsi" w:hAnsiTheme="majorHAnsi" w:cstheme="majorHAnsi"/>
          <w:szCs w:val="26"/>
        </w:rPr>
        <w:t xml:space="preserve">         </w:t>
      </w:r>
      <w:proofErr w:type="spellStart"/>
      <w:r>
        <w:rPr>
          <w:rFonts w:asciiTheme="majorHAnsi" w:hAnsiTheme="majorHAnsi" w:cstheme="majorHAnsi"/>
          <w:szCs w:val="26"/>
        </w:rPr>
        <w:t>Được</w:t>
      </w:r>
      <w:proofErr w:type="spellEnd"/>
      <w:r>
        <w:rPr>
          <w:rFonts w:asciiTheme="majorHAnsi" w:hAnsiTheme="majorHAnsi" w:cstheme="majorHAnsi"/>
          <w:szCs w:val="26"/>
        </w:rPr>
        <w:t xml:space="preserve"> </w:t>
      </w:r>
      <w:proofErr w:type="spellStart"/>
      <w:r>
        <w:rPr>
          <w:rFonts w:asciiTheme="majorHAnsi" w:hAnsiTheme="majorHAnsi" w:cstheme="majorHAnsi"/>
          <w:szCs w:val="26"/>
        </w:rPr>
        <w:t>sự</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đồng</w:t>
      </w:r>
      <w:proofErr w:type="spellEnd"/>
      <w:r>
        <w:rPr>
          <w:rFonts w:asciiTheme="majorHAnsi" w:hAnsiTheme="majorHAnsi" w:cstheme="majorHAnsi"/>
          <w:szCs w:val="26"/>
        </w:rPr>
        <w:t xml:space="preserve"> ý </w:t>
      </w:r>
      <w:proofErr w:type="spellStart"/>
      <w:r>
        <w:rPr>
          <w:rFonts w:asciiTheme="majorHAnsi" w:hAnsiTheme="majorHAnsi" w:cstheme="majorHAnsi"/>
          <w:szCs w:val="26"/>
        </w:rPr>
        <w:t>của</w:t>
      </w:r>
      <w:proofErr w:type="spellEnd"/>
      <w:r>
        <w:rPr>
          <w:rFonts w:asciiTheme="majorHAnsi" w:hAnsiTheme="majorHAnsi" w:cstheme="majorHAnsi"/>
          <w:szCs w:val="26"/>
        </w:rPr>
        <w:t xml:space="preserve"> </w:t>
      </w:r>
      <w:proofErr w:type="spellStart"/>
      <w:r>
        <w:rPr>
          <w:rFonts w:asciiTheme="majorHAnsi" w:hAnsiTheme="majorHAnsi" w:cstheme="majorHAnsi"/>
          <w:szCs w:val="26"/>
        </w:rPr>
        <w:t>nhà</w:t>
      </w:r>
      <w:proofErr w:type="spellEnd"/>
      <w:r>
        <w:rPr>
          <w:rFonts w:asciiTheme="majorHAnsi" w:hAnsiTheme="majorHAnsi" w:cstheme="majorHAnsi"/>
          <w:szCs w:val="26"/>
        </w:rPr>
        <w:t xml:space="preserve"> </w:t>
      </w:r>
      <w:proofErr w:type="spellStart"/>
      <w:r>
        <w:rPr>
          <w:rFonts w:asciiTheme="majorHAnsi" w:hAnsiTheme="majorHAnsi" w:cstheme="majorHAnsi"/>
          <w:szCs w:val="26"/>
        </w:rPr>
        <w:t>trường</w:t>
      </w:r>
      <w:proofErr w:type="spellEnd"/>
      <w:r>
        <w:rPr>
          <w:rFonts w:asciiTheme="majorHAnsi" w:hAnsiTheme="majorHAnsi" w:cstheme="majorHAnsi"/>
          <w:szCs w:val="26"/>
        </w:rPr>
        <w:t xml:space="preserve">, khoa </w:t>
      </w:r>
      <w:proofErr w:type="spellStart"/>
      <w:r>
        <w:rPr>
          <w:rFonts w:asciiTheme="majorHAnsi" w:hAnsiTheme="majorHAnsi" w:cstheme="majorHAnsi"/>
          <w:szCs w:val="26"/>
        </w:rPr>
        <w:t>xây</w:t>
      </w:r>
      <w:proofErr w:type="spellEnd"/>
      <w:r>
        <w:rPr>
          <w:rFonts w:asciiTheme="majorHAnsi" w:hAnsiTheme="majorHAnsi" w:cstheme="majorHAnsi"/>
          <w:szCs w:val="26"/>
        </w:rPr>
        <w:t xml:space="preserve"> </w:t>
      </w:r>
      <w:proofErr w:type="spellStart"/>
      <w:r>
        <w:rPr>
          <w:rFonts w:asciiTheme="majorHAnsi" w:hAnsiTheme="majorHAnsi" w:cstheme="majorHAnsi"/>
          <w:szCs w:val="26"/>
        </w:rPr>
        <w:t>dựng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và</w:t>
      </w:r>
      <w:proofErr w:type="spellEnd"/>
      <w:r>
        <w:rPr>
          <w:rFonts w:asciiTheme="majorHAnsi" w:hAnsiTheme="majorHAnsi" w:cstheme="majorHAnsi"/>
          <w:szCs w:val="26"/>
        </w:rPr>
        <w:t xml:space="preserve"> </w:t>
      </w:r>
      <w:proofErr w:type="spellStart"/>
      <w:r>
        <w:rPr>
          <w:rFonts w:asciiTheme="majorHAnsi" w:hAnsiTheme="majorHAnsi" w:cstheme="majorHAnsi"/>
          <w:szCs w:val="26"/>
        </w:rPr>
        <w:t>giáo</w:t>
      </w:r>
      <w:proofErr w:type="spellEnd"/>
      <w:r>
        <w:rPr>
          <w:rFonts w:asciiTheme="majorHAnsi" w:hAnsiTheme="majorHAnsi" w:cstheme="majorHAnsi"/>
          <w:szCs w:val="26"/>
        </w:rPr>
        <w:t xml:space="preserve"> </w:t>
      </w:r>
      <w:proofErr w:type="spellStart"/>
      <w:r>
        <w:rPr>
          <w:rFonts w:asciiTheme="majorHAnsi" w:hAnsiTheme="majorHAnsi" w:cstheme="majorHAnsi"/>
          <w:szCs w:val="26"/>
        </w:rPr>
        <w:t>viên</w:t>
      </w:r>
      <w:proofErr w:type="spellEnd"/>
      <w:r>
        <w:rPr>
          <w:rFonts w:asciiTheme="majorHAnsi" w:hAnsiTheme="majorHAnsi" w:cstheme="majorHAnsi"/>
          <w:szCs w:val="26"/>
        </w:rPr>
        <w:t xml:space="preserve"> </w:t>
      </w:r>
      <w:proofErr w:type="spellStart"/>
      <w:r>
        <w:rPr>
          <w:rFonts w:asciiTheme="majorHAnsi" w:hAnsiTheme="majorHAnsi" w:cstheme="majorHAnsi"/>
          <w:szCs w:val="26"/>
        </w:rPr>
        <w:t>môn</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đấu</w:t>
      </w:r>
      <w:proofErr w:type="spellEnd"/>
      <w:r>
        <w:rPr>
          <w:rFonts w:asciiTheme="majorHAnsi" w:hAnsiTheme="majorHAnsi" w:cstheme="majorHAnsi"/>
          <w:szCs w:val="26"/>
        </w:rPr>
        <w:t xml:space="preserve"> </w:t>
      </w:r>
      <w:proofErr w:type="spellStart"/>
      <w:r>
        <w:rPr>
          <w:rFonts w:asciiTheme="majorHAnsi" w:hAnsiTheme="majorHAnsi" w:cstheme="majorHAnsi"/>
          <w:szCs w:val="26"/>
        </w:rPr>
        <w:t>thầu</w:t>
      </w:r>
      <w:proofErr w:type="spellEnd"/>
      <w:r>
        <w:rPr>
          <w:rFonts w:asciiTheme="majorHAnsi" w:hAnsiTheme="majorHAnsi" w:cstheme="majorHAnsi"/>
          <w:szCs w:val="26"/>
        </w:rPr>
        <w:t xml:space="preserve">, </w:t>
      </w:r>
      <w:proofErr w:type="spellStart"/>
      <w:r>
        <w:rPr>
          <w:rFonts w:asciiTheme="majorHAnsi" w:hAnsiTheme="majorHAnsi" w:cstheme="majorHAnsi"/>
          <w:szCs w:val="26"/>
        </w:rPr>
        <w:t>chúng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em</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được</w:t>
      </w:r>
      <w:proofErr w:type="spellEnd"/>
      <w:r>
        <w:rPr>
          <w:rFonts w:asciiTheme="majorHAnsi" w:hAnsiTheme="majorHAnsi" w:cstheme="majorHAnsi"/>
          <w:szCs w:val="26"/>
        </w:rPr>
        <w:t xml:space="preserve"> </w:t>
      </w:r>
      <w:proofErr w:type="spellStart"/>
      <w:r>
        <w:rPr>
          <w:rFonts w:asciiTheme="majorHAnsi" w:hAnsiTheme="majorHAnsi" w:cstheme="majorHAnsi"/>
          <w:szCs w:val="26"/>
        </w:rPr>
        <w:t>giao</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đề</w:t>
      </w:r>
      <w:proofErr w:type="spellEnd"/>
      <w:r>
        <w:rPr>
          <w:rFonts w:asciiTheme="majorHAnsi" w:hAnsiTheme="majorHAnsi" w:cstheme="majorHAnsi"/>
          <w:szCs w:val="26"/>
        </w:rPr>
        <w:t xml:space="preserve"> </w:t>
      </w:r>
      <w:proofErr w:type="spellStart"/>
      <w:r>
        <w:rPr>
          <w:rFonts w:asciiTheme="majorHAnsi" w:hAnsiTheme="majorHAnsi" w:cstheme="majorHAnsi"/>
          <w:szCs w:val="26"/>
        </w:rPr>
        <w:t>tài</w:t>
      </w:r>
      <w:proofErr w:type="spellEnd"/>
      <w:r>
        <w:rPr>
          <w:rFonts w:asciiTheme="majorHAnsi" w:hAnsiTheme="majorHAnsi" w:cstheme="majorHAnsi"/>
          <w:szCs w:val="26"/>
        </w:rPr>
        <w:t xml:space="preserve"> </w:t>
      </w:r>
      <w:proofErr w:type="spellStart"/>
      <w:r>
        <w:rPr>
          <w:rFonts w:asciiTheme="majorHAnsi" w:hAnsiTheme="majorHAnsi" w:cstheme="majorHAnsi"/>
          <w:szCs w:val="26"/>
        </w:rPr>
        <w:t>nghiên</w:t>
      </w:r>
      <w:proofErr w:type="spellEnd"/>
      <w:r>
        <w:rPr>
          <w:rFonts w:asciiTheme="majorHAnsi" w:hAnsiTheme="majorHAnsi" w:cstheme="majorHAnsi"/>
          <w:szCs w:val="26"/>
        </w:rPr>
        <w:t xml:space="preserve"> </w:t>
      </w:r>
      <w:proofErr w:type="spellStart"/>
      <w:r>
        <w:rPr>
          <w:rFonts w:asciiTheme="majorHAnsi" w:hAnsiTheme="majorHAnsi" w:cstheme="majorHAnsi"/>
          <w:szCs w:val="26"/>
        </w:rPr>
        <w:t>cứu</w:t>
      </w:r>
      <w:proofErr w:type="spellEnd"/>
      <w:r>
        <w:rPr>
          <w:rFonts w:asciiTheme="majorHAnsi" w:hAnsiTheme="majorHAnsi" w:cstheme="majorHAnsi"/>
          <w:szCs w:val="26"/>
        </w:rPr>
        <w:t>: “</w:t>
      </w:r>
      <w:proofErr w:type="spellStart"/>
      <w:r>
        <w:rPr>
          <w:rFonts w:asciiTheme="majorHAnsi" w:hAnsiTheme="majorHAnsi" w:cstheme="majorHAnsi"/>
          <w:szCs w:val="26"/>
        </w:rPr>
        <w:t>Quy</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định</w:t>
      </w:r>
      <w:proofErr w:type="spellEnd"/>
      <w:r>
        <w:rPr>
          <w:rFonts w:asciiTheme="majorHAnsi" w:hAnsiTheme="majorHAnsi" w:cstheme="majorHAnsi"/>
          <w:szCs w:val="26"/>
        </w:rPr>
        <w:t xml:space="preserve"> </w:t>
      </w:r>
      <w:proofErr w:type="spellStart"/>
      <w:r>
        <w:rPr>
          <w:rFonts w:asciiTheme="majorHAnsi" w:hAnsiTheme="majorHAnsi" w:cstheme="majorHAnsi"/>
          <w:szCs w:val="26"/>
        </w:rPr>
        <w:t>pháp</w:t>
      </w:r>
      <w:proofErr w:type="spellEnd"/>
      <w:r>
        <w:rPr>
          <w:rFonts w:asciiTheme="majorHAnsi" w:hAnsiTheme="majorHAnsi" w:cstheme="majorHAnsi"/>
          <w:szCs w:val="26"/>
        </w:rPr>
        <w:t xml:space="preserve"> </w:t>
      </w:r>
      <w:proofErr w:type="spellStart"/>
      <w:r>
        <w:rPr>
          <w:rFonts w:asciiTheme="majorHAnsi" w:hAnsiTheme="majorHAnsi" w:cstheme="majorHAnsi"/>
          <w:szCs w:val="26"/>
        </w:rPr>
        <w:t>luật</w:t>
      </w:r>
      <w:proofErr w:type="spellEnd"/>
      <w:r>
        <w:rPr>
          <w:rFonts w:asciiTheme="majorHAnsi" w:hAnsiTheme="majorHAnsi" w:cstheme="majorHAnsi"/>
          <w:szCs w:val="26"/>
        </w:rPr>
        <w:t xml:space="preserve"> </w:t>
      </w:r>
      <w:proofErr w:type="spellStart"/>
      <w:r>
        <w:rPr>
          <w:rFonts w:asciiTheme="majorHAnsi" w:hAnsiTheme="majorHAnsi" w:cstheme="majorHAnsi"/>
          <w:szCs w:val="26"/>
        </w:rPr>
        <w:t>và</w:t>
      </w:r>
      <w:proofErr w:type="spellEnd"/>
      <w:r>
        <w:rPr>
          <w:rFonts w:asciiTheme="majorHAnsi" w:hAnsiTheme="majorHAnsi" w:cstheme="majorHAnsi"/>
          <w:szCs w:val="26"/>
        </w:rPr>
        <w:t xml:space="preserve"> </w:t>
      </w:r>
      <w:proofErr w:type="spellStart"/>
      <w:r>
        <w:rPr>
          <w:rFonts w:asciiTheme="majorHAnsi" w:hAnsiTheme="majorHAnsi" w:cstheme="majorHAnsi"/>
          <w:szCs w:val="26"/>
        </w:rPr>
        <w:t>quy</w:t>
      </w:r>
      <w:proofErr w:type="spellEnd"/>
      <w:r>
        <w:rPr>
          <w:rFonts w:asciiTheme="majorHAnsi" w:hAnsiTheme="majorHAnsi" w:cstheme="majorHAnsi"/>
          <w:szCs w:val="26"/>
        </w:rPr>
        <w:t xml:space="preserve"> </w:t>
      </w:r>
      <w:proofErr w:type="spellStart"/>
      <w:r>
        <w:rPr>
          <w:rFonts w:asciiTheme="majorHAnsi" w:hAnsiTheme="majorHAnsi" w:cstheme="majorHAnsi"/>
          <w:szCs w:val="26"/>
        </w:rPr>
        <w:t>trình</w:t>
      </w:r>
      <w:proofErr w:type="spellEnd"/>
      <w:r>
        <w:rPr>
          <w:rFonts w:asciiTheme="majorHAnsi" w:hAnsiTheme="majorHAnsi" w:cstheme="majorHAnsi"/>
          <w:szCs w:val="26"/>
        </w:rPr>
        <w:t xml:space="preserve">, </w:t>
      </w:r>
      <w:proofErr w:type="spellStart"/>
      <w:r>
        <w:rPr>
          <w:rFonts w:asciiTheme="majorHAnsi" w:hAnsiTheme="majorHAnsi" w:cstheme="majorHAnsi"/>
          <w:szCs w:val="26"/>
        </w:rPr>
        <w:t>hồ</w:t>
      </w:r>
      <w:proofErr w:type="spellEnd"/>
      <w:r>
        <w:rPr>
          <w:rFonts w:asciiTheme="majorHAnsi" w:hAnsiTheme="majorHAnsi" w:cstheme="majorHAnsi"/>
          <w:szCs w:val="26"/>
        </w:rPr>
        <w:t xml:space="preserve"> </w:t>
      </w:r>
      <w:proofErr w:type="spellStart"/>
      <w:r>
        <w:rPr>
          <w:rFonts w:asciiTheme="majorHAnsi" w:hAnsiTheme="majorHAnsi" w:cstheme="majorHAnsi"/>
          <w:szCs w:val="26"/>
        </w:rPr>
        <w:t>sơ</w:t>
      </w:r>
      <w:proofErr w:type="spellEnd"/>
      <w:r>
        <w:rPr>
          <w:rFonts w:asciiTheme="majorHAnsi" w:hAnsiTheme="majorHAnsi" w:cstheme="majorHAnsi"/>
          <w:szCs w:val="26"/>
        </w:rPr>
        <w:t xml:space="preserve"> </w:t>
      </w:r>
      <w:proofErr w:type="spellStart"/>
      <w:r>
        <w:rPr>
          <w:rFonts w:asciiTheme="majorHAnsi" w:hAnsiTheme="majorHAnsi" w:cstheme="majorHAnsi"/>
          <w:szCs w:val="26"/>
        </w:rPr>
        <w:t>thanh</w:t>
      </w:r>
      <w:proofErr w:type="spellEnd"/>
      <w:r>
        <w:rPr>
          <w:rFonts w:asciiTheme="majorHAnsi" w:hAnsiTheme="majorHAnsi" w:cstheme="majorHAnsi"/>
          <w:szCs w:val="26"/>
        </w:rPr>
        <w:t xml:space="preserve"> – </w:t>
      </w:r>
      <w:proofErr w:type="spellStart"/>
      <w:r>
        <w:rPr>
          <w:rFonts w:asciiTheme="majorHAnsi" w:hAnsiTheme="majorHAnsi" w:cstheme="majorHAnsi"/>
          <w:szCs w:val="26"/>
        </w:rPr>
        <w:t>quyết</w:t>
      </w:r>
      <w:proofErr w:type="spellEnd"/>
      <w:r>
        <w:rPr>
          <w:rFonts w:asciiTheme="majorHAnsi" w:hAnsiTheme="majorHAnsi" w:cstheme="majorHAnsi"/>
          <w:szCs w:val="26"/>
        </w:rPr>
        <w:t xml:space="preserve"> </w:t>
      </w:r>
      <w:proofErr w:type="spellStart"/>
      <w:r>
        <w:rPr>
          <w:rFonts w:asciiTheme="majorHAnsi" w:hAnsiTheme="majorHAnsi" w:cstheme="majorHAnsi"/>
          <w:szCs w:val="26"/>
        </w:rPr>
        <w:t>toán</w:t>
      </w:r>
      <w:proofErr w:type="spellEnd"/>
      <w:r>
        <w:rPr>
          <w:rFonts w:asciiTheme="majorHAnsi" w:hAnsiTheme="majorHAnsi" w:cstheme="majorHAnsi"/>
          <w:szCs w:val="26"/>
        </w:rPr>
        <w:t xml:space="preserve"> </w:t>
      </w:r>
      <w:proofErr w:type="spellStart"/>
      <w:r>
        <w:rPr>
          <w:rFonts w:asciiTheme="majorHAnsi" w:hAnsiTheme="majorHAnsi" w:cstheme="majorHAnsi"/>
          <w:szCs w:val="26"/>
        </w:rPr>
        <w:t>hợp</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đồng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trong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xây</w:t>
      </w:r>
      <w:proofErr w:type="spellEnd"/>
      <w:r>
        <w:rPr>
          <w:rFonts w:asciiTheme="majorHAnsi" w:hAnsiTheme="majorHAnsi" w:cstheme="majorHAnsi"/>
          <w:szCs w:val="26"/>
        </w:rPr>
        <w:t xml:space="preserve"> </w:t>
      </w:r>
      <w:proofErr w:type="spellStart"/>
      <w:r>
        <w:rPr>
          <w:rFonts w:asciiTheme="majorHAnsi" w:hAnsiTheme="majorHAnsi" w:cstheme="majorHAnsi"/>
          <w:szCs w:val="26"/>
        </w:rPr>
        <w:t>dựng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hiện</w:t>
      </w:r>
      <w:proofErr w:type="spellEnd"/>
      <w:r>
        <w:rPr>
          <w:rFonts w:asciiTheme="majorHAnsi" w:hAnsiTheme="majorHAnsi" w:cstheme="majorHAnsi"/>
          <w:szCs w:val="26"/>
        </w:rPr>
        <w:t xml:space="preserve"> nay. </w:t>
      </w:r>
      <w:proofErr w:type="spellStart"/>
      <w:r>
        <w:rPr>
          <w:rFonts w:asciiTheme="majorHAnsi" w:hAnsiTheme="majorHAnsi" w:cstheme="majorHAnsi"/>
          <w:szCs w:val="26"/>
        </w:rPr>
        <w:t>Ví</w:t>
      </w:r>
      <w:proofErr w:type="spellEnd"/>
      <w:r>
        <w:rPr>
          <w:rFonts w:asciiTheme="majorHAnsi" w:hAnsiTheme="majorHAnsi" w:cstheme="majorHAnsi"/>
          <w:szCs w:val="26"/>
        </w:rPr>
        <w:t xml:space="preserve"> </w:t>
      </w:r>
    </w:p>
    <w:p w14:paraId="3B3CD0EE" w14:textId="77777777" w:rsidR="00076D19" w:rsidRDefault="00870C52" w:rsidP="00CF329E">
      <w:pPr>
        <w:widowControl w:val="0"/>
        <w:jc w:val="both"/>
        <w:rPr>
          <w:rFonts w:asciiTheme="majorHAnsi" w:hAnsiTheme="majorHAnsi" w:cstheme="majorHAnsi"/>
          <w:szCs w:val="26"/>
        </w:rPr>
      </w:pPr>
      <w:proofErr w:type="spellStart"/>
      <w:r>
        <w:rPr>
          <w:rFonts w:asciiTheme="majorHAnsi" w:hAnsiTheme="majorHAnsi" w:cstheme="majorHAnsi"/>
          <w:szCs w:val="26"/>
        </w:rPr>
        <w:t>dụ</w:t>
      </w:r>
      <w:proofErr w:type="spellEnd"/>
      <w:r>
        <w:rPr>
          <w:rFonts w:asciiTheme="majorHAnsi" w:hAnsiTheme="majorHAnsi" w:cstheme="majorHAnsi"/>
          <w:szCs w:val="26"/>
        </w:rPr>
        <w:t xml:space="preserve"> </w:t>
      </w:r>
      <w:proofErr w:type="spellStart"/>
      <w:r>
        <w:rPr>
          <w:rFonts w:asciiTheme="majorHAnsi" w:hAnsiTheme="majorHAnsi" w:cstheme="majorHAnsi"/>
          <w:szCs w:val="26"/>
        </w:rPr>
        <w:t>minh</w:t>
      </w:r>
      <w:proofErr w:type="spellEnd"/>
      <w:r>
        <w:rPr>
          <w:rFonts w:asciiTheme="majorHAnsi" w:hAnsiTheme="majorHAnsi" w:cstheme="majorHAnsi"/>
          <w:szCs w:val="26"/>
        </w:rPr>
        <w:t xml:space="preserve"> </w:t>
      </w:r>
      <w:proofErr w:type="spellStart"/>
      <w:r>
        <w:rPr>
          <w:rFonts w:asciiTheme="majorHAnsi" w:hAnsiTheme="majorHAnsi" w:cstheme="majorHAnsi"/>
          <w:szCs w:val="26"/>
        </w:rPr>
        <w:t>họa</w:t>
      </w:r>
      <w:proofErr w:type="spellEnd"/>
      <w:r>
        <w:rPr>
          <w:rFonts w:asciiTheme="majorHAnsi" w:hAnsiTheme="majorHAnsi" w:cstheme="majorHAnsi"/>
          <w:szCs w:val="26"/>
        </w:rPr>
        <w:t>”.</w:t>
      </w:r>
    </w:p>
    <w:p w14:paraId="27280757" w14:textId="77777777" w:rsidR="00076D19" w:rsidRDefault="00870C52" w:rsidP="00CF329E">
      <w:pPr>
        <w:widowControl w:val="0"/>
        <w:jc w:val="both"/>
        <w:rPr>
          <w:rFonts w:asciiTheme="majorHAnsi" w:hAnsiTheme="majorHAnsi" w:cstheme="majorHAnsi"/>
          <w:szCs w:val="26"/>
        </w:rPr>
      </w:pPr>
      <w:r>
        <w:rPr>
          <w:rFonts w:asciiTheme="majorHAnsi" w:hAnsiTheme="majorHAnsi" w:cstheme="majorHAnsi"/>
          <w:szCs w:val="26"/>
        </w:rPr>
        <w:t xml:space="preserve">          </w:t>
      </w:r>
      <w:proofErr w:type="spellStart"/>
      <w:r>
        <w:rPr>
          <w:rFonts w:asciiTheme="majorHAnsi" w:hAnsiTheme="majorHAnsi" w:cstheme="majorHAnsi"/>
          <w:szCs w:val="26"/>
        </w:rPr>
        <w:t>Nhằm</w:t>
      </w:r>
      <w:proofErr w:type="spellEnd"/>
      <w:r>
        <w:rPr>
          <w:rFonts w:asciiTheme="majorHAnsi" w:hAnsiTheme="majorHAnsi" w:cstheme="majorHAnsi"/>
          <w:szCs w:val="26"/>
        </w:rPr>
        <w:t xml:space="preserve"> </w:t>
      </w:r>
      <w:proofErr w:type="spellStart"/>
      <w:r>
        <w:rPr>
          <w:rFonts w:asciiTheme="majorHAnsi" w:hAnsiTheme="majorHAnsi" w:cstheme="majorHAnsi"/>
          <w:szCs w:val="26"/>
        </w:rPr>
        <w:t>nâng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cao</w:t>
      </w:r>
      <w:proofErr w:type="spellEnd"/>
      <w:r>
        <w:rPr>
          <w:rFonts w:asciiTheme="majorHAnsi" w:hAnsiTheme="majorHAnsi" w:cstheme="majorHAnsi"/>
          <w:szCs w:val="26"/>
        </w:rPr>
        <w:t xml:space="preserve"> </w:t>
      </w:r>
      <w:proofErr w:type="spellStart"/>
      <w:r>
        <w:rPr>
          <w:rFonts w:asciiTheme="majorHAnsi" w:hAnsiTheme="majorHAnsi" w:cstheme="majorHAnsi"/>
          <w:szCs w:val="26"/>
        </w:rPr>
        <w:t>chất</w:t>
      </w:r>
      <w:proofErr w:type="spellEnd"/>
      <w:r>
        <w:rPr>
          <w:rFonts w:asciiTheme="majorHAnsi" w:hAnsiTheme="majorHAnsi" w:cstheme="majorHAnsi"/>
          <w:szCs w:val="26"/>
        </w:rPr>
        <w:t xml:space="preserve"> </w:t>
      </w:r>
      <w:proofErr w:type="spellStart"/>
      <w:r>
        <w:rPr>
          <w:rFonts w:asciiTheme="majorHAnsi" w:hAnsiTheme="majorHAnsi" w:cstheme="majorHAnsi"/>
          <w:szCs w:val="26"/>
        </w:rPr>
        <w:t>lượng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đào</w:t>
      </w:r>
      <w:proofErr w:type="spellEnd"/>
      <w:r>
        <w:rPr>
          <w:rFonts w:asciiTheme="majorHAnsi" w:hAnsiTheme="majorHAnsi" w:cstheme="majorHAnsi"/>
          <w:szCs w:val="26"/>
        </w:rPr>
        <w:t xml:space="preserve"> </w:t>
      </w:r>
      <w:proofErr w:type="spellStart"/>
      <w:r>
        <w:rPr>
          <w:rFonts w:asciiTheme="majorHAnsi" w:hAnsiTheme="majorHAnsi" w:cstheme="majorHAnsi"/>
          <w:szCs w:val="26"/>
        </w:rPr>
        <w:t>tạo</w:t>
      </w:r>
      <w:proofErr w:type="spellEnd"/>
      <w:r>
        <w:rPr>
          <w:rFonts w:asciiTheme="majorHAnsi" w:hAnsiTheme="majorHAnsi" w:cstheme="majorHAnsi"/>
          <w:szCs w:val="26"/>
        </w:rPr>
        <w:t xml:space="preserve"> </w:t>
      </w:r>
      <w:proofErr w:type="spellStart"/>
      <w:r>
        <w:rPr>
          <w:rFonts w:asciiTheme="majorHAnsi" w:hAnsiTheme="majorHAnsi" w:cstheme="majorHAnsi"/>
          <w:szCs w:val="26"/>
        </w:rPr>
        <w:t>và</w:t>
      </w:r>
      <w:proofErr w:type="spellEnd"/>
      <w:r>
        <w:rPr>
          <w:rFonts w:asciiTheme="majorHAnsi" w:hAnsiTheme="majorHAnsi" w:cstheme="majorHAnsi"/>
          <w:szCs w:val="26"/>
        </w:rPr>
        <w:t xml:space="preserve"> </w:t>
      </w:r>
      <w:proofErr w:type="spellStart"/>
      <w:r>
        <w:rPr>
          <w:rFonts w:asciiTheme="majorHAnsi" w:hAnsiTheme="majorHAnsi" w:cstheme="majorHAnsi"/>
          <w:szCs w:val="26"/>
        </w:rPr>
        <w:t>cung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cấp</w:t>
      </w:r>
      <w:proofErr w:type="spellEnd"/>
      <w:r>
        <w:rPr>
          <w:rFonts w:asciiTheme="majorHAnsi" w:hAnsiTheme="majorHAnsi" w:cstheme="majorHAnsi"/>
          <w:szCs w:val="26"/>
        </w:rPr>
        <w:t xml:space="preserve"> </w:t>
      </w:r>
      <w:proofErr w:type="spellStart"/>
      <w:r>
        <w:rPr>
          <w:rFonts w:asciiTheme="majorHAnsi" w:hAnsiTheme="majorHAnsi" w:cstheme="majorHAnsi"/>
          <w:szCs w:val="26"/>
        </w:rPr>
        <w:t>giáo</w:t>
      </w:r>
      <w:proofErr w:type="spellEnd"/>
      <w:r>
        <w:rPr>
          <w:rFonts w:asciiTheme="majorHAnsi" w:hAnsiTheme="majorHAnsi" w:cstheme="majorHAnsi"/>
          <w:szCs w:val="26"/>
        </w:rPr>
        <w:t xml:space="preserve"> </w:t>
      </w:r>
      <w:proofErr w:type="spellStart"/>
      <w:r>
        <w:rPr>
          <w:rFonts w:asciiTheme="majorHAnsi" w:hAnsiTheme="majorHAnsi" w:cstheme="majorHAnsi"/>
          <w:szCs w:val="26"/>
        </w:rPr>
        <w:t>trình</w:t>
      </w:r>
      <w:proofErr w:type="spellEnd"/>
      <w:r>
        <w:rPr>
          <w:rFonts w:asciiTheme="majorHAnsi" w:hAnsiTheme="majorHAnsi" w:cstheme="majorHAnsi"/>
          <w:szCs w:val="26"/>
        </w:rPr>
        <w:t xml:space="preserve">, </w:t>
      </w:r>
      <w:proofErr w:type="spellStart"/>
      <w:r>
        <w:rPr>
          <w:rFonts w:asciiTheme="majorHAnsi" w:hAnsiTheme="majorHAnsi" w:cstheme="majorHAnsi"/>
          <w:szCs w:val="26"/>
        </w:rPr>
        <w:t>tài</w:t>
      </w:r>
      <w:proofErr w:type="spellEnd"/>
      <w:r>
        <w:rPr>
          <w:rFonts w:asciiTheme="majorHAnsi" w:hAnsiTheme="majorHAnsi" w:cstheme="majorHAnsi"/>
          <w:szCs w:val="26"/>
        </w:rPr>
        <w:t xml:space="preserve"> </w:t>
      </w:r>
      <w:proofErr w:type="spellStart"/>
      <w:r>
        <w:rPr>
          <w:rFonts w:asciiTheme="majorHAnsi" w:hAnsiTheme="majorHAnsi" w:cstheme="majorHAnsi"/>
          <w:szCs w:val="26"/>
        </w:rPr>
        <w:t>liệu</w:t>
      </w:r>
      <w:proofErr w:type="spellEnd"/>
      <w:r>
        <w:rPr>
          <w:rFonts w:asciiTheme="majorHAnsi" w:hAnsiTheme="majorHAnsi" w:cstheme="majorHAnsi"/>
          <w:szCs w:val="26"/>
        </w:rPr>
        <w:t xml:space="preserve"> </w:t>
      </w:r>
      <w:proofErr w:type="spellStart"/>
      <w:r>
        <w:rPr>
          <w:rFonts w:asciiTheme="majorHAnsi" w:hAnsiTheme="majorHAnsi" w:cstheme="majorHAnsi"/>
          <w:szCs w:val="26"/>
        </w:rPr>
        <w:t>học</w:t>
      </w:r>
      <w:proofErr w:type="spellEnd"/>
      <w:r>
        <w:rPr>
          <w:rFonts w:asciiTheme="majorHAnsi" w:hAnsiTheme="majorHAnsi" w:cstheme="majorHAnsi"/>
          <w:szCs w:val="26"/>
        </w:rPr>
        <w:t xml:space="preserve"> </w:t>
      </w:r>
      <w:proofErr w:type="spellStart"/>
      <w:r>
        <w:rPr>
          <w:rFonts w:asciiTheme="majorHAnsi" w:hAnsiTheme="majorHAnsi" w:cstheme="majorHAnsi"/>
          <w:szCs w:val="26"/>
        </w:rPr>
        <w:t>tập</w:t>
      </w:r>
      <w:proofErr w:type="spellEnd"/>
      <w:r>
        <w:rPr>
          <w:rFonts w:asciiTheme="majorHAnsi" w:hAnsiTheme="majorHAnsi" w:cstheme="majorHAnsi"/>
          <w:szCs w:val="26"/>
        </w:rPr>
        <w:t xml:space="preserve"> </w:t>
      </w:r>
      <w:proofErr w:type="spellStart"/>
      <w:r>
        <w:rPr>
          <w:rFonts w:asciiTheme="majorHAnsi" w:hAnsiTheme="majorHAnsi" w:cstheme="majorHAnsi"/>
          <w:szCs w:val="26"/>
        </w:rPr>
        <w:t>cho</w:t>
      </w:r>
      <w:proofErr w:type="spellEnd"/>
      <w:r>
        <w:rPr>
          <w:rFonts w:asciiTheme="majorHAnsi" w:hAnsiTheme="majorHAnsi" w:cstheme="majorHAnsi"/>
          <w:szCs w:val="26"/>
        </w:rPr>
        <w:t xml:space="preserve"> </w:t>
      </w:r>
      <w:proofErr w:type="spellStart"/>
      <w:r>
        <w:rPr>
          <w:rFonts w:asciiTheme="majorHAnsi" w:hAnsiTheme="majorHAnsi" w:cstheme="majorHAnsi"/>
          <w:szCs w:val="26"/>
        </w:rPr>
        <w:t>sinh</w:t>
      </w:r>
      <w:proofErr w:type="spellEnd"/>
      <w:r>
        <w:rPr>
          <w:rFonts w:asciiTheme="majorHAnsi" w:hAnsiTheme="majorHAnsi" w:cstheme="majorHAnsi"/>
          <w:szCs w:val="26"/>
        </w:rPr>
        <w:t xml:space="preserve"> </w:t>
      </w:r>
      <w:proofErr w:type="spellStart"/>
      <w:r>
        <w:rPr>
          <w:rFonts w:asciiTheme="majorHAnsi" w:hAnsiTheme="majorHAnsi" w:cstheme="majorHAnsi"/>
          <w:szCs w:val="26"/>
        </w:rPr>
        <w:t>viên</w:t>
      </w:r>
      <w:proofErr w:type="spellEnd"/>
      <w:r>
        <w:rPr>
          <w:rFonts w:asciiTheme="majorHAnsi" w:hAnsiTheme="majorHAnsi" w:cstheme="majorHAnsi"/>
          <w:szCs w:val="26"/>
        </w:rPr>
        <w:t xml:space="preserve"> </w:t>
      </w:r>
      <w:proofErr w:type="spellStart"/>
      <w:r>
        <w:rPr>
          <w:rFonts w:asciiTheme="majorHAnsi" w:hAnsiTheme="majorHAnsi" w:cstheme="majorHAnsi"/>
          <w:szCs w:val="26"/>
        </w:rPr>
        <w:t>ngành</w:t>
      </w:r>
      <w:proofErr w:type="spellEnd"/>
      <w:r>
        <w:rPr>
          <w:rFonts w:asciiTheme="majorHAnsi" w:hAnsiTheme="majorHAnsi" w:cstheme="majorHAnsi"/>
          <w:szCs w:val="26"/>
        </w:rPr>
        <w:t xml:space="preserve"> </w:t>
      </w:r>
      <w:proofErr w:type="spellStart"/>
      <w:r>
        <w:rPr>
          <w:rFonts w:asciiTheme="majorHAnsi" w:hAnsiTheme="majorHAnsi" w:cstheme="majorHAnsi"/>
          <w:szCs w:val="26"/>
        </w:rPr>
        <w:t>Xây</w:t>
      </w:r>
      <w:proofErr w:type="spellEnd"/>
      <w:r>
        <w:rPr>
          <w:rFonts w:asciiTheme="majorHAnsi" w:hAnsiTheme="majorHAnsi" w:cstheme="majorHAnsi"/>
          <w:szCs w:val="26"/>
        </w:rPr>
        <w:t xml:space="preserve"> </w:t>
      </w:r>
      <w:proofErr w:type="spellStart"/>
      <w:r>
        <w:rPr>
          <w:rFonts w:asciiTheme="majorHAnsi" w:hAnsiTheme="majorHAnsi" w:cstheme="majorHAnsi"/>
          <w:szCs w:val="26"/>
        </w:rPr>
        <w:t>Dựng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và</w:t>
      </w:r>
      <w:proofErr w:type="spellEnd"/>
      <w:r>
        <w:rPr>
          <w:rFonts w:asciiTheme="majorHAnsi" w:hAnsiTheme="majorHAnsi" w:cstheme="majorHAnsi"/>
          <w:szCs w:val="26"/>
        </w:rPr>
        <w:t xml:space="preserve"> </w:t>
      </w:r>
      <w:proofErr w:type="spellStart"/>
      <w:r>
        <w:rPr>
          <w:rFonts w:asciiTheme="majorHAnsi" w:hAnsiTheme="majorHAnsi" w:cstheme="majorHAnsi"/>
          <w:szCs w:val="26"/>
        </w:rPr>
        <w:t>cũng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để</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đáp</w:t>
      </w:r>
      <w:proofErr w:type="spellEnd"/>
      <w:r>
        <w:rPr>
          <w:rFonts w:asciiTheme="majorHAnsi" w:hAnsiTheme="majorHAnsi" w:cstheme="majorHAnsi"/>
          <w:szCs w:val="26"/>
        </w:rPr>
        <w:t xml:space="preserve"> </w:t>
      </w:r>
      <w:proofErr w:type="spellStart"/>
      <w:r>
        <w:rPr>
          <w:rFonts w:asciiTheme="majorHAnsi" w:hAnsiTheme="majorHAnsi" w:cstheme="majorHAnsi"/>
          <w:szCs w:val="26"/>
        </w:rPr>
        <w:t>ứng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chương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trình</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đào</w:t>
      </w:r>
      <w:proofErr w:type="spellEnd"/>
      <w:r>
        <w:rPr>
          <w:rFonts w:asciiTheme="majorHAnsi" w:hAnsiTheme="majorHAnsi" w:cstheme="majorHAnsi"/>
          <w:szCs w:val="26"/>
        </w:rPr>
        <w:t xml:space="preserve"> </w:t>
      </w:r>
      <w:proofErr w:type="spellStart"/>
      <w:r>
        <w:rPr>
          <w:rFonts w:asciiTheme="majorHAnsi" w:hAnsiTheme="majorHAnsi" w:cstheme="majorHAnsi"/>
          <w:szCs w:val="26"/>
        </w:rPr>
        <w:t>tạo</w:t>
      </w:r>
      <w:proofErr w:type="spellEnd"/>
      <w:r>
        <w:rPr>
          <w:rFonts w:asciiTheme="majorHAnsi" w:hAnsiTheme="majorHAnsi" w:cstheme="majorHAnsi"/>
          <w:szCs w:val="26"/>
        </w:rPr>
        <w:t xml:space="preserve"> </w:t>
      </w:r>
      <w:proofErr w:type="spellStart"/>
      <w:r>
        <w:rPr>
          <w:rFonts w:asciiTheme="majorHAnsi" w:hAnsiTheme="majorHAnsi" w:cstheme="majorHAnsi"/>
          <w:szCs w:val="26"/>
        </w:rPr>
        <w:t>của</w:t>
      </w:r>
      <w:proofErr w:type="spellEnd"/>
      <w:r>
        <w:rPr>
          <w:rFonts w:asciiTheme="majorHAnsi" w:hAnsiTheme="majorHAnsi" w:cstheme="majorHAnsi"/>
          <w:szCs w:val="26"/>
        </w:rPr>
        <w:t xml:space="preserve"> </w:t>
      </w:r>
      <w:proofErr w:type="spellStart"/>
      <w:r>
        <w:rPr>
          <w:rFonts w:asciiTheme="majorHAnsi" w:hAnsiTheme="majorHAnsi" w:cstheme="majorHAnsi"/>
          <w:szCs w:val="26"/>
        </w:rPr>
        <w:t>trường</w:t>
      </w:r>
      <w:proofErr w:type="spellEnd"/>
      <w:r>
        <w:rPr>
          <w:rFonts w:asciiTheme="majorHAnsi" w:hAnsiTheme="majorHAnsi" w:cstheme="majorHAnsi"/>
          <w:szCs w:val="26"/>
        </w:rPr>
        <w:t xml:space="preserve"> Cao </w:t>
      </w:r>
      <w:proofErr w:type="spellStart"/>
      <w:r>
        <w:rPr>
          <w:rFonts w:asciiTheme="majorHAnsi" w:hAnsiTheme="majorHAnsi" w:cstheme="majorHAnsi"/>
          <w:szCs w:val="26"/>
        </w:rPr>
        <w:t>đẳng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Lý</w:t>
      </w:r>
      <w:proofErr w:type="spellEnd"/>
      <w:r>
        <w:rPr>
          <w:rFonts w:asciiTheme="majorHAnsi" w:hAnsiTheme="majorHAnsi" w:cstheme="majorHAnsi"/>
          <w:szCs w:val="26"/>
        </w:rPr>
        <w:t xml:space="preserve"> </w:t>
      </w:r>
      <w:proofErr w:type="spellStart"/>
      <w:r>
        <w:rPr>
          <w:rFonts w:asciiTheme="majorHAnsi" w:hAnsiTheme="majorHAnsi" w:cstheme="majorHAnsi"/>
          <w:szCs w:val="26"/>
        </w:rPr>
        <w:t>Tự</w:t>
      </w:r>
      <w:proofErr w:type="spellEnd"/>
      <w:r>
        <w:rPr>
          <w:rFonts w:asciiTheme="majorHAnsi" w:hAnsiTheme="majorHAnsi" w:cstheme="majorHAnsi"/>
          <w:szCs w:val="26"/>
        </w:rPr>
        <w:t xml:space="preserve"> </w:t>
      </w:r>
      <w:proofErr w:type="spellStart"/>
      <w:r>
        <w:rPr>
          <w:rFonts w:asciiTheme="majorHAnsi" w:hAnsiTheme="majorHAnsi" w:cstheme="majorHAnsi"/>
          <w:szCs w:val="26"/>
        </w:rPr>
        <w:t>Trọng</w:t>
      </w:r>
      <w:proofErr w:type="spellEnd"/>
      <w:r>
        <w:rPr>
          <w:rFonts w:asciiTheme="majorHAnsi" w:hAnsiTheme="majorHAnsi" w:cstheme="majorHAnsi"/>
          <w:szCs w:val="26"/>
        </w:rPr>
        <w:t xml:space="preserve"> TP. HCM. </w:t>
      </w:r>
      <w:proofErr w:type="spellStart"/>
      <w:r>
        <w:rPr>
          <w:rFonts w:asciiTheme="majorHAnsi" w:hAnsiTheme="majorHAnsi" w:cstheme="majorHAnsi"/>
          <w:szCs w:val="26"/>
        </w:rPr>
        <w:t>Trong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quá</w:t>
      </w:r>
      <w:proofErr w:type="spellEnd"/>
      <w:r>
        <w:rPr>
          <w:rFonts w:asciiTheme="majorHAnsi" w:hAnsiTheme="majorHAnsi" w:cstheme="majorHAnsi"/>
          <w:szCs w:val="26"/>
        </w:rPr>
        <w:t xml:space="preserve"> </w:t>
      </w:r>
      <w:proofErr w:type="spellStart"/>
      <w:r>
        <w:rPr>
          <w:rFonts w:asciiTheme="majorHAnsi" w:hAnsiTheme="majorHAnsi" w:cstheme="majorHAnsi"/>
          <w:szCs w:val="26"/>
        </w:rPr>
        <w:t>trình</w:t>
      </w:r>
      <w:proofErr w:type="spellEnd"/>
      <w:r>
        <w:rPr>
          <w:rFonts w:asciiTheme="majorHAnsi" w:hAnsiTheme="majorHAnsi" w:cstheme="majorHAnsi"/>
          <w:szCs w:val="26"/>
        </w:rPr>
        <w:t xml:space="preserve"> </w:t>
      </w:r>
      <w:proofErr w:type="spellStart"/>
      <w:r>
        <w:rPr>
          <w:rFonts w:asciiTheme="majorHAnsi" w:hAnsiTheme="majorHAnsi" w:cstheme="majorHAnsi"/>
          <w:szCs w:val="26"/>
        </w:rPr>
        <w:t>tìm</w:t>
      </w:r>
      <w:proofErr w:type="spellEnd"/>
      <w:r>
        <w:rPr>
          <w:rFonts w:asciiTheme="majorHAnsi" w:hAnsiTheme="majorHAnsi" w:cstheme="majorHAnsi"/>
          <w:szCs w:val="26"/>
        </w:rPr>
        <w:t xml:space="preserve"> </w:t>
      </w:r>
      <w:proofErr w:type="spellStart"/>
      <w:r>
        <w:rPr>
          <w:rFonts w:asciiTheme="majorHAnsi" w:hAnsiTheme="majorHAnsi" w:cstheme="majorHAnsi"/>
          <w:szCs w:val="26"/>
        </w:rPr>
        <w:t>hiểu</w:t>
      </w:r>
      <w:proofErr w:type="spellEnd"/>
      <w:r>
        <w:rPr>
          <w:rFonts w:asciiTheme="majorHAnsi" w:hAnsiTheme="majorHAnsi" w:cstheme="majorHAnsi"/>
          <w:szCs w:val="26"/>
        </w:rPr>
        <w:t xml:space="preserve"> </w:t>
      </w:r>
      <w:proofErr w:type="spellStart"/>
      <w:r>
        <w:rPr>
          <w:rFonts w:asciiTheme="majorHAnsi" w:hAnsiTheme="majorHAnsi" w:cstheme="majorHAnsi"/>
          <w:szCs w:val="26"/>
        </w:rPr>
        <w:t>làm</w:t>
      </w:r>
      <w:proofErr w:type="spellEnd"/>
      <w:r>
        <w:rPr>
          <w:rFonts w:asciiTheme="majorHAnsi" w:hAnsiTheme="majorHAnsi" w:cstheme="majorHAnsi"/>
          <w:szCs w:val="26"/>
        </w:rPr>
        <w:t xml:space="preserve"> </w:t>
      </w:r>
      <w:proofErr w:type="spellStart"/>
      <w:r>
        <w:rPr>
          <w:rFonts w:asciiTheme="majorHAnsi" w:hAnsiTheme="majorHAnsi" w:cstheme="majorHAnsi"/>
          <w:szCs w:val="26"/>
        </w:rPr>
        <w:t>tiểu</w:t>
      </w:r>
      <w:proofErr w:type="spellEnd"/>
      <w:r>
        <w:rPr>
          <w:rFonts w:asciiTheme="majorHAnsi" w:hAnsiTheme="majorHAnsi" w:cstheme="majorHAnsi"/>
          <w:szCs w:val="26"/>
        </w:rPr>
        <w:t xml:space="preserve"> </w:t>
      </w:r>
      <w:proofErr w:type="spellStart"/>
      <w:r>
        <w:rPr>
          <w:rFonts w:asciiTheme="majorHAnsi" w:hAnsiTheme="majorHAnsi" w:cstheme="majorHAnsi"/>
          <w:szCs w:val="26"/>
        </w:rPr>
        <w:t>luận</w:t>
      </w:r>
      <w:proofErr w:type="spellEnd"/>
      <w:r>
        <w:rPr>
          <w:rFonts w:asciiTheme="majorHAnsi" w:hAnsiTheme="majorHAnsi" w:cstheme="majorHAnsi"/>
          <w:szCs w:val="26"/>
        </w:rPr>
        <w:t xml:space="preserve">, </w:t>
      </w:r>
      <w:proofErr w:type="spellStart"/>
      <w:r>
        <w:rPr>
          <w:rFonts w:asciiTheme="majorHAnsi" w:hAnsiTheme="majorHAnsi" w:cstheme="majorHAnsi"/>
          <w:szCs w:val="26"/>
        </w:rPr>
        <w:t>chúng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em</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đã</w:t>
      </w:r>
      <w:proofErr w:type="spellEnd"/>
      <w:r>
        <w:rPr>
          <w:rFonts w:asciiTheme="majorHAnsi" w:hAnsiTheme="majorHAnsi" w:cstheme="majorHAnsi"/>
          <w:szCs w:val="26"/>
        </w:rPr>
        <w:t xml:space="preserve"> </w:t>
      </w:r>
      <w:proofErr w:type="spellStart"/>
      <w:r>
        <w:rPr>
          <w:rFonts w:asciiTheme="majorHAnsi" w:hAnsiTheme="majorHAnsi" w:cstheme="majorHAnsi"/>
          <w:szCs w:val="26"/>
        </w:rPr>
        <w:t>bám</w:t>
      </w:r>
      <w:proofErr w:type="spellEnd"/>
      <w:r>
        <w:rPr>
          <w:rFonts w:asciiTheme="majorHAnsi" w:hAnsiTheme="majorHAnsi" w:cstheme="majorHAnsi"/>
          <w:szCs w:val="26"/>
        </w:rPr>
        <w:t xml:space="preserve"> </w:t>
      </w:r>
      <w:proofErr w:type="spellStart"/>
      <w:r>
        <w:rPr>
          <w:rFonts w:asciiTheme="majorHAnsi" w:hAnsiTheme="majorHAnsi" w:cstheme="majorHAnsi"/>
          <w:szCs w:val="26"/>
        </w:rPr>
        <w:t>sát</w:t>
      </w:r>
      <w:proofErr w:type="spellEnd"/>
      <w:r>
        <w:rPr>
          <w:rFonts w:asciiTheme="majorHAnsi" w:hAnsiTheme="majorHAnsi" w:cstheme="majorHAnsi"/>
          <w:szCs w:val="26"/>
        </w:rPr>
        <w:t xml:space="preserve"> </w:t>
      </w:r>
      <w:proofErr w:type="spellStart"/>
      <w:r>
        <w:rPr>
          <w:rFonts w:asciiTheme="majorHAnsi" w:hAnsiTheme="majorHAnsi" w:cstheme="majorHAnsi"/>
          <w:szCs w:val="26"/>
        </w:rPr>
        <w:t>với</w:t>
      </w:r>
      <w:proofErr w:type="spellEnd"/>
      <w:r>
        <w:rPr>
          <w:rFonts w:asciiTheme="majorHAnsi" w:hAnsiTheme="majorHAnsi" w:cstheme="majorHAnsi"/>
          <w:szCs w:val="26"/>
        </w:rPr>
        <w:t xml:space="preserve"> </w:t>
      </w:r>
      <w:proofErr w:type="spellStart"/>
      <w:r>
        <w:rPr>
          <w:rFonts w:asciiTheme="majorHAnsi" w:hAnsiTheme="majorHAnsi" w:cstheme="majorHAnsi"/>
          <w:szCs w:val="26"/>
        </w:rPr>
        <w:t>tài</w:t>
      </w:r>
      <w:proofErr w:type="spellEnd"/>
      <w:r>
        <w:rPr>
          <w:rFonts w:asciiTheme="majorHAnsi" w:hAnsiTheme="majorHAnsi" w:cstheme="majorHAnsi"/>
          <w:szCs w:val="26"/>
        </w:rPr>
        <w:t xml:space="preserve"> </w:t>
      </w:r>
      <w:proofErr w:type="spellStart"/>
      <w:r>
        <w:rPr>
          <w:rFonts w:asciiTheme="majorHAnsi" w:hAnsiTheme="majorHAnsi" w:cstheme="majorHAnsi"/>
          <w:szCs w:val="26"/>
        </w:rPr>
        <w:t>liệu</w:t>
      </w:r>
      <w:proofErr w:type="spellEnd"/>
      <w:r>
        <w:rPr>
          <w:rFonts w:asciiTheme="majorHAnsi" w:hAnsiTheme="majorHAnsi" w:cstheme="majorHAnsi"/>
          <w:szCs w:val="26"/>
        </w:rPr>
        <w:t xml:space="preserve"> </w:t>
      </w:r>
      <w:proofErr w:type="spellStart"/>
      <w:r>
        <w:rPr>
          <w:rFonts w:asciiTheme="majorHAnsi" w:hAnsiTheme="majorHAnsi" w:cstheme="majorHAnsi"/>
          <w:szCs w:val="26"/>
        </w:rPr>
        <w:t>và</w:t>
      </w:r>
      <w:proofErr w:type="spellEnd"/>
      <w:r>
        <w:rPr>
          <w:rFonts w:asciiTheme="majorHAnsi" w:hAnsiTheme="majorHAnsi" w:cstheme="majorHAnsi"/>
          <w:szCs w:val="26"/>
        </w:rPr>
        <w:t xml:space="preserve"> </w:t>
      </w:r>
      <w:proofErr w:type="spellStart"/>
      <w:r>
        <w:rPr>
          <w:rFonts w:asciiTheme="majorHAnsi" w:hAnsiTheme="majorHAnsi" w:cstheme="majorHAnsi"/>
          <w:szCs w:val="26"/>
        </w:rPr>
        <w:t>bài</w:t>
      </w:r>
      <w:proofErr w:type="spellEnd"/>
      <w:r>
        <w:rPr>
          <w:rFonts w:asciiTheme="majorHAnsi" w:hAnsiTheme="majorHAnsi" w:cstheme="majorHAnsi"/>
          <w:szCs w:val="26"/>
        </w:rPr>
        <w:t xml:space="preserve"> </w:t>
      </w:r>
      <w:proofErr w:type="spellStart"/>
      <w:r>
        <w:rPr>
          <w:rFonts w:asciiTheme="majorHAnsi" w:hAnsiTheme="majorHAnsi" w:cstheme="majorHAnsi"/>
          <w:szCs w:val="26"/>
        </w:rPr>
        <w:t>giảng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mà</w:t>
      </w:r>
      <w:proofErr w:type="spellEnd"/>
      <w:r>
        <w:rPr>
          <w:rFonts w:asciiTheme="majorHAnsi" w:hAnsiTheme="majorHAnsi" w:cstheme="majorHAnsi"/>
          <w:szCs w:val="26"/>
        </w:rPr>
        <w:t xml:space="preserve"> </w:t>
      </w:r>
      <w:proofErr w:type="spellStart"/>
      <w:r>
        <w:rPr>
          <w:rFonts w:asciiTheme="majorHAnsi" w:hAnsiTheme="majorHAnsi" w:cstheme="majorHAnsi"/>
          <w:szCs w:val="26"/>
        </w:rPr>
        <w:t>thầy</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đã</w:t>
      </w:r>
      <w:proofErr w:type="spellEnd"/>
      <w:r>
        <w:rPr>
          <w:rFonts w:asciiTheme="majorHAnsi" w:hAnsiTheme="majorHAnsi" w:cstheme="majorHAnsi"/>
          <w:szCs w:val="26"/>
        </w:rPr>
        <w:t xml:space="preserve"> </w:t>
      </w:r>
      <w:proofErr w:type="spellStart"/>
      <w:r>
        <w:rPr>
          <w:rFonts w:asciiTheme="majorHAnsi" w:hAnsiTheme="majorHAnsi" w:cstheme="majorHAnsi"/>
          <w:szCs w:val="26"/>
        </w:rPr>
        <w:t>giao</w:t>
      </w:r>
      <w:proofErr w:type="spellEnd"/>
      <w:r>
        <w:rPr>
          <w:rFonts w:asciiTheme="majorHAnsi" w:hAnsiTheme="majorHAnsi" w:cstheme="majorHAnsi"/>
          <w:szCs w:val="26"/>
        </w:rPr>
        <w:t xml:space="preserve">, </w:t>
      </w:r>
      <w:proofErr w:type="spellStart"/>
      <w:r>
        <w:rPr>
          <w:rFonts w:asciiTheme="majorHAnsi" w:hAnsiTheme="majorHAnsi" w:cstheme="majorHAnsi"/>
          <w:szCs w:val="26"/>
        </w:rPr>
        <w:t>cũng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như</w:t>
      </w:r>
      <w:proofErr w:type="spellEnd"/>
      <w:r>
        <w:rPr>
          <w:rFonts w:asciiTheme="majorHAnsi" w:hAnsiTheme="majorHAnsi" w:cstheme="majorHAnsi"/>
          <w:szCs w:val="26"/>
        </w:rPr>
        <w:t xml:space="preserve"> </w:t>
      </w:r>
      <w:proofErr w:type="spellStart"/>
      <w:r>
        <w:rPr>
          <w:rFonts w:asciiTheme="majorHAnsi" w:hAnsiTheme="majorHAnsi" w:cstheme="majorHAnsi"/>
          <w:szCs w:val="26"/>
        </w:rPr>
        <w:t>tìm</w:t>
      </w:r>
      <w:proofErr w:type="spellEnd"/>
      <w:r>
        <w:rPr>
          <w:rFonts w:asciiTheme="majorHAnsi" w:hAnsiTheme="majorHAnsi" w:cstheme="majorHAnsi"/>
          <w:szCs w:val="26"/>
        </w:rPr>
        <w:t xml:space="preserve"> </w:t>
      </w:r>
      <w:proofErr w:type="spellStart"/>
      <w:r>
        <w:rPr>
          <w:rFonts w:asciiTheme="majorHAnsi" w:hAnsiTheme="majorHAnsi" w:cstheme="majorHAnsi"/>
          <w:szCs w:val="26"/>
        </w:rPr>
        <w:t>hiểu</w:t>
      </w:r>
      <w:proofErr w:type="spellEnd"/>
      <w:r>
        <w:rPr>
          <w:rFonts w:asciiTheme="majorHAnsi" w:hAnsiTheme="majorHAnsi" w:cstheme="majorHAnsi"/>
          <w:szCs w:val="26"/>
        </w:rPr>
        <w:t xml:space="preserve"> </w:t>
      </w:r>
      <w:proofErr w:type="spellStart"/>
      <w:r>
        <w:rPr>
          <w:rFonts w:asciiTheme="majorHAnsi" w:hAnsiTheme="majorHAnsi" w:cstheme="majorHAnsi"/>
          <w:szCs w:val="26"/>
        </w:rPr>
        <w:t>những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thông</w:t>
      </w:r>
      <w:proofErr w:type="spellEnd"/>
      <w:r>
        <w:rPr>
          <w:rFonts w:asciiTheme="majorHAnsi" w:hAnsiTheme="majorHAnsi" w:cstheme="majorHAnsi"/>
          <w:szCs w:val="26"/>
        </w:rPr>
        <w:t xml:space="preserve"> tin </w:t>
      </w:r>
      <w:proofErr w:type="spellStart"/>
      <w:r>
        <w:rPr>
          <w:rFonts w:asciiTheme="majorHAnsi" w:hAnsiTheme="majorHAnsi" w:cstheme="majorHAnsi"/>
          <w:szCs w:val="26"/>
        </w:rPr>
        <w:t>khác</w:t>
      </w:r>
      <w:proofErr w:type="spellEnd"/>
      <w:r>
        <w:rPr>
          <w:rFonts w:asciiTheme="majorHAnsi" w:hAnsiTheme="majorHAnsi" w:cstheme="majorHAnsi"/>
          <w:szCs w:val="26"/>
        </w:rPr>
        <w:t xml:space="preserve"> </w:t>
      </w:r>
      <w:proofErr w:type="spellStart"/>
      <w:r>
        <w:rPr>
          <w:rFonts w:asciiTheme="majorHAnsi" w:hAnsiTheme="majorHAnsi" w:cstheme="majorHAnsi"/>
          <w:szCs w:val="26"/>
        </w:rPr>
        <w:t>ngoài</w:t>
      </w:r>
      <w:proofErr w:type="spellEnd"/>
      <w:r>
        <w:rPr>
          <w:rFonts w:asciiTheme="majorHAnsi" w:hAnsiTheme="majorHAnsi" w:cstheme="majorHAnsi"/>
          <w:szCs w:val="26"/>
        </w:rPr>
        <w:t xml:space="preserve"> </w:t>
      </w:r>
      <w:proofErr w:type="spellStart"/>
      <w:r>
        <w:rPr>
          <w:rFonts w:asciiTheme="majorHAnsi" w:hAnsiTheme="majorHAnsi" w:cstheme="majorHAnsi"/>
          <w:szCs w:val="26"/>
        </w:rPr>
        <w:t>xã</w:t>
      </w:r>
      <w:proofErr w:type="spellEnd"/>
      <w:r>
        <w:rPr>
          <w:rFonts w:asciiTheme="majorHAnsi" w:hAnsiTheme="majorHAnsi" w:cstheme="majorHAnsi"/>
          <w:szCs w:val="26"/>
        </w:rPr>
        <w:t xml:space="preserve"> </w:t>
      </w:r>
      <w:proofErr w:type="spellStart"/>
      <w:proofErr w:type="gramStart"/>
      <w:r>
        <w:rPr>
          <w:rFonts w:asciiTheme="majorHAnsi" w:hAnsiTheme="majorHAnsi" w:cstheme="majorHAnsi"/>
          <w:szCs w:val="26"/>
        </w:rPr>
        <w:t>hội</w:t>
      </w:r>
      <w:proofErr w:type="spellEnd"/>
      <w:r>
        <w:rPr>
          <w:rFonts w:asciiTheme="majorHAnsi" w:hAnsiTheme="majorHAnsi" w:cstheme="majorHAnsi"/>
          <w:szCs w:val="26"/>
        </w:rPr>
        <w:t xml:space="preserve"> .</w:t>
      </w:r>
      <w:proofErr w:type="gramEnd"/>
    </w:p>
    <w:p w14:paraId="45AE5605" w14:textId="77777777" w:rsidR="00076D19" w:rsidRDefault="00870C52" w:rsidP="00CF329E">
      <w:pPr>
        <w:widowControl w:val="0"/>
        <w:jc w:val="both"/>
        <w:rPr>
          <w:rFonts w:asciiTheme="majorHAnsi" w:hAnsiTheme="majorHAnsi" w:cstheme="majorHAnsi"/>
          <w:szCs w:val="26"/>
        </w:rPr>
      </w:pPr>
      <w:r>
        <w:rPr>
          <w:rFonts w:asciiTheme="majorHAnsi" w:hAnsiTheme="majorHAnsi" w:cstheme="majorHAnsi"/>
          <w:szCs w:val="26"/>
        </w:rPr>
        <w:t xml:space="preserve">          </w:t>
      </w:r>
      <w:proofErr w:type="spellStart"/>
      <w:r>
        <w:rPr>
          <w:rFonts w:asciiTheme="majorHAnsi" w:hAnsiTheme="majorHAnsi" w:cstheme="majorHAnsi"/>
          <w:szCs w:val="26"/>
        </w:rPr>
        <w:t>Bằng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sự</w:t>
      </w:r>
      <w:proofErr w:type="spellEnd"/>
      <w:r>
        <w:rPr>
          <w:rFonts w:asciiTheme="majorHAnsi" w:hAnsiTheme="majorHAnsi" w:cstheme="majorHAnsi"/>
          <w:szCs w:val="26"/>
        </w:rPr>
        <w:t xml:space="preserve"> </w:t>
      </w:r>
      <w:proofErr w:type="spellStart"/>
      <w:r>
        <w:rPr>
          <w:rFonts w:asciiTheme="majorHAnsi" w:hAnsiTheme="majorHAnsi" w:cstheme="majorHAnsi"/>
          <w:szCs w:val="26"/>
        </w:rPr>
        <w:t>cố</w:t>
      </w:r>
      <w:proofErr w:type="spellEnd"/>
      <w:r>
        <w:rPr>
          <w:rFonts w:asciiTheme="majorHAnsi" w:hAnsiTheme="majorHAnsi" w:cstheme="majorHAnsi"/>
          <w:szCs w:val="26"/>
        </w:rPr>
        <w:t xml:space="preserve"> </w:t>
      </w:r>
      <w:proofErr w:type="spellStart"/>
      <w:r>
        <w:rPr>
          <w:rFonts w:asciiTheme="majorHAnsi" w:hAnsiTheme="majorHAnsi" w:cstheme="majorHAnsi"/>
          <w:szCs w:val="26"/>
        </w:rPr>
        <w:t>gắng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nỗ</w:t>
      </w:r>
      <w:proofErr w:type="spellEnd"/>
      <w:r>
        <w:rPr>
          <w:rFonts w:asciiTheme="majorHAnsi" w:hAnsiTheme="majorHAnsi" w:cstheme="majorHAnsi"/>
          <w:szCs w:val="26"/>
        </w:rPr>
        <w:t xml:space="preserve"> </w:t>
      </w:r>
      <w:proofErr w:type="spellStart"/>
      <w:r>
        <w:rPr>
          <w:rFonts w:asciiTheme="majorHAnsi" w:hAnsiTheme="majorHAnsi" w:cstheme="majorHAnsi"/>
          <w:szCs w:val="26"/>
        </w:rPr>
        <w:t>lực</w:t>
      </w:r>
      <w:proofErr w:type="spellEnd"/>
      <w:r>
        <w:rPr>
          <w:rFonts w:asciiTheme="majorHAnsi" w:hAnsiTheme="majorHAnsi" w:cstheme="majorHAnsi"/>
          <w:szCs w:val="26"/>
        </w:rPr>
        <w:t xml:space="preserve"> </w:t>
      </w:r>
      <w:proofErr w:type="spellStart"/>
      <w:r>
        <w:rPr>
          <w:rFonts w:asciiTheme="majorHAnsi" w:hAnsiTheme="majorHAnsi" w:cstheme="majorHAnsi"/>
          <w:szCs w:val="26"/>
        </w:rPr>
        <w:t>của</w:t>
      </w:r>
      <w:proofErr w:type="spellEnd"/>
      <w:r>
        <w:rPr>
          <w:rFonts w:asciiTheme="majorHAnsi" w:hAnsiTheme="majorHAnsi" w:cstheme="majorHAnsi"/>
          <w:szCs w:val="26"/>
        </w:rPr>
        <w:t xml:space="preserve"> </w:t>
      </w:r>
      <w:proofErr w:type="spellStart"/>
      <w:r>
        <w:rPr>
          <w:rFonts w:asciiTheme="majorHAnsi" w:hAnsiTheme="majorHAnsi" w:cstheme="majorHAnsi"/>
          <w:szCs w:val="26"/>
        </w:rPr>
        <w:t>cả</w:t>
      </w:r>
      <w:proofErr w:type="spellEnd"/>
      <w:r>
        <w:rPr>
          <w:rFonts w:asciiTheme="majorHAnsi" w:hAnsiTheme="majorHAnsi" w:cstheme="majorHAnsi"/>
          <w:szCs w:val="26"/>
        </w:rPr>
        <w:t xml:space="preserve"> </w:t>
      </w:r>
      <w:proofErr w:type="spellStart"/>
      <w:r>
        <w:rPr>
          <w:rFonts w:asciiTheme="majorHAnsi" w:hAnsiTheme="majorHAnsi" w:cstheme="majorHAnsi"/>
          <w:szCs w:val="26"/>
        </w:rPr>
        <w:t>nhóm</w:t>
      </w:r>
      <w:proofErr w:type="spellEnd"/>
      <w:r>
        <w:rPr>
          <w:rFonts w:asciiTheme="majorHAnsi" w:hAnsiTheme="majorHAnsi" w:cstheme="majorHAnsi"/>
          <w:szCs w:val="26"/>
        </w:rPr>
        <w:t xml:space="preserve"> </w:t>
      </w:r>
      <w:proofErr w:type="spellStart"/>
      <w:r>
        <w:rPr>
          <w:rFonts w:asciiTheme="majorHAnsi" w:hAnsiTheme="majorHAnsi" w:cstheme="majorHAnsi"/>
          <w:szCs w:val="26"/>
        </w:rPr>
        <w:t>và</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đặc</w:t>
      </w:r>
      <w:proofErr w:type="spellEnd"/>
      <w:r>
        <w:rPr>
          <w:rFonts w:asciiTheme="majorHAnsi" w:hAnsiTheme="majorHAnsi" w:cstheme="majorHAnsi"/>
          <w:szCs w:val="26"/>
        </w:rPr>
        <w:t xml:space="preserve"> </w:t>
      </w:r>
      <w:proofErr w:type="spellStart"/>
      <w:r>
        <w:rPr>
          <w:rFonts w:asciiTheme="majorHAnsi" w:hAnsiTheme="majorHAnsi" w:cstheme="majorHAnsi"/>
          <w:szCs w:val="26"/>
        </w:rPr>
        <w:t>biệt</w:t>
      </w:r>
      <w:proofErr w:type="spellEnd"/>
      <w:r>
        <w:rPr>
          <w:rFonts w:asciiTheme="majorHAnsi" w:hAnsiTheme="majorHAnsi" w:cstheme="majorHAnsi"/>
          <w:szCs w:val="26"/>
        </w:rPr>
        <w:t xml:space="preserve"> </w:t>
      </w:r>
      <w:proofErr w:type="spellStart"/>
      <w:r>
        <w:rPr>
          <w:rFonts w:asciiTheme="majorHAnsi" w:hAnsiTheme="majorHAnsi" w:cstheme="majorHAnsi"/>
          <w:szCs w:val="26"/>
        </w:rPr>
        <w:t>là</w:t>
      </w:r>
      <w:proofErr w:type="spellEnd"/>
      <w:r>
        <w:rPr>
          <w:rFonts w:asciiTheme="majorHAnsi" w:hAnsiTheme="majorHAnsi" w:cstheme="majorHAnsi"/>
          <w:szCs w:val="26"/>
        </w:rPr>
        <w:t xml:space="preserve"> </w:t>
      </w:r>
      <w:proofErr w:type="spellStart"/>
      <w:r>
        <w:rPr>
          <w:rFonts w:asciiTheme="majorHAnsi" w:hAnsiTheme="majorHAnsi" w:cstheme="majorHAnsi"/>
          <w:szCs w:val="26"/>
        </w:rPr>
        <w:t>sự</w:t>
      </w:r>
      <w:proofErr w:type="spellEnd"/>
      <w:r>
        <w:rPr>
          <w:rFonts w:asciiTheme="majorHAnsi" w:hAnsiTheme="majorHAnsi" w:cstheme="majorHAnsi"/>
          <w:szCs w:val="26"/>
        </w:rPr>
        <w:t xml:space="preserve"> </w:t>
      </w:r>
      <w:proofErr w:type="spellStart"/>
      <w:r>
        <w:rPr>
          <w:rFonts w:asciiTheme="majorHAnsi" w:hAnsiTheme="majorHAnsi" w:cstheme="majorHAnsi"/>
          <w:szCs w:val="26"/>
        </w:rPr>
        <w:t>giúp</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đỡ</w:t>
      </w:r>
      <w:proofErr w:type="spellEnd"/>
      <w:r>
        <w:rPr>
          <w:rFonts w:asciiTheme="majorHAnsi" w:hAnsiTheme="majorHAnsi" w:cstheme="majorHAnsi"/>
          <w:szCs w:val="26"/>
        </w:rPr>
        <w:t xml:space="preserve"> </w:t>
      </w:r>
      <w:proofErr w:type="spellStart"/>
      <w:r>
        <w:rPr>
          <w:rFonts w:asciiTheme="majorHAnsi" w:hAnsiTheme="majorHAnsi" w:cstheme="majorHAnsi"/>
          <w:szCs w:val="26"/>
        </w:rPr>
        <w:t>tận</w:t>
      </w:r>
      <w:proofErr w:type="spellEnd"/>
      <w:r>
        <w:rPr>
          <w:rFonts w:asciiTheme="majorHAnsi" w:hAnsiTheme="majorHAnsi" w:cstheme="majorHAnsi"/>
          <w:szCs w:val="26"/>
        </w:rPr>
        <w:t xml:space="preserve"> </w:t>
      </w:r>
      <w:proofErr w:type="spellStart"/>
      <w:r>
        <w:rPr>
          <w:rFonts w:asciiTheme="majorHAnsi" w:hAnsiTheme="majorHAnsi" w:cstheme="majorHAnsi"/>
          <w:szCs w:val="26"/>
        </w:rPr>
        <w:t>tình</w:t>
      </w:r>
      <w:proofErr w:type="spellEnd"/>
      <w:r>
        <w:rPr>
          <w:rFonts w:asciiTheme="majorHAnsi" w:hAnsiTheme="majorHAnsi" w:cstheme="majorHAnsi"/>
          <w:szCs w:val="26"/>
        </w:rPr>
        <w:t xml:space="preserve">, chu </w:t>
      </w:r>
      <w:proofErr w:type="spellStart"/>
      <w:r>
        <w:rPr>
          <w:rFonts w:asciiTheme="majorHAnsi" w:hAnsiTheme="majorHAnsi" w:cstheme="majorHAnsi"/>
          <w:szCs w:val="26"/>
        </w:rPr>
        <w:t>đáo</w:t>
      </w:r>
      <w:proofErr w:type="spellEnd"/>
      <w:r>
        <w:rPr>
          <w:rFonts w:asciiTheme="majorHAnsi" w:hAnsiTheme="majorHAnsi" w:cstheme="majorHAnsi"/>
          <w:szCs w:val="26"/>
        </w:rPr>
        <w:t xml:space="preserve"> </w:t>
      </w:r>
      <w:proofErr w:type="spellStart"/>
      <w:r>
        <w:rPr>
          <w:rFonts w:asciiTheme="majorHAnsi" w:hAnsiTheme="majorHAnsi" w:cstheme="majorHAnsi"/>
          <w:szCs w:val="26"/>
        </w:rPr>
        <w:t>của</w:t>
      </w:r>
      <w:proofErr w:type="spellEnd"/>
      <w:r>
        <w:rPr>
          <w:rFonts w:asciiTheme="majorHAnsi" w:hAnsiTheme="majorHAnsi" w:cstheme="majorHAnsi"/>
          <w:szCs w:val="26"/>
        </w:rPr>
        <w:t xml:space="preserve"> </w:t>
      </w:r>
      <w:proofErr w:type="spellStart"/>
      <w:r>
        <w:rPr>
          <w:rFonts w:asciiTheme="majorHAnsi" w:hAnsiTheme="majorHAnsi" w:cstheme="majorHAnsi"/>
          <w:szCs w:val="26"/>
        </w:rPr>
        <w:t>thầy</w:t>
      </w:r>
      <w:proofErr w:type="spellEnd"/>
      <w:r>
        <w:rPr>
          <w:rFonts w:asciiTheme="majorHAnsi" w:hAnsiTheme="majorHAnsi" w:cstheme="majorHAnsi"/>
          <w:szCs w:val="26"/>
        </w:rPr>
        <w:t xml:space="preserve"> </w:t>
      </w:r>
      <w:proofErr w:type="spellStart"/>
      <w:r>
        <w:rPr>
          <w:rFonts w:asciiTheme="majorHAnsi" w:hAnsiTheme="majorHAnsi" w:cstheme="majorHAnsi"/>
          <w:szCs w:val="26"/>
        </w:rPr>
        <w:t>Trần</w:t>
      </w:r>
      <w:proofErr w:type="spellEnd"/>
      <w:r>
        <w:rPr>
          <w:rFonts w:asciiTheme="majorHAnsi" w:hAnsiTheme="majorHAnsi" w:cstheme="majorHAnsi"/>
          <w:szCs w:val="26"/>
        </w:rPr>
        <w:t xml:space="preserve"> </w:t>
      </w:r>
      <w:proofErr w:type="spellStart"/>
      <w:r>
        <w:rPr>
          <w:rFonts w:asciiTheme="majorHAnsi" w:hAnsiTheme="majorHAnsi" w:cstheme="majorHAnsi"/>
          <w:szCs w:val="26"/>
        </w:rPr>
        <w:t>Ngọc</w:t>
      </w:r>
      <w:proofErr w:type="spellEnd"/>
      <w:r>
        <w:rPr>
          <w:rFonts w:asciiTheme="majorHAnsi" w:hAnsiTheme="majorHAnsi" w:cstheme="majorHAnsi"/>
          <w:szCs w:val="26"/>
        </w:rPr>
        <w:t xml:space="preserve"> </w:t>
      </w:r>
      <w:proofErr w:type="spellStart"/>
      <w:r>
        <w:rPr>
          <w:rFonts w:asciiTheme="majorHAnsi" w:hAnsiTheme="majorHAnsi" w:cstheme="majorHAnsi"/>
          <w:szCs w:val="26"/>
        </w:rPr>
        <w:t>Tuấn</w:t>
      </w:r>
      <w:proofErr w:type="spellEnd"/>
      <w:r>
        <w:rPr>
          <w:rFonts w:asciiTheme="majorHAnsi" w:hAnsiTheme="majorHAnsi" w:cstheme="majorHAnsi"/>
          <w:szCs w:val="26"/>
        </w:rPr>
        <w:t xml:space="preserve">, </w:t>
      </w:r>
      <w:proofErr w:type="spellStart"/>
      <w:r>
        <w:rPr>
          <w:rFonts w:asciiTheme="majorHAnsi" w:hAnsiTheme="majorHAnsi" w:cstheme="majorHAnsi"/>
          <w:szCs w:val="26"/>
        </w:rPr>
        <w:t>chúng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em</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đã</w:t>
      </w:r>
      <w:proofErr w:type="spellEnd"/>
      <w:r>
        <w:rPr>
          <w:rFonts w:asciiTheme="majorHAnsi" w:hAnsiTheme="majorHAnsi" w:cstheme="majorHAnsi"/>
          <w:szCs w:val="26"/>
        </w:rPr>
        <w:t xml:space="preserve"> </w:t>
      </w:r>
      <w:proofErr w:type="spellStart"/>
      <w:r>
        <w:rPr>
          <w:rFonts w:asciiTheme="majorHAnsi" w:hAnsiTheme="majorHAnsi" w:cstheme="majorHAnsi"/>
          <w:szCs w:val="26"/>
        </w:rPr>
        <w:t>hoàn</w:t>
      </w:r>
      <w:proofErr w:type="spellEnd"/>
      <w:r>
        <w:rPr>
          <w:rFonts w:asciiTheme="majorHAnsi" w:hAnsiTheme="majorHAnsi" w:cstheme="majorHAnsi"/>
          <w:szCs w:val="26"/>
        </w:rPr>
        <w:t xml:space="preserve"> </w:t>
      </w:r>
      <w:proofErr w:type="spellStart"/>
      <w:r>
        <w:rPr>
          <w:rFonts w:asciiTheme="majorHAnsi" w:hAnsiTheme="majorHAnsi" w:cstheme="majorHAnsi"/>
          <w:szCs w:val="26"/>
        </w:rPr>
        <w:t>thành</w:t>
      </w:r>
      <w:proofErr w:type="spellEnd"/>
      <w:r>
        <w:rPr>
          <w:rFonts w:asciiTheme="majorHAnsi" w:hAnsiTheme="majorHAnsi" w:cstheme="majorHAnsi"/>
          <w:szCs w:val="26"/>
        </w:rPr>
        <w:t xml:space="preserve"> </w:t>
      </w:r>
      <w:proofErr w:type="spellStart"/>
      <w:r>
        <w:rPr>
          <w:rFonts w:asciiTheme="majorHAnsi" w:hAnsiTheme="majorHAnsi" w:cstheme="majorHAnsi"/>
          <w:szCs w:val="26"/>
        </w:rPr>
        <w:t>tiểu</w:t>
      </w:r>
      <w:proofErr w:type="spellEnd"/>
      <w:r>
        <w:rPr>
          <w:rFonts w:asciiTheme="majorHAnsi" w:hAnsiTheme="majorHAnsi" w:cstheme="majorHAnsi"/>
          <w:szCs w:val="26"/>
        </w:rPr>
        <w:t xml:space="preserve"> </w:t>
      </w:r>
      <w:proofErr w:type="spellStart"/>
      <w:r>
        <w:rPr>
          <w:rFonts w:asciiTheme="majorHAnsi" w:hAnsiTheme="majorHAnsi" w:cstheme="majorHAnsi"/>
          <w:szCs w:val="26"/>
        </w:rPr>
        <w:t>luận</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đúng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thời</w:t>
      </w:r>
      <w:proofErr w:type="spellEnd"/>
      <w:r>
        <w:rPr>
          <w:rFonts w:asciiTheme="majorHAnsi" w:hAnsiTheme="majorHAnsi" w:cstheme="majorHAnsi"/>
          <w:szCs w:val="26"/>
        </w:rPr>
        <w:t xml:space="preserve"> </w:t>
      </w:r>
      <w:proofErr w:type="spellStart"/>
      <w:r>
        <w:rPr>
          <w:rFonts w:asciiTheme="majorHAnsi" w:hAnsiTheme="majorHAnsi" w:cstheme="majorHAnsi"/>
          <w:szCs w:val="26"/>
        </w:rPr>
        <w:t>hạn</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được</w:t>
      </w:r>
      <w:proofErr w:type="spellEnd"/>
      <w:r>
        <w:rPr>
          <w:rFonts w:asciiTheme="majorHAnsi" w:hAnsiTheme="majorHAnsi" w:cstheme="majorHAnsi"/>
          <w:szCs w:val="26"/>
        </w:rPr>
        <w:t xml:space="preserve"> </w:t>
      </w:r>
      <w:proofErr w:type="spellStart"/>
      <w:r>
        <w:rPr>
          <w:rFonts w:asciiTheme="majorHAnsi" w:hAnsiTheme="majorHAnsi" w:cstheme="majorHAnsi"/>
          <w:szCs w:val="26"/>
        </w:rPr>
        <w:t>giao</w:t>
      </w:r>
      <w:proofErr w:type="spellEnd"/>
      <w:r>
        <w:rPr>
          <w:rFonts w:asciiTheme="majorHAnsi" w:hAnsiTheme="majorHAnsi" w:cstheme="majorHAnsi"/>
          <w:szCs w:val="26"/>
        </w:rPr>
        <w:t xml:space="preserve">. </w:t>
      </w:r>
      <w:proofErr w:type="spellStart"/>
      <w:r>
        <w:rPr>
          <w:rFonts w:asciiTheme="majorHAnsi" w:hAnsiTheme="majorHAnsi" w:cstheme="majorHAnsi"/>
          <w:szCs w:val="26"/>
        </w:rPr>
        <w:t>Chúng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em</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đã</w:t>
      </w:r>
      <w:proofErr w:type="spellEnd"/>
      <w:r>
        <w:rPr>
          <w:rFonts w:asciiTheme="majorHAnsi" w:hAnsiTheme="majorHAnsi" w:cstheme="majorHAnsi"/>
          <w:szCs w:val="26"/>
        </w:rPr>
        <w:t xml:space="preserve"> </w:t>
      </w:r>
      <w:proofErr w:type="spellStart"/>
      <w:r>
        <w:rPr>
          <w:rFonts w:asciiTheme="majorHAnsi" w:hAnsiTheme="majorHAnsi" w:cstheme="majorHAnsi"/>
          <w:szCs w:val="26"/>
        </w:rPr>
        <w:t>quyết</w:t>
      </w:r>
      <w:proofErr w:type="spellEnd"/>
      <w:r>
        <w:rPr>
          <w:rFonts w:asciiTheme="majorHAnsi" w:hAnsiTheme="majorHAnsi" w:cstheme="majorHAnsi"/>
          <w:szCs w:val="26"/>
        </w:rPr>
        <w:t xml:space="preserve"> </w:t>
      </w:r>
      <w:proofErr w:type="spellStart"/>
      <w:r>
        <w:rPr>
          <w:rFonts w:asciiTheme="majorHAnsi" w:hAnsiTheme="majorHAnsi" w:cstheme="majorHAnsi"/>
          <w:szCs w:val="26"/>
        </w:rPr>
        <w:t>tâm</w:t>
      </w:r>
      <w:proofErr w:type="spellEnd"/>
      <w:r>
        <w:rPr>
          <w:rFonts w:asciiTheme="majorHAnsi" w:hAnsiTheme="majorHAnsi" w:cstheme="majorHAnsi"/>
          <w:szCs w:val="26"/>
        </w:rPr>
        <w:t xml:space="preserve"> </w:t>
      </w:r>
      <w:proofErr w:type="spellStart"/>
      <w:r>
        <w:rPr>
          <w:rFonts w:asciiTheme="majorHAnsi" w:hAnsiTheme="majorHAnsi" w:cstheme="majorHAnsi"/>
          <w:szCs w:val="26"/>
        </w:rPr>
        <w:t>cố</w:t>
      </w:r>
      <w:proofErr w:type="spellEnd"/>
      <w:r>
        <w:rPr>
          <w:rFonts w:asciiTheme="majorHAnsi" w:hAnsiTheme="majorHAnsi" w:cstheme="majorHAnsi"/>
          <w:szCs w:val="26"/>
        </w:rPr>
        <w:t xml:space="preserve"> </w:t>
      </w:r>
      <w:proofErr w:type="spellStart"/>
      <w:r>
        <w:rPr>
          <w:rFonts w:asciiTheme="majorHAnsi" w:hAnsiTheme="majorHAnsi" w:cstheme="majorHAnsi"/>
          <w:szCs w:val="26"/>
        </w:rPr>
        <w:t>gắng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trong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quá</w:t>
      </w:r>
      <w:proofErr w:type="spellEnd"/>
      <w:r>
        <w:rPr>
          <w:rFonts w:asciiTheme="majorHAnsi" w:hAnsiTheme="majorHAnsi" w:cstheme="majorHAnsi"/>
          <w:szCs w:val="26"/>
        </w:rPr>
        <w:t xml:space="preserve"> </w:t>
      </w:r>
      <w:proofErr w:type="spellStart"/>
      <w:r>
        <w:rPr>
          <w:rFonts w:asciiTheme="majorHAnsi" w:hAnsiTheme="majorHAnsi" w:cstheme="majorHAnsi"/>
          <w:szCs w:val="26"/>
        </w:rPr>
        <w:t>trình</w:t>
      </w:r>
      <w:proofErr w:type="spellEnd"/>
      <w:r>
        <w:rPr>
          <w:rFonts w:asciiTheme="majorHAnsi" w:hAnsiTheme="majorHAnsi" w:cstheme="majorHAnsi"/>
          <w:szCs w:val="26"/>
        </w:rPr>
        <w:t xml:space="preserve"> </w:t>
      </w:r>
      <w:proofErr w:type="spellStart"/>
      <w:r>
        <w:rPr>
          <w:rFonts w:asciiTheme="majorHAnsi" w:hAnsiTheme="majorHAnsi" w:cstheme="majorHAnsi"/>
          <w:szCs w:val="26"/>
        </w:rPr>
        <w:t>chuẩn</w:t>
      </w:r>
      <w:proofErr w:type="spellEnd"/>
      <w:r>
        <w:rPr>
          <w:rFonts w:asciiTheme="majorHAnsi" w:hAnsiTheme="majorHAnsi" w:cstheme="majorHAnsi"/>
          <w:szCs w:val="26"/>
        </w:rPr>
        <w:t xml:space="preserve"> </w:t>
      </w:r>
      <w:proofErr w:type="spellStart"/>
      <w:r>
        <w:rPr>
          <w:rFonts w:asciiTheme="majorHAnsi" w:hAnsiTheme="majorHAnsi" w:cstheme="majorHAnsi"/>
          <w:szCs w:val="26"/>
        </w:rPr>
        <w:t>bị</w:t>
      </w:r>
      <w:proofErr w:type="spellEnd"/>
      <w:r>
        <w:rPr>
          <w:rFonts w:asciiTheme="majorHAnsi" w:hAnsiTheme="majorHAnsi" w:cstheme="majorHAnsi"/>
          <w:szCs w:val="26"/>
        </w:rPr>
        <w:t xml:space="preserve">, </w:t>
      </w:r>
      <w:proofErr w:type="spellStart"/>
      <w:r>
        <w:rPr>
          <w:rFonts w:asciiTheme="majorHAnsi" w:hAnsiTheme="majorHAnsi" w:cstheme="majorHAnsi"/>
          <w:szCs w:val="26"/>
        </w:rPr>
        <w:t>tìm</w:t>
      </w:r>
      <w:proofErr w:type="spellEnd"/>
      <w:r>
        <w:rPr>
          <w:rFonts w:asciiTheme="majorHAnsi" w:hAnsiTheme="majorHAnsi" w:cstheme="majorHAnsi"/>
          <w:szCs w:val="26"/>
        </w:rPr>
        <w:t xml:space="preserve"> </w:t>
      </w:r>
      <w:proofErr w:type="spellStart"/>
      <w:r>
        <w:rPr>
          <w:rFonts w:asciiTheme="majorHAnsi" w:hAnsiTheme="majorHAnsi" w:cstheme="majorHAnsi"/>
          <w:szCs w:val="26"/>
        </w:rPr>
        <w:t>hiểu</w:t>
      </w:r>
      <w:proofErr w:type="spellEnd"/>
      <w:r>
        <w:rPr>
          <w:rFonts w:asciiTheme="majorHAnsi" w:hAnsiTheme="majorHAnsi" w:cstheme="majorHAnsi"/>
          <w:szCs w:val="26"/>
        </w:rPr>
        <w:t xml:space="preserve"> </w:t>
      </w:r>
      <w:proofErr w:type="spellStart"/>
      <w:r>
        <w:rPr>
          <w:rFonts w:asciiTheme="majorHAnsi" w:hAnsiTheme="majorHAnsi" w:cstheme="majorHAnsi"/>
          <w:szCs w:val="26"/>
        </w:rPr>
        <w:t>và</w:t>
      </w:r>
      <w:proofErr w:type="spellEnd"/>
      <w:r>
        <w:rPr>
          <w:rFonts w:asciiTheme="majorHAnsi" w:hAnsiTheme="majorHAnsi" w:cstheme="majorHAnsi"/>
          <w:szCs w:val="26"/>
        </w:rPr>
        <w:t xml:space="preserve"> </w:t>
      </w:r>
      <w:proofErr w:type="spellStart"/>
      <w:r>
        <w:rPr>
          <w:rFonts w:asciiTheme="majorHAnsi" w:hAnsiTheme="majorHAnsi" w:cstheme="majorHAnsi"/>
          <w:szCs w:val="26"/>
        </w:rPr>
        <w:t>việc</w:t>
      </w:r>
      <w:proofErr w:type="spellEnd"/>
      <w:r>
        <w:rPr>
          <w:rFonts w:asciiTheme="majorHAnsi" w:hAnsiTheme="majorHAnsi" w:cstheme="majorHAnsi"/>
          <w:szCs w:val="26"/>
        </w:rPr>
        <w:t xml:space="preserve"> </w:t>
      </w:r>
      <w:proofErr w:type="spellStart"/>
      <w:r>
        <w:rPr>
          <w:rFonts w:asciiTheme="majorHAnsi" w:hAnsiTheme="majorHAnsi" w:cstheme="majorHAnsi"/>
          <w:szCs w:val="26"/>
        </w:rPr>
        <w:t>biên</w:t>
      </w:r>
      <w:proofErr w:type="spellEnd"/>
      <w:r>
        <w:rPr>
          <w:rFonts w:asciiTheme="majorHAnsi" w:hAnsiTheme="majorHAnsi" w:cstheme="majorHAnsi"/>
          <w:szCs w:val="26"/>
        </w:rPr>
        <w:t xml:space="preserve"> </w:t>
      </w:r>
      <w:proofErr w:type="spellStart"/>
      <w:r>
        <w:rPr>
          <w:rFonts w:asciiTheme="majorHAnsi" w:hAnsiTheme="majorHAnsi" w:cstheme="majorHAnsi"/>
          <w:szCs w:val="26"/>
        </w:rPr>
        <w:t>soạn</w:t>
      </w:r>
      <w:proofErr w:type="spellEnd"/>
      <w:r>
        <w:rPr>
          <w:rFonts w:asciiTheme="majorHAnsi" w:hAnsiTheme="majorHAnsi" w:cstheme="majorHAnsi"/>
          <w:szCs w:val="26"/>
        </w:rPr>
        <w:t xml:space="preserve"> </w:t>
      </w:r>
      <w:proofErr w:type="spellStart"/>
      <w:r>
        <w:rPr>
          <w:rFonts w:asciiTheme="majorHAnsi" w:hAnsiTheme="majorHAnsi" w:cstheme="majorHAnsi"/>
          <w:szCs w:val="26"/>
        </w:rPr>
        <w:t>tài</w:t>
      </w:r>
      <w:proofErr w:type="spellEnd"/>
      <w:r>
        <w:rPr>
          <w:rFonts w:asciiTheme="majorHAnsi" w:hAnsiTheme="majorHAnsi" w:cstheme="majorHAnsi"/>
          <w:szCs w:val="26"/>
        </w:rPr>
        <w:t xml:space="preserve"> </w:t>
      </w:r>
      <w:proofErr w:type="spellStart"/>
      <w:r>
        <w:rPr>
          <w:rFonts w:asciiTheme="majorHAnsi" w:hAnsiTheme="majorHAnsi" w:cstheme="majorHAnsi"/>
          <w:szCs w:val="26"/>
        </w:rPr>
        <w:t>liệu</w:t>
      </w:r>
      <w:proofErr w:type="spellEnd"/>
      <w:r>
        <w:rPr>
          <w:rFonts w:asciiTheme="majorHAnsi" w:hAnsiTheme="majorHAnsi" w:cstheme="majorHAnsi"/>
          <w:szCs w:val="26"/>
        </w:rPr>
        <w:t xml:space="preserve">, do </w:t>
      </w:r>
      <w:proofErr w:type="spellStart"/>
      <w:r>
        <w:rPr>
          <w:rFonts w:asciiTheme="majorHAnsi" w:hAnsiTheme="majorHAnsi" w:cstheme="majorHAnsi"/>
          <w:szCs w:val="26"/>
        </w:rPr>
        <w:t>vẫn</w:t>
      </w:r>
      <w:proofErr w:type="spellEnd"/>
      <w:r>
        <w:rPr>
          <w:rFonts w:asciiTheme="majorHAnsi" w:hAnsiTheme="majorHAnsi" w:cstheme="majorHAnsi"/>
          <w:szCs w:val="26"/>
        </w:rPr>
        <w:t xml:space="preserve"> </w:t>
      </w:r>
      <w:proofErr w:type="spellStart"/>
      <w:r>
        <w:rPr>
          <w:rFonts w:asciiTheme="majorHAnsi" w:hAnsiTheme="majorHAnsi" w:cstheme="majorHAnsi"/>
          <w:szCs w:val="26"/>
        </w:rPr>
        <w:t>còn</w:t>
      </w:r>
      <w:proofErr w:type="spellEnd"/>
      <w:r>
        <w:rPr>
          <w:rFonts w:asciiTheme="majorHAnsi" w:hAnsiTheme="majorHAnsi" w:cstheme="majorHAnsi"/>
          <w:szCs w:val="26"/>
        </w:rPr>
        <w:t xml:space="preserve"> </w:t>
      </w:r>
      <w:proofErr w:type="spellStart"/>
      <w:r>
        <w:rPr>
          <w:rFonts w:asciiTheme="majorHAnsi" w:hAnsiTheme="majorHAnsi" w:cstheme="majorHAnsi"/>
          <w:szCs w:val="26"/>
        </w:rPr>
        <w:t>nhiều</w:t>
      </w:r>
      <w:proofErr w:type="spellEnd"/>
      <w:r>
        <w:rPr>
          <w:rFonts w:asciiTheme="majorHAnsi" w:hAnsiTheme="majorHAnsi" w:cstheme="majorHAnsi"/>
          <w:szCs w:val="26"/>
        </w:rPr>
        <w:t xml:space="preserve"> </w:t>
      </w:r>
      <w:proofErr w:type="spellStart"/>
      <w:r>
        <w:rPr>
          <w:rFonts w:asciiTheme="majorHAnsi" w:hAnsiTheme="majorHAnsi" w:cstheme="majorHAnsi"/>
          <w:szCs w:val="26"/>
        </w:rPr>
        <w:t>mặt</w:t>
      </w:r>
      <w:proofErr w:type="spellEnd"/>
      <w:r>
        <w:rPr>
          <w:rFonts w:asciiTheme="majorHAnsi" w:hAnsiTheme="majorHAnsi" w:cstheme="majorHAnsi"/>
          <w:szCs w:val="26"/>
        </w:rPr>
        <w:t xml:space="preserve"> </w:t>
      </w:r>
      <w:proofErr w:type="spellStart"/>
      <w:r>
        <w:rPr>
          <w:rFonts w:asciiTheme="majorHAnsi" w:hAnsiTheme="majorHAnsi" w:cstheme="majorHAnsi"/>
          <w:szCs w:val="26"/>
        </w:rPr>
        <w:t>hạn</w:t>
      </w:r>
      <w:proofErr w:type="spellEnd"/>
      <w:r>
        <w:rPr>
          <w:rFonts w:asciiTheme="majorHAnsi" w:hAnsiTheme="majorHAnsi" w:cstheme="majorHAnsi"/>
          <w:szCs w:val="26"/>
        </w:rPr>
        <w:t xml:space="preserve"> </w:t>
      </w:r>
      <w:proofErr w:type="spellStart"/>
      <w:r>
        <w:rPr>
          <w:rFonts w:asciiTheme="majorHAnsi" w:hAnsiTheme="majorHAnsi" w:cstheme="majorHAnsi"/>
          <w:szCs w:val="26"/>
        </w:rPr>
        <w:t>chế</w:t>
      </w:r>
      <w:proofErr w:type="spellEnd"/>
      <w:r>
        <w:rPr>
          <w:rFonts w:asciiTheme="majorHAnsi" w:hAnsiTheme="majorHAnsi" w:cstheme="majorHAnsi"/>
          <w:szCs w:val="26"/>
        </w:rPr>
        <w:t xml:space="preserve"> </w:t>
      </w:r>
      <w:proofErr w:type="spellStart"/>
      <w:r>
        <w:rPr>
          <w:rFonts w:asciiTheme="majorHAnsi" w:hAnsiTheme="majorHAnsi" w:cstheme="majorHAnsi"/>
          <w:szCs w:val="26"/>
        </w:rPr>
        <w:t>nên</w:t>
      </w:r>
      <w:proofErr w:type="spellEnd"/>
      <w:r>
        <w:rPr>
          <w:rFonts w:asciiTheme="majorHAnsi" w:hAnsiTheme="majorHAnsi" w:cstheme="majorHAnsi"/>
          <w:szCs w:val="26"/>
        </w:rPr>
        <w:t xml:space="preserve"> </w:t>
      </w:r>
      <w:proofErr w:type="spellStart"/>
      <w:r>
        <w:rPr>
          <w:rFonts w:asciiTheme="majorHAnsi" w:hAnsiTheme="majorHAnsi" w:cstheme="majorHAnsi"/>
          <w:szCs w:val="26"/>
        </w:rPr>
        <w:t>không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thể</w:t>
      </w:r>
      <w:proofErr w:type="spellEnd"/>
      <w:r>
        <w:rPr>
          <w:rFonts w:asciiTheme="majorHAnsi" w:hAnsiTheme="majorHAnsi" w:cstheme="majorHAnsi"/>
          <w:szCs w:val="26"/>
        </w:rPr>
        <w:t xml:space="preserve"> </w:t>
      </w:r>
      <w:proofErr w:type="spellStart"/>
      <w:r>
        <w:rPr>
          <w:rFonts w:asciiTheme="majorHAnsi" w:hAnsiTheme="majorHAnsi" w:cstheme="majorHAnsi"/>
          <w:szCs w:val="26"/>
        </w:rPr>
        <w:t>tránh</w:t>
      </w:r>
      <w:proofErr w:type="spellEnd"/>
      <w:r>
        <w:rPr>
          <w:rFonts w:asciiTheme="majorHAnsi" w:hAnsiTheme="majorHAnsi" w:cstheme="majorHAnsi"/>
          <w:szCs w:val="26"/>
        </w:rPr>
        <w:t xml:space="preserve"> </w:t>
      </w:r>
      <w:proofErr w:type="spellStart"/>
      <w:r>
        <w:rPr>
          <w:rFonts w:asciiTheme="majorHAnsi" w:hAnsiTheme="majorHAnsi" w:cstheme="majorHAnsi"/>
          <w:szCs w:val="26"/>
        </w:rPr>
        <w:t>khỏi</w:t>
      </w:r>
      <w:proofErr w:type="spellEnd"/>
      <w:r>
        <w:rPr>
          <w:rFonts w:asciiTheme="majorHAnsi" w:hAnsiTheme="majorHAnsi" w:cstheme="majorHAnsi"/>
          <w:szCs w:val="26"/>
        </w:rPr>
        <w:t xml:space="preserve"> </w:t>
      </w:r>
      <w:proofErr w:type="spellStart"/>
      <w:r>
        <w:rPr>
          <w:rFonts w:asciiTheme="majorHAnsi" w:hAnsiTheme="majorHAnsi" w:cstheme="majorHAnsi"/>
          <w:szCs w:val="26"/>
        </w:rPr>
        <w:t>những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thiếu</w:t>
      </w:r>
      <w:proofErr w:type="spellEnd"/>
      <w:r>
        <w:rPr>
          <w:rFonts w:asciiTheme="majorHAnsi" w:hAnsiTheme="majorHAnsi" w:cstheme="majorHAnsi"/>
          <w:szCs w:val="26"/>
        </w:rPr>
        <w:t xml:space="preserve"> </w:t>
      </w:r>
      <w:proofErr w:type="spellStart"/>
      <w:r>
        <w:rPr>
          <w:rFonts w:asciiTheme="majorHAnsi" w:hAnsiTheme="majorHAnsi" w:cstheme="majorHAnsi"/>
          <w:szCs w:val="26"/>
        </w:rPr>
        <w:t>sót</w:t>
      </w:r>
      <w:proofErr w:type="spellEnd"/>
      <w:r>
        <w:rPr>
          <w:rFonts w:asciiTheme="majorHAnsi" w:hAnsiTheme="majorHAnsi" w:cstheme="majorHAnsi"/>
          <w:szCs w:val="26"/>
        </w:rPr>
        <w:t xml:space="preserve">. </w:t>
      </w:r>
      <w:proofErr w:type="spellStart"/>
      <w:r>
        <w:rPr>
          <w:rFonts w:asciiTheme="majorHAnsi" w:hAnsiTheme="majorHAnsi" w:cstheme="majorHAnsi"/>
          <w:szCs w:val="26"/>
        </w:rPr>
        <w:t>Chúng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em</w:t>
      </w:r>
      <w:proofErr w:type="spellEnd"/>
      <w:r>
        <w:rPr>
          <w:rFonts w:asciiTheme="majorHAnsi" w:hAnsiTheme="majorHAnsi" w:cstheme="majorHAnsi"/>
          <w:szCs w:val="26"/>
        </w:rPr>
        <w:t xml:space="preserve"> </w:t>
      </w:r>
      <w:proofErr w:type="spellStart"/>
      <w:r>
        <w:rPr>
          <w:rFonts w:asciiTheme="majorHAnsi" w:hAnsiTheme="majorHAnsi" w:cstheme="majorHAnsi"/>
          <w:szCs w:val="26"/>
        </w:rPr>
        <w:t>rất</w:t>
      </w:r>
      <w:proofErr w:type="spellEnd"/>
      <w:r>
        <w:rPr>
          <w:rFonts w:asciiTheme="majorHAnsi" w:hAnsiTheme="majorHAnsi" w:cstheme="majorHAnsi"/>
          <w:szCs w:val="26"/>
        </w:rPr>
        <w:t xml:space="preserve"> </w:t>
      </w:r>
      <w:proofErr w:type="spellStart"/>
      <w:r>
        <w:rPr>
          <w:rFonts w:asciiTheme="majorHAnsi" w:hAnsiTheme="majorHAnsi" w:cstheme="majorHAnsi"/>
          <w:szCs w:val="26"/>
        </w:rPr>
        <w:t>mong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nhận</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được</w:t>
      </w:r>
      <w:proofErr w:type="spellEnd"/>
      <w:r>
        <w:rPr>
          <w:rFonts w:asciiTheme="majorHAnsi" w:hAnsiTheme="majorHAnsi" w:cstheme="majorHAnsi"/>
          <w:szCs w:val="26"/>
        </w:rPr>
        <w:t xml:space="preserve"> </w:t>
      </w:r>
      <w:proofErr w:type="spellStart"/>
      <w:r>
        <w:rPr>
          <w:rFonts w:asciiTheme="majorHAnsi" w:hAnsiTheme="majorHAnsi" w:cstheme="majorHAnsi"/>
          <w:szCs w:val="26"/>
        </w:rPr>
        <w:t>sự</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đóng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góp</w:t>
      </w:r>
      <w:proofErr w:type="spellEnd"/>
      <w:r>
        <w:rPr>
          <w:rFonts w:asciiTheme="majorHAnsi" w:hAnsiTheme="majorHAnsi" w:cstheme="majorHAnsi"/>
          <w:szCs w:val="26"/>
        </w:rPr>
        <w:t xml:space="preserve"> ý </w:t>
      </w:r>
      <w:proofErr w:type="spellStart"/>
      <w:r>
        <w:rPr>
          <w:rFonts w:asciiTheme="majorHAnsi" w:hAnsiTheme="majorHAnsi" w:cstheme="majorHAnsi"/>
          <w:szCs w:val="26"/>
        </w:rPr>
        <w:t>kiến</w:t>
      </w:r>
      <w:proofErr w:type="spellEnd"/>
      <w:r>
        <w:rPr>
          <w:rFonts w:asciiTheme="majorHAnsi" w:hAnsiTheme="majorHAnsi" w:cstheme="majorHAnsi"/>
          <w:szCs w:val="26"/>
        </w:rPr>
        <w:t xml:space="preserve"> </w:t>
      </w:r>
      <w:proofErr w:type="spellStart"/>
      <w:r>
        <w:rPr>
          <w:rFonts w:asciiTheme="majorHAnsi" w:hAnsiTheme="majorHAnsi" w:cstheme="majorHAnsi"/>
          <w:szCs w:val="26"/>
        </w:rPr>
        <w:t>của</w:t>
      </w:r>
      <w:proofErr w:type="spellEnd"/>
      <w:r>
        <w:rPr>
          <w:rFonts w:asciiTheme="majorHAnsi" w:hAnsiTheme="majorHAnsi" w:cstheme="majorHAnsi"/>
          <w:szCs w:val="26"/>
        </w:rPr>
        <w:t xml:space="preserve"> </w:t>
      </w:r>
      <w:proofErr w:type="spellStart"/>
      <w:r>
        <w:rPr>
          <w:rFonts w:asciiTheme="majorHAnsi" w:hAnsiTheme="majorHAnsi" w:cstheme="majorHAnsi"/>
          <w:szCs w:val="26"/>
        </w:rPr>
        <w:t>các</w:t>
      </w:r>
      <w:proofErr w:type="spellEnd"/>
      <w:r>
        <w:rPr>
          <w:rFonts w:asciiTheme="majorHAnsi" w:hAnsiTheme="majorHAnsi" w:cstheme="majorHAnsi"/>
          <w:szCs w:val="26"/>
        </w:rPr>
        <w:t xml:space="preserve"> </w:t>
      </w:r>
      <w:proofErr w:type="spellStart"/>
      <w:r>
        <w:rPr>
          <w:rFonts w:asciiTheme="majorHAnsi" w:hAnsiTheme="majorHAnsi" w:cstheme="majorHAnsi"/>
          <w:szCs w:val="26"/>
        </w:rPr>
        <w:t>thầy</w:t>
      </w:r>
      <w:proofErr w:type="spellEnd"/>
      <w:r>
        <w:rPr>
          <w:rFonts w:asciiTheme="majorHAnsi" w:hAnsiTheme="majorHAnsi" w:cstheme="majorHAnsi"/>
          <w:szCs w:val="26"/>
        </w:rPr>
        <w:t xml:space="preserve"> </w:t>
      </w:r>
      <w:proofErr w:type="spellStart"/>
      <w:r>
        <w:rPr>
          <w:rFonts w:asciiTheme="majorHAnsi" w:hAnsiTheme="majorHAnsi" w:cstheme="majorHAnsi"/>
          <w:szCs w:val="26"/>
        </w:rPr>
        <w:t>cô</w:t>
      </w:r>
      <w:proofErr w:type="spellEnd"/>
      <w:r>
        <w:rPr>
          <w:rFonts w:asciiTheme="majorHAnsi" w:hAnsiTheme="majorHAnsi" w:cstheme="majorHAnsi"/>
          <w:szCs w:val="26"/>
        </w:rPr>
        <w:t xml:space="preserve"> </w:t>
      </w:r>
      <w:proofErr w:type="spellStart"/>
      <w:r>
        <w:rPr>
          <w:rFonts w:asciiTheme="majorHAnsi" w:hAnsiTheme="majorHAnsi" w:cstheme="majorHAnsi"/>
          <w:szCs w:val="26"/>
        </w:rPr>
        <w:t>cũng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như</w:t>
      </w:r>
      <w:proofErr w:type="spellEnd"/>
      <w:r>
        <w:rPr>
          <w:rFonts w:asciiTheme="majorHAnsi" w:hAnsiTheme="majorHAnsi" w:cstheme="majorHAnsi"/>
          <w:szCs w:val="26"/>
        </w:rPr>
        <w:t xml:space="preserve"> </w:t>
      </w:r>
      <w:proofErr w:type="spellStart"/>
      <w:r>
        <w:rPr>
          <w:rFonts w:asciiTheme="majorHAnsi" w:hAnsiTheme="majorHAnsi" w:cstheme="majorHAnsi"/>
          <w:szCs w:val="26"/>
        </w:rPr>
        <w:t>của</w:t>
      </w:r>
      <w:proofErr w:type="spellEnd"/>
      <w:r>
        <w:rPr>
          <w:rFonts w:asciiTheme="majorHAnsi" w:hAnsiTheme="majorHAnsi" w:cstheme="majorHAnsi"/>
          <w:szCs w:val="26"/>
        </w:rPr>
        <w:t xml:space="preserve"> </w:t>
      </w:r>
      <w:proofErr w:type="spellStart"/>
      <w:r>
        <w:rPr>
          <w:rFonts w:asciiTheme="majorHAnsi" w:hAnsiTheme="majorHAnsi" w:cstheme="majorHAnsi"/>
          <w:szCs w:val="26"/>
        </w:rPr>
        <w:t>các</w:t>
      </w:r>
      <w:proofErr w:type="spellEnd"/>
      <w:r>
        <w:rPr>
          <w:rFonts w:asciiTheme="majorHAnsi" w:hAnsiTheme="majorHAnsi" w:cstheme="majorHAnsi"/>
          <w:szCs w:val="26"/>
        </w:rPr>
        <w:t xml:space="preserve"> </w:t>
      </w:r>
      <w:proofErr w:type="spellStart"/>
      <w:r>
        <w:rPr>
          <w:rFonts w:asciiTheme="majorHAnsi" w:hAnsiTheme="majorHAnsi" w:cstheme="majorHAnsi"/>
          <w:szCs w:val="26"/>
        </w:rPr>
        <w:t>bạn</w:t>
      </w:r>
      <w:proofErr w:type="spellEnd"/>
      <w:r>
        <w:rPr>
          <w:rFonts w:asciiTheme="majorHAnsi" w:hAnsiTheme="majorHAnsi" w:cstheme="majorHAnsi"/>
          <w:szCs w:val="26"/>
        </w:rPr>
        <w:t xml:space="preserve"> </w:t>
      </w:r>
      <w:proofErr w:type="spellStart"/>
      <w:r>
        <w:rPr>
          <w:rFonts w:asciiTheme="majorHAnsi" w:hAnsiTheme="majorHAnsi" w:cstheme="majorHAnsi"/>
          <w:szCs w:val="26"/>
        </w:rPr>
        <w:t>sinh</w:t>
      </w:r>
      <w:proofErr w:type="spellEnd"/>
      <w:r>
        <w:rPr>
          <w:rFonts w:asciiTheme="majorHAnsi" w:hAnsiTheme="majorHAnsi" w:cstheme="majorHAnsi"/>
          <w:szCs w:val="26"/>
        </w:rPr>
        <w:t xml:space="preserve"> </w:t>
      </w:r>
      <w:proofErr w:type="spellStart"/>
      <w:r>
        <w:rPr>
          <w:rFonts w:asciiTheme="majorHAnsi" w:hAnsiTheme="majorHAnsi" w:cstheme="majorHAnsi"/>
          <w:szCs w:val="26"/>
        </w:rPr>
        <w:t>viên</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để</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đề</w:t>
      </w:r>
      <w:proofErr w:type="spellEnd"/>
      <w:r>
        <w:rPr>
          <w:rFonts w:asciiTheme="majorHAnsi" w:hAnsiTheme="majorHAnsi" w:cstheme="majorHAnsi"/>
          <w:szCs w:val="26"/>
        </w:rPr>
        <w:t xml:space="preserve"> </w:t>
      </w:r>
      <w:proofErr w:type="spellStart"/>
      <w:r>
        <w:rPr>
          <w:rFonts w:asciiTheme="majorHAnsi" w:hAnsiTheme="majorHAnsi" w:cstheme="majorHAnsi"/>
          <w:szCs w:val="26"/>
        </w:rPr>
        <w:t>tài</w:t>
      </w:r>
      <w:proofErr w:type="spellEnd"/>
      <w:r>
        <w:rPr>
          <w:rFonts w:asciiTheme="majorHAnsi" w:hAnsiTheme="majorHAnsi" w:cstheme="majorHAnsi"/>
          <w:szCs w:val="26"/>
        </w:rPr>
        <w:t xml:space="preserve"> </w:t>
      </w:r>
      <w:proofErr w:type="spellStart"/>
      <w:r>
        <w:rPr>
          <w:rFonts w:asciiTheme="majorHAnsi" w:hAnsiTheme="majorHAnsi" w:cstheme="majorHAnsi"/>
          <w:szCs w:val="26"/>
        </w:rPr>
        <w:t>nghiên</w:t>
      </w:r>
      <w:proofErr w:type="spellEnd"/>
      <w:r>
        <w:rPr>
          <w:rFonts w:asciiTheme="majorHAnsi" w:hAnsiTheme="majorHAnsi" w:cstheme="majorHAnsi"/>
          <w:szCs w:val="26"/>
        </w:rPr>
        <w:t xml:space="preserve"> </w:t>
      </w:r>
      <w:proofErr w:type="spellStart"/>
      <w:r>
        <w:rPr>
          <w:rFonts w:asciiTheme="majorHAnsi" w:hAnsiTheme="majorHAnsi" w:cstheme="majorHAnsi"/>
          <w:szCs w:val="26"/>
        </w:rPr>
        <w:t>cứu</w:t>
      </w:r>
      <w:proofErr w:type="spellEnd"/>
      <w:r>
        <w:rPr>
          <w:rFonts w:asciiTheme="majorHAnsi" w:hAnsiTheme="majorHAnsi" w:cstheme="majorHAnsi"/>
          <w:szCs w:val="26"/>
        </w:rPr>
        <w:t xml:space="preserve"> </w:t>
      </w:r>
      <w:proofErr w:type="spellStart"/>
      <w:r>
        <w:rPr>
          <w:rFonts w:asciiTheme="majorHAnsi" w:hAnsiTheme="majorHAnsi" w:cstheme="majorHAnsi"/>
          <w:szCs w:val="26"/>
        </w:rPr>
        <w:t>này</w:t>
      </w:r>
      <w:proofErr w:type="spellEnd"/>
      <w:r>
        <w:rPr>
          <w:rFonts w:asciiTheme="majorHAnsi" w:hAnsiTheme="majorHAnsi" w:cstheme="majorHAnsi"/>
          <w:szCs w:val="26"/>
        </w:rPr>
        <w:t xml:space="preserve"> </w:t>
      </w:r>
      <w:proofErr w:type="spellStart"/>
      <w:r>
        <w:rPr>
          <w:rFonts w:asciiTheme="majorHAnsi" w:hAnsiTheme="majorHAnsi" w:cstheme="majorHAnsi"/>
          <w:szCs w:val="26"/>
        </w:rPr>
        <w:t>ngày</w:t>
      </w:r>
      <w:proofErr w:type="spellEnd"/>
      <w:r>
        <w:rPr>
          <w:rFonts w:asciiTheme="majorHAnsi" w:hAnsiTheme="majorHAnsi" w:cstheme="majorHAnsi"/>
          <w:szCs w:val="26"/>
        </w:rPr>
        <w:t xml:space="preserve"> </w:t>
      </w:r>
      <w:proofErr w:type="spellStart"/>
      <w:r>
        <w:rPr>
          <w:rFonts w:asciiTheme="majorHAnsi" w:hAnsiTheme="majorHAnsi" w:cstheme="majorHAnsi"/>
          <w:szCs w:val="26"/>
        </w:rPr>
        <w:t>càng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hoàn</w:t>
      </w:r>
      <w:proofErr w:type="spellEnd"/>
      <w:r>
        <w:rPr>
          <w:rFonts w:asciiTheme="majorHAnsi" w:hAnsiTheme="majorHAnsi" w:cstheme="majorHAnsi"/>
          <w:szCs w:val="26"/>
        </w:rPr>
        <w:t xml:space="preserve"> </w:t>
      </w:r>
      <w:proofErr w:type="spellStart"/>
      <w:r>
        <w:rPr>
          <w:rFonts w:asciiTheme="majorHAnsi" w:hAnsiTheme="majorHAnsi" w:cstheme="majorHAnsi"/>
          <w:szCs w:val="26"/>
        </w:rPr>
        <w:t>thiện</w:t>
      </w:r>
      <w:proofErr w:type="spellEnd"/>
      <w:r>
        <w:rPr>
          <w:rFonts w:asciiTheme="majorHAnsi" w:hAnsiTheme="majorHAnsi" w:cstheme="majorHAnsi"/>
          <w:szCs w:val="26"/>
        </w:rPr>
        <w:t xml:space="preserve"> </w:t>
      </w:r>
      <w:proofErr w:type="spellStart"/>
      <w:r>
        <w:rPr>
          <w:rFonts w:asciiTheme="majorHAnsi" w:hAnsiTheme="majorHAnsi" w:cstheme="majorHAnsi"/>
          <w:szCs w:val="26"/>
        </w:rPr>
        <w:t>hơn</w:t>
      </w:r>
      <w:proofErr w:type="spellEnd"/>
      <w:r>
        <w:rPr>
          <w:rFonts w:asciiTheme="majorHAnsi" w:hAnsiTheme="majorHAnsi" w:cstheme="majorHAnsi"/>
          <w:szCs w:val="26"/>
        </w:rPr>
        <w:t xml:space="preserve"> </w:t>
      </w:r>
      <w:proofErr w:type="spellStart"/>
      <w:r>
        <w:rPr>
          <w:rFonts w:asciiTheme="majorHAnsi" w:hAnsiTheme="majorHAnsi" w:cstheme="majorHAnsi"/>
          <w:szCs w:val="26"/>
        </w:rPr>
        <w:t>nữa</w:t>
      </w:r>
      <w:proofErr w:type="spellEnd"/>
      <w:r>
        <w:rPr>
          <w:rFonts w:asciiTheme="majorHAnsi" w:hAnsiTheme="majorHAnsi" w:cstheme="majorHAnsi"/>
          <w:szCs w:val="26"/>
        </w:rPr>
        <w:t>.</w:t>
      </w:r>
    </w:p>
    <w:p w14:paraId="4C26C73F" w14:textId="77777777" w:rsidR="00076D19" w:rsidRDefault="00870C52" w:rsidP="00CF329E">
      <w:pPr>
        <w:widowControl w:val="0"/>
        <w:jc w:val="both"/>
        <w:rPr>
          <w:rFonts w:asciiTheme="majorHAnsi" w:hAnsiTheme="majorHAnsi" w:cstheme="majorHAnsi"/>
          <w:szCs w:val="26"/>
        </w:rPr>
      </w:pPr>
      <w:proofErr w:type="spellStart"/>
      <w:r>
        <w:rPr>
          <w:rFonts w:asciiTheme="majorHAnsi" w:hAnsiTheme="majorHAnsi" w:cstheme="majorHAnsi"/>
          <w:szCs w:val="26"/>
        </w:rPr>
        <w:t>Chúng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em</w:t>
      </w:r>
      <w:proofErr w:type="spellEnd"/>
      <w:r>
        <w:rPr>
          <w:rFonts w:asciiTheme="majorHAnsi" w:hAnsiTheme="majorHAnsi" w:cstheme="majorHAnsi"/>
          <w:szCs w:val="26"/>
        </w:rPr>
        <w:t xml:space="preserve"> </w:t>
      </w:r>
      <w:proofErr w:type="spellStart"/>
      <w:r>
        <w:rPr>
          <w:rFonts w:asciiTheme="majorHAnsi" w:hAnsiTheme="majorHAnsi" w:cstheme="majorHAnsi"/>
          <w:szCs w:val="26"/>
        </w:rPr>
        <w:t>xin</w:t>
      </w:r>
      <w:proofErr w:type="spellEnd"/>
      <w:r>
        <w:rPr>
          <w:rFonts w:asciiTheme="majorHAnsi" w:hAnsiTheme="majorHAnsi" w:cstheme="majorHAnsi"/>
          <w:szCs w:val="26"/>
        </w:rPr>
        <w:t xml:space="preserve"> </w:t>
      </w:r>
      <w:proofErr w:type="spellStart"/>
      <w:r>
        <w:rPr>
          <w:rFonts w:asciiTheme="majorHAnsi" w:hAnsiTheme="majorHAnsi" w:cstheme="majorHAnsi"/>
          <w:szCs w:val="26"/>
        </w:rPr>
        <w:t>chân</w:t>
      </w:r>
      <w:proofErr w:type="spellEnd"/>
      <w:r>
        <w:rPr>
          <w:rFonts w:asciiTheme="majorHAnsi" w:hAnsiTheme="majorHAnsi" w:cstheme="majorHAnsi"/>
          <w:szCs w:val="26"/>
        </w:rPr>
        <w:t xml:space="preserve"> </w:t>
      </w:r>
      <w:proofErr w:type="spellStart"/>
      <w:r>
        <w:rPr>
          <w:rFonts w:asciiTheme="majorHAnsi" w:hAnsiTheme="majorHAnsi" w:cstheme="majorHAnsi"/>
          <w:szCs w:val="26"/>
        </w:rPr>
        <w:t>thành</w:t>
      </w:r>
      <w:proofErr w:type="spellEnd"/>
      <w:r>
        <w:rPr>
          <w:rFonts w:asciiTheme="majorHAnsi" w:hAnsiTheme="majorHAnsi" w:cstheme="majorHAnsi"/>
          <w:szCs w:val="26"/>
        </w:rPr>
        <w:t xml:space="preserve"> </w:t>
      </w:r>
      <w:proofErr w:type="spellStart"/>
      <w:r>
        <w:rPr>
          <w:rFonts w:asciiTheme="majorHAnsi" w:hAnsiTheme="majorHAnsi" w:cstheme="majorHAnsi"/>
          <w:szCs w:val="26"/>
        </w:rPr>
        <w:t>cảm</w:t>
      </w:r>
      <w:proofErr w:type="spellEnd"/>
      <w:r>
        <w:rPr>
          <w:rFonts w:asciiTheme="majorHAnsi" w:hAnsiTheme="majorHAnsi" w:cstheme="majorHAnsi"/>
          <w:szCs w:val="26"/>
        </w:rPr>
        <w:t xml:space="preserve"> </w:t>
      </w:r>
      <w:proofErr w:type="spellStart"/>
      <w:r>
        <w:rPr>
          <w:rFonts w:asciiTheme="majorHAnsi" w:hAnsiTheme="majorHAnsi" w:cstheme="majorHAnsi"/>
          <w:szCs w:val="26"/>
        </w:rPr>
        <w:t>ơn</w:t>
      </w:r>
      <w:proofErr w:type="spellEnd"/>
      <w:r>
        <w:rPr>
          <w:rFonts w:asciiTheme="majorHAnsi" w:hAnsiTheme="majorHAnsi" w:cstheme="majorHAnsi"/>
          <w:szCs w:val="26"/>
        </w:rPr>
        <w:t xml:space="preserve"> </w:t>
      </w:r>
      <w:proofErr w:type="spellStart"/>
      <w:r>
        <w:rPr>
          <w:rFonts w:asciiTheme="majorHAnsi" w:hAnsiTheme="majorHAnsi" w:cstheme="majorHAnsi"/>
          <w:szCs w:val="26"/>
        </w:rPr>
        <w:t>thầy</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đã</w:t>
      </w:r>
      <w:proofErr w:type="spellEnd"/>
      <w:r>
        <w:rPr>
          <w:rFonts w:asciiTheme="majorHAnsi" w:hAnsiTheme="majorHAnsi" w:cstheme="majorHAnsi"/>
          <w:szCs w:val="26"/>
        </w:rPr>
        <w:t xml:space="preserve"> </w:t>
      </w:r>
      <w:proofErr w:type="spellStart"/>
      <w:r>
        <w:rPr>
          <w:rFonts w:asciiTheme="majorHAnsi" w:hAnsiTheme="majorHAnsi" w:cstheme="majorHAnsi"/>
          <w:szCs w:val="26"/>
        </w:rPr>
        <w:t>cung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cấp</w:t>
      </w:r>
      <w:proofErr w:type="spellEnd"/>
      <w:r>
        <w:rPr>
          <w:rFonts w:asciiTheme="majorHAnsi" w:hAnsiTheme="majorHAnsi" w:cstheme="majorHAnsi"/>
          <w:szCs w:val="26"/>
        </w:rPr>
        <w:t xml:space="preserve"> </w:t>
      </w:r>
      <w:proofErr w:type="spellStart"/>
      <w:r>
        <w:rPr>
          <w:rFonts w:asciiTheme="majorHAnsi" w:hAnsiTheme="majorHAnsi" w:cstheme="majorHAnsi"/>
          <w:szCs w:val="26"/>
        </w:rPr>
        <w:t>tài</w:t>
      </w:r>
      <w:proofErr w:type="spellEnd"/>
      <w:r>
        <w:rPr>
          <w:rFonts w:asciiTheme="majorHAnsi" w:hAnsiTheme="majorHAnsi" w:cstheme="majorHAnsi"/>
          <w:szCs w:val="26"/>
        </w:rPr>
        <w:t xml:space="preserve"> </w:t>
      </w:r>
      <w:proofErr w:type="spellStart"/>
      <w:r>
        <w:rPr>
          <w:rFonts w:asciiTheme="majorHAnsi" w:hAnsiTheme="majorHAnsi" w:cstheme="majorHAnsi"/>
          <w:szCs w:val="26"/>
        </w:rPr>
        <w:t>liệu</w:t>
      </w:r>
      <w:proofErr w:type="spellEnd"/>
      <w:r>
        <w:rPr>
          <w:rFonts w:asciiTheme="majorHAnsi" w:hAnsiTheme="majorHAnsi" w:cstheme="majorHAnsi"/>
          <w:szCs w:val="26"/>
        </w:rPr>
        <w:t xml:space="preserve">, </w:t>
      </w:r>
      <w:proofErr w:type="spellStart"/>
      <w:r>
        <w:rPr>
          <w:rFonts w:asciiTheme="majorHAnsi" w:hAnsiTheme="majorHAnsi" w:cstheme="majorHAnsi"/>
          <w:szCs w:val="26"/>
        </w:rPr>
        <w:t>tận</w:t>
      </w:r>
      <w:proofErr w:type="spellEnd"/>
      <w:r>
        <w:rPr>
          <w:rFonts w:asciiTheme="majorHAnsi" w:hAnsiTheme="majorHAnsi" w:cstheme="majorHAnsi"/>
          <w:szCs w:val="26"/>
        </w:rPr>
        <w:t xml:space="preserve"> </w:t>
      </w:r>
      <w:proofErr w:type="spellStart"/>
      <w:r>
        <w:rPr>
          <w:rFonts w:asciiTheme="majorHAnsi" w:hAnsiTheme="majorHAnsi" w:cstheme="majorHAnsi"/>
          <w:szCs w:val="26"/>
        </w:rPr>
        <w:t>tình</w:t>
      </w:r>
      <w:proofErr w:type="spellEnd"/>
      <w:r>
        <w:rPr>
          <w:rFonts w:asciiTheme="majorHAnsi" w:hAnsiTheme="majorHAnsi" w:cstheme="majorHAnsi"/>
          <w:szCs w:val="26"/>
        </w:rPr>
        <w:t xml:space="preserve"> </w:t>
      </w:r>
      <w:proofErr w:type="spellStart"/>
      <w:r>
        <w:rPr>
          <w:rFonts w:asciiTheme="majorHAnsi" w:hAnsiTheme="majorHAnsi" w:cstheme="majorHAnsi"/>
          <w:szCs w:val="26"/>
        </w:rPr>
        <w:t>hướng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dẫn</w:t>
      </w:r>
      <w:proofErr w:type="spellEnd"/>
      <w:r>
        <w:rPr>
          <w:rFonts w:asciiTheme="majorHAnsi" w:hAnsiTheme="majorHAnsi" w:cstheme="majorHAnsi"/>
          <w:szCs w:val="26"/>
        </w:rPr>
        <w:t xml:space="preserve">, </w:t>
      </w:r>
      <w:proofErr w:type="spellStart"/>
      <w:r>
        <w:rPr>
          <w:rFonts w:asciiTheme="majorHAnsi" w:hAnsiTheme="majorHAnsi" w:cstheme="majorHAnsi"/>
          <w:szCs w:val="26"/>
        </w:rPr>
        <w:t>hỗ</w:t>
      </w:r>
      <w:proofErr w:type="spellEnd"/>
      <w:r>
        <w:rPr>
          <w:rFonts w:asciiTheme="majorHAnsi" w:hAnsiTheme="majorHAnsi" w:cstheme="majorHAnsi"/>
          <w:szCs w:val="26"/>
        </w:rPr>
        <w:t xml:space="preserve"> </w:t>
      </w:r>
      <w:proofErr w:type="spellStart"/>
      <w:r>
        <w:rPr>
          <w:rFonts w:asciiTheme="majorHAnsi" w:hAnsiTheme="majorHAnsi" w:cstheme="majorHAnsi"/>
          <w:szCs w:val="26"/>
        </w:rPr>
        <w:t>trợ</w:t>
      </w:r>
      <w:proofErr w:type="spellEnd"/>
      <w:r>
        <w:rPr>
          <w:rFonts w:asciiTheme="majorHAnsi" w:hAnsiTheme="majorHAnsi" w:cstheme="majorHAnsi"/>
          <w:szCs w:val="26"/>
        </w:rPr>
        <w:t xml:space="preserve"> </w:t>
      </w:r>
      <w:proofErr w:type="spellStart"/>
      <w:r>
        <w:rPr>
          <w:rFonts w:asciiTheme="majorHAnsi" w:hAnsiTheme="majorHAnsi" w:cstheme="majorHAnsi"/>
          <w:szCs w:val="26"/>
        </w:rPr>
        <w:t>cho</w:t>
      </w:r>
      <w:proofErr w:type="spellEnd"/>
      <w:r>
        <w:rPr>
          <w:rFonts w:asciiTheme="majorHAnsi" w:hAnsiTheme="majorHAnsi" w:cstheme="majorHAnsi"/>
          <w:szCs w:val="26"/>
        </w:rPr>
        <w:t xml:space="preserve"> </w:t>
      </w:r>
      <w:proofErr w:type="spellStart"/>
      <w:r>
        <w:rPr>
          <w:rFonts w:asciiTheme="majorHAnsi" w:hAnsiTheme="majorHAnsi" w:cstheme="majorHAnsi"/>
          <w:szCs w:val="26"/>
        </w:rPr>
        <w:t>chúng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em</w:t>
      </w:r>
      <w:proofErr w:type="spellEnd"/>
      <w:r>
        <w:rPr>
          <w:rFonts w:asciiTheme="majorHAnsi" w:hAnsiTheme="majorHAnsi" w:cstheme="majorHAnsi"/>
          <w:szCs w:val="26"/>
        </w:rPr>
        <w:t xml:space="preserve">. </w:t>
      </w:r>
      <w:proofErr w:type="spellStart"/>
      <w:r>
        <w:rPr>
          <w:rFonts w:asciiTheme="majorHAnsi" w:hAnsiTheme="majorHAnsi" w:cstheme="majorHAnsi"/>
          <w:szCs w:val="26"/>
        </w:rPr>
        <w:t>Cũng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như</w:t>
      </w:r>
      <w:proofErr w:type="spellEnd"/>
      <w:r>
        <w:rPr>
          <w:rFonts w:asciiTheme="majorHAnsi" w:hAnsiTheme="majorHAnsi" w:cstheme="majorHAnsi"/>
          <w:szCs w:val="26"/>
        </w:rPr>
        <w:t xml:space="preserve"> </w:t>
      </w:r>
      <w:proofErr w:type="spellStart"/>
      <w:r>
        <w:rPr>
          <w:rFonts w:asciiTheme="majorHAnsi" w:hAnsiTheme="majorHAnsi" w:cstheme="majorHAnsi"/>
          <w:szCs w:val="26"/>
        </w:rPr>
        <w:t>quý</w:t>
      </w:r>
      <w:proofErr w:type="spellEnd"/>
      <w:r>
        <w:rPr>
          <w:rFonts w:asciiTheme="majorHAnsi" w:hAnsiTheme="majorHAnsi" w:cstheme="majorHAnsi"/>
          <w:szCs w:val="26"/>
        </w:rPr>
        <w:t xml:space="preserve"> </w:t>
      </w:r>
      <w:proofErr w:type="spellStart"/>
      <w:r>
        <w:rPr>
          <w:rFonts w:asciiTheme="majorHAnsi" w:hAnsiTheme="majorHAnsi" w:cstheme="majorHAnsi"/>
          <w:szCs w:val="26"/>
        </w:rPr>
        <w:t>thầy</w:t>
      </w:r>
      <w:proofErr w:type="spellEnd"/>
      <w:r>
        <w:rPr>
          <w:rFonts w:asciiTheme="majorHAnsi" w:hAnsiTheme="majorHAnsi" w:cstheme="majorHAnsi"/>
          <w:szCs w:val="26"/>
        </w:rPr>
        <w:t xml:space="preserve"> </w:t>
      </w:r>
      <w:proofErr w:type="spellStart"/>
      <w:r>
        <w:rPr>
          <w:rFonts w:asciiTheme="majorHAnsi" w:hAnsiTheme="majorHAnsi" w:cstheme="majorHAnsi"/>
          <w:szCs w:val="26"/>
        </w:rPr>
        <w:t>giáo</w:t>
      </w:r>
      <w:proofErr w:type="spellEnd"/>
      <w:r>
        <w:rPr>
          <w:rFonts w:asciiTheme="majorHAnsi" w:hAnsiTheme="majorHAnsi" w:cstheme="majorHAnsi"/>
          <w:szCs w:val="26"/>
        </w:rPr>
        <w:t xml:space="preserve"> </w:t>
      </w:r>
      <w:proofErr w:type="spellStart"/>
      <w:r>
        <w:rPr>
          <w:rFonts w:asciiTheme="majorHAnsi" w:hAnsiTheme="majorHAnsi" w:cstheme="majorHAnsi"/>
          <w:szCs w:val="26"/>
        </w:rPr>
        <w:t>trong</w:t>
      </w:r>
      <w:proofErr w:type="spellEnd"/>
      <w:r>
        <w:rPr>
          <w:rFonts w:asciiTheme="majorHAnsi" w:hAnsiTheme="majorHAnsi" w:cstheme="majorHAnsi"/>
          <w:szCs w:val="26"/>
        </w:rPr>
        <w:t xml:space="preserve"> khoa </w:t>
      </w:r>
      <w:proofErr w:type="spellStart"/>
      <w:r>
        <w:rPr>
          <w:rFonts w:asciiTheme="majorHAnsi" w:hAnsiTheme="majorHAnsi" w:cstheme="majorHAnsi"/>
          <w:szCs w:val="26"/>
        </w:rPr>
        <w:t>Xây</w:t>
      </w:r>
      <w:proofErr w:type="spellEnd"/>
      <w:r>
        <w:rPr>
          <w:rFonts w:asciiTheme="majorHAnsi" w:hAnsiTheme="majorHAnsi" w:cstheme="majorHAnsi"/>
          <w:szCs w:val="26"/>
        </w:rPr>
        <w:t xml:space="preserve"> </w:t>
      </w:r>
      <w:proofErr w:type="spellStart"/>
      <w:r>
        <w:rPr>
          <w:rFonts w:asciiTheme="majorHAnsi" w:hAnsiTheme="majorHAnsi" w:cstheme="majorHAnsi"/>
          <w:szCs w:val="26"/>
        </w:rPr>
        <w:t>dựng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đã</w:t>
      </w:r>
      <w:proofErr w:type="spellEnd"/>
      <w:r>
        <w:rPr>
          <w:rFonts w:asciiTheme="majorHAnsi" w:hAnsiTheme="majorHAnsi" w:cstheme="majorHAnsi"/>
          <w:szCs w:val="26"/>
        </w:rPr>
        <w:t xml:space="preserve"> </w:t>
      </w:r>
      <w:proofErr w:type="spellStart"/>
      <w:r>
        <w:rPr>
          <w:rFonts w:asciiTheme="majorHAnsi" w:hAnsiTheme="majorHAnsi" w:cstheme="majorHAnsi"/>
          <w:szCs w:val="26"/>
        </w:rPr>
        <w:t>luôn</w:t>
      </w:r>
      <w:proofErr w:type="spellEnd"/>
      <w:r>
        <w:rPr>
          <w:rFonts w:asciiTheme="majorHAnsi" w:hAnsiTheme="majorHAnsi" w:cstheme="majorHAnsi"/>
          <w:szCs w:val="26"/>
        </w:rPr>
        <w:t xml:space="preserve"> </w:t>
      </w:r>
      <w:proofErr w:type="spellStart"/>
      <w:r>
        <w:rPr>
          <w:rFonts w:asciiTheme="majorHAnsi" w:hAnsiTheme="majorHAnsi" w:cstheme="majorHAnsi"/>
          <w:szCs w:val="26"/>
        </w:rPr>
        <w:t>tạo</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điều</w:t>
      </w:r>
      <w:proofErr w:type="spellEnd"/>
      <w:r>
        <w:rPr>
          <w:rFonts w:asciiTheme="majorHAnsi" w:hAnsiTheme="majorHAnsi" w:cstheme="majorHAnsi"/>
          <w:szCs w:val="26"/>
        </w:rPr>
        <w:t xml:space="preserve"> </w:t>
      </w:r>
      <w:proofErr w:type="spellStart"/>
      <w:r>
        <w:rPr>
          <w:rFonts w:asciiTheme="majorHAnsi" w:hAnsiTheme="majorHAnsi" w:cstheme="majorHAnsi"/>
          <w:szCs w:val="26"/>
        </w:rPr>
        <w:t>kiện</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để</w:t>
      </w:r>
      <w:proofErr w:type="spellEnd"/>
      <w:r>
        <w:rPr>
          <w:rFonts w:asciiTheme="majorHAnsi" w:hAnsiTheme="majorHAnsi" w:cstheme="majorHAnsi"/>
          <w:szCs w:val="26"/>
        </w:rPr>
        <w:t xml:space="preserve"> </w:t>
      </w:r>
      <w:proofErr w:type="spellStart"/>
      <w:r>
        <w:rPr>
          <w:rFonts w:asciiTheme="majorHAnsi" w:hAnsiTheme="majorHAnsi" w:cstheme="majorHAnsi"/>
          <w:szCs w:val="26"/>
        </w:rPr>
        <w:t>chúng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em</w:t>
      </w:r>
      <w:proofErr w:type="spellEnd"/>
      <w:r>
        <w:rPr>
          <w:rFonts w:asciiTheme="majorHAnsi" w:hAnsiTheme="majorHAnsi" w:cstheme="majorHAnsi"/>
          <w:szCs w:val="26"/>
        </w:rPr>
        <w:t xml:space="preserve"> </w:t>
      </w:r>
      <w:proofErr w:type="spellStart"/>
      <w:r>
        <w:rPr>
          <w:rFonts w:asciiTheme="majorHAnsi" w:hAnsiTheme="majorHAnsi" w:cstheme="majorHAnsi"/>
          <w:szCs w:val="26"/>
        </w:rPr>
        <w:t>hoàn</w:t>
      </w:r>
      <w:proofErr w:type="spellEnd"/>
      <w:r>
        <w:rPr>
          <w:rFonts w:asciiTheme="majorHAnsi" w:hAnsiTheme="majorHAnsi" w:cstheme="majorHAnsi"/>
          <w:szCs w:val="26"/>
        </w:rPr>
        <w:t xml:space="preserve"> </w:t>
      </w:r>
      <w:proofErr w:type="spellStart"/>
      <w:r>
        <w:rPr>
          <w:rFonts w:asciiTheme="majorHAnsi" w:hAnsiTheme="majorHAnsi" w:cstheme="majorHAnsi"/>
          <w:szCs w:val="26"/>
        </w:rPr>
        <w:t>thành</w:t>
      </w:r>
      <w:proofErr w:type="spellEnd"/>
      <w:r>
        <w:rPr>
          <w:rFonts w:asciiTheme="majorHAnsi" w:hAnsiTheme="majorHAnsi" w:cstheme="majorHAnsi"/>
          <w:szCs w:val="26"/>
        </w:rPr>
        <w:t xml:space="preserve"> </w:t>
      </w:r>
      <w:proofErr w:type="spellStart"/>
      <w:r>
        <w:rPr>
          <w:rFonts w:asciiTheme="majorHAnsi" w:hAnsiTheme="majorHAnsi" w:cstheme="majorHAnsi"/>
          <w:szCs w:val="26"/>
        </w:rPr>
        <w:t>để</w:t>
      </w:r>
      <w:proofErr w:type="spellEnd"/>
      <w:r>
        <w:rPr>
          <w:rFonts w:asciiTheme="majorHAnsi" w:hAnsiTheme="majorHAnsi" w:cstheme="majorHAnsi"/>
          <w:szCs w:val="26"/>
        </w:rPr>
        <w:t xml:space="preserve"> </w:t>
      </w:r>
      <w:proofErr w:type="spellStart"/>
      <w:r>
        <w:rPr>
          <w:rFonts w:asciiTheme="majorHAnsi" w:hAnsiTheme="majorHAnsi" w:cstheme="majorHAnsi"/>
          <w:szCs w:val="26"/>
        </w:rPr>
        <w:t>tài</w:t>
      </w:r>
      <w:proofErr w:type="spellEnd"/>
      <w:r>
        <w:rPr>
          <w:rFonts w:asciiTheme="majorHAnsi" w:hAnsiTheme="majorHAnsi" w:cstheme="majorHAnsi"/>
          <w:szCs w:val="26"/>
        </w:rPr>
        <w:t xml:space="preserve"> </w:t>
      </w:r>
      <w:proofErr w:type="spellStart"/>
      <w:r>
        <w:rPr>
          <w:rFonts w:asciiTheme="majorHAnsi" w:hAnsiTheme="majorHAnsi" w:cstheme="majorHAnsi"/>
          <w:szCs w:val="26"/>
        </w:rPr>
        <w:t>nghiên</w:t>
      </w:r>
      <w:proofErr w:type="spellEnd"/>
      <w:r>
        <w:rPr>
          <w:rFonts w:asciiTheme="majorHAnsi" w:hAnsiTheme="majorHAnsi" w:cstheme="majorHAnsi"/>
          <w:szCs w:val="26"/>
        </w:rPr>
        <w:t xml:space="preserve"> </w:t>
      </w:r>
      <w:proofErr w:type="spellStart"/>
      <w:r>
        <w:rPr>
          <w:rFonts w:asciiTheme="majorHAnsi" w:hAnsiTheme="majorHAnsi" w:cstheme="majorHAnsi"/>
          <w:szCs w:val="26"/>
        </w:rPr>
        <w:t>cứu</w:t>
      </w:r>
      <w:proofErr w:type="spellEnd"/>
      <w:r>
        <w:rPr>
          <w:rFonts w:asciiTheme="majorHAnsi" w:hAnsiTheme="majorHAnsi" w:cstheme="majorHAnsi"/>
          <w:szCs w:val="26"/>
        </w:rPr>
        <w:t>.</w:t>
      </w:r>
      <w:r>
        <w:rPr>
          <w:rFonts w:asciiTheme="majorHAnsi" w:hAnsiTheme="majorHAnsi" w:cstheme="majorHAnsi"/>
          <w:szCs w:val="26"/>
        </w:rPr>
        <w:tab/>
      </w:r>
      <w:proofErr w:type="spellStart"/>
      <w:r>
        <w:rPr>
          <w:rFonts w:asciiTheme="majorHAnsi" w:hAnsiTheme="majorHAnsi" w:cstheme="majorHAnsi"/>
          <w:szCs w:val="26"/>
        </w:rPr>
        <w:t>Chúng</w:t>
      </w:r>
      <w:proofErr w:type="spellEnd"/>
      <w:r>
        <w:rPr>
          <w:rFonts w:asciiTheme="majorHAnsi" w:hAnsiTheme="majorHAnsi" w:cstheme="majorHAnsi"/>
          <w:szCs w:val="26"/>
        </w:rPr>
        <w:t xml:space="preserve"> </w:t>
      </w:r>
      <w:proofErr w:type="spellStart"/>
      <w:r>
        <w:rPr>
          <w:rFonts w:asciiTheme="majorHAnsi" w:hAnsiTheme="majorHAnsi" w:cstheme="majorHAnsi"/>
          <w:szCs w:val="26"/>
        </w:rPr>
        <w:t>em</w:t>
      </w:r>
      <w:proofErr w:type="spellEnd"/>
      <w:r>
        <w:rPr>
          <w:rFonts w:asciiTheme="majorHAnsi" w:hAnsiTheme="majorHAnsi" w:cstheme="majorHAnsi"/>
          <w:szCs w:val="26"/>
        </w:rPr>
        <w:t xml:space="preserve"> </w:t>
      </w:r>
      <w:proofErr w:type="spellStart"/>
      <w:r>
        <w:rPr>
          <w:rFonts w:asciiTheme="majorHAnsi" w:hAnsiTheme="majorHAnsi" w:cstheme="majorHAnsi"/>
          <w:szCs w:val="26"/>
        </w:rPr>
        <w:t>xin</w:t>
      </w:r>
      <w:proofErr w:type="spellEnd"/>
      <w:r>
        <w:rPr>
          <w:rFonts w:asciiTheme="majorHAnsi" w:hAnsiTheme="majorHAnsi" w:cstheme="majorHAnsi"/>
          <w:szCs w:val="26"/>
        </w:rPr>
        <w:t xml:space="preserve"> </w:t>
      </w:r>
      <w:proofErr w:type="spellStart"/>
      <w:r>
        <w:rPr>
          <w:rFonts w:asciiTheme="majorHAnsi" w:hAnsiTheme="majorHAnsi" w:cstheme="majorHAnsi"/>
          <w:szCs w:val="26"/>
        </w:rPr>
        <w:t>chân</w:t>
      </w:r>
      <w:proofErr w:type="spellEnd"/>
      <w:r>
        <w:rPr>
          <w:rFonts w:asciiTheme="majorHAnsi" w:hAnsiTheme="majorHAnsi" w:cstheme="majorHAnsi"/>
          <w:szCs w:val="26"/>
        </w:rPr>
        <w:t xml:space="preserve"> </w:t>
      </w:r>
      <w:proofErr w:type="spellStart"/>
      <w:r>
        <w:rPr>
          <w:rFonts w:asciiTheme="majorHAnsi" w:hAnsiTheme="majorHAnsi" w:cstheme="majorHAnsi"/>
          <w:szCs w:val="26"/>
        </w:rPr>
        <w:t>thành</w:t>
      </w:r>
      <w:proofErr w:type="spellEnd"/>
      <w:r>
        <w:rPr>
          <w:rFonts w:asciiTheme="majorHAnsi" w:hAnsiTheme="majorHAnsi" w:cstheme="majorHAnsi"/>
          <w:szCs w:val="26"/>
        </w:rPr>
        <w:t xml:space="preserve"> </w:t>
      </w:r>
      <w:proofErr w:type="spellStart"/>
      <w:r>
        <w:rPr>
          <w:rFonts w:asciiTheme="majorHAnsi" w:hAnsiTheme="majorHAnsi" w:cstheme="majorHAnsi"/>
          <w:szCs w:val="26"/>
        </w:rPr>
        <w:t>cảm</w:t>
      </w:r>
      <w:proofErr w:type="spellEnd"/>
      <w:r>
        <w:rPr>
          <w:rFonts w:asciiTheme="majorHAnsi" w:hAnsiTheme="majorHAnsi" w:cstheme="majorHAnsi"/>
          <w:szCs w:val="26"/>
        </w:rPr>
        <w:t xml:space="preserve"> </w:t>
      </w:r>
      <w:proofErr w:type="spellStart"/>
      <w:r>
        <w:rPr>
          <w:rFonts w:asciiTheme="majorHAnsi" w:hAnsiTheme="majorHAnsi" w:cstheme="majorHAnsi"/>
          <w:szCs w:val="26"/>
        </w:rPr>
        <w:t>ơn</w:t>
      </w:r>
      <w:proofErr w:type="spellEnd"/>
      <w:r>
        <w:rPr>
          <w:rFonts w:asciiTheme="majorHAnsi" w:hAnsiTheme="majorHAnsi" w:cstheme="majorHAnsi"/>
          <w:szCs w:val="26"/>
        </w:rPr>
        <w:t>!</w:t>
      </w:r>
    </w:p>
    <w:p w14:paraId="06B69607" w14:textId="77777777" w:rsidR="0090466E" w:rsidRDefault="0090466E">
      <w:pPr>
        <w:rPr>
          <w:rFonts w:asciiTheme="majorHAnsi" w:hAnsiTheme="majorHAnsi" w:cstheme="majorHAnsi"/>
          <w:b/>
          <w:bCs/>
          <w:szCs w:val="28"/>
        </w:rPr>
      </w:pPr>
      <w:r>
        <w:rPr>
          <w:rFonts w:asciiTheme="majorHAnsi" w:hAnsiTheme="majorHAnsi" w:cstheme="majorHAnsi"/>
          <w:b/>
          <w:bCs/>
          <w:szCs w:val="28"/>
        </w:rPr>
        <w:br w:type="page"/>
      </w:r>
    </w:p>
    <w:p w14:paraId="25A651BA" w14:textId="77777777" w:rsidR="0090466E" w:rsidRPr="00A74FE4" w:rsidRDefault="0090466E" w:rsidP="0090466E">
      <w:pPr>
        <w:jc w:val="center"/>
        <w:rPr>
          <w:rFonts w:asciiTheme="majorHAnsi" w:hAnsiTheme="majorHAnsi" w:cstheme="majorHAnsi"/>
          <w:b/>
          <w:bCs/>
          <w:sz w:val="32"/>
          <w:szCs w:val="32"/>
        </w:rPr>
      </w:pPr>
      <w:proofErr w:type="spellStart"/>
      <w:r w:rsidRPr="00A74FE4">
        <w:rPr>
          <w:rFonts w:asciiTheme="majorHAnsi" w:hAnsiTheme="majorHAnsi" w:cstheme="majorHAnsi"/>
          <w:b/>
          <w:bCs/>
          <w:sz w:val="32"/>
          <w:szCs w:val="32"/>
        </w:rPr>
        <w:lastRenderedPageBreak/>
        <w:t>Mục</w:t>
      </w:r>
      <w:proofErr w:type="spellEnd"/>
      <w:r w:rsidRPr="00A74FE4">
        <w:rPr>
          <w:rFonts w:asciiTheme="majorHAnsi" w:hAnsiTheme="majorHAnsi" w:cstheme="majorHAnsi"/>
          <w:b/>
          <w:bCs/>
          <w:sz w:val="32"/>
          <w:szCs w:val="32"/>
        </w:rPr>
        <w:t xml:space="preserve"> </w:t>
      </w:r>
      <w:proofErr w:type="spellStart"/>
      <w:r w:rsidRPr="00A74FE4">
        <w:rPr>
          <w:rFonts w:asciiTheme="majorHAnsi" w:hAnsiTheme="majorHAnsi" w:cstheme="majorHAnsi"/>
          <w:b/>
          <w:bCs/>
          <w:sz w:val="32"/>
          <w:szCs w:val="32"/>
        </w:rPr>
        <w:t>Lục</w:t>
      </w:r>
      <w:proofErr w:type="spellEnd"/>
    </w:p>
    <w:p w14:paraId="789A1579" w14:textId="77777777" w:rsidR="0090466E" w:rsidRPr="00A74FE4" w:rsidRDefault="0090466E" w:rsidP="0090466E">
      <w:pPr>
        <w:rPr>
          <w:rFonts w:asciiTheme="majorHAnsi" w:hAnsiTheme="majorHAnsi" w:cstheme="majorHAnsi"/>
          <w:b/>
          <w:bCs/>
          <w:sz w:val="32"/>
          <w:szCs w:val="32"/>
        </w:rPr>
      </w:pPr>
      <w:proofErr w:type="spellStart"/>
      <w:r w:rsidRPr="00A74FE4">
        <w:rPr>
          <w:rFonts w:asciiTheme="majorHAnsi" w:hAnsiTheme="majorHAnsi" w:cstheme="majorHAnsi"/>
          <w:b/>
          <w:bCs/>
          <w:sz w:val="32"/>
          <w:szCs w:val="32"/>
        </w:rPr>
        <w:t>Phần</w:t>
      </w:r>
      <w:proofErr w:type="spellEnd"/>
      <w:r w:rsidRPr="00A74FE4">
        <w:rPr>
          <w:rFonts w:asciiTheme="majorHAnsi" w:hAnsiTheme="majorHAnsi" w:cstheme="majorHAnsi"/>
          <w:b/>
          <w:bCs/>
          <w:sz w:val="32"/>
          <w:szCs w:val="32"/>
        </w:rPr>
        <w:t xml:space="preserve"> 1 </w:t>
      </w:r>
      <w:proofErr w:type="spellStart"/>
      <w:r w:rsidRPr="00A74FE4">
        <w:rPr>
          <w:rFonts w:asciiTheme="majorHAnsi" w:hAnsiTheme="majorHAnsi" w:cstheme="majorHAnsi"/>
          <w:b/>
          <w:bCs/>
          <w:sz w:val="32"/>
          <w:szCs w:val="32"/>
        </w:rPr>
        <w:t>Mở</w:t>
      </w:r>
      <w:proofErr w:type="spellEnd"/>
      <w:r w:rsidRPr="00A74FE4">
        <w:rPr>
          <w:rFonts w:asciiTheme="majorHAnsi" w:hAnsiTheme="majorHAnsi" w:cstheme="majorHAnsi"/>
          <w:b/>
          <w:bCs/>
          <w:sz w:val="32"/>
          <w:szCs w:val="32"/>
        </w:rPr>
        <w:t xml:space="preserve"> </w:t>
      </w:r>
      <w:proofErr w:type="spellStart"/>
      <w:r w:rsidRPr="00A74FE4">
        <w:rPr>
          <w:rFonts w:asciiTheme="majorHAnsi" w:hAnsiTheme="majorHAnsi" w:cstheme="majorHAnsi"/>
          <w:b/>
          <w:bCs/>
          <w:sz w:val="32"/>
          <w:szCs w:val="32"/>
        </w:rPr>
        <w:t>Đầu</w:t>
      </w:r>
      <w:proofErr w:type="spellEnd"/>
    </w:p>
    <w:p w14:paraId="4A36B90B" w14:textId="77777777" w:rsidR="0090466E" w:rsidRPr="00A74FE4" w:rsidRDefault="0090466E" w:rsidP="0090466E">
      <w:pPr>
        <w:rPr>
          <w:rFonts w:asciiTheme="majorHAnsi" w:hAnsiTheme="majorHAnsi" w:cstheme="majorHAnsi"/>
          <w:b/>
          <w:bCs/>
          <w:szCs w:val="26"/>
        </w:rPr>
      </w:pPr>
    </w:p>
    <w:p w14:paraId="3065BF07" w14:textId="77777777" w:rsidR="0090466E" w:rsidRPr="00A74FE4" w:rsidRDefault="0090466E" w:rsidP="0090466E">
      <w:pPr>
        <w:rPr>
          <w:rFonts w:asciiTheme="majorHAnsi" w:hAnsiTheme="majorHAnsi" w:cstheme="majorHAnsi"/>
          <w:b/>
          <w:bCs/>
          <w:sz w:val="32"/>
          <w:szCs w:val="32"/>
        </w:rPr>
      </w:pPr>
      <w:proofErr w:type="spellStart"/>
      <w:r w:rsidRPr="00A74FE4">
        <w:rPr>
          <w:rFonts w:asciiTheme="majorHAnsi" w:hAnsiTheme="majorHAnsi" w:cstheme="majorHAnsi"/>
          <w:b/>
          <w:bCs/>
          <w:sz w:val="32"/>
          <w:szCs w:val="32"/>
        </w:rPr>
        <w:t>Phần</w:t>
      </w:r>
      <w:proofErr w:type="spellEnd"/>
      <w:r w:rsidRPr="00A74FE4">
        <w:rPr>
          <w:rFonts w:asciiTheme="majorHAnsi" w:hAnsiTheme="majorHAnsi" w:cstheme="majorHAnsi"/>
          <w:b/>
          <w:bCs/>
          <w:sz w:val="32"/>
          <w:szCs w:val="32"/>
        </w:rPr>
        <w:t xml:space="preserve"> 2 </w:t>
      </w:r>
      <w:proofErr w:type="spellStart"/>
      <w:r w:rsidRPr="00A74FE4">
        <w:rPr>
          <w:rFonts w:asciiTheme="majorHAnsi" w:hAnsiTheme="majorHAnsi" w:cstheme="majorHAnsi"/>
          <w:b/>
          <w:bCs/>
          <w:sz w:val="32"/>
          <w:szCs w:val="32"/>
        </w:rPr>
        <w:t>Cơ</w:t>
      </w:r>
      <w:proofErr w:type="spellEnd"/>
      <w:r w:rsidRPr="00A74FE4">
        <w:rPr>
          <w:rFonts w:asciiTheme="majorHAnsi" w:hAnsiTheme="majorHAnsi" w:cstheme="majorHAnsi"/>
          <w:b/>
          <w:bCs/>
          <w:sz w:val="32"/>
          <w:szCs w:val="32"/>
        </w:rPr>
        <w:t xml:space="preserve"> </w:t>
      </w:r>
      <w:proofErr w:type="spellStart"/>
      <w:r w:rsidRPr="00A74FE4">
        <w:rPr>
          <w:rFonts w:asciiTheme="majorHAnsi" w:hAnsiTheme="majorHAnsi" w:cstheme="majorHAnsi"/>
          <w:b/>
          <w:bCs/>
          <w:sz w:val="32"/>
          <w:szCs w:val="32"/>
        </w:rPr>
        <w:t>Sở</w:t>
      </w:r>
      <w:proofErr w:type="spellEnd"/>
      <w:r w:rsidRPr="00A74FE4">
        <w:rPr>
          <w:rFonts w:asciiTheme="majorHAnsi" w:hAnsiTheme="majorHAnsi" w:cstheme="majorHAnsi"/>
          <w:b/>
          <w:bCs/>
          <w:sz w:val="32"/>
          <w:szCs w:val="32"/>
        </w:rPr>
        <w:t xml:space="preserve"> </w:t>
      </w:r>
      <w:proofErr w:type="spellStart"/>
      <w:r w:rsidRPr="00A74FE4">
        <w:rPr>
          <w:rFonts w:asciiTheme="majorHAnsi" w:hAnsiTheme="majorHAnsi" w:cstheme="majorHAnsi"/>
          <w:b/>
          <w:bCs/>
          <w:sz w:val="32"/>
          <w:szCs w:val="32"/>
        </w:rPr>
        <w:t>Lý</w:t>
      </w:r>
      <w:proofErr w:type="spellEnd"/>
      <w:r w:rsidRPr="00A74FE4">
        <w:rPr>
          <w:rFonts w:asciiTheme="majorHAnsi" w:hAnsiTheme="majorHAnsi" w:cstheme="majorHAnsi"/>
          <w:b/>
          <w:bCs/>
          <w:sz w:val="32"/>
          <w:szCs w:val="32"/>
        </w:rPr>
        <w:t xml:space="preserve"> </w:t>
      </w:r>
      <w:proofErr w:type="spellStart"/>
      <w:r w:rsidRPr="00A74FE4">
        <w:rPr>
          <w:rFonts w:asciiTheme="majorHAnsi" w:hAnsiTheme="majorHAnsi" w:cstheme="majorHAnsi"/>
          <w:b/>
          <w:bCs/>
          <w:sz w:val="32"/>
          <w:szCs w:val="32"/>
        </w:rPr>
        <w:t>Luận</w:t>
      </w:r>
      <w:proofErr w:type="spellEnd"/>
    </w:p>
    <w:p w14:paraId="4A5E35D3" w14:textId="77777777" w:rsidR="0090466E" w:rsidRPr="00A74FE4" w:rsidRDefault="0090466E" w:rsidP="0090466E">
      <w:pPr>
        <w:ind w:firstLine="720"/>
        <w:rPr>
          <w:rFonts w:asciiTheme="majorHAnsi" w:hAnsiTheme="majorHAnsi" w:cstheme="majorHAnsi"/>
          <w:b/>
          <w:bCs/>
          <w:szCs w:val="26"/>
        </w:rPr>
      </w:pPr>
    </w:p>
    <w:p w14:paraId="1B43C808" w14:textId="77777777" w:rsidR="0090466E" w:rsidRPr="00A74FE4" w:rsidRDefault="0090466E" w:rsidP="0090466E">
      <w:pPr>
        <w:ind w:firstLine="720"/>
        <w:rPr>
          <w:rFonts w:asciiTheme="majorHAnsi" w:hAnsiTheme="majorHAnsi" w:cstheme="majorHAnsi"/>
          <w:b/>
          <w:bCs/>
          <w:szCs w:val="26"/>
        </w:rPr>
      </w:pPr>
      <w:r w:rsidRPr="00A74FE4">
        <w:rPr>
          <w:rFonts w:asciiTheme="majorHAnsi" w:hAnsiTheme="majorHAnsi" w:cstheme="majorHAnsi"/>
          <w:b/>
          <w:bCs/>
          <w:szCs w:val="26"/>
        </w:rPr>
        <w:t>1.</w:t>
      </w:r>
      <w:r w:rsidRPr="00A74FE4">
        <w:rPr>
          <w:szCs w:val="26"/>
        </w:rPr>
        <w:t xml:space="preserve"> </w:t>
      </w:r>
      <w:proofErr w:type="spellStart"/>
      <w:r w:rsidRPr="00A74FE4">
        <w:rPr>
          <w:rFonts w:asciiTheme="majorHAnsi" w:hAnsiTheme="majorHAnsi" w:cstheme="majorHAnsi"/>
          <w:b/>
          <w:bCs/>
          <w:szCs w:val="26"/>
        </w:rPr>
        <w:t>Căn</w:t>
      </w:r>
      <w:proofErr w:type="spellEnd"/>
      <w:r w:rsidRPr="00A74FE4">
        <w:rPr>
          <w:rFonts w:asciiTheme="majorHAnsi" w:hAnsiTheme="majorHAnsi" w:cstheme="majorHAnsi"/>
          <w:b/>
          <w:bCs/>
          <w:szCs w:val="26"/>
        </w:rPr>
        <w:t xml:space="preserve"> </w:t>
      </w:r>
      <w:proofErr w:type="spellStart"/>
      <w:r w:rsidRPr="00A74FE4">
        <w:rPr>
          <w:rFonts w:asciiTheme="majorHAnsi" w:hAnsiTheme="majorHAnsi" w:cstheme="majorHAnsi"/>
          <w:b/>
          <w:bCs/>
          <w:szCs w:val="26"/>
        </w:rPr>
        <w:t>cứ</w:t>
      </w:r>
      <w:proofErr w:type="spellEnd"/>
      <w:r w:rsidRPr="00A74FE4">
        <w:rPr>
          <w:rFonts w:asciiTheme="majorHAnsi" w:hAnsiTheme="majorHAnsi" w:cstheme="majorHAnsi"/>
          <w:b/>
          <w:bCs/>
          <w:szCs w:val="26"/>
        </w:rPr>
        <w:t xml:space="preserve"> </w:t>
      </w:r>
      <w:proofErr w:type="spellStart"/>
      <w:r w:rsidRPr="00A74FE4">
        <w:rPr>
          <w:rFonts w:asciiTheme="majorHAnsi" w:hAnsiTheme="majorHAnsi" w:cstheme="majorHAnsi"/>
          <w:b/>
          <w:bCs/>
          <w:szCs w:val="26"/>
        </w:rPr>
        <w:t>vào</w:t>
      </w:r>
      <w:proofErr w:type="spellEnd"/>
      <w:r w:rsidRPr="00A74FE4">
        <w:rPr>
          <w:rFonts w:asciiTheme="majorHAnsi" w:hAnsiTheme="majorHAnsi" w:cstheme="majorHAnsi"/>
          <w:b/>
          <w:bCs/>
          <w:szCs w:val="26"/>
        </w:rPr>
        <w:t xml:space="preserve"> </w:t>
      </w:r>
      <w:proofErr w:type="spellStart"/>
      <w:r w:rsidRPr="00A74FE4">
        <w:rPr>
          <w:rFonts w:asciiTheme="majorHAnsi" w:hAnsiTheme="majorHAnsi" w:cstheme="majorHAnsi"/>
          <w:b/>
          <w:bCs/>
          <w:szCs w:val="26"/>
        </w:rPr>
        <w:t>hợp</w:t>
      </w:r>
      <w:proofErr w:type="spellEnd"/>
      <w:r w:rsidRPr="00A74FE4">
        <w:rPr>
          <w:rFonts w:asciiTheme="majorHAnsi" w:hAnsiTheme="majorHAnsi" w:cstheme="majorHAnsi"/>
          <w:b/>
          <w:bCs/>
          <w:szCs w:val="26"/>
        </w:rPr>
        <w:t xml:space="preserve"> </w:t>
      </w:r>
      <w:proofErr w:type="spellStart"/>
      <w:r w:rsidRPr="00A74FE4">
        <w:rPr>
          <w:rFonts w:asciiTheme="majorHAnsi" w:hAnsiTheme="majorHAnsi" w:cstheme="majorHAnsi"/>
          <w:b/>
          <w:bCs/>
          <w:szCs w:val="26"/>
        </w:rPr>
        <w:t>đồng</w:t>
      </w:r>
      <w:proofErr w:type="spellEnd"/>
      <w:r w:rsidRPr="00A74FE4">
        <w:rPr>
          <w:rFonts w:asciiTheme="majorHAnsi" w:hAnsiTheme="majorHAnsi" w:cstheme="majorHAnsi"/>
          <w:b/>
          <w:bCs/>
          <w:szCs w:val="26"/>
        </w:rPr>
        <w:t xml:space="preserve"> </w:t>
      </w:r>
      <w:proofErr w:type="spellStart"/>
      <w:r w:rsidRPr="00A74FE4">
        <w:rPr>
          <w:rFonts w:asciiTheme="majorHAnsi" w:hAnsiTheme="majorHAnsi" w:cstheme="majorHAnsi"/>
          <w:b/>
          <w:bCs/>
          <w:szCs w:val="26"/>
        </w:rPr>
        <w:t>kinh</w:t>
      </w:r>
      <w:proofErr w:type="spellEnd"/>
      <w:r w:rsidRPr="00A74FE4">
        <w:rPr>
          <w:rFonts w:asciiTheme="majorHAnsi" w:hAnsiTheme="majorHAnsi" w:cstheme="majorHAnsi"/>
          <w:b/>
          <w:bCs/>
          <w:szCs w:val="26"/>
        </w:rPr>
        <w:t xml:space="preserve"> </w:t>
      </w:r>
      <w:proofErr w:type="spellStart"/>
      <w:r w:rsidRPr="00A74FE4">
        <w:rPr>
          <w:rFonts w:asciiTheme="majorHAnsi" w:hAnsiTheme="majorHAnsi" w:cstheme="majorHAnsi"/>
          <w:b/>
          <w:bCs/>
          <w:szCs w:val="26"/>
        </w:rPr>
        <w:t>tế</w:t>
      </w:r>
      <w:proofErr w:type="spellEnd"/>
      <w:r w:rsidRPr="00A74FE4">
        <w:rPr>
          <w:rFonts w:asciiTheme="majorHAnsi" w:hAnsiTheme="majorHAnsi" w:cstheme="majorHAnsi"/>
          <w:b/>
          <w:bCs/>
          <w:szCs w:val="26"/>
        </w:rPr>
        <w:t xml:space="preserve"> </w:t>
      </w:r>
      <w:proofErr w:type="spellStart"/>
      <w:r w:rsidRPr="00A74FE4">
        <w:rPr>
          <w:rFonts w:asciiTheme="majorHAnsi" w:hAnsiTheme="majorHAnsi" w:cstheme="majorHAnsi"/>
          <w:b/>
          <w:bCs/>
          <w:szCs w:val="26"/>
        </w:rPr>
        <w:t>đã</w:t>
      </w:r>
      <w:proofErr w:type="spellEnd"/>
      <w:r w:rsidRPr="00A74FE4">
        <w:rPr>
          <w:rFonts w:asciiTheme="majorHAnsi" w:hAnsiTheme="majorHAnsi" w:cstheme="majorHAnsi"/>
          <w:b/>
          <w:bCs/>
          <w:szCs w:val="26"/>
        </w:rPr>
        <w:t xml:space="preserve"> </w:t>
      </w:r>
      <w:proofErr w:type="spellStart"/>
      <w:r w:rsidRPr="00A74FE4">
        <w:rPr>
          <w:rFonts w:asciiTheme="majorHAnsi" w:hAnsiTheme="majorHAnsi" w:cstheme="majorHAnsi"/>
          <w:b/>
          <w:bCs/>
          <w:szCs w:val="26"/>
        </w:rPr>
        <w:t>ký</w:t>
      </w:r>
      <w:proofErr w:type="spellEnd"/>
      <w:r w:rsidRPr="00A74FE4">
        <w:rPr>
          <w:rFonts w:asciiTheme="majorHAnsi" w:hAnsiTheme="majorHAnsi" w:cstheme="majorHAnsi"/>
          <w:b/>
          <w:bCs/>
          <w:szCs w:val="26"/>
        </w:rPr>
        <w:t xml:space="preserve"> </w:t>
      </w:r>
      <w:proofErr w:type="spellStart"/>
      <w:r w:rsidRPr="00A74FE4">
        <w:rPr>
          <w:rFonts w:asciiTheme="majorHAnsi" w:hAnsiTheme="majorHAnsi" w:cstheme="majorHAnsi"/>
          <w:b/>
          <w:bCs/>
          <w:szCs w:val="26"/>
        </w:rPr>
        <w:t>với</w:t>
      </w:r>
      <w:proofErr w:type="spellEnd"/>
      <w:r w:rsidRPr="00A74FE4">
        <w:rPr>
          <w:rFonts w:asciiTheme="majorHAnsi" w:hAnsiTheme="majorHAnsi" w:cstheme="majorHAnsi"/>
          <w:b/>
          <w:bCs/>
          <w:szCs w:val="26"/>
        </w:rPr>
        <w:t xml:space="preserve"> </w:t>
      </w:r>
      <w:proofErr w:type="spellStart"/>
      <w:r w:rsidRPr="00A74FE4">
        <w:rPr>
          <w:rFonts w:asciiTheme="majorHAnsi" w:hAnsiTheme="majorHAnsi" w:cstheme="majorHAnsi"/>
          <w:b/>
          <w:bCs/>
          <w:szCs w:val="26"/>
        </w:rPr>
        <w:t>chủ</w:t>
      </w:r>
      <w:proofErr w:type="spellEnd"/>
      <w:r w:rsidRPr="00A74FE4">
        <w:rPr>
          <w:rFonts w:asciiTheme="majorHAnsi" w:hAnsiTheme="majorHAnsi" w:cstheme="majorHAnsi"/>
          <w:b/>
          <w:bCs/>
          <w:szCs w:val="26"/>
        </w:rPr>
        <w:t xml:space="preserve"> </w:t>
      </w:r>
      <w:proofErr w:type="spellStart"/>
      <w:r w:rsidRPr="00A74FE4">
        <w:rPr>
          <w:rFonts w:asciiTheme="majorHAnsi" w:hAnsiTheme="majorHAnsi" w:cstheme="majorHAnsi"/>
          <w:b/>
          <w:bCs/>
          <w:szCs w:val="26"/>
        </w:rPr>
        <w:t>đâu</w:t>
      </w:r>
      <w:proofErr w:type="spellEnd"/>
      <w:r w:rsidRPr="00A74FE4">
        <w:rPr>
          <w:rFonts w:asciiTheme="majorHAnsi" w:hAnsiTheme="majorHAnsi" w:cstheme="majorHAnsi"/>
          <w:b/>
          <w:bCs/>
          <w:szCs w:val="26"/>
        </w:rPr>
        <w:t xml:space="preserve"> </w:t>
      </w:r>
      <w:proofErr w:type="spellStart"/>
      <w:r w:rsidRPr="00A74FE4">
        <w:rPr>
          <w:rFonts w:asciiTheme="majorHAnsi" w:hAnsiTheme="majorHAnsi" w:cstheme="majorHAnsi"/>
          <w:b/>
          <w:bCs/>
          <w:szCs w:val="26"/>
        </w:rPr>
        <w:t>tư</w:t>
      </w:r>
      <w:proofErr w:type="spellEnd"/>
    </w:p>
    <w:p w14:paraId="125D8F5C" w14:textId="77777777" w:rsidR="0090466E" w:rsidRPr="00A74FE4" w:rsidRDefault="0090466E" w:rsidP="0090466E">
      <w:pPr>
        <w:ind w:left="720" w:firstLine="720"/>
        <w:rPr>
          <w:rFonts w:asciiTheme="majorHAnsi" w:hAnsiTheme="majorHAnsi" w:cstheme="majorHAnsi"/>
          <w:b/>
          <w:bCs/>
          <w:szCs w:val="26"/>
        </w:rPr>
      </w:pPr>
      <w:r w:rsidRPr="00A74FE4">
        <w:rPr>
          <w:rFonts w:asciiTheme="majorHAnsi" w:hAnsiTheme="majorHAnsi" w:cstheme="majorHAnsi"/>
          <w:b/>
          <w:bCs/>
          <w:szCs w:val="26"/>
        </w:rPr>
        <w:t xml:space="preserve">1.1 </w:t>
      </w:r>
      <w:proofErr w:type="spellStart"/>
      <w:r w:rsidRPr="00A74FE4">
        <w:rPr>
          <w:rFonts w:asciiTheme="majorHAnsi" w:hAnsiTheme="majorHAnsi" w:cstheme="majorHAnsi"/>
          <w:b/>
          <w:bCs/>
          <w:szCs w:val="26"/>
        </w:rPr>
        <w:t>Căn</w:t>
      </w:r>
      <w:proofErr w:type="spellEnd"/>
      <w:r w:rsidRPr="00A74FE4">
        <w:rPr>
          <w:rFonts w:asciiTheme="majorHAnsi" w:hAnsiTheme="majorHAnsi" w:cstheme="majorHAnsi"/>
          <w:b/>
          <w:bCs/>
          <w:szCs w:val="26"/>
        </w:rPr>
        <w:t xml:space="preserve"> </w:t>
      </w:r>
      <w:proofErr w:type="spellStart"/>
      <w:r w:rsidRPr="00A74FE4">
        <w:rPr>
          <w:rFonts w:asciiTheme="majorHAnsi" w:hAnsiTheme="majorHAnsi" w:cstheme="majorHAnsi"/>
          <w:b/>
          <w:bCs/>
          <w:szCs w:val="26"/>
        </w:rPr>
        <w:t>cứ</w:t>
      </w:r>
      <w:proofErr w:type="spellEnd"/>
      <w:r w:rsidRPr="00A74FE4">
        <w:rPr>
          <w:rFonts w:asciiTheme="majorHAnsi" w:hAnsiTheme="majorHAnsi" w:cstheme="majorHAnsi"/>
          <w:b/>
          <w:bCs/>
          <w:szCs w:val="26"/>
        </w:rPr>
        <w:t xml:space="preserve"> </w:t>
      </w:r>
      <w:proofErr w:type="spellStart"/>
      <w:r w:rsidRPr="00A74FE4">
        <w:rPr>
          <w:rFonts w:asciiTheme="majorHAnsi" w:hAnsiTheme="majorHAnsi" w:cstheme="majorHAnsi"/>
          <w:b/>
          <w:bCs/>
          <w:szCs w:val="26"/>
        </w:rPr>
        <w:t>vào</w:t>
      </w:r>
      <w:proofErr w:type="spellEnd"/>
      <w:r w:rsidRPr="00A74FE4">
        <w:rPr>
          <w:rFonts w:asciiTheme="majorHAnsi" w:hAnsiTheme="majorHAnsi" w:cstheme="majorHAnsi"/>
          <w:b/>
          <w:bCs/>
          <w:szCs w:val="26"/>
        </w:rPr>
        <w:t xml:space="preserve"> </w:t>
      </w:r>
      <w:proofErr w:type="spellStart"/>
      <w:r w:rsidRPr="00A74FE4">
        <w:rPr>
          <w:rFonts w:asciiTheme="majorHAnsi" w:hAnsiTheme="majorHAnsi" w:cstheme="majorHAnsi"/>
          <w:b/>
          <w:bCs/>
          <w:szCs w:val="26"/>
        </w:rPr>
        <w:t>các</w:t>
      </w:r>
      <w:proofErr w:type="spellEnd"/>
      <w:r w:rsidRPr="00A74FE4">
        <w:rPr>
          <w:rFonts w:asciiTheme="majorHAnsi" w:hAnsiTheme="majorHAnsi" w:cstheme="majorHAnsi"/>
          <w:b/>
          <w:bCs/>
          <w:szCs w:val="26"/>
        </w:rPr>
        <w:t xml:space="preserve"> </w:t>
      </w:r>
      <w:proofErr w:type="spellStart"/>
      <w:r w:rsidRPr="00A74FE4">
        <w:rPr>
          <w:rFonts w:asciiTheme="majorHAnsi" w:hAnsiTheme="majorHAnsi" w:cstheme="majorHAnsi"/>
          <w:b/>
          <w:bCs/>
          <w:szCs w:val="26"/>
        </w:rPr>
        <w:t>quy</w:t>
      </w:r>
      <w:proofErr w:type="spellEnd"/>
      <w:r w:rsidRPr="00A74FE4">
        <w:rPr>
          <w:rFonts w:asciiTheme="majorHAnsi" w:hAnsiTheme="majorHAnsi" w:cstheme="majorHAnsi"/>
          <w:b/>
          <w:bCs/>
          <w:szCs w:val="26"/>
        </w:rPr>
        <w:t xml:space="preserve"> </w:t>
      </w:r>
      <w:proofErr w:type="spellStart"/>
      <w:r w:rsidRPr="00A74FE4">
        <w:rPr>
          <w:rFonts w:asciiTheme="majorHAnsi" w:hAnsiTheme="majorHAnsi" w:cstheme="majorHAnsi"/>
          <w:b/>
          <w:bCs/>
          <w:szCs w:val="26"/>
        </w:rPr>
        <w:t>định</w:t>
      </w:r>
      <w:proofErr w:type="spellEnd"/>
      <w:r w:rsidRPr="00A74FE4">
        <w:rPr>
          <w:rFonts w:asciiTheme="majorHAnsi" w:hAnsiTheme="majorHAnsi" w:cstheme="majorHAnsi"/>
          <w:b/>
          <w:bCs/>
          <w:szCs w:val="26"/>
        </w:rPr>
        <w:t xml:space="preserve"> </w:t>
      </w:r>
      <w:proofErr w:type="spellStart"/>
      <w:r w:rsidRPr="00A74FE4">
        <w:rPr>
          <w:rFonts w:asciiTheme="majorHAnsi" w:hAnsiTheme="majorHAnsi" w:cstheme="majorHAnsi"/>
          <w:b/>
          <w:bCs/>
          <w:szCs w:val="26"/>
        </w:rPr>
        <w:t>của</w:t>
      </w:r>
      <w:proofErr w:type="spellEnd"/>
      <w:r w:rsidRPr="00A74FE4">
        <w:rPr>
          <w:rFonts w:asciiTheme="majorHAnsi" w:hAnsiTheme="majorHAnsi" w:cstheme="majorHAnsi"/>
          <w:b/>
          <w:bCs/>
          <w:szCs w:val="26"/>
        </w:rPr>
        <w:t xml:space="preserve"> </w:t>
      </w:r>
      <w:proofErr w:type="spellStart"/>
      <w:r w:rsidRPr="00A74FE4">
        <w:rPr>
          <w:rFonts w:asciiTheme="majorHAnsi" w:hAnsiTheme="majorHAnsi" w:cstheme="majorHAnsi"/>
          <w:b/>
          <w:bCs/>
          <w:szCs w:val="26"/>
        </w:rPr>
        <w:t>nhà</w:t>
      </w:r>
      <w:proofErr w:type="spellEnd"/>
      <w:r w:rsidRPr="00A74FE4">
        <w:rPr>
          <w:rFonts w:asciiTheme="majorHAnsi" w:hAnsiTheme="majorHAnsi" w:cstheme="majorHAnsi"/>
          <w:b/>
          <w:bCs/>
          <w:szCs w:val="26"/>
        </w:rPr>
        <w:t xml:space="preserve"> </w:t>
      </w:r>
      <w:proofErr w:type="spellStart"/>
      <w:r w:rsidRPr="00A74FE4">
        <w:rPr>
          <w:rFonts w:asciiTheme="majorHAnsi" w:hAnsiTheme="majorHAnsi" w:cstheme="majorHAnsi"/>
          <w:b/>
          <w:bCs/>
          <w:szCs w:val="26"/>
        </w:rPr>
        <w:t>nước</w:t>
      </w:r>
      <w:proofErr w:type="spellEnd"/>
      <w:r w:rsidRPr="00A74FE4">
        <w:rPr>
          <w:rFonts w:asciiTheme="majorHAnsi" w:hAnsiTheme="majorHAnsi" w:cstheme="majorHAnsi"/>
          <w:b/>
          <w:bCs/>
          <w:szCs w:val="26"/>
        </w:rPr>
        <w:t xml:space="preserve"> </w:t>
      </w:r>
      <w:proofErr w:type="spellStart"/>
      <w:r w:rsidRPr="00A74FE4">
        <w:rPr>
          <w:rFonts w:asciiTheme="majorHAnsi" w:hAnsiTheme="majorHAnsi" w:cstheme="majorHAnsi"/>
          <w:b/>
          <w:bCs/>
          <w:szCs w:val="26"/>
        </w:rPr>
        <w:t>gồm</w:t>
      </w:r>
      <w:proofErr w:type="spellEnd"/>
      <w:r w:rsidRPr="00A74FE4">
        <w:rPr>
          <w:rFonts w:asciiTheme="majorHAnsi" w:hAnsiTheme="majorHAnsi" w:cstheme="majorHAnsi"/>
          <w:b/>
          <w:bCs/>
          <w:szCs w:val="26"/>
        </w:rPr>
        <w:t xml:space="preserve"> </w:t>
      </w:r>
    </w:p>
    <w:p w14:paraId="2A517598" w14:textId="77777777" w:rsidR="0090466E" w:rsidRPr="00A74FE4" w:rsidRDefault="0090466E">
      <w:pPr>
        <w:rPr>
          <w:rFonts w:asciiTheme="majorHAnsi" w:hAnsiTheme="majorHAnsi" w:cstheme="majorHAnsi"/>
          <w:b/>
          <w:bCs/>
          <w:szCs w:val="26"/>
        </w:rPr>
      </w:pPr>
    </w:p>
    <w:p w14:paraId="12191267" w14:textId="77777777" w:rsidR="0090466E" w:rsidRPr="00A74FE4" w:rsidRDefault="0090466E">
      <w:pPr>
        <w:rPr>
          <w:rFonts w:asciiTheme="majorHAnsi" w:hAnsiTheme="majorHAnsi" w:cstheme="majorHAnsi"/>
          <w:b/>
          <w:bCs/>
          <w:sz w:val="32"/>
          <w:szCs w:val="32"/>
        </w:rPr>
      </w:pPr>
      <w:proofErr w:type="spellStart"/>
      <w:r w:rsidRPr="00A74FE4">
        <w:rPr>
          <w:rFonts w:asciiTheme="majorHAnsi" w:hAnsiTheme="majorHAnsi" w:cstheme="majorHAnsi"/>
          <w:b/>
          <w:bCs/>
          <w:sz w:val="32"/>
          <w:szCs w:val="32"/>
        </w:rPr>
        <w:t>Phần</w:t>
      </w:r>
      <w:proofErr w:type="spellEnd"/>
      <w:r w:rsidRPr="00A74FE4">
        <w:rPr>
          <w:rFonts w:asciiTheme="majorHAnsi" w:hAnsiTheme="majorHAnsi" w:cstheme="majorHAnsi"/>
          <w:b/>
          <w:bCs/>
          <w:sz w:val="32"/>
          <w:szCs w:val="32"/>
        </w:rPr>
        <w:t xml:space="preserve"> </w:t>
      </w:r>
      <w:proofErr w:type="gramStart"/>
      <w:r w:rsidRPr="00A74FE4">
        <w:rPr>
          <w:rFonts w:asciiTheme="majorHAnsi" w:hAnsiTheme="majorHAnsi" w:cstheme="majorHAnsi"/>
          <w:b/>
          <w:bCs/>
          <w:sz w:val="32"/>
          <w:szCs w:val="32"/>
        </w:rPr>
        <w:t>3 :</w:t>
      </w:r>
      <w:proofErr w:type="gramEnd"/>
      <w:r w:rsidRPr="00A74FE4">
        <w:rPr>
          <w:rFonts w:asciiTheme="majorHAnsi" w:hAnsiTheme="majorHAnsi" w:cstheme="majorHAnsi"/>
          <w:b/>
          <w:bCs/>
          <w:sz w:val="32"/>
          <w:szCs w:val="32"/>
        </w:rPr>
        <w:t xml:space="preserve"> </w:t>
      </w:r>
      <w:proofErr w:type="spellStart"/>
      <w:r w:rsidRPr="00A74FE4">
        <w:rPr>
          <w:rFonts w:asciiTheme="majorHAnsi" w:hAnsiTheme="majorHAnsi" w:cstheme="majorHAnsi"/>
          <w:b/>
          <w:bCs/>
          <w:sz w:val="32"/>
          <w:szCs w:val="32"/>
        </w:rPr>
        <w:t>Nội</w:t>
      </w:r>
      <w:proofErr w:type="spellEnd"/>
      <w:r w:rsidRPr="00A74FE4">
        <w:rPr>
          <w:rFonts w:asciiTheme="majorHAnsi" w:hAnsiTheme="majorHAnsi" w:cstheme="majorHAnsi"/>
          <w:b/>
          <w:bCs/>
          <w:sz w:val="32"/>
          <w:szCs w:val="32"/>
        </w:rPr>
        <w:t xml:space="preserve"> Dung</w:t>
      </w:r>
    </w:p>
    <w:p w14:paraId="66E3A626" w14:textId="77777777" w:rsidR="0090466E" w:rsidRPr="00A74FE4" w:rsidRDefault="0090466E" w:rsidP="0090466E">
      <w:pPr>
        <w:ind w:firstLine="720"/>
        <w:rPr>
          <w:rFonts w:asciiTheme="majorHAnsi" w:hAnsiTheme="majorHAnsi" w:cstheme="majorHAnsi"/>
          <w:b/>
          <w:bCs/>
          <w:szCs w:val="26"/>
        </w:rPr>
      </w:pPr>
    </w:p>
    <w:p w14:paraId="4669EA81" w14:textId="77777777" w:rsidR="0090466E" w:rsidRPr="00A74FE4" w:rsidRDefault="0090466E" w:rsidP="0090466E">
      <w:pPr>
        <w:ind w:firstLine="720"/>
        <w:rPr>
          <w:rFonts w:asciiTheme="majorHAnsi" w:hAnsiTheme="majorHAnsi" w:cstheme="majorHAnsi"/>
          <w:b/>
          <w:bCs/>
          <w:szCs w:val="26"/>
        </w:rPr>
      </w:pPr>
      <w:r w:rsidRPr="00A74FE4">
        <w:rPr>
          <w:rFonts w:asciiTheme="majorHAnsi" w:hAnsiTheme="majorHAnsi" w:cstheme="majorHAnsi"/>
          <w:b/>
          <w:bCs/>
          <w:szCs w:val="26"/>
        </w:rPr>
        <w:t xml:space="preserve">1. </w:t>
      </w:r>
      <w:proofErr w:type="spellStart"/>
      <w:r w:rsidRPr="00A74FE4">
        <w:rPr>
          <w:rFonts w:asciiTheme="majorHAnsi" w:hAnsiTheme="majorHAnsi" w:cstheme="majorHAnsi"/>
          <w:b/>
          <w:bCs/>
          <w:szCs w:val="26"/>
        </w:rPr>
        <w:t>Luật</w:t>
      </w:r>
      <w:proofErr w:type="spellEnd"/>
      <w:r w:rsidRPr="00A74FE4">
        <w:rPr>
          <w:rFonts w:asciiTheme="majorHAnsi" w:hAnsiTheme="majorHAnsi" w:cstheme="majorHAnsi"/>
          <w:b/>
          <w:bCs/>
          <w:szCs w:val="26"/>
        </w:rPr>
        <w:t xml:space="preserve"> </w:t>
      </w:r>
      <w:proofErr w:type="spellStart"/>
      <w:r w:rsidRPr="00A74FE4">
        <w:rPr>
          <w:rFonts w:asciiTheme="majorHAnsi" w:hAnsiTheme="majorHAnsi" w:cstheme="majorHAnsi"/>
          <w:b/>
          <w:bCs/>
          <w:szCs w:val="26"/>
        </w:rPr>
        <w:t>về</w:t>
      </w:r>
      <w:proofErr w:type="spellEnd"/>
      <w:r w:rsidRPr="00A74FE4">
        <w:rPr>
          <w:rFonts w:asciiTheme="majorHAnsi" w:hAnsiTheme="majorHAnsi" w:cstheme="majorHAnsi"/>
          <w:b/>
          <w:bCs/>
          <w:szCs w:val="26"/>
        </w:rPr>
        <w:t xml:space="preserve"> </w:t>
      </w:r>
      <w:proofErr w:type="spellStart"/>
      <w:r w:rsidRPr="00A74FE4">
        <w:rPr>
          <w:rFonts w:asciiTheme="majorHAnsi" w:hAnsiTheme="majorHAnsi" w:cstheme="majorHAnsi"/>
          <w:b/>
          <w:bCs/>
          <w:szCs w:val="26"/>
        </w:rPr>
        <w:t>thanh</w:t>
      </w:r>
      <w:proofErr w:type="spellEnd"/>
      <w:r w:rsidRPr="00A74FE4">
        <w:rPr>
          <w:rFonts w:asciiTheme="majorHAnsi" w:hAnsiTheme="majorHAnsi" w:cstheme="majorHAnsi"/>
          <w:b/>
          <w:bCs/>
          <w:szCs w:val="26"/>
        </w:rPr>
        <w:t xml:space="preserve"> _ </w:t>
      </w:r>
      <w:proofErr w:type="spellStart"/>
      <w:r w:rsidRPr="00A74FE4">
        <w:rPr>
          <w:rFonts w:asciiTheme="majorHAnsi" w:hAnsiTheme="majorHAnsi" w:cstheme="majorHAnsi"/>
          <w:b/>
          <w:bCs/>
          <w:szCs w:val="26"/>
        </w:rPr>
        <w:t>quyết</w:t>
      </w:r>
      <w:proofErr w:type="spellEnd"/>
      <w:r w:rsidRPr="00A74FE4">
        <w:rPr>
          <w:rFonts w:asciiTheme="majorHAnsi" w:hAnsiTheme="majorHAnsi" w:cstheme="majorHAnsi"/>
          <w:b/>
          <w:bCs/>
          <w:szCs w:val="26"/>
        </w:rPr>
        <w:t xml:space="preserve"> </w:t>
      </w:r>
      <w:proofErr w:type="spellStart"/>
      <w:r w:rsidRPr="00A74FE4">
        <w:rPr>
          <w:rFonts w:asciiTheme="majorHAnsi" w:hAnsiTheme="majorHAnsi" w:cstheme="majorHAnsi"/>
          <w:b/>
          <w:bCs/>
          <w:szCs w:val="26"/>
        </w:rPr>
        <w:t>toán</w:t>
      </w:r>
      <w:proofErr w:type="spellEnd"/>
      <w:r w:rsidRPr="00A74FE4">
        <w:rPr>
          <w:rFonts w:asciiTheme="majorHAnsi" w:hAnsiTheme="majorHAnsi" w:cstheme="majorHAnsi"/>
          <w:b/>
          <w:bCs/>
          <w:szCs w:val="26"/>
        </w:rPr>
        <w:t xml:space="preserve"> </w:t>
      </w:r>
      <w:proofErr w:type="spellStart"/>
      <w:r w:rsidRPr="00A74FE4">
        <w:rPr>
          <w:rFonts w:asciiTheme="majorHAnsi" w:hAnsiTheme="majorHAnsi" w:cstheme="majorHAnsi"/>
          <w:b/>
          <w:bCs/>
          <w:szCs w:val="26"/>
        </w:rPr>
        <w:t>hợp</w:t>
      </w:r>
      <w:proofErr w:type="spellEnd"/>
      <w:r w:rsidRPr="00A74FE4">
        <w:rPr>
          <w:rFonts w:asciiTheme="majorHAnsi" w:hAnsiTheme="majorHAnsi" w:cstheme="majorHAnsi"/>
          <w:b/>
          <w:bCs/>
          <w:szCs w:val="26"/>
        </w:rPr>
        <w:t xml:space="preserve"> </w:t>
      </w:r>
      <w:proofErr w:type="spellStart"/>
      <w:r w:rsidRPr="00A74FE4">
        <w:rPr>
          <w:rFonts w:asciiTheme="majorHAnsi" w:hAnsiTheme="majorHAnsi" w:cstheme="majorHAnsi"/>
          <w:b/>
          <w:bCs/>
          <w:szCs w:val="26"/>
        </w:rPr>
        <w:t>đồng</w:t>
      </w:r>
      <w:proofErr w:type="spellEnd"/>
      <w:r w:rsidRPr="00A74FE4">
        <w:rPr>
          <w:rFonts w:asciiTheme="majorHAnsi" w:hAnsiTheme="majorHAnsi" w:cstheme="majorHAnsi"/>
          <w:b/>
          <w:bCs/>
          <w:szCs w:val="26"/>
        </w:rPr>
        <w:t xml:space="preserve"> </w:t>
      </w:r>
    </w:p>
    <w:p w14:paraId="68562383" w14:textId="77777777" w:rsidR="0090466E" w:rsidRPr="00A74FE4" w:rsidRDefault="0090466E" w:rsidP="0090466E">
      <w:pPr>
        <w:ind w:left="1440"/>
        <w:rPr>
          <w:b/>
          <w:szCs w:val="26"/>
          <w:lang w:val="vi-VN"/>
        </w:rPr>
      </w:pPr>
      <w:r w:rsidRPr="00A74FE4">
        <w:rPr>
          <w:b/>
          <w:szCs w:val="26"/>
        </w:rPr>
        <w:t xml:space="preserve">1.1 </w:t>
      </w:r>
      <w:r w:rsidR="00870C52" w:rsidRPr="00A74FE4">
        <w:rPr>
          <w:b/>
          <w:szCs w:val="26"/>
          <w:lang w:val="vi-VN"/>
        </w:rPr>
        <w:t xml:space="preserve">Căn cứ vào Điều 147 luật xây dựng 2014 quy dinh về </w:t>
      </w:r>
      <w:proofErr w:type="gramStart"/>
      <w:r w:rsidR="00870C52" w:rsidRPr="00A74FE4">
        <w:rPr>
          <w:b/>
          <w:szCs w:val="26"/>
          <w:lang w:val="vi-VN"/>
        </w:rPr>
        <w:t xml:space="preserve">quyết </w:t>
      </w:r>
      <w:r w:rsidR="00A74FE4" w:rsidRPr="00A74FE4">
        <w:rPr>
          <w:b/>
          <w:szCs w:val="26"/>
        </w:rPr>
        <w:t xml:space="preserve"> </w:t>
      </w:r>
      <w:r w:rsidR="00870C52" w:rsidRPr="00A74FE4">
        <w:rPr>
          <w:b/>
          <w:szCs w:val="26"/>
          <w:lang w:val="vi-VN"/>
        </w:rPr>
        <w:t>toán</w:t>
      </w:r>
      <w:proofErr w:type="gramEnd"/>
      <w:r w:rsidR="00870C52" w:rsidRPr="00A74FE4">
        <w:rPr>
          <w:b/>
          <w:szCs w:val="26"/>
          <w:lang w:val="vi-VN"/>
        </w:rPr>
        <w:t xml:space="preserve"> và thanh lý hợp đồng như sau </w:t>
      </w:r>
    </w:p>
    <w:p w14:paraId="4B9D51D3" w14:textId="77777777" w:rsidR="0090466E" w:rsidRPr="00A74FE4" w:rsidRDefault="0090466E" w:rsidP="0090466E">
      <w:pPr>
        <w:ind w:left="1440"/>
        <w:rPr>
          <w:b/>
          <w:szCs w:val="26"/>
          <w:lang w:val="vi-VN"/>
        </w:rPr>
      </w:pPr>
      <w:r w:rsidRPr="00CF329E">
        <w:rPr>
          <w:b/>
          <w:szCs w:val="26"/>
          <w:lang w:val="vi-VN"/>
        </w:rPr>
        <w:t xml:space="preserve">1.2 </w:t>
      </w:r>
      <w:r w:rsidRPr="00A74FE4">
        <w:rPr>
          <w:b/>
          <w:szCs w:val="26"/>
          <w:lang w:val="vi-VN"/>
        </w:rPr>
        <w:t xml:space="preserve">Căn cứ vào khoản 23.1 Điều 23 TT 09/2016 quy định về thanh – quyết toán hợp đồng như sau </w:t>
      </w:r>
    </w:p>
    <w:p w14:paraId="6D58E171" w14:textId="77777777" w:rsidR="0090466E" w:rsidRPr="00A74FE4" w:rsidRDefault="0090466E" w:rsidP="0090466E">
      <w:pPr>
        <w:ind w:left="1440"/>
        <w:rPr>
          <w:b/>
          <w:szCs w:val="26"/>
          <w:lang w:val="vi-VN"/>
        </w:rPr>
      </w:pPr>
      <w:r w:rsidRPr="00CF329E">
        <w:rPr>
          <w:b/>
          <w:szCs w:val="26"/>
          <w:lang w:val="vi-VN"/>
        </w:rPr>
        <w:t xml:space="preserve">1.3 </w:t>
      </w:r>
      <w:r w:rsidRPr="00A74FE4">
        <w:rPr>
          <w:b/>
          <w:szCs w:val="26"/>
          <w:lang w:val="vi-VN"/>
        </w:rPr>
        <w:t xml:space="preserve">Căn cứ vào Điều 22  NĐ  37/2015/NĐ-CP quy định thanh – quyết toán hợp đồng như sau </w:t>
      </w:r>
    </w:p>
    <w:p w14:paraId="05CDAB6F" w14:textId="77777777" w:rsidR="0090466E" w:rsidRPr="00CF329E" w:rsidRDefault="0090466E" w:rsidP="0090466E">
      <w:pPr>
        <w:widowControl w:val="0"/>
        <w:ind w:firstLine="720"/>
        <w:rPr>
          <w:rFonts w:asciiTheme="majorHAnsi" w:hAnsiTheme="majorHAnsi" w:cstheme="majorHAnsi"/>
          <w:b/>
          <w:szCs w:val="26"/>
          <w:lang w:val="vi-VN"/>
        </w:rPr>
      </w:pPr>
    </w:p>
    <w:p w14:paraId="3E366CB5" w14:textId="77777777" w:rsidR="0090466E" w:rsidRPr="00CF329E" w:rsidRDefault="0090466E" w:rsidP="0090466E">
      <w:pPr>
        <w:widowControl w:val="0"/>
        <w:ind w:firstLine="720"/>
        <w:rPr>
          <w:rFonts w:asciiTheme="majorHAnsi" w:hAnsiTheme="majorHAnsi" w:cstheme="majorHAnsi"/>
          <w:b/>
          <w:szCs w:val="26"/>
          <w:lang w:val="vi-VN"/>
        </w:rPr>
      </w:pPr>
      <w:r w:rsidRPr="00CF329E">
        <w:rPr>
          <w:rFonts w:asciiTheme="majorHAnsi" w:hAnsiTheme="majorHAnsi" w:cstheme="majorHAnsi"/>
          <w:b/>
          <w:szCs w:val="26"/>
          <w:lang w:val="vi-VN"/>
        </w:rPr>
        <w:t>2. Quy Trình Hồ Sơ Thanh _ Quyết Toán</w:t>
      </w:r>
    </w:p>
    <w:p w14:paraId="48F53C1D" w14:textId="77777777" w:rsidR="0090466E" w:rsidRPr="00CF329E" w:rsidRDefault="0090466E" w:rsidP="0090466E">
      <w:pPr>
        <w:widowControl w:val="0"/>
        <w:ind w:left="720" w:firstLine="720"/>
        <w:rPr>
          <w:rFonts w:asciiTheme="majorHAnsi" w:hAnsiTheme="majorHAnsi" w:cstheme="majorHAnsi"/>
          <w:b/>
          <w:szCs w:val="26"/>
          <w:lang w:val="vi-VN"/>
        </w:rPr>
      </w:pPr>
      <w:r w:rsidRPr="00CF329E">
        <w:rPr>
          <w:rFonts w:asciiTheme="majorHAnsi" w:hAnsiTheme="majorHAnsi" w:cstheme="majorHAnsi"/>
          <w:b/>
          <w:szCs w:val="26"/>
          <w:lang w:val="vi-VN"/>
        </w:rPr>
        <w:t>2.1 Hồ Sơ Thanh _Quyết Toán Là Gì</w:t>
      </w:r>
    </w:p>
    <w:p w14:paraId="030FEEA5" w14:textId="77777777" w:rsidR="00A74FE4" w:rsidRPr="00CF329E" w:rsidRDefault="00A74FE4" w:rsidP="0090466E">
      <w:pPr>
        <w:widowControl w:val="0"/>
        <w:ind w:left="720" w:firstLine="720"/>
        <w:rPr>
          <w:rFonts w:asciiTheme="majorHAnsi" w:hAnsiTheme="majorHAnsi" w:cstheme="majorHAnsi"/>
          <w:b/>
          <w:szCs w:val="26"/>
          <w:lang w:val="vi-VN"/>
        </w:rPr>
      </w:pPr>
      <w:r w:rsidRPr="00CF329E">
        <w:rPr>
          <w:rFonts w:asciiTheme="majorHAnsi" w:hAnsiTheme="majorHAnsi" w:cstheme="majorHAnsi"/>
          <w:b/>
          <w:szCs w:val="26"/>
          <w:lang w:val="vi-VN"/>
        </w:rPr>
        <w:t>2.2 Hồ Sơ Thanh Toán Gồm</w:t>
      </w:r>
    </w:p>
    <w:p w14:paraId="1542D5B5" w14:textId="77777777" w:rsidR="00A74FE4" w:rsidRPr="00CF329E" w:rsidRDefault="00A74FE4" w:rsidP="00A74FE4">
      <w:pPr>
        <w:widowControl w:val="0"/>
        <w:ind w:left="1440" w:firstLine="720"/>
        <w:rPr>
          <w:rFonts w:asciiTheme="majorHAnsi" w:hAnsiTheme="majorHAnsi" w:cstheme="majorHAnsi"/>
          <w:b/>
          <w:szCs w:val="26"/>
          <w:lang w:val="vi-VN"/>
        </w:rPr>
      </w:pPr>
      <w:r w:rsidRPr="00CF329E">
        <w:rPr>
          <w:rFonts w:asciiTheme="majorHAnsi" w:hAnsiTheme="majorHAnsi" w:cstheme="majorHAnsi"/>
          <w:b/>
          <w:szCs w:val="26"/>
          <w:lang w:val="vi-VN"/>
        </w:rPr>
        <w:t>2.2.1 Chúng ta có các loại hợp đồng gồm</w:t>
      </w:r>
    </w:p>
    <w:p w14:paraId="400D4936" w14:textId="77777777" w:rsidR="00A74FE4" w:rsidRPr="00CF329E" w:rsidRDefault="00A74FE4" w:rsidP="00A74FE4">
      <w:pPr>
        <w:widowControl w:val="0"/>
        <w:ind w:left="720" w:firstLine="720"/>
        <w:rPr>
          <w:rFonts w:asciiTheme="majorHAnsi" w:hAnsiTheme="majorHAnsi" w:cstheme="majorHAnsi"/>
          <w:b/>
          <w:szCs w:val="26"/>
          <w:lang w:val="vi-VN"/>
        </w:rPr>
      </w:pPr>
      <w:r w:rsidRPr="00CF329E">
        <w:rPr>
          <w:rFonts w:asciiTheme="majorHAnsi" w:hAnsiTheme="majorHAnsi" w:cstheme="majorHAnsi"/>
          <w:b/>
          <w:szCs w:val="26"/>
          <w:lang w:val="vi-VN"/>
        </w:rPr>
        <w:t>2.3 Hồ Sơ Quyết Toán Gồm</w:t>
      </w:r>
    </w:p>
    <w:p w14:paraId="58BE7FE5" w14:textId="77777777" w:rsidR="00A74FE4" w:rsidRPr="00CF329E" w:rsidRDefault="00A74FE4" w:rsidP="00A74FE4">
      <w:pPr>
        <w:widowControl w:val="0"/>
        <w:ind w:left="2160"/>
        <w:rPr>
          <w:rFonts w:asciiTheme="majorHAnsi" w:hAnsiTheme="majorHAnsi" w:cstheme="majorHAnsi"/>
          <w:b/>
          <w:szCs w:val="26"/>
          <w:lang w:val="vi-VN"/>
        </w:rPr>
      </w:pPr>
      <w:r w:rsidRPr="00CF329E">
        <w:rPr>
          <w:rFonts w:asciiTheme="majorHAnsi" w:hAnsiTheme="majorHAnsi" w:cstheme="majorHAnsi"/>
          <w:b/>
          <w:szCs w:val="26"/>
          <w:lang w:val="vi-VN"/>
        </w:rPr>
        <w:t>2.3.1 Phần Pháp lý nhà thầu cần phải tập hợp những tài liệu sau đây</w:t>
      </w:r>
    </w:p>
    <w:p w14:paraId="1F3D67E2" w14:textId="77777777" w:rsidR="00A74FE4" w:rsidRPr="00CF329E" w:rsidRDefault="00A74FE4" w:rsidP="00A74FE4">
      <w:pPr>
        <w:widowControl w:val="0"/>
        <w:ind w:left="2160"/>
        <w:rPr>
          <w:rFonts w:asciiTheme="majorHAnsi" w:hAnsiTheme="majorHAnsi" w:cstheme="majorHAnsi"/>
          <w:b/>
          <w:szCs w:val="26"/>
          <w:lang w:val="vi-VN"/>
        </w:rPr>
      </w:pPr>
      <w:r w:rsidRPr="00CF329E">
        <w:rPr>
          <w:rFonts w:asciiTheme="majorHAnsi" w:hAnsiTheme="majorHAnsi" w:cstheme="majorHAnsi"/>
          <w:b/>
          <w:szCs w:val="26"/>
          <w:lang w:val="vi-VN"/>
        </w:rPr>
        <w:lastRenderedPageBreak/>
        <w:t>2.3.2 Phần hồ sơ quản lý chất lượng Quyết Toán Xây dựng Công Trình</w:t>
      </w:r>
    </w:p>
    <w:p w14:paraId="11C70DF7" w14:textId="77777777" w:rsidR="00A74FE4" w:rsidRPr="00CF329E" w:rsidRDefault="00A74FE4" w:rsidP="00A74FE4">
      <w:pPr>
        <w:widowControl w:val="0"/>
        <w:ind w:left="2160"/>
        <w:rPr>
          <w:rFonts w:asciiTheme="majorHAnsi" w:hAnsiTheme="majorHAnsi" w:cstheme="majorHAnsi"/>
          <w:b/>
          <w:szCs w:val="26"/>
          <w:lang w:val="vi-VN"/>
        </w:rPr>
      </w:pPr>
      <w:r w:rsidRPr="00CF329E">
        <w:rPr>
          <w:rFonts w:asciiTheme="majorHAnsi" w:hAnsiTheme="majorHAnsi" w:cstheme="majorHAnsi"/>
          <w:b/>
          <w:szCs w:val="26"/>
          <w:lang w:val="vi-VN"/>
        </w:rPr>
        <w:t>2.3.3 Lập bản tính giá trị Quyết toán công trình</w:t>
      </w:r>
    </w:p>
    <w:p w14:paraId="1C6F6D70" w14:textId="77777777" w:rsidR="00A74FE4" w:rsidRPr="00CF329E" w:rsidRDefault="00A74FE4" w:rsidP="00357BD7">
      <w:pPr>
        <w:widowControl w:val="0"/>
        <w:ind w:left="1440" w:firstLine="720"/>
        <w:rPr>
          <w:rFonts w:asciiTheme="majorHAnsi" w:hAnsiTheme="majorHAnsi" w:cstheme="majorHAnsi"/>
          <w:b/>
          <w:szCs w:val="26"/>
          <w:lang w:val="vi-VN"/>
        </w:rPr>
      </w:pPr>
      <w:r w:rsidRPr="00CF329E">
        <w:rPr>
          <w:rFonts w:asciiTheme="majorHAnsi" w:hAnsiTheme="majorHAnsi" w:cstheme="majorHAnsi"/>
          <w:b/>
          <w:szCs w:val="26"/>
          <w:lang w:val="vi-VN"/>
        </w:rPr>
        <w:t>2.4 Ví Dụ Bản Hồ Sơ Thanh _Quyết Toán Hoàn Chỉnh</w:t>
      </w:r>
    </w:p>
    <w:p w14:paraId="79C617B5" w14:textId="77777777" w:rsidR="0090466E" w:rsidRPr="00CF329E" w:rsidRDefault="0090466E" w:rsidP="0090466E">
      <w:pPr>
        <w:rPr>
          <w:lang w:val="vi-VN"/>
        </w:rPr>
      </w:pPr>
      <w:r w:rsidRPr="00CF329E">
        <w:rPr>
          <w:lang w:val="vi-VN"/>
        </w:rPr>
        <w:br w:type="page"/>
      </w:r>
    </w:p>
    <w:p w14:paraId="3F887988" w14:textId="77777777" w:rsidR="00076D19" w:rsidRPr="00CF329E" w:rsidRDefault="00076D19">
      <w:pPr>
        <w:ind w:left="1440" w:firstLine="720"/>
        <w:rPr>
          <w:rFonts w:asciiTheme="majorHAnsi" w:hAnsiTheme="majorHAnsi" w:cstheme="majorHAnsi"/>
          <w:b/>
          <w:bCs/>
          <w:szCs w:val="28"/>
          <w:lang w:val="vi-VN"/>
        </w:rPr>
        <w:sectPr w:rsidR="00076D19" w:rsidRPr="00CF329E">
          <w:headerReference w:type="even" r:id="rId16"/>
          <w:headerReference w:type="default" r:id="rId17"/>
          <w:footerReference w:type="even" r:id="rId18"/>
          <w:footerReference w:type="default" r:id="rId19"/>
          <w:headerReference w:type="first" r:id="rId20"/>
          <w:footerReference w:type="first" r:id="rId21"/>
          <w:pgSz w:w="11907" w:h="16839"/>
          <w:pgMar w:top="1418" w:right="1134" w:bottom="1418" w:left="1701" w:header="720" w:footer="720" w:gutter="0"/>
          <w:pgBorders w:display="firstPage">
            <w:top w:val="twistedLines1" w:sz="18" w:space="2" w:color="auto"/>
            <w:left w:val="twistedLines1" w:sz="18" w:space="4" w:color="auto"/>
            <w:bottom w:val="twistedLines1" w:sz="18" w:space="2" w:color="auto"/>
            <w:right w:val="twistedLines1" w:sz="18" w:space="4" w:color="auto"/>
          </w:pgBorders>
          <w:cols w:space="720"/>
          <w:docGrid w:linePitch="360"/>
        </w:sectPr>
      </w:pPr>
    </w:p>
    <w:p w14:paraId="71AB3D21" w14:textId="77777777" w:rsidR="00076D19" w:rsidRPr="007B5E87" w:rsidRDefault="00870C52" w:rsidP="00E942EF">
      <w:pPr>
        <w:pStyle w:val="Heading1"/>
      </w:pPr>
      <w:r w:rsidRPr="00CF329E">
        <w:rPr>
          <w:lang w:val="vi-VN"/>
        </w:rPr>
        <w:lastRenderedPageBreak/>
        <w:t xml:space="preserve"> </w:t>
      </w:r>
      <w:proofErr w:type="spellStart"/>
      <w:r w:rsidRPr="007B5E87">
        <w:t>Mở</w:t>
      </w:r>
      <w:proofErr w:type="spellEnd"/>
      <w:r w:rsidRPr="007B5E87">
        <w:t xml:space="preserve"> </w:t>
      </w:r>
      <w:proofErr w:type="spellStart"/>
      <w:r w:rsidRPr="007B5E87">
        <w:t>Đầu</w:t>
      </w:r>
      <w:proofErr w:type="spellEnd"/>
    </w:p>
    <w:p w14:paraId="51551C50" w14:textId="77777777" w:rsidR="00076D19" w:rsidRDefault="00870C52" w:rsidP="00357BD7">
      <w:pPr>
        <w:pStyle w:val="ListParagraph"/>
        <w:widowControl w:val="0"/>
        <w:numPr>
          <w:ilvl w:val="0"/>
          <w:numId w:val="1"/>
        </w:numPr>
        <w:spacing w:after="120" w:line="360" w:lineRule="auto"/>
        <w:ind w:left="357" w:hanging="357"/>
        <w:rPr>
          <w:rFonts w:asciiTheme="majorHAnsi" w:hAnsiTheme="majorHAnsi" w:cstheme="majorHAnsi"/>
          <w:sz w:val="26"/>
          <w:szCs w:val="26"/>
        </w:rPr>
      </w:pPr>
      <w:proofErr w:type="spellStart"/>
      <w:r>
        <w:rPr>
          <w:rFonts w:asciiTheme="majorHAnsi" w:hAnsiTheme="majorHAnsi" w:cstheme="majorHAnsi"/>
          <w:sz w:val="26"/>
          <w:szCs w:val="26"/>
        </w:rPr>
        <w:t>Lý</w:t>
      </w:r>
      <w:proofErr w:type="spellEnd"/>
      <w:r>
        <w:rPr>
          <w:rFonts w:asciiTheme="majorHAnsi" w:hAnsiTheme="majorHAnsi" w:cstheme="majorHAnsi"/>
          <w:sz w:val="26"/>
          <w:szCs w:val="26"/>
        </w:rPr>
        <w:t xml:space="preserve"> do </w:t>
      </w:r>
      <w:proofErr w:type="spellStart"/>
      <w:r>
        <w:rPr>
          <w:rFonts w:asciiTheme="majorHAnsi" w:hAnsiTheme="majorHAnsi" w:cstheme="majorHAnsi"/>
          <w:sz w:val="26"/>
          <w:szCs w:val="26"/>
        </w:rPr>
        <w:t>chọn</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đề</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tài</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nghiên</w:t>
      </w:r>
      <w:proofErr w:type="spellEnd"/>
      <w:r>
        <w:rPr>
          <w:rFonts w:asciiTheme="majorHAnsi" w:hAnsiTheme="majorHAnsi" w:cstheme="majorHAnsi"/>
          <w:sz w:val="26"/>
          <w:szCs w:val="26"/>
        </w:rPr>
        <w:t xml:space="preserve"> </w:t>
      </w:r>
      <w:proofErr w:type="spellStart"/>
      <w:proofErr w:type="gramStart"/>
      <w:r>
        <w:rPr>
          <w:rFonts w:asciiTheme="majorHAnsi" w:hAnsiTheme="majorHAnsi" w:cstheme="majorHAnsi"/>
          <w:sz w:val="26"/>
          <w:szCs w:val="26"/>
        </w:rPr>
        <w:t>cứu</w:t>
      </w:r>
      <w:proofErr w:type="spellEnd"/>
      <w:r>
        <w:rPr>
          <w:rFonts w:asciiTheme="majorHAnsi" w:hAnsiTheme="majorHAnsi" w:cstheme="majorHAnsi"/>
          <w:sz w:val="26"/>
          <w:szCs w:val="26"/>
        </w:rPr>
        <w:t xml:space="preserve"> :</w:t>
      </w:r>
      <w:proofErr w:type="gramEnd"/>
      <w:r>
        <w:rPr>
          <w:rFonts w:asciiTheme="majorHAnsi" w:hAnsiTheme="majorHAnsi" w:cstheme="majorHAnsi"/>
          <w:sz w:val="26"/>
          <w:szCs w:val="26"/>
        </w:rPr>
        <w:t xml:space="preserve"> </w:t>
      </w:r>
      <w:proofErr w:type="spellStart"/>
      <w:r>
        <w:rPr>
          <w:rFonts w:asciiTheme="majorHAnsi" w:hAnsiTheme="majorHAnsi" w:cstheme="majorHAnsi"/>
          <w:sz w:val="26"/>
          <w:szCs w:val="26"/>
        </w:rPr>
        <w:t>Trong</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ngành</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nghề</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xây</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dựng</w:t>
      </w:r>
      <w:proofErr w:type="spellEnd"/>
      <w:r>
        <w:rPr>
          <w:rFonts w:asciiTheme="majorHAnsi" w:hAnsiTheme="majorHAnsi" w:cstheme="majorHAnsi"/>
          <w:sz w:val="26"/>
          <w:szCs w:val="26"/>
        </w:rPr>
        <w:t xml:space="preserve"> hay </w:t>
      </w:r>
      <w:proofErr w:type="spellStart"/>
      <w:r>
        <w:rPr>
          <w:rFonts w:asciiTheme="majorHAnsi" w:hAnsiTheme="majorHAnsi" w:cstheme="majorHAnsi"/>
          <w:sz w:val="26"/>
          <w:szCs w:val="26"/>
        </w:rPr>
        <w:t>bất</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cứ</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ngành</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nghề</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nào</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việc</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thanh</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toán</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luôn</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là</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vấn</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đề</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quan</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trọng</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nên</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dặt</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lên</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hàng</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đầu</w:t>
      </w:r>
      <w:proofErr w:type="spellEnd"/>
      <w:r>
        <w:rPr>
          <w:rFonts w:asciiTheme="majorHAnsi" w:hAnsiTheme="majorHAnsi" w:cstheme="majorHAnsi"/>
          <w:sz w:val="26"/>
          <w:szCs w:val="26"/>
        </w:rPr>
        <w:t xml:space="preserve"> . </w:t>
      </w:r>
      <w:proofErr w:type="spellStart"/>
      <w:r>
        <w:rPr>
          <w:rFonts w:asciiTheme="majorHAnsi" w:hAnsiTheme="majorHAnsi" w:cstheme="majorHAnsi"/>
          <w:sz w:val="26"/>
          <w:szCs w:val="26"/>
        </w:rPr>
        <w:t>Trong</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quá</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trình</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học</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chính</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quy</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trên</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trường</w:t>
      </w:r>
      <w:proofErr w:type="spellEnd"/>
      <w:r>
        <w:rPr>
          <w:rFonts w:asciiTheme="majorHAnsi" w:hAnsiTheme="majorHAnsi" w:cstheme="majorHAnsi"/>
          <w:sz w:val="26"/>
          <w:szCs w:val="26"/>
        </w:rPr>
        <w:t xml:space="preserve"> </w:t>
      </w:r>
      <w:proofErr w:type="spellStart"/>
      <w:proofErr w:type="gramStart"/>
      <w:r>
        <w:rPr>
          <w:rFonts w:asciiTheme="majorHAnsi" w:hAnsiTheme="majorHAnsi" w:cstheme="majorHAnsi"/>
          <w:sz w:val="26"/>
          <w:szCs w:val="26"/>
        </w:rPr>
        <w:t>lớp</w:t>
      </w:r>
      <w:proofErr w:type="spellEnd"/>
      <w:r>
        <w:rPr>
          <w:rFonts w:asciiTheme="majorHAnsi" w:hAnsiTheme="majorHAnsi" w:cstheme="majorHAnsi"/>
          <w:sz w:val="26"/>
          <w:szCs w:val="26"/>
        </w:rPr>
        <w:t xml:space="preserve"> ,</w:t>
      </w:r>
      <w:proofErr w:type="gramEnd"/>
      <w:r>
        <w:rPr>
          <w:rFonts w:asciiTheme="majorHAnsi" w:hAnsiTheme="majorHAnsi" w:cstheme="majorHAnsi"/>
          <w:sz w:val="26"/>
          <w:szCs w:val="26"/>
        </w:rPr>
        <w:t xml:space="preserve"> </w:t>
      </w:r>
      <w:proofErr w:type="spellStart"/>
      <w:r>
        <w:rPr>
          <w:rFonts w:asciiTheme="majorHAnsi" w:hAnsiTheme="majorHAnsi" w:cstheme="majorHAnsi"/>
          <w:sz w:val="26"/>
          <w:szCs w:val="26"/>
        </w:rPr>
        <w:t>cũng</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như</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tìm</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hiểu</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thêm</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trên</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sách</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vỡ</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báo</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chí</w:t>
      </w:r>
      <w:proofErr w:type="spellEnd"/>
      <w:r>
        <w:rPr>
          <w:rFonts w:asciiTheme="majorHAnsi" w:hAnsiTheme="majorHAnsi" w:cstheme="majorHAnsi"/>
          <w:sz w:val="26"/>
          <w:szCs w:val="26"/>
        </w:rPr>
        <w:t xml:space="preserve"> , </w:t>
      </w:r>
      <w:proofErr w:type="spellStart"/>
      <w:r>
        <w:rPr>
          <w:rFonts w:asciiTheme="majorHAnsi" w:hAnsiTheme="majorHAnsi" w:cstheme="majorHAnsi"/>
          <w:sz w:val="26"/>
          <w:szCs w:val="26"/>
        </w:rPr>
        <w:t>chúng</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em</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đã</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nhìn</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thấy</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được</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sự</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quan</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trọng</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của</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vấn</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đề</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thanh_quyết</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toán</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và</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thầy</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cũng</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tạo</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điều</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kiện</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cho</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chúng</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em</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được</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chọn</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đề</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tài</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quan</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trọng</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này</w:t>
      </w:r>
      <w:proofErr w:type="spellEnd"/>
      <w:r>
        <w:rPr>
          <w:rFonts w:asciiTheme="majorHAnsi" w:hAnsiTheme="majorHAnsi" w:cstheme="majorHAnsi"/>
          <w:sz w:val="26"/>
          <w:szCs w:val="26"/>
        </w:rPr>
        <w:t>.</w:t>
      </w:r>
    </w:p>
    <w:p w14:paraId="492C16AF" w14:textId="77777777" w:rsidR="00076D19" w:rsidRDefault="00870C52" w:rsidP="00357BD7">
      <w:pPr>
        <w:pStyle w:val="ListParagraph"/>
        <w:widowControl w:val="0"/>
        <w:numPr>
          <w:ilvl w:val="0"/>
          <w:numId w:val="1"/>
        </w:numPr>
        <w:spacing w:after="120" w:line="360" w:lineRule="auto"/>
        <w:ind w:left="357" w:hanging="357"/>
        <w:rPr>
          <w:rFonts w:asciiTheme="majorHAnsi" w:hAnsiTheme="majorHAnsi" w:cstheme="majorHAnsi"/>
          <w:sz w:val="26"/>
          <w:szCs w:val="26"/>
        </w:rPr>
      </w:pPr>
      <w:proofErr w:type="spellStart"/>
      <w:r>
        <w:rPr>
          <w:rFonts w:asciiTheme="majorHAnsi" w:hAnsiTheme="majorHAnsi" w:cstheme="majorHAnsi"/>
          <w:sz w:val="26"/>
          <w:szCs w:val="26"/>
        </w:rPr>
        <w:t>Mục</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tiêu</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nghiên</w:t>
      </w:r>
      <w:proofErr w:type="spellEnd"/>
      <w:r>
        <w:rPr>
          <w:rFonts w:asciiTheme="majorHAnsi" w:hAnsiTheme="majorHAnsi" w:cstheme="majorHAnsi"/>
          <w:sz w:val="26"/>
          <w:szCs w:val="26"/>
        </w:rPr>
        <w:t xml:space="preserve"> </w:t>
      </w:r>
      <w:proofErr w:type="spellStart"/>
      <w:proofErr w:type="gramStart"/>
      <w:r>
        <w:rPr>
          <w:rFonts w:asciiTheme="majorHAnsi" w:hAnsiTheme="majorHAnsi" w:cstheme="majorHAnsi"/>
          <w:sz w:val="26"/>
          <w:szCs w:val="26"/>
        </w:rPr>
        <w:t>cứu</w:t>
      </w:r>
      <w:proofErr w:type="spellEnd"/>
      <w:r>
        <w:rPr>
          <w:rFonts w:asciiTheme="majorHAnsi" w:hAnsiTheme="majorHAnsi" w:cstheme="majorHAnsi"/>
          <w:sz w:val="26"/>
          <w:szCs w:val="26"/>
        </w:rPr>
        <w:t xml:space="preserve"> :</w:t>
      </w:r>
      <w:proofErr w:type="gramEnd"/>
      <w:r>
        <w:rPr>
          <w:rFonts w:asciiTheme="majorHAnsi" w:hAnsiTheme="majorHAnsi" w:cstheme="majorHAnsi"/>
          <w:sz w:val="26"/>
          <w:szCs w:val="26"/>
        </w:rPr>
        <w:t xml:space="preserve"> </w:t>
      </w:r>
      <w:proofErr w:type="spellStart"/>
      <w:r>
        <w:rPr>
          <w:rFonts w:asciiTheme="majorHAnsi" w:hAnsiTheme="majorHAnsi" w:cstheme="majorHAnsi"/>
          <w:sz w:val="26"/>
          <w:szCs w:val="26"/>
        </w:rPr>
        <w:t>Về</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luật</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và</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quy</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trình</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hồ</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sơ</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thanh</w:t>
      </w:r>
      <w:proofErr w:type="spellEnd"/>
      <w:r>
        <w:rPr>
          <w:rFonts w:asciiTheme="majorHAnsi" w:hAnsiTheme="majorHAnsi" w:cstheme="majorHAnsi"/>
          <w:sz w:val="26"/>
          <w:szCs w:val="26"/>
        </w:rPr>
        <w:t xml:space="preserve"> _</w:t>
      </w:r>
      <w:proofErr w:type="spellStart"/>
      <w:r>
        <w:rPr>
          <w:rFonts w:asciiTheme="majorHAnsi" w:hAnsiTheme="majorHAnsi" w:cstheme="majorHAnsi"/>
          <w:sz w:val="26"/>
          <w:szCs w:val="26"/>
        </w:rPr>
        <w:t>quyết</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toán</w:t>
      </w:r>
      <w:proofErr w:type="spellEnd"/>
      <w:r>
        <w:rPr>
          <w:rFonts w:asciiTheme="majorHAnsi" w:hAnsiTheme="majorHAnsi" w:cstheme="majorHAnsi"/>
          <w:sz w:val="26"/>
          <w:szCs w:val="26"/>
        </w:rPr>
        <w:t xml:space="preserve">. </w:t>
      </w:r>
    </w:p>
    <w:p w14:paraId="3B6F0773" w14:textId="77777777" w:rsidR="00076D19" w:rsidRDefault="00870C52" w:rsidP="00357BD7">
      <w:pPr>
        <w:pStyle w:val="ListParagraph"/>
        <w:widowControl w:val="0"/>
        <w:numPr>
          <w:ilvl w:val="0"/>
          <w:numId w:val="1"/>
        </w:numPr>
        <w:spacing w:after="120" w:line="360" w:lineRule="auto"/>
        <w:ind w:left="357" w:hanging="357"/>
        <w:rPr>
          <w:rFonts w:asciiTheme="majorHAnsi" w:hAnsiTheme="majorHAnsi" w:cstheme="majorHAnsi"/>
          <w:sz w:val="26"/>
          <w:szCs w:val="26"/>
        </w:rPr>
      </w:pPr>
      <w:proofErr w:type="spellStart"/>
      <w:r>
        <w:rPr>
          <w:rFonts w:asciiTheme="majorHAnsi" w:hAnsiTheme="majorHAnsi" w:cstheme="majorHAnsi"/>
          <w:sz w:val="26"/>
          <w:szCs w:val="26"/>
        </w:rPr>
        <w:t>Phạm</w:t>
      </w:r>
      <w:proofErr w:type="spellEnd"/>
      <w:r>
        <w:rPr>
          <w:rFonts w:asciiTheme="majorHAnsi" w:hAnsiTheme="majorHAnsi" w:cstheme="majorHAnsi"/>
          <w:sz w:val="26"/>
          <w:szCs w:val="26"/>
        </w:rPr>
        <w:t xml:space="preserve"> vi </w:t>
      </w:r>
      <w:proofErr w:type="spellStart"/>
      <w:r>
        <w:rPr>
          <w:rFonts w:asciiTheme="majorHAnsi" w:hAnsiTheme="majorHAnsi" w:cstheme="majorHAnsi"/>
          <w:sz w:val="26"/>
          <w:szCs w:val="26"/>
        </w:rPr>
        <w:t>nghiên</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cứu</w:t>
      </w:r>
      <w:proofErr w:type="spellEnd"/>
      <w:r>
        <w:rPr>
          <w:rFonts w:asciiTheme="majorHAnsi" w:hAnsiTheme="majorHAnsi" w:cstheme="majorHAnsi"/>
          <w:sz w:val="26"/>
          <w:szCs w:val="26"/>
        </w:rPr>
        <w:t xml:space="preserve"> : </w:t>
      </w:r>
      <w:proofErr w:type="spellStart"/>
      <w:r>
        <w:rPr>
          <w:rFonts w:asciiTheme="majorHAnsi" w:hAnsiTheme="majorHAnsi" w:cstheme="majorHAnsi"/>
          <w:sz w:val="26"/>
          <w:szCs w:val="26"/>
        </w:rPr>
        <w:t>Trong</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nước</w:t>
      </w:r>
      <w:proofErr w:type="spellEnd"/>
    </w:p>
    <w:p w14:paraId="2D7D9262" w14:textId="77777777" w:rsidR="00076D19" w:rsidRDefault="00870C52" w:rsidP="00357BD7">
      <w:pPr>
        <w:pStyle w:val="ListParagraph"/>
        <w:widowControl w:val="0"/>
        <w:numPr>
          <w:ilvl w:val="0"/>
          <w:numId w:val="1"/>
        </w:numPr>
        <w:spacing w:after="120" w:line="360" w:lineRule="auto"/>
        <w:ind w:left="357" w:hanging="357"/>
        <w:rPr>
          <w:rFonts w:asciiTheme="majorHAnsi" w:hAnsiTheme="majorHAnsi" w:cstheme="majorHAnsi"/>
          <w:sz w:val="26"/>
          <w:szCs w:val="26"/>
        </w:rPr>
      </w:pPr>
      <w:proofErr w:type="spellStart"/>
      <w:r>
        <w:rPr>
          <w:rFonts w:asciiTheme="majorHAnsi" w:hAnsiTheme="majorHAnsi" w:cstheme="majorHAnsi"/>
          <w:sz w:val="26"/>
          <w:szCs w:val="26"/>
        </w:rPr>
        <w:t>Phương</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pháp</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nghiên</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cứu</w:t>
      </w:r>
      <w:proofErr w:type="spellEnd"/>
      <w:r>
        <w:rPr>
          <w:rFonts w:asciiTheme="majorHAnsi" w:hAnsiTheme="majorHAnsi" w:cstheme="majorHAnsi"/>
          <w:sz w:val="26"/>
          <w:szCs w:val="26"/>
        </w:rPr>
        <w:t xml:space="preserve"> : </w:t>
      </w:r>
      <w:proofErr w:type="spellStart"/>
      <w:r>
        <w:rPr>
          <w:rFonts w:asciiTheme="majorHAnsi" w:hAnsiTheme="majorHAnsi" w:cstheme="majorHAnsi"/>
          <w:sz w:val="26"/>
          <w:szCs w:val="26"/>
        </w:rPr>
        <w:t>Tiểu</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Luận</w:t>
      </w:r>
      <w:proofErr w:type="spellEnd"/>
      <w:r>
        <w:rPr>
          <w:rFonts w:asciiTheme="majorHAnsi" w:hAnsiTheme="majorHAnsi" w:cstheme="majorHAnsi"/>
          <w:sz w:val="26"/>
          <w:szCs w:val="26"/>
        </w:rPr>
        <w:t xml:space="preserve"> </w:t>
      </w:r>
    </w:p>
    <w:p w14:paraId="456577A4" w14:textId="77777777" w:rsidR="00076D19" w:rsidRPr="007B5E87" w:rsidRDefault="00870C52" w:rsidP="00E942EF">
      <w:pPr>
        <w:pStyle w:val="Heading1"/>
        <w:rPr>
          <w:szCs w:val="26"/>
        </w:rPr>
      </w:pPr>
      <w:proofErr w:type="spellStart"/>
      <w:r w:rsidRPr="007B5E87">
        <w:t>Cơ</w:t>
      </w:r>
      <w:proofErr w:type="spellEnd"/>
      <w:r w:rsidRPr="007B5E87">
        <w:t xml:space="preserve"> </w:t>
      </w:r>
      <w:proofErr w:type="spellStart"/>
      <w:r w:rsidRPr="007B5E87">
        <w:t>sở</w:t>
      </w:r>
      <w:proofErr w:type="spellEnd"/>
      <w:r w:rsidRPr="007B5E87">
        <w:t xml:space="preserve"> </w:t>
      </w:r>
      <w:proofErr w:type="spellStart"/>
      <w:r w:rsidRPr="007B5E87">
        <w:t>lý</w:t>
      </w:r>
      <w:proofErr w:type="spellEnd"/>
      <w:r w:rsidRPr="007B5E87">
        <w:t xml:space="preserve"> </w:t>
      </w:r>
      <w:proofErr w:type="spellStart"/>
      <w:r w:rsidRPr="007B5E87">
        <w:t>luận</w:t>
      </w:r>
      <w:proofErr w:type="spellEnd"/>
    </w:p>
    <w:p w14:paraId="60ABB7B3" w14:textId="77777777" w:rsidR="00076D19" w:rsidRPr="00E942EF" w:rsidRDefault="00E942EF" w:rsidP="00E942EF">
      <w:pPr>
        <w:pStyle w:val="Heading2"/>
      </w:pPr>
      <w:r>
        <w:t>1</w:t>
      </w:r>
      <w:r w:rsidR="00357BD7" w:rsidRPr="00E942EF">
        <w:t>.</w:t>
      </w:r>
      <w:r w:rsidR="00870C52" w:rsidRPr="00E942EF">
        <w:t xml:space="preserve">Căn </w:t>
      </w:r>
      <w:proofErr w:type="spellStart"/>
      <w:r w:rsidR="00870C52" w:rsidRPr="00E942EF">
        <w:t>cứ</w:t>
      </w:r>
      <w:proofErr w:type="spellEnd"/>
      <w:r w:rsidR="00870C52" w:rsidRPr="00E942EF">
        <w:t xml:space="preserve"> </w:t>
      </w:r>
      <w:proofErr w:type="spellStart"/>
      <w:r w:rsidR="00870C52" w:rsidRPr="00E942EF">
        <w:t>vào</w:t>
      </w:r>
      <w:proofErr w:type="spellEnd"/>
      <w:r w:rsidR="00870C52" w:rsidRPr="00E942EF">
        <w:t xml:space="preserve"> </w:t>
      </w:r>
      <w:proofErr w:type="spellStart"/>
      <w:r w:rsidR="00870C52" w:rsidRPr="00E942EF">
        <w:t>hợp</w:t>
      </w:r>
      <w:proofErr w:type="spellEnd"/>
      <w:r w:rsidR="00870C52" w:rsidRPr="00E942EF">
        <w:t xml:space="preserve"> </w:t>
      </w:r>
      <w:proofErr w:type="spellStart"/>
      <w:r w:rsidR="00870C52" w:rsidRPr="00E942EF">
        <w:t>đồng</w:t>
      </w:r>
      <w:proofErr w:type="spellEnd"/>
      <w:r w:rsidR="00870C52" w:rsidRPr="00E942EF">
        <w:t xml:space="preserve"> </w:t>
      </w:r>
      <w:proofErr w:type="spellStart"/>
      <w:r w:rsidR="00870C52" w:rsidRPr="00E942EF">
        <w:t>kinh</w:t>
      </w:r>
      <w:proofErr w:type="spellEnd"/>
      <w:r w:rsidR="00870C52" w:rsidRPr="00E942EF">
        <w:t xml:space="preserve"> </w:t>
      </w:r>
      <w:proofErr w:type="spellStart"/>
      <w:r w:rsidR="00870C52" w:rsidRPr="00E942EF">
        <w:t>tế</w:t>
      </w:r>
      <w:proofErr w:type="spellEnd"/>
      <w:r w:rsidR="00870C52" w:rsidRPr="00E942EF">
        <w:t xml:space="preserve"> </w:t>
      </w:r>
      <w:proofErr w:type="spellStart"/>
      <w:r w:rsidR="00870C52" w:rsidRPr="00E942EF">
        <w:t>đã</w:t>
      </w:r>
      <w:proofErr w:type="spellEnd"/>
      <w:r w:rsidR="00870C52" w:rsidRPr="00E942EF">
        <w:t xml:space="preserve"> </w:t>
      </w:r>
      <w:proofErr w:type="spellStart"/>
      <w:r w:rsidR="00870C52" w:rsidRPr="00E942EF">
        <w:t>ký</w:t>
      </w:r>
      <w:proofErr w:type="spellEnd"/>
      <w:r w:rsidR="00870C52" w:rsidRPr="00E942EF">
        <w:t xml:space="preserve"> </w:t>
      </w:r>
      <w:proofErr w:type="spellStart"/>
      <w:r w:rsidR="00870C52" w:rsidRPr="00E942EF">
        <w:t>với</w:t>
      </w:r>
      <w:proofErr w:type="spellEnd"/>
      <w:r w:rsidR="00870C52" w:rsidRPr="00E942EF">
        <w:t xml:space="preserve"> </w:t>
      </w:r>
      <w:proofErr w:type="spellStart"/>
      <w:r w:rsidR="00870C52" w:rsidRPr="00E942EF">
        <w:t>chủ</w:t>
      </w:r>
      <w:proofErr w:type="spellEnd"/>
      <w:r w:rsidR="00870C52" w:rsidRPr="00E942EF">
        <w:t xml:space="preserve"> </w:t>
      </w:r>
      <w:proofErr w:type="spellStart"/>
      <w:r w:rsidR="00870C52" w:rsidRPr="00E942EF">
        <w:t>đâu</w:t>
      </w:r>
      <w:proofErr w:type="spellEnd"/>
      <w:r w:rsidR="00870C52" w:rsidRPr="00E942EF">
        <w:t xml:space="preserve"> </w:t>
      </w:r>
      <w:proofErr w:type="spellStart"/>
      <w:r w:rsidR="00870C52" w:rsidRPr="00E942EF">
        <w:t>tư</w:t>
      </w:r>
      <w:proofErr w:type="spellEnd"/>
    </w:p>
    <w:p w14:paraId="36B34829" w14:textId="77777777" w:rsidR="00076D19" w:rsidRPr="00357BD7" w:rsidRDefault="00E942EF" w:rsidP="00E942EF">
      <w:pPr>
        <w:pStyle w:val="Heading3"/>
        <w:numPr>
          <w:ilvl w:val="0"/>
          <w:numId w:val="0"/>
        </w:numPr>
        <w:ind w:left="567"/>
      </w:pPr>
      <w:r>
        <w:t xml:space="preserve">1.1) </w:t>
      </w:r>
      <w:proofErr w:type="spellStart"/>
      <w:r w:rsidR="00870C52" w:rsidRPr="00357BD7">
        <w:t>Căn</w:t>
      </w:r>
      <w:proofErr w:type="spellEnd"/>
      <w:r w:rsidR="00870C52" w:rsidRPr="00357BD7">
        <w:t xml:space="preserve"> </w:t>
      </w:r>
      <w:proofErr w:type="spellStart"/>
      <w:r w:rsidR="00870C52" w:rsidRPr="00357BD7">
        <w:t>cứ</w:t>
      </w:r>
      <w:proofErr w:type="spellEnd"/>
      <w:r w:rsidR="00870C52" w:rsidRPr="00357BD7">
        <w:t xml:space="preserve"> </w:t>
      </w:r>
      <w:proofErr w:type="spellStart"/>
      <w:r w:rsidR="00870C52" w:rsidRPr="00357BD7">
        <w:t>vào</w:t>
      </w:r>
      <w:proofErr w:type="spellEnd"/>
      <w:r w:rsidR="00870C52" w:rsidRPr="00357BD7">
        <w:t xml:space="preserve"> </w:t>
      </w:r>
      <w:proofErr w:type="spellStart"/>
      <w:r w:rsidR="00870C52" w:rsidRPr="00357BD7">
        <w:t>các</w:t>
      </w:r>
      <w:proofErr w:type="spellEnd"/>
      <w:r w:rsidR="00870C52" w:rsidRPr="00357BD7">
        <w:t xml:space="preserve"> </w:t>
      </w:r>
      <w:proofErr w:type="spellStart"/>
      <w:r w:rsidR="00870C52" w:rsidRPr="00357BD7">
        <w:t>quy</w:t>
      </w:r>
      <w:proofErr w:type="spellEnd"/>
      <w:r w:rsidR="00870C52" w:rsidRPr="00357BD7">
        <w:t xml:space="preserve"> </w:t>
      </w:r>
      <w:proofErr w:type="spellStart"/>
      <w:r w:rsidR="00870C52" w:rsidRPr="00357BD7">
        <w:t>định</w:t>
      </w:r>
      <w:proofErr w:type="spellEnd"/>
      <w:r w:rsidR="00870C52" w:rsidRPr="00357BD7">
        <w:t xml:space="preserve"> </w:t>
      </w:r>
      <w:proofErr w:type="spellStart"/>
      <w:r w:rsidR="00870C52" w:rsidRPr="00357BD7">
        <w:t>của</w:t>
      </w:r>
      <w:proofErr w:type="spellEnd"/>
      <w:r w:rsidR="00870C52" w:rsidRPr="00357BD7">
        <w:t xml:space="preserve"> </w:t>
      </w:r>
      <w:proofErr w:type="spellStart"/>
      <w:r w:rsidR="00870C52" w:rsidRPr="00357BD7">
        <w:t>nhà</w:t>
      </w:r>
      <w:proofErr w:type="spellEnd"/>
      <w:r w:rsidR="00870C52" w:rsidRPr="00357BD7">
        <w:t xml:space="preserve"> </w:t>
      </w:r>
      <w:proofErr w:type="spellStart"/>
      <w:r w:rsidR="00870C52" w:rsidRPr="00357BD7">
        <w:t>nước</w:t>
      </w:r>
      <w:proofErr w:type="spellEnd"/>
      <w:r w:rsidR="00870C52" w:rsidRPr="00357BD7">
        <w:t xml:space="preserve"> </w:t>
      </w:r>
      <w:proofErr w:type="spellStart"/>
      <w:r w:rsidR="00870C52" w:rsidRPr="00357BD7">
        <w:t>gồm</w:t>
      </w:r>
      <w:proofErr w:type="spellEnd"/>
      <w:r w:rsidR="00870C52" w:rsidRPr="00357BD7">
        <w:t>:</w:t>
      </w:r>
    </w:p>
    <w:p w14:paraId="16E42995" w14:textId="77777777" w:rsidR="00076D19" w:rsidRDefault="00870C52" w:rsidP="007C3255">
      <w:pPr>
        <w:pStyle w:val="NormalWeb"/>
        <w:numPr>
          <w:ilvl w:val="0"/>
          <w:numId w:val="4"/>
        </w:numPr>
        <w:shd w:val="clear" w:color="auto" w:fill="FFFFFF"/>
        <w:spacing w:before="120" w:beforeAutospacing="0" w:after="120" w:afterAutospacing="0"/>
        <w:ind w:left="0" w:firstLine="0"/>
        <w:rPr>
          <w:rFonts w:asciiTheme="majorHAnsi" w:hAnsiTheme="majorHAnsi" w:cstheme="majorHAnsi"/>
          <w:color w:val="000000" w:themeColor="text1"/>
          <w:sz w:val="26"/>
          <w:szCs w:val="26"/>
        </w:rPr>
      </w:pPr>
      <w:commentRangeStart w:id="0"/>
      <w:r>
        <w:rPr>
          <w:rStyle w:val="Emphasis"/>
          <w:rFonts w:asciiTheme="majorHAnsi" w:hAnsiTheme="majorHAnsi" w:cstheme="majorHAnsi"/>
          <w:i w:val="0"/>
          <w:color w:val="000000" w:themeColor="text1"/>
          <w:sz w:val="26"/>
          <w:szCs w:val="26"/>
        </w:rPr>
        <w:t>Nghị định 46/2015/NĐ-CP ngày 12/5/2015 về quản lý chất lượng công trình xây dựng.</w:t>
      </w:r>
    </w:p>
    <w:p w14:paraId="4A1C070E" w14:textId="77777777" w:rsidR="00076D19" w:rsidRDefault="00870C52" w:rsidP="007C3255">
      <w:pPr>
        <w:pStyle w:val="NormalWeb"/>
        <w:numPr>
          <w:ilvl w:val="0"/>
          <w:numId w:val="4"/>
        </w:numPr>
        <w:shd w:val="clear" w:color="auto" w:fill="FFFFFF"/>
        <w:spacing w:before="120" w:beforeAutospacing="0" w:after="120" w:afterAutospacing="0"/>
        <w:ind w:left="0" w:firstLine="0"/>
        <w:rPr>
          <w:rFonts w:asciiTheme="majorHAnsi" w:hAnsiTheme="majorHAnsi" w:cstheme="majorHAnsi"/>
          <w:color w:val="000000" w:themeColor="text1"/>
          <w:sz w:val="26"/>
          <w:szCs w:val="26"/>
        </w:rPr>
      </w:pPr>
      <w:r>
        <w:rPr>
          <w:rStyle w:val="Emphasis"/>
          <w:rFonts w:asciiTheme="majorHAnsi" w:hAnsiTheme="majorHAnsi" w:cstheme="majorHAnsi"/>
          <w:i w:val="0"/>
          <w:color w:val="000000" w:themeColor="text1"/>
          <w:sz w:val="26"/>
          <w:szCs w:val="26"/>
        </w:rPr>
        <w:t>Thông tư số 26/2016/TT-BXD_Quy định chi tiết một số nội dung về quản lý chất lượng và bảo trì công trình xây dựng.</w:t>
      </w:r>
    </w:p>
    <w:p w14:paraId="30477A54" w14:textId="77777777" w:rsidR="00076D19" w:rsidRDefault="00870C52" w:rsidP="007C3255">
      <w:pPr>
        <w:pStyle w:val="NormalWeb"/>
        <w:numPr>
          <w:ilvl w:val="0"/>
          <w:numId w:val="4"/>
        </w:numPr>
        <w:shd w:val="clear" w:color="auto" w:fill="FFFFFF"/>
        <w:spacing w:before="120" w:beforeAutospacing="0" w:after="120" w:afterAutospacing="0"/>
        <w:ind w:left="0" w:firstLine="0"/>
        <w:rPr>
          <w:rFonts w:asciiTheme="majorHAnsi" w:hAnsiTheme="majorHAnsi" w:cstheme="majorHAnsi"/>
          <w:color w:val="000000" w:themeColor="text1"/>
          <w:sz w:val="26"/>
          <w:szCs w:val="26"/>
        </w:rPr>
      </w:pPr>
      <w:r>
        <w:rPr>
          <w:rStyle w:val="Emphasis"/>
          <w:rFonts w:asciiTheme="majorHAnsi" w:hAnsiTheme="majorHAnsi" w:cstheme="majorHAnsi"/>
          <w:i w:val="0"/>
          <w:color w:val="000000" w:themeColor="text1"/>
          <w:sz w:val="26"/>
          <w:szCs w:val="26"/>
        </w:rPr>
        <w:t>Thông tư số 09/2016/TT-BTC_Quy định về quyết toán dự án hoàn thành thuộc nguồn vốn nhà nước.</w:t>
      </w:r>
      <w:commentRangeEnd w:id="0"/>
      <w:r w:rsidR="00857547">
        <w:rPr>
          <w:rStyle w:val="CommentReference"/>
          <w:rFonts w:eastAsiaTheme="minorHAnsi" w:cstheme="minorBidi"/>
          <w:lang w:val="en-US" w:eastAsia="en-US"/>
        </w:rPr>
        <w:commentReference w:id="0"/>
      </w:r>
    </w:p>
    <w:p w14:paraId="412CC4FA" w14:textId="77777777" w:rsidR="00076D19" w:rsidRDefault="00870C52" w:rsidP="007C3255">
      <w:pPr>
        <w:pStyle w:val="NormalWeb"/>
        <w:numPr>
          <w:ilvl w:val="0"/>
          <w:numId w:val="4"/>
        </w:numPr>
        <w:shd w:val="clear" w:color="auto" w:fill="FFFFFF"/>
        <w:spacing w:before="120" w:beforeAutospacing="0" w:after="120" w:afterAutospacing="0"/>
        <w:ind w:left="0" w:firstLine="0"/>
        <w:rPr>
          <w:rFonts w:asciiTheme="majorHAnsi" w:hAnsiTheme="majorHAnsi" w:cstheme="majorHAnsi"/>
          <w:color w:val="000000" w:themeColor="text1"/>
          <w:sz w:val="26"/>
          <w:szCs w:val="26"/>
        </w:rPr>
      </w:pPr>
      <w:r>
        <w:rPr>
          <w:rStyle w:val="Emphasis"/>
          <w:rFonts w:asciiTheme="majorHAnsi" w:hAnsiTheme="majorHAnsi" w:cstheme="majorHAnsi"/>
          <w:i w:val="0"/>
          <w:color w:val="000000" w:themeColor="text1"/>
          <w:sz w:val="26"/>
          <w:szCs w:val="26"/>
        </w:rPr>
        <w:t>Nghị định Số: 37/2015/NĐ-CP_ Quy định chi tiết về hợp đồng xây dựng.</w:t>
      </w:r>
    </w:p>
    <w:p w14:paraId="6D8D8A34" w14:textId="77777777" w:rsidR="00076D19" w:rsidRDefault="00870C52" w:rsidP="007C3255">
      <w:pPr>
        <w:pStyle w:val="NormalWeb"/>
        <w:numPr>
          <w:ilvl w:val="0"/>
          <w:numId w:val="4"/>
        </w:numPr>
        <w:shd w:val="clear" w:color="auto" w:fill="FFFFFF"/>
        <w:spacing w:before="120" w:beforeAutospacing="0" w:after="120" w:afterAutospacing="0"/>
        <w:ind w:left="0" w:firstLine="0"/>
        <w:rPr>
          <w:rFonts w:asciiTheme="majorHAnsi" w:hAnsiTheme="majorHAnsi" w:cstheme="majorHAnsi"/>
          <w:color w:val="000000" w:themeColor="text1"/>
          <w:sz w:val="26"/>
          <w:szCs w:val="26"/>
        </w:rPr>
      </w:pPr>
      <w:r>
        <w:rPr>
          <w:rStyle w:val="Emphasis"/>
          <w:rFonts w:asciiTheme="majorHAnsi" w:hAnsiTheme="majorHAnsi" w:cstheme="majorHAnsi"/>
          <w:i w:val="0"/>
          <w:color w:val="000000" w:themeColor="text1"/>
          <w:sz w:val="26"/>
          <w:szCs w:val="26"/>
        </w:rPr>
        <w:t>Thông tư số 08/2016/TT-BTC_ Quy định về quản lý, thanh toán vốn đầu tư sử dụng nguồn vốn ngân sách nhà nước.</w:t>
      </w:r>
    </w:p>
    <w:p w14:paraId="69FBCF7E" w14:textId="77777777" w:rsidR="00076D19" w:rsidRPr="00CF329E" w:rsidRDefault="00076D19" w:rsidP="00357BD7">
      <w:pPr>
        <w:widowControl w:val="0"/>
        <w:rPr>
          <w:rFonts w:asciiTheme="majorHAnsi" w:hAnsiTheme="majorHAnsi" w:cstheme="majorHAnsi"/>
          <w:szCs w:val="26"/>
          <w:lang w:val="vi-VN"/>
        </w:rPr>
      </w:pPr>
    </w:p>
    <w:p w14:paraId="7C541679" w14:textId="77777777" w:rsidR="00076D19" w:rsidRPr="007B5E87" w:rsidRDefault="00870C52" w:rsidP="00E942EF">
      <w:pPr>
        <w:pStyle w:val="Heading1"/>
      </w:pPr>
      <w:proofErr w:type="spellStart"/>
      <w:r w:rsidRPr="007B5E87">
        <w:lastRenderedPageBreak/>
        <w:t>Nội</w:t>
      </w:r>
      <w:proofErr w:type="spellEnd"/>
      <w:r w:rsidRPr="007B5E87">
        <w:t xml:space="preserve"> Dung</w:t>
      </w:r>
    </w:p>
    <w:p w14:paraId="40EF09E8" w14:textId="77777777" w:rsidR="003A7D8A" w:rsidRPr="00357BD7" w:rsidRDefault="00357BD7" w:rsidP="00E942EF">
      <w:pPr>
        <w:pStyle w:val="Heading2"/>
        <w:rPr>
          <w:sz w:val="28"/>
          <w:szCs w:val="28"/>
        </w:rPr>
      </w:pPr>
      <w:r w:rsidRPr="00357BD7">
        <w:rPr>
          <w:sz w:val="28"/>
          <w:szCs w:val="28"/>
        </w:rPr>
        <w:t>1.</w:t>
      </w:r>
      <w:r w:rsidR="00870C52" w:rsidRPr="00357BD7">
        <w:t xml:space="preserve">Luật </w:t>
      </w:r>
      <w:proofErr w:type="spellStart"/>
      <w:r w:rsidR="00870C52" w:rsidRPr="00357BD7">
        <w:t>về</w:t>
      </w:r>
      <w:proofErr w:type="spellEnd"/>
      <w:r w:rsidR="00870C52" w:rsidRPr="00357BD7">
        <w:t xml:space="preserve"> </w:t>
      </w:r>
      <w:proofErr w:type="spellStart"/>
      <w:r w:rsidR="00870C52" w:rsidRPr="00357BD7">
        <w:t>thanh</w:t>
      </w:r>
      <w:proofErr w:type="spellEnd"/>
      <w:r w:rsidR="00870C52" w:rsidRPr="00357BD7">
        <w:t xml:space="preserve"> _ </w:t>
      </w:r>
      <w:proofErr w:type="spellStart"/>
      <w:r w:rsidR="00870C52" w:rsidRPr="00357BD7">
        <w:t>quyết</w:t>
      </w:r>
      <w:proofErr w:type="spellEnd"/>
      <w:r w:rsidR="00870C52" w:rsidRPr="00357BD7">
        <w:t xml:space="preserve"> </w:t>
      </w:r>
      <w:proofErr w:type="spellStart"/>
      <w:r w:rsidR="00870C52" w:rsidRPr="00357BD7">
        <w:t>toán</w:t>
      </w:r>
      <w:proofErr w:type="spellEnd"/>
      <w:r w:rsidR="00870C52" w:rsidRPr="00357BD7">
        <w:t xml:space="preserve"> </w:t>
      </w:r>
      <w:proofErr w:type="spellStart"/>
      <w:r w:rsidR="00870C52" w:rsidRPr="00357BD7">
        <w:t>hợp</w:t>
      </w:r>
      <w:proofErr w:type="spellEnd"/>
      <w:r w:rsidR="00870C52" w:rsidRPr="00357BD7">
        <w:t xml:space="preserve"> </w:t>
      </w:r>
      <w:proofErr w:type="spellStart"/>
      <w:proofErr w:type="gramStart"/>
      <w:r w:rsidR="00870C52" w:rsidRPr="00357BD7">
        <w:t>đồng</w:t>
      </w:r>
      <w:proofErr w:type="spellEnd"/>
      <w:r w:rsidR="00870C52" w:rsidRPr="00357BD7">
        <w:rPr>
          <w:sz w:val="28"/>
          <w:szCs w:val="28"/>
        </w:rPr>
        <w:t xml:space="preserve"> :</w:t>
      </w:r>
      <w:proofErr w:type="gramEnd"/>
    </w:p>
    <w:p w14:paraId="2D5BDD21" w14:textId="77777777" w:rsidR="00076D19" w:rsidRPr="003A7D8A" w:rsidRDefault="00870C52" w:rsidP="00E942EF">
      <w:pPr>
        <w:pStyle w:val="Heading3"/>
        <w:rPr>
          <w:lang w:val="vi-VN"/>
        </w:rPr>
      </w:pPr>
      <w:r w:rsidRPr="003A7D8A">
        <w:rPr>
          <w:lang w:val="vi-VN"/>
        </w:rPr>
        <w:t>Căn cứ vào Điều 147 luật xây dựng 2014 quy dinh về quyết toán và thanh lý hợp đồng như sau :</w:t>
      </w:r>
    </w:p>
    <w:p w14:paraId="383EF848" w14:textId="77777777" w:rsidR="00076D19" w:rsidRPr="003A7D8A" w:rsidRDefault="00870C52" w:rsidP="007C3255">
      <w:pPr>
        <w:pStyle w:val="ListParagraph"/>
        <w:numPr>
          <w:ilvl w:val="0"/>
          <w:numId w:val="4"/>
        </w:numPr>
        <w:spacing w:after="120" w:line="360" w:lineRule="auto"/>
        <w:ind w:firstLine="0"/>
        <w:rPr>
          <w:rFonts w:asciiTheme="majorHAnsi" w:hAnsiTheme="majorHAnsi" w:cstheme="majorHAnsi"/>
          <w:sz w:val="26"/>
          <w:szCs w:val="26"/>
          <w:lang w:val="vi-VN"/>
        </w:rPr>
      </w:pPr>
      <w:r w:rsidRPr="003A7D8A">
        <w:rPr>
          <w:rFonts w:asciiTheme="majorHAnsi" w:hAnsiTheme="majorHAnsi" w:cstheme="majorHAnsi"/>
          <w:sz w:val="26"/>
          <w:szCs w:val="26"/>
          <w:lang w:val="vi-VN"/>
        </w:rPr>
        <w:t>Bên nhận thầu có trách nhiệm quyết toán hợp đồng xây dựng với bên giao thầu phù hợp với loại hợp đồng và hình thức giá hợp đồng áp dụng , phỉa phù hợp với thỏa thuận trong hợp đồng xây dựng.</w:t>
      </w:r>
    </w:p>
    <w:p w14:paraId="62C7ABF5" w14:textId="77777777" w:rsidR="00076D19" w:rsidRPr="003A7D8A" w:rsidRDefault="00870C52" w:rsidP="007C3255">
      <w:pPr>
        <w:pStyle w:val="ListParagraph"/>
        <w:numPr>
          <w:ilvl w:val="0"/>
          <w:numId w:val="4"/>
        </w:numPr>
        <w:spacing w:after="120" w:line="360" w:lineRule="auto"/>
        <w:ind w:firstLine="0"/>
        <w:rPr>
          <w:rFonts w:asciiTheme="majorHAnsi" w:hAnsiTheme="majorHAnsi" w:cstheme="majorHAnsi"/>
          <w:sz w:val="26"/>
          <w:szCs w:val="26"/>
          <w:lang w:val="vi-VN"/>
        </w:rPr>
      </w:pPr>
      <w:r w:rsidRPr="003A7D8A">
        <w:rPr>
          <w:rFonts w:asciiTheme="majorHAnsi" w:hAnsiTheme="majorHAnsi" w:cstheme="majorHAnsi"/>
          <w:sz w:val="26"/>
          <w:szCs w:val="26"/>
          <w:lang w:val="vi-VN"/>
        </w:rPr>
        <w:t>Thời hạn thực hiện quyết toán hợp đồng xây dựng do các bên thỏa thuận. Đối với hợp đồng sử dụng vốn nhà nước hạn thanh toán sẻ là không quá 60 ngày. Kể từ ngày nghiệm thu hoàn thành toàn bộ công việc của hợp đồng, bao gồm công việc phát sinh (nếu có). Trường hợp công trình có quy mô lớn thì hạng hợp đồng s</w:t>
      </w:r>
      <w:r w:rsidR="003A7D8A">
        <w:rPr>
          <w:rFonts w:asciiTheme="majorHAnsi" w:hAnsiTheme="majorHAnsi" w:cstheme="majorHAnsi"/>
          <w:sz w:val="26"/>
          <w:szCs w:val="26"/>
          <w:lang w:val="vi-VN"/>
        </w:rPr>
        <w:t>ẽ</w:t>
      </w:r>
      <w:r w:rsidRPr="003A7D8A">
        <w:rPr>
          <w:rFonts w:asciiTheme="majorHAnsi" w:hAnsiTheme="majorHAnsi" w:cstheme="majorHAnsi"/>
          <w:sz w:val="26"/>
          <w:szCs w:val="26"/>
          <w:lang w:val="vi-VN"/>
        </w:rPr>
        <w:t xml:space="preserve"> không 120 ngày.</w:t>
      </w:r>
    </w:p>
    <w:p w14:paraId="211CD2FD" w14:textId="77777777" w:rsidR="00076D19" w:rsidRPr="003A7D8A" w:rsidRDefault="00870C52" w:rsidP="007C3255">
      <w:pPr>
        <w:pStyle w:val="ListParagraph"/>
        <w:numPr>
          <w:ilvl w:val="0"/>
          <w:numId w:val="4"/>
        </w:numPr>
        <w:spacing w:after="120" w:line="360" w:lineRule="auto"/>
        <w:ind w:firstLine="0"/>
        <w:rPr>
          <w:rFonts w:asciiTheme="majorHAnsi" w:hAnsiTheme="majorHAnsi" w:cstheme="majorHAnsi"/>
          <w:sz w:val="26"/>
          <w:szCs w:val="26"/>
          <w:lang w:val="vi-VN"/>
        </w:rPr>
      </w:pPr>
      <w:r w:rsidRPr="003A7D8A">
        <w:rPr>
          <w:rFonts w:asciiTheme="majorHAnsi" w:hAnsiTheme="majorHAnsi" w:cstheme="majorHAnsi"/>
          <w:sz w:val="26"/>
          <w:szCs w:val="26"/>
          <w:lang w:val="vi-VN"/>
        </w:rPr>
        <w:t>Hợp đồng xây dựng được thanh – quyết toán trong các trường hợp sau:</w:t>
      </w:r>
    </w:p>
    <w:p w14:paraId="69D6E67C" w14:textId="77777777" w:rsidR="00076D19" w:rsidRPr="00CF329E" w:rsidRDefault="00357BD7" w:rsidP="00357BD7">
      <w:pPr>
        <w:ind w:left="720"/>
        <w:contextualSpacing/>
        <w:rPr>
          <w:rFonts w:asciiTheme="majorHAnsi" w:hAnsiTheme="majorHAnsi" w:cstheme="majorHAnsi"/>
          <w:szCs w:val="26"/>
          <w:lang w:val="vi-VN"/>
        </w:rPr>
      </w:pPr>
      <w:r w:rsidRPr="00CF329E">
        <w:rPr>
          <w:rFonts w:asciiTheme="majorHAnsi" w:hAnsiTheme="majorHAnsi" w:cstheme="majorHAnsi"/>
          <w:szCs w:val="26"/>
          <w:lang w:val="vi-VN"/>
        </w:rPr>
        <w:t xml:space="preserve">           </w:t>
      </w:r>
      <w:r w:rsidR="00FB747D" w:rsidRPr="00CF329E">
        <w:rPr>
          <w:rFonts w:asciiTheme="majorHAnsi" w:hAnsiTheme="majorHAnsi" w:cstheme="majorHAnsi"/>
          <w:szCs w:val="26"/>
          <w:lang w:val="vi-VN"/>
        </w:rPr>
        <w:t xml:space="preserve">+ </w:t>
      </w:r>
      <w:r w:rsidR="00870C52">
        <w:rPr>
          <w:rFonts w:asciiTheme="majorHAnsi" w:hAnsiTheme="majorHAnsi" w:cstheme="majorHAnsi"/>
          <w:szCs w:val="26"/>
          <w:lang w:val="vi-VN"/>
        </w:rPr>
        <w:t>Các bên hoàn Thành nghĩ vụ theo hợp đồng</w:t>
      </w:r>
      <w:r w:rsidR="003A7D8A" w:rsidRPr="00CF329E">
        <w:rPr>
          <w:rFonts w:asciiTheme="majorHAnsi" w:hAnsiTheme="majorHAnsi" w:cstheme="majorHAnsi"/>
          <w:szCs w:val="26"/>
          <w:lang w:val="vi-VN"/>
        </w:rPr>
        <w:t>.</w:t>
      </w:r>
    </w:p>
    <w:p w14:paraId="74551430" w14:textId="77777777" w:rsidR="00076D19" w:rsidRDefault="00FB747D" w:rsidP="00357BD7">
      <w:pPr>
        <w:ind w:left="1440"/>
        <w:contextualSpacing/>
        <w:rPr>
          <w:rFonts w:asciiTheme="majorHAnsi" w:hAnsiTheme="majorHAnsi" w:cstheme="majorHAnsi"/>
          <w:szCs w:val="26"/>
          <w:lang w:val="vi-VN"/>
        </w:rPr>
      </w:pPr>
      <w:r w:rsidRPr="00CF329E">
        <w:rPr>
          <w:rFonts w:asciiTheme="majorHAnsi" w:hAnsiTheme="majorHAnsi" w:cstheme="majorHAnsi"/>
          <w:szCs w:val="26"/>
          <w:lang w:val="vi-VN"/>
        </w:rPr>
        <w:t xml:space="preserve">+ </w:t>
      </w:r>
      <w:r w:rsidR="00870C52">
        <w:rPr>
          <w:rFonts w:asciiTheme="majorHAnsi" w:hAnsiTheme="majorHAnsi" w:cstheme="majorHAnsi"/>
          <w:szCs w:val="26"/>
          <w:lang w:val="vi-VN"/>
        </w:rPr>
        <w:t>Hợp đồng xây dựng bị chấm dứt hoặc hủy bỏ theo quy định của pháp luật.</w:t>
      </w:r>
    </w:p>
    <w:p w14:paraId="7EF459EA" w14:textId="77777777" w:rsidR="00076D19" w:rsidRPr="003A7D8A" w:rsidRDefault="00870C52" w:rsidP="007C3255">
      <w:pPr>
        <w:pStyle w:val="ListParagraph"/>
        <w:numPr>
          <w:ilvl w:val="0"/>
          <w:numId w:val="6"/>
        </w:numPr>
        <w:spacing w:after="120" w:line="360" w:lineRule="auto"/>
        <w:ind w:firstLine="0"/>
        <w:rPr>
          <w:rFonts w:asciiTheme="majorHAnsi" w:hAnsiTheme="majorHAnsi" w:cstheme="majorHAnsi"/>
          <w:sz w:val="26"/>
          <w:szCs w:val="26"/>
          <w:lang w:val="vi-VN"/>
        </w:rPr>
      </w:pPr>
      <w:r w:rsidRPr="003A7D8A">
        <w:rPr>
          <w:rFonts w:asciiTheme="majorHAnsi" w:hAnsiTheme="majorHAnsi" w:cstheme="majorHAnsi"/>
          <w:sz w:val="26"/>
          <w:szCs w:val="26"/>
          <w:lang w:val="vi-VN"/>
        </w:rPr>
        <w:t>Thời hạn thanh lý hợp đồng do các bên thỏa thuận. Đối với hợp đồng xây dựng sử dumg5 vốn nhà nước sẻ không được vược quá 45 ngày kể từ ngày các bên hợp đồng hoàn Thành nghĩa vũ theo hợp đồng hoặc hợp đồng bị chấm dứt theo quy dịnh tại khoản 2 Điều 145 bộ luật này. Trường hợp hợp đồng xây dựng có quy mô lớn hạn thanh – quyết toán hợp đồng sẻ không quá 90 ngày.</w:t>
      </w:r>
    </w:p>
    <w:p w14:paraId="7F2A562C" w14:textId="77777777" w:rsidR="00076D19" w:rsidRDefault="00E942EF" w:rsidP="00E942EF">
      <w:pPr>
        <w:pStyle w:val="Heading3"/>
        <w:numPr>
          <w:ilvl w:val="0"/>
          <w:numId w:val="0"/>
        </w:numPr>
        <w:ind w:left="567"/>
        <w:rPr>
          <w:lang w:val="vi-VN"/>
        </w:rPr>
      </w:pPr>
      <w:r w:rsidRPr="00CF329E">
        <w:rPr>
          <w:lang w:val="vi-VN"/>
        </w:rPr>
        <w:t xml:space="preserve">1.2) </w:t>
      </w:r>
      <w:r w:rsidR="00870C52" w:rsidRPr="00D32FA5">
        <w:rPr>
          <w:highlight w:val="yellow"/>
          <w:lang w:val="vi-VN"/>
        </w:rPr>
        <w:t>Căn cứ vào khoản 23.1 Điều 23 TT 09/2016 quy định về thanh – quyết toán hợp đồng như sau</w:t>
      </w:r>
      <w:r w:rsidR="003A7D8A" w:rsidRPr="00D32FA5">
        <w:rPr>
          <w:highlight w:val="yellow"/>
          <w:lang w:val="vi-VN"/>
        </w:rPr>
        <w:t xml:space="preserve"> :</w:t>
      </w:r>
    </w:p>
    <w:p w14:paraId="1638D30B" w14:textId="77777777" w:rsidR="00076D19" w:rsidRPr="003A7D8A" w:rsidRDefault="00870C52" w:rsidP="007C3255">
      <w:pPr>
        <w:pStyle w:val="ListParagraph"/>
        <w:numPr>
          <w:ilvl w:val="0"/>
          <w:numId w:val="6"/>
        </w:numPr>
        <w:spacing w:after="120" w:line="360" w:lineRule="auto"/>
        <w:rPr>
          <w:rFonts w:asciiTheme="majorHAnsi" w:hAnsiTheme="majorHAnsi" w:cstheme="majorHAnsi"/>
          <w:sz w:val="26"/>
          <w:szCs w:val="26"/>
          <w:lang w:val="vi-VN"/>
        </w:rPr>
      </w:pPr>
      <w:r w:rsidRPr="003A7D8A">
        <w:rPr>
          <w:rFonts w:asciiTheme="majorHAnsi" w:hAnsiTheme="majorHAnsi" w:cstheme="majorHAnsi"/>
          <w:iCs/>
          <w:color w:val="000000"/>
          <w:sz w:val="26"/>
          <w:szCs w:val="26"/>
          <w:shd w:val="clear" w:color="auto" w:fill="FFFFFF"/>
          <w:lang w:val="vi-VN"/>
        </w:rPr>
        <w:t>Trong vòng ….. ngày sau khi nhận được biên bản nghiệm thu đã hoàn thành toàn bộ nội dung công việc theo quy định của Hợp đồng, Bên nhận thầu sẽ trình cho Bên giao thầu … (Bộ) quyết toán Hợp đồng với các tài liệu trình bày chi Tiết theo mẫu mà Bên giao thầu đã chấp thuận, bao gồm các tài liệu sau:</w:t>
      </w:r>
    </w:p>
    <w:p w14:paraId="1D05069E" w14:textId="77777777" w:rsidR="00076D19" w:rsidRDefault="00FB747D" w:rsidP="00357BD7">
      <w:pPr>
        <w:ind w:left="1440"/>
        <w:contextualSpacing/>
        <w:rPr>
          <w:rFonts w:asciiTheme="majorHAnsi" w:hAnsiTheme="majorHAnsi" w:cstheme="majorHAnsi"/>
          <w:szCs w:val="26"/>
          <w:lang w:val="vi-VN"/>
        </w:rPr>
      </w:pPr>
      <w:r w:rsidRPr="00CF329E">
        <w:rPr>
          <w:rFonts w:asciiTheme="majorHAnsi" w:hAnsiTheme="majorHAnsi" w:cstheme="majorHAnsi"/>
          <w:iCs/>
          <w:color w:val="000000"/>
          <w:szCs w:val="26"/>
          <w:shd w:val="clear" w:color="auto" w:fill="FFFFFF"/>
          <w:lang w:val="vi-VN"/>
        </w:rPr>
        <w:lastRenderedPageBreak/>
        <w:t xml:space="preserve">+ </w:t>
      </w:r>
      <w:r w:rsidR="00870C52">
        <w:rPr>
          <w:rFonts w:asciiTheme="majorHAnsi" w:hAnsiTheme="majorHAnsi" w:cstheme="majorHAnsi"/>
          <w:iCs/>
          <w:color w:val="000000"/>
          <w:szCs w:val="26"/>
          <w:shd w:val="clear" w:color="auto" w:fill="FFFFFF"/>
          <w:lang w:val="vi-VN"/>
        </w:rPr>
        <w:t>Biên bản nghiệm thu hoàn thành toàn bộ công việc thuộc phạm vi Hợp đồ</w:t>
      </w:r>
      <w:r>
        <w:rPr>
          <w:rFonts w:asciiTheme="majorHAnsi" w:hAnsiTheme="majorHAnsi" w:cstheme="majorHAnsi"/>
          <w:iCs/>
          <w:color w:val="000000"/>
          <w:szCs w:val="26"/>
          <w:shd w:val="clear" w:color="auto" w:fill="FFFFFF"/>
          <w:lang w:val="vi-VN"/>
        </w:rPr>
        <w:t>ng.</w:t>
      </w:r>
    </w:p>
    <w:p w14:paraId="64DBA906" w14:textId="77777777" w:rsidR="00076D19" w:rsidRDefault="00FB747D" w:rsidP="00357BD7">
      <w:pPr>
        <w:ind w:left="1440"/>
        <w:contextualSpacing/>
        <w:rPr>
          <w:rFonts w:asciiTheme="majorHAnsi" w:hAnsiTheme="majorHAnsi" w:cstheme="majorHAnsi"/>
          <w:szCs w:val="26"/>
          <w:lang w:val="vi-VN"/>
        </w:rPr>
      </w:pPr>
      <w:r w:rsidRPr="00CF329E">
        <w:rPr>
          <w:rFonts w:asciiTheme="majorHAnsi" w:hAnsiTheme="majorHAnsi" w:cstheme="majorHAnsi"/>
          <w:iCs/>
          <w:color w:val="000000"/>
          <w:szCs w:val="26"/>
          <w:shd w:val="clear" w:color="auto" w:fill="FFFFFF"/>
          <w:lang w:val="vi-VN"/>
        </w:rPr>
        <w:t xml:space="preserve">+ </w:t>
      </w:r>
      <w:r w:rsidR="00870C52">
        <w:rPr>
          <w:rFonts w:asciiTheme="majorHAnsi" w:hAnsiTheme="majorHAnsi" w:cstheme="majorHAnsi"/>
          <w:iCs/>
          <w:color w:val="000000"/>
          <w:szCs w:val="26"/>
          <w:shd w:val="clear" w:color="auto" w:fill="FFFFFF"/>
          <w:lang w:val="vi-VN"/>
        </w:rPr>
        <w:t>Bản xác nhận giá trị khối lượng công việc phát sinh (nếu có) ngoài phạm vi Hợp đồ</w:t>
      </w:r>
      <w:r>
        <w:rPr>
          <w:rFonts w:asciiTheme="majorHAnsi" w:hAnsiTheme="majorHAnsi" w:cstheme="majorHAnsi"/>
          <w:iCs/>
          <w:color w:val="000000"/>
          <w:szCs w:val="26"/>
          <w:shd w:val="clear" w:color="auto" w:fill="FFFFFF"/>
          <w:lang w:val="vi-VN"/>
        </w:rPr>
        <w:t>ng.</w:t>
      </w:r>
    </w:p>
    <w:p w14:paraId="59F02BE9" w14:textId="77777777" w:rsidR="00076D19" w:rsidRDefault="00FB747D" w:rsidP="00357BD7">
      <w:pPr>
        <w:ind w:left="1440"/>
        <w:contextualSpacing/>
        <w:rPr>
          <w:rFonts w:asciiTheme="majorHAnsi" w:hAnsiTheme="majorHAnsi" w:cstheme="majorHAnsi"/>
          <w:szCs w:val="26"/>
          <w:lang w:val="vi-VN"/>
        </w:rPr>
      </w:pPr>
      <w:r w:rsidRPr="00CF329E">
        <w:rPr>
          <w:rFonts w:asciiTheme="majorHAnsi" w:hAnsiTheme="majorHAnsi" w:cstheme="majorHAnsi"/>
          <w:iCs/>
          <w:color w:val="000000"/>
          <w:szCs w:val="26"/>
          <w:shd w:val="clear" w:color="auto" w:fill="FFFFFF"/>
          <w:lang w:val="vi-VN"/>
        </w:rPr>
        <w:t xml:space="preserve">+ </w:t>
      </w:r>
      <w:r w:rsidR="00870C52">
        <w:rPr>
          <w:rFonts w:asciiTheme="majorHAnsi" w:hAnsiTheme="majorHAnsi" w:cstheme="majorHAnsi"/>
          <w:iCs/>
          <w:color w:val="000000"/>
          <w:szCs w:val="26"/>
          <w:shd w:val="clear" w:color="auto" w:fill="FFFFFF"/>
          <w:lang w:val="vi-VN"/>
        </w:rPr>
        <w:t>Bảng tính giá trị quyết toán Hợp đồng (gọi là quyết toán A-B), trong đó nêu rõ phần đã thanh toán và giá trị còn lại mà Bên giao thầu có trách nhiệm thanh toán cho Bên nhận thầ</w:t>
      </w:r>
      <w:r>
        <w:rPr>
          <w:rFonts w:asciiTheme="majorHAnsi" w:hAnsiTheme="majorHAnsi" w:cstheme="majorHAnsi"/>
          <w:iCs/>
          <w:color w:val="000000"/>
          <w:szCs w:val="26"/>
          <w:shd w:val="clear" w:color="auto" w:fill="FFFFFF"/>
          <w:lang w:val="vi-VN"/>
        </w:rPr>
        <w:t>u.</w:t>
      </w:r>
    </w:p>
    <w:p w14:paraId="6DD17696" w14:textId="77777777" w:rsidR="00076D19" w:rsidRDefault="00FB747D" w:rsidP="00357BD7">
      <w:pPr>
        <w:ind w:left="720" w:firstLine="720"/>
        <w:contextualSpacing/>
        <w:rPr>
          <w:rFonts w:asciiTheme="majorHAnsi" w:hAnsiTheme="majorHAnsi" w:cstheme="majorHAnsi"/>
          <w:szCs w:val="26"/>
          <w:lang w:val="vi-VN"/>
        </w:rPr>
      </w:pPr>
      <w:r w:rsidRPr="00CF329E">
        <w:rPr>
          <w:rFonts w:asciiTheme="majorHAnsi" w:hAnsiTheme="majorHAnsi" w:cstheme="majorHAnsi"/>
          <w:iCs/>
          <w:color w:val="000000"/>
          <w:szCs w:val="26"/>
          <w:shd w:val="clear" w:color="auto" w:fill="FFFFFF"/>
          <w:lang w:val="vi-VN"/>
        </w:rPr>
        <w:t xml:space="preserve">+ </w:t>
      </w:r>
      <w:r w:rsidR="00870C52">
        <w:rPr>
          <w:rFonts w:asciiTheme="majorHAnsi" w:hAnsiTheme="majorHAnsi" w:cstheme="majorHAnsi"/>
          <w:iCs/>
          <w:color w:val="000000"/>
          <w:szCs w:val="26"/>
          <w:shd w:val="clear" w:color="auto" w:fill="FFFFFF"/>
          <w:lang w:val="vi-VN"/>
        </w:rPr>
        <w:t>Hồ sơ hoàn công, nhật ký thi công xây dự</w:t>
      </w:r>
      <w:r>
        <w:rPr>
          <w:rFonts w:asciiTheme="majorHAnsi" w:hAnsiTheme="majorHAnsi" w:cstheme="majorHAnsi"/>
          <w:iCs/>
          <w:color w:val="000000"/>
          <w:szCs w:val="26"/>
          <w:shd w:val="clear" w:color="auto" w:fill="FFFFFF"/>
          <w:lang w:val="vi-VN"/>
        </w:rPr>
        <w:t>ng công trình.</w:t>
      </w:r>
    </w:p>
    <w:p w14:paraId="17BF5CBE" w14:textId="77777777" w:rsidR="00076D19" w:rsidRPr="00CF329E" w:rsidRDefault="00FB747D" w:rsidP="00357BD7">
      <w:pPr>
        <w:ind w:left="720" w:firstLine="720"/>
        <w:contextualSpacing/>
        <w:rPr>
          <w:rFonts w:asciiTheme="majorHAnsi" w:hAnsiTheme="majorHAnsi" w:cstheme="majorHAnsi"/>
          <w:szCs w:val="26"/>
          <w:lang w:val="vi-VN"/>
        </w:rPr>
      </w:pPr>
      <w:r w:rsidRPr="00CF329E">
        <w:rPr>
          <w:rFonts w:asciiTheme="majorHAnsi" w:hAnsiTheme="majorHAnsi" w:cstheme="majorHAnsi"/>
          <w:iCs/>
          <w:color w:val="000000"/>
          <w:szCs w:val="26"/>
          <w:shd w:val="clear" w:color="auto" w:fill="FFFFFF"/>
          <w:lang w:val="vi-VN"/>
        </w:rPr>
        <w:t xml:space="preserve">+ </w:t>
      </w:r>
      <w:r w:rsidR="00870C52">
        <w:rPr>
          <w:rFonts w:asciiTheme="majorHAnsi" w:hAnsiTheme="majorHAnsi" w:cstheme="majorHAnsi"/>
          <w:iCs/>
          <w:color w:val="000000"/>
          <w:szCs w:val="26"/>
          <w:shd w:val="clear" w:color="auto" w:fill="FFFFFF"/>
          <w:lang w:val="vi-VN"/>
        </w:rPr>
        <w:t>Các tài liệu khác theo thỏa thuận trong Hợp đồng (nếu có)</w:t>
      </w:r>
      <w:r w:rsidRPr="00CF329E">
        <w:rPr>
          <w:rFonts w:asciiTheme="majorHAnsi" w:hAnsiTheme="majorHAnsi" w:cstheme="majorHAnsi"/>
          <w:iCs/>
          <w:color w:val="000000"/>
          <w:szCs w:val="26"/>
          <w:shd w:val="clear" w:color="auto" w:fill="FFFFFF"/>
          <w:lang w:val="vi-VN"/>
        </w:rPr>
        <w:t>.</w:t>
      </w:r>
    </w:p>
    <w:p w14:paraId="2355AF6E" w14:textId="77777777" w:rsidR="00076D19" w:rsidRPr="00FB747D" w:rsidRDefault="00870C52" w:rsidP="007C3255">
      <w:pPr>
        <w:pStyle w:val="ListParagraph"/>
        <w:numPr>
          <w:ilvl w:val="0"/>
          <w:numId w:val="6"/>
        </w:numPr>
        <w:spacing w:after="120" w:line="360" w:lineRule="auto"/>
        <w:rPr>
          <w:rFonts w:asciiTheme="majorHAnsi" w:hAnsiTheme="majorHAnsi" w:cstheme="majorHAnsi"/>
          <w:sz w:val="26"/>
          <w:szCs w:val="26"/>
          <w:lang w:val="vi-VN"/>
        </w:rPr>
      </w:pPr>
      <w:r w:rsidRPr="00FB747D">
        <w:rPr>
          <w:rFonts w:asciiTheme="majorHAnsi" w:hAnsiTheme="majorHAnsi" w:cstheme="majorHAnsi"/>
          <w:iCs/>
          <w:color w:val="000000"/>
          <w:sz w:val="26"/>
          <w:szCs w:val="26"/>
          <w:shd w:val="clear" w:color="auto" w:fill="FFFFFF"/>
          <w:lang w:val="vi-VN"/>
        </w:rPr>
        <w:t>Thời hạn Bên nhận thầu giao nộp hồ sơ quyết toán Hợp đồng không được quá ….. ngày kể từ ngày nghiệm thu hoàn thành toàn bộ nội dung công việc cần thực hiện theo Hợp đồng, bao gồm cả công việc phát sinh (nếu có)</w:t>
      </w:r>
      <w:r w:rsidRPr="00CF329E">
        <w:rPr>
          <w:rFonts w:asciiTheme="majorHAnsi" w:hAnsiTheme="majorHAnsi" w:cstheme="majorHAnsi"/>
          <w:iCs/>
          <w:color w:val="000000"/>
          <w:sz w:val="26"/>
          <w:szCs w:val="26"/>
          <w:shd w:val="clear" w:color="auto" w:fill="FFFFFF"/>
          <w:lang w:val="vi-VN"/>
        </w:rPr>
        <w:t>.</w:t>
      </w:r>
    </w:p>
    <w:p w14:paraId="2937D09A" w14:textId="77777777" w:rsidR="00076D19" w:rsidRPr="00FB747D" w:rsidRDefault="00E942EF" w:rsidP="00E942EF">
      <w:pPr>
        <w:pStyle w:val="Heading3"/>
        <w:numPr>
          <w:ilvl w:val="0"/>
          <w:numId w:val="0"/>
        </w:numPr>
        <w:ind w:left="567"/>
        <w:rPr>
          <w:lang w:val="vi-VN"/>
        </w:rPr>
      </w:pPr>
      <w:r w:rsidRPr="00CF329E">
        <w:rPr>
          <w:lang w:val="vi-VN"/>
        </w:rPr>
        <w:t xml:space="preserve">1.3) </w:t>
      </w:r>
      <w:r w:rsidR="00870C52" w:rsidRPr="00FB747D">
        <w:rPr>
          <w:lang w:val="vi-VN"/>
        </w:rPr>
        <w:t>Căn cứ vào Điều 22  NĐ  37/2015/NĐ-CP quy định thanh – quyết toán hợp đồng như sau :</w:t>
      </w:r>
    </w:p>
    <w:p w14:paraId="5D4A5BEA" w14:textId="77777777" w:rsidR="00076D19" w:rsidRPr="00FB747D" w:rsidRDefault="00870C52" w:rsidP="007C3255">
      <w:pPr>
        <w:pStyle w:val="ListParagraph"/>
        <w:numPr>
          <w:ilvl w:val="0"/>
          <w:numId w:val="6"/>
        </w:numPr>
        <w:spacing w:after="120" w:line="360" w:lineRule="auto"/>
        <w:rPr>
          <w:rFonts w:asciiTheme="majorHAnsi" w:hAnsiTheme="majorHAnsi" w:cstheme="majorHAnsi"/>
          <w:sz w:val="26"/>
          <w:szCs w:val="26"/>
          <w:lang w:val="vi-VN"/>
        </w:rPr>
      </w:pPr>
      <w:r w:rsidRPr="00FB747D">
        <w:rPr>
          <w:rFonts w:asciiTheme="majorHAnsi" w:hAnsiTheme="majorHAnsi" w:cstheme="majorHAnsi"/>
          <w:color w:val="000000"/>
          <w:sz w:val="26"/>
          <w:szCs w:val="26"/>
          <w:shd w:val="clear" w:color="auto" w:fill="FFFFFF"/>
          <w:lang w:val="vi-VN"/>
        </w:rPr>
        <w:t>Quyết toán hợp đồng là việc xác định tổng giá trị cuối cùng của hợp đồng xây dựng mà bên giao thầu có trách nhiệm thanh toán cho bên nhận thầu khi bên nhận thầu hoàn thành tất cả các công việc theo thỏa thuận trong hợp đồng.</w:t>
      </w:r>
    </w:p>
    <w:p w14:paraId="08B51426" w14:textId="77777777" w:rsidR="00076D19" w:rsidRPr="00FB747D" w:rsidRDefault="00870C52" w:rsidP="007C3255">
      <w:pPr>
        <w:pStyle w:val="ListParagraph"/>
        <w:numPr>
          <w:ilvl w:val="0"/>
          <w:numId w:val="6"/>
        </w:numPr>
        <w:spacing w:after="120" w:line="360" w:lineRule="auto"/>
        <w:rPr>
          <w:rFonts w:asciiTheme="majorHAnsi" w:hAnsiTheme="majorHAnsi" w:cstheme="majorHAnsi"/>
          <w:sz w:val="26"/>
          <w:szCs w:val="26"/>
          <w:lang w:val="vi-VN"/>
        </w:rPr>
      </w:pPr>
      <w:r w:rsidRPr="00FB747D">
        <w:rPr>
          <w:rFonts w:asciiTheme="majorHAnsi" w:hAnsiTheme="majorHAnsi" w:cstheme="majorHAnsi"/>
          <w:color w:val="000000"/>
          <w:sz w:val="26"/>
          <w:szCs w:val="26"/>
          <w:shd w:val="clear" w:color="auto" w:fill="FFFFFF"/>
          <w:lang w:val="vi-VN"/>
        </w:rPr>
        <w:t>Hồ sơ quyết toán hợp đồng do bên nhận thầu lập phù hợp với từng loại hợp đồng và giá hợp đồng. Nội dung của hồ sơ quyết toán hợp đồng xây dựng phải phù hợp với các thỏa thuận trong hợp đồng, bao gồm các tài liệu sau:</w:t>
      </w:r>
    </w:p>
    <w:p w14:paraId="25D2BE1D" w14:textId="77777777" w:rsidR="00076D19" w:rsidRDefault="00FB747D" w:rsidP="00357BD7">
      <w:pPr>
        <w:ind w:left="1440"/>
        <w:contextualSpacing/>
        <w:rPr>
          <w:rFonts w:asciiTheme="majorHAnsi" w:hAnsiTheme="majorHAnsi" w:cstheme="majorHAnsi"/>
          <w:szCs w:val="26"/>
          <w:lang w:val="vi-VN"/>
        </w:rPr>
      </w:pPr>
      <w:r w:rsidRPr="00CF329E">
        <w:rPr>
          <w:rFonts w:asciiTheme="majorHAnsi" w:hAnsiTheme="majorHAnsi" w:cstheme="majorHAnsi"/>
          <w:color w:val="000000"/>
          <w:szCs w:val="26"/>
          <w:shd w:val="clear" w:color="auto" w:fill="FFFFFF"/>
          <w:lang w:val="vi-VN"/>
        </w:rPr>
        <w:t xml:space="preserve">+ </w:t>
      </w:r>
      <w:r w:rsidR="00870C52">
        <w:rPr>
          <w:rFonts w:asciiTheme="majorHAnsi" w:hAnsiTheme="majorHAnsi" w:cstheme="majorHAnsi"/>
          <w:color w:val="000000"/>
          <w:szCs w:val="26"/>
          <w:shd w:val="clear" w:color="auto" w:fill="FFFFFF"/>
          <w:lang w:val="vi-VN"/>
        </w:rPr>
        <w:t xml:space="preserve">Biên bản nghiệm thu hoàn thành toàn bộ công việc thuộc phạm vi hợp </w:t>
      </w:r>
      <w:r w:rsidRPr="00CF329E">
        <w:rPr>
          <w:rFonts w:asciiTheme="majorHAnsi" w:hAnsiTheme="majorHAnsi" w:cstheme="majorHAnsi"/>
          <w:color w:val="000000"/>
          <w:szCs w:val="26"/>
          <w:shd w:val="clear" w:color="auto" w:fill="FFFFFF"/>
          <w:lang w:val="vi-VN"/>
        </w:rPr>
        <w:t xml:space="preserve">  </w:t>
      </w:r>
      <w:r w:rsidR="00870C52">
        <w:rPr>
          <w:rFonts w:asciiTheme="majorHAnsi" w:hAnsiTheme="majorHAnsi" w:cstheme="majorHAnsi"/>
          <w:color w:val="000000"/>
          <w:szCs w:val="26"/>
          <w:shd w:val="clear" w:color="auto" w:fill="FFFFFF"/>
          <w:lang w:val="vi-VN"/>
        </w:rPr>
        <w:t>đồng và công việc phát sinh ngoài phạm vi hợp đồng.</w:t>
      </w:r>
    </w:p>
    <w:p w14:paraId="20D41CE1" w14:textId="77777777" w:rsidR="00076D19" w:rsidRDefault="00FB747D" w:rsidP="00357BD7">
      <w:pPr>
        <w:ind w:left="1440"/>
        <w:contextualSpacing/>
        <w:rPr>
          <w:rFonts w:asciiTheme="majorHAnsi" w:hAnsiTheme="majorHAnsi" w:cstheme="majorHAnsi"/>
          <w:szCs w:val="26"/>
          <w:lang w:val="vi-VN"/>
        </w:rPr>
      </w:pPr>
      <w:r w:rsidRPr="00CF329E">
        <w:rPr>
          <w:rFonts w:asciiTheme="majorHAnsi" w:hAnsiTheme="majorHAnsi" w:cstheme="majorHAnsi"/>
          <w:color w:val="000000"/>
          <w:szCs w:val="26"/>
          <w:shd w:val="clear" w:color="auto" w:fill="FFFFFF"/>
          <w:lang w:val="vi-VN"/>
        </w:rPr>
        <w:t xml:space="preserve">+ </w:t>
      </w:r>
      <w:r w:rsidR="00870C52">
        <w:rPr>
          <w:rFonts w:asciiTheme="majorHAnsi" w:hAnsiTheme="majorHAnsi" w:cstheme="majorHAnsi"/>
          <w:color w:val="000000"/>
          <w:szCs w:val="26"/>
          <w:shd w:val="clear" w:color="auto" w:fill="FFFFFF"/>
          <w:lang w:val="vi-VN"/>
        </w:rPr>
        <w:t>Bảng tính giá trị quyết toán hợp đồng xây dựng (gọi là quyết toán A-B), trong đó nêu rõ giá trị công việc hoàn thành theo hợp đồng; giá trị khối lượng công việc phát sinh (nếu có) ngoài phạm vi công việc theo hợp đồng đã ký, giá trị đã thanh toán hoặc tạm thanh toán và giá trị còn lại mà bên giao thầu có trách nhiệm thanh toán cho bên nhận thầu.</w:t>
      </w:r>
    </w:p>
    <w:p w14:paraId="04649C03" w14:textId="77777777" w:rsidR="00076D19" w:rsidRDefault="00FB747D" w:rsidP="00357BD7">
      <w:pPr>
        <w:ind w:left="1440"/>
        <w:contextualSpacing/>
        <w:rPr>
          <w:rFonts w:asciiTheme="majorHAnsi" w:hAnsiTheme="majorHAnsi" w:cstheme="majorHAnsi"/>
          <w:szCs w:val="26"/>
          <w:lang w:val="vi-VN"/>
        </w:rPr>
      </w:pPr>
      <w:r w:rsidRPr="00CF329E">
        <w:rPr>
          <w:rFonts w:asciiTheme="majorHAnsi" w:hAnsiTheme="majorHAnsi" w:cstheme="majorHAnsi"/>
          <w:color w:val="000000"/>
          <w:szCs w:val="26"/>
          <w:shd w:val="clear" w:color="auto" w:fill="FFFFFF"/>
          <w:lang w:val="vi-VN"/>
        </w:rPr>
        <w:t xml:space="preserve">+ </w:t>
      </w:r>
      <w:r w:rsidR="00870C52">
        <w:rPr>
          <w:rFonts w:asciiTheme="majorHAnsi" w:hAnsiTheme="majorHAnsi" w:cstheme="majorHAnsi"/>
          <w:color w:val="000000"/>
          <w:szCs w:val="26"/>
          <w:shd w:val="clear" w:color="auto" w:fill="FFFFFF"/>
          <w:lang w:val="vi-VN"/>
        </w:rPr>
        <w:t>Hồ sơ hoàn công, nhật ký thi công xây dựng công trình đối với hợp đồng có công việc thi công xây dựng.</w:t>
      </w:r>
    </w:p>
    <w:p w14:paraId="22C1E261" w14:textId="77777777" w:rsidR="00076D19" w:rsidRDefault="00FB747D" w:rsidP="00357BD7">
      <w:pPr>
        <w:ind w:left="720" w:firstLine="720"/>
        <w:contextualSpacing/>
        <w:rPr>
          <w:rFonts w:asciiTheme="majorHAnsi" w:hAnsiTheme="majorHAnsi" w:cstheme="majorHAnsi"/>
          <w:szCs w:val="26"/>
          <w:lang w:val="vi-VN"/>
        </w:rPr>
      </w:pPr>
      <w:r w:rsidRPr="00CF329E">
        <w:rPr>
          <w:rFonts w:asciiTheme="majorHAnsi" w:hAnsiTheme="majorHAnsi" w:cstheme="majorHAnsi"/>
          <w:color w:val="000000"/>
          <w:szCs w:val="26"/>
          <w:shd w:val="clear" w:color="auto" w:fill="FFFFFF"/>
          <w:lang w:val="vi-VN"/>
        </w:rPr>
        <w:t xml:space="preserve">+ </w:t>
      </w:r>
      <w:r w:rsidR="00870C52">
        <w:rPr>
          <w:rFonts w:asciiTheme="majorHAnsi" w:hAnsiTheme="majorHAnsi" w:cstheme="majorHAnsi"/>
          <w:color w:val="000000"/>
          <w:szCs w:val="26"/>
          <w:shd w:val="clear" w:color="auto" w:fill="FFFFFF"/>
          <w:lang w:val="vi-VN"/>
        </w:rPr>
        <w:t>Các tài liệu khác theo thỏa thuận trong hợp đồng.</w:t>
      </w:r>
    </w:p>
    <w:p w14:paraId="03165B10" w14:textId="77777777" w:rsidR="00FB747D" w:rsidRPr="00CF329E" w:rsidRDefault="00357BD7" w:rsidP="00E942EF">
      <w:pPr>
        <w:pStyle w:val="Heading2"/>
        <w:rPr>
          <w:lang w:val="vi-VN"/>
        </w:rPr>
      </w:pPr>
      <w:r w:rsidRPr="00CF329E">
        <w:rPr>
          <w:lang w:val="vi-VN"/>
        </w:rPr>
        <w:lastRenderedPageBreak/>
        <w:t xml:space="preserve">2. </w:t>
      </w:r>
      <w:r w:rsidR="00870C52" w:rsidRPr="00CF329E">
        <w:rPr>
          <w:lang w:val="vi-VN"/>
        </w:rPr>
        <w:t>Quy Trình Hồ Sơ Thanh _ Quyết Toán</w:t>
      </w:r>
    </w:p>
    <w:p w14:paraId="0BB034A8" w14:textId="77777777" w:rsidR="00076D19" w:rsidRPr="00CF329E" w:rsidRDefault="00870C52" w:rsidP="00E942EF">
      <w:pPr>
        <w:pStyle w:val="Heading3"/>
        <w:rPr>
          <w:lang w:val="vi-VN"/>
        </w:rPr>
      </w:pPr>
      <w:r w:rsidRPr="00CF329E">
        <w:rPr>
          <w:lang w:val="vi-VN"/>
        </w:rPr>
        <w:t>Hồ Sơ Thanh _Quyết Toán Là Gì</w:t>
      </w:r>
    </w:p>
    <w:p w14:paraId="01E0BB39" w14:textId="77777777" w:rsidR="00076D19" w:rsidRPr="00305FCE" w:rsidRDefault="00870C52" w:rsidP="007C3255">
      <w:pPr>
        <w:pStyle w:val="ListParagraph"/>
        <w:widowControl w:val="0"/>
        <w:numPr>
          <w:ilvl w:val="0"/>
          <w:numId w:val="8"/>
        </w:numPr>
        <w:tabs>
          <w:tab w:val="left" w:pos="6468"/>
        </w:tabs>
        <w:spacing w:after="120" w:line="360" w:lineRule="auto"/>
        <w:ind w:hanging="357"/>
        <w:rPr>
          <w:rFonts w:asciiTheme="majorHAnsi" w:hAnsiTheme="majorHAnsi" w:cstheme="majorHAnsi"/>
          <w:sz w:val="26"/>
          <w:szCs w:val="26"/>
        </w:rPr>
      </w:pPr>
      <w:proofErr w:type="spellStart"/>
      <w:r w:rsidRPr="00305FCE">
        <w:rPr>
          <w:rFonts w:asciiTheme="majorHAnsi" w:hAnsiTheme="majorHAnsi" w:cstheme="majorHAnsi"/>
          <w:sz w:val="26"/>
          <w:szCs w:val="26"/>
        </w:rPr>
        <w:t>Là</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việc</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xác</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định</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tổng</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giá</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trị</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cuối</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cùng</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của</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hợp</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đồng</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xây</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dựng</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mà</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bên</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giao</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thầu</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có</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trách</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nhiệm</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thanh</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toán</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cho</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bên</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nhận</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thầu</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khi</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bên</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nhận</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thầu</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hoàn</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thành</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tất</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cả</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các</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công</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việc</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theo</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thỏa</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thuận</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trong</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hợp</w:t>
      </w:r>
      <w:proofErr w:type="spellEnd"/>
      <w:r w:rsidRPr="00305FCE">
        <w:rPr>
          <w:rFonts w:asciiTheme="majorHAnsi" w:hAnsiTheme="majorHAnsi" w:cstheme="majorHAnsi"/>
          <w:sz w:val="26"/>
          <w:szCs w:val="26"/>
        </w:rPr>
        <w:t xml:space="preserve"> </w:t>
      </w:r>
      <w:proofErr w:type="spellStart"/>
      <w:proofErr w:type="gramStart"/>
      <w:r w:rsidRPr="00305FCE">
        <w:rPr>
          <w:rFonts w:asciiTheme="majorHAnsi" w:hAnsiTheme="majorHAnsi" w:cstheme="majorHAnsi"/>
          <w:sz w:val="26"/>
          <w:szCs w:val="26"/>
        </w:rPr>
        <w:t>đồng</w:t>
      </w:r>
      <w:proofErr w:type="spellEnd"/>
      <w:r w:rsidRPr="00305FCE">
        <w:rPr>
          <w:rFonts w:asciiTheme="majorHAnsi" w:hAnsiTheme="majorHAnsi" w:cstheme="majorHAnsi"/>
          <w:sz w:val="26"/>
          <w:szCs w:val="26"/>
        </w:rPr>
        <w:t xml:space="preserve"> .</w:t>
      </w:r>
      <w:proofErr w:type="gram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Hồ</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sơ</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thanh</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quyết_toán</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gồm</w:t>
      </w:r>
      <w:proofErr w:type="spellEnd"/>
      <w:r w:rsidRPr="00305FCE">
        <w:rPr>
          <w:rFonts w:asciiTheme="majorHAnsi" w:hAnsiTheme="majorHAnsi" w:cstheme="majorHAnsi"/>
          <w:sz w:val="26"/>
          <w:szCs w:val="26"/>
        </w:rPr>
        <w:t xml:space="preserve"> 2 </w:t>
      </w:r>
      <w:proofErr w:type="spellStart"/>
      <w:r w:rsidRPr="00305FCE">
        <w:rPr>
          <w:rFonts w:asciiTheme="majorHAnsi" w:hAnsiTheme="majorHAnsi" w:cstheme="majorHAnsi"/>
          <w:sz w:val="26"/>
          <w:szCs w:val="26"/>
        </w:rPr>
        <w:t>phần</w:t>
      </w:r>
      <w:proofErr w:type="spellEnd"/>
      <w:r w:rsidRPr="00305FCE">
        <w:rPr>
          <w:rFonts w:asciiTheme="majorHAnsi" w:hAnsiTheme="majorHAnsi" w:cstheme="majorHAnsi"/>
          <w:sz w:val="26"/>
          <w:szCs w:val="26"/>
        </w:rPr>
        <w:t xml:space="preserve"> : </w:t>
      </w:r>
      <w:proofErr w:type="spellStart"/>
      <w:r w:rsidRPr="00305FCE">
        <w:rPr>
          <w:rFonts w:asciiTheme="majorHAnsi" w:hAnsiTheme="majorHAnsi" w:cstheme="majorHAnsi"/>
          <w:sz w:val="26"/>
          <w:szCs w:val="26"/>
        </w:rPr>
        <w:t>Hồ</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sơ</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thanh</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toán</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va</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hồ</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sơ</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quyết</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toán</w:t>
      </w:r>
      <w:proofErr w:type="spellEnd"/>
    </w:p>
    <w:p w14:paraId="257B27EE" w14:textId="77777777" w:rsidR="00076D19" w:rsidRPr="00305FCE" w:rsidRDefault="00E942EF" w:rsidP="00E942EF">
      <w:pPr>
        <w:pStyle w:val="Heading3"/>
        <w:numPr>
          <w:ilvl w:val="0"/>
          <w:numId w:val="0"/>
        </w:numPr>
        <w:ind w:left="567"/>
      </w:pPr>
      <w:proofErr w:type="gramStart"/>
      <w:r>
        <w:t>2.2)</w:t>
      </w:r>
      <w:proofErr w:type="spellStart"/>
      <w:r w:rsidR="00870C52" w:rsidRPr="00305FCE">
        <w:t>Hồ</w:t>
      </w:r>
      <w:proofErr w:type="spellEnd"/>
      <w:proofErr w:type="gramEnd"/>
      <w:r w:rsidR="00870C52" w:rsidRPr="00305FCE">
        <w:t xml:space="preserve"> </w:t>
      </w:r>
      <w:proofErr w:type="spellStart"/>
      <w:r w:rsidR="00870C52" w:rsidRPr="00305FCE">
        <w:t>Sơ</w:t>
      </w:r>
      <w:proofErr w:type="spellEnd"/>
      <w:r w:rsidR="00870C52" w:rsidRPr="00305FCE">
        <w:t xml:space="preserve"> Thanh </w:t>
      </w:r>
      <w:proofErr w:type="spellStart"/>
      <w:r w:rsidR="00870C52" w:rsidRPr="00305FCE">
        <w:t>Toán</w:t>
      </w:r>
      <w:proofErr w:type="spellEnd"/>
      <w:r w:rsidR="00870C52" w:rsidRPr="00305FCE">
        <w:t xml:space="preserve"> </w:t>
      </w:r>
      <w:proofErr w:type="spellStart"/>
      <w:r w:rsidR="00870C52" w:rsidRPr="00305FCE">
        <w:t>Gồm</w:t>
      </w:r>
      <w:proofErr w:type="spellEnd"/>
    </w:p>
    <w:p w14:paraId="00B7A2D2" w14:textId="77777777" w:rsidR="00076D19" w:rsidRPr="00305FCE" w:rsidRDefault="00870C52" w:rsidP="007C3255">
      <w:pPr>
        <w:pStyle w:val="ListParagraph"/>
        <w:widowControl w:val="0"/>
        <w:numPr>
          <w:ilvl w:val="0"/>
          <w:numId w:val="8"/>
        </w:numPr>
        <w:tabs>
          <w:tab w:val="left" w:pos="6468"/>
        </w:tabs>
        <w:spacing w:after="120" w:line="360" w:lineRule="auto"/>
        <w:ind w:hanging="357"/>
        <w:rPr>
          <w:rFonts w:asciiTheme="majorHAnsi" w:hAnsiTheme="majorHAnsi" w:cstheme="majorHAnsi"/>
          <w:sz w:val="26"/>
          <w:szCs w:val="26"/>
        </w:rPr>
      </w:pPr>
      <w:proofErr w:type="spellStart"/>
      <w:r w:rsidRPr="00305FCE">
        <w:rPr>
          <w:rFonts w:asciiTheme="majorHAnsi" w:hAnsiTheme="majorHAnsi" w:cstheme="majorHAnsi"/>
          <w:sz w:val="26"/>
          <w:szCs w:val="26"/>
        </w:rPr>
        <w:t>Hợp</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đồ</w:t>
      </w:r>
      <w:r w:rsidR="00305FCE" w:rsidRPr="00305FCE">
        <w:rPr>
          <w:rFonts w:asciiTheme="majorHAnsi" w:hAnsiTheme="majorHAnsi" w:cstheme="majorHAnsi"/>
          <w:sz w:val="26"/>
          <w:szCs w:val="26"/>
        </w:rPr>
        <w:t>ng</w:t>
      </w:r>
      <w:proofErr w:type="spellEnd"/>
      <w:r w:rsidR="00305FCE" w:rsidRPr="00305FCE">
        <w:rPr>
          <w:rFonts w:asciiTheme="majorHAnsi" w:hAnsiTheme="majorHAnsi" w:cstheme="majorHAnsi"/>
          <w:sz w:val="26"/>
          <w:szCs w:val="26"/>
        </w:rPr>
        <w:t xml:space="preserve"> </w:t>
      </w:r>
      <w:proofErr w:type="spellStart"/>
      <w:r w:rsidR="00305FCE" w:rsidRPr="00305FCE">
        <w:rPr>
          <w:rFonts w:asciiTheme="majorHAnsi" w:hAnsiTheme="majorHAnsi" w:cstheme="majorHAnsi"/>
          <w:sz w:val="26"/>
          <w:szCs w:val="26"/>
        </w:rPr>
        <w:t>đã</w:t>
      </w:r>
      <w:proofErr w:type="spellEnd"/>
      <w:r w:rsidR="00305FCE" w:rsidRPr="00305FCE">
        <w:rPr>
          <w:rFonts w:asciiTheme="majorHAnsi" w:hAnsiTheme="majorHAnsi" w:cstheme="majorHAnsi"/>
          <w:sz w:val="26"/>
          <w:szCs w:val="26"/>
        </w:rPr>
        <w:t xml:space="preserve"> </w:t>
      </w:r>
      <w:proofErr w:type="spellStart"/>
      <w:r w:rsidR="00305FCE" w:rsidRPr="00305FCE">
        <w:rPr>
          <w:rFonts w:asciiTheme="majorHAnsi" w:hAnsiTheme="majorHAnsi" w:cstheme="majorHAnsi"/>
          <w:sz w:val="26"/>
          <w:szCs w:val="26"/>
        </w:rPr>
        <w:t>ký</w:t>
      </w:r>
      <w:proofErr w:type="spellEnd"/>
      <w:r w:rsidR="00305FCE" w:rsidRPr="00305FCE">
        <w:rPr>
          <w:rFonts w:asciiTheme="majorHAnsi" w:hAnsiTheme="majorHAnsi" w:cstheme="majorHAnsi"/>
          <w:sz w:val="26"/>
          <w:szCs w:val="26"/>
        </w:rPr>
        <w:t xml:space="preserve">: </w:t>
      </w:r>
      <w:proofErr w:type="spellStart"/>
      <w:r w:rsidR="00305FCE" w:rsidRPr="00305FCE">
        <w:rPr>
          <w:rFonts w:asciiTheme="majorHAnsi" w:hAnsiTheme="majorHAnsi" w:cstheme="majorHAnsi"/>
          <w:sz w:val="26"/>
          <w:szCs w:val="26"/>
        </w:rPr>
        <w:t>L</w:t>
      </w:r>
      <w:r w:rsidRPr="00305FCE">
        <w:rPr>
          <w:rFonts w:asciiTheme="majorHAnsi" w:hAnsiTheme="majorHAnsi" w:cstheme="majorHAnsi"/>
          <w:sz w:val="26"/>
          <w:szCs w:val="26"/>
        </w:rPr>
        <w:t>à</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hợp</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đồng</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mà</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hai</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bên</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chủ</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đầu</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tư</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và</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nhà</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thầu</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đã</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thỏa</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thuận</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và</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ký</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kết</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với</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nhau</w:t>
      </w:r>
      <w:proofErr w:type="spellEnd"/>
    </w:p>
    <w:p w14:paraId="1FEE0F35" w14:textId="77777777" w:rsidR="00076D19" w:rsidRPr="00305FCE" w:rsidRDefault="00870C52" w:rsidP="007C3255">
      <w:pPr>
        <w:pStyle w:val="ListParagraph"/>
        <w:widowControl w:val="0"/>
        <w:numPr>
          <w:ilvl w:val="0"/>
          <w:numId w:val="8"/>
        </w:numPr>
        <w:tabs>
          <w:tab w:val="left" w:pos="6468"/>
        </w:tabs>
        <w:spacing w:after="120" w:line="360" w:lineRule="auto"/>
        <w:ind w:hanging="357"/>
        <w:rPr>
          <w:rFonts w:asciiTheme="majorHAnsi" w:hAnsiTheme="majorHAnsi" w:cstheme="majorHAnsi"/>
          <w:sz w:val="26"/>
          <w:szCs w:val="26"/>
        </w:rPr>
      </w:pPr>
      <w:proofErr w:type="spellStart"/>
      <w:r w:rsidRPr="00305FCE">
        <w:rPr>
          <w:rFonts w:asciiTheme="majorHAnsi" w:hAnsiTheme="majorHAnsi" w:cstheme="majorHAnsi"/>
          <w:sz w:val="26"/>
          <w:szCs w:val="26"/>
        </w:rPr>
        <w:t>Hồ</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sơ</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thiết</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kế</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bản</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vẽ</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thi</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công</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dã</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phê</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duyệ</w:t>
      </w:r>
      <w:r w:rsidR="00305FCE">
        <w:rPr>
          <w:rFonts w:asciiTheme="majorHAnsi" w:hAnsiTheme="majorHAnsi" w:cstheme="majorHAnsi"/>
          <w:sz w:val="26"/>
          <w:szCs w:val="26"/>
        </w:rPr>
        <w:t>t</w:t>
      </w:r>
      <w:proofErr w:type="spellEnd"/>
      <w:r w:rsid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Là</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hồ</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sơ</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bản</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vẽ</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của</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toàn</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bộ</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dự</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án</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đã</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được</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đóng</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dấu</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phê</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duyệt</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của</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bên</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nhà</w:t>
      </w:r>
      <w:proofErr w:type="spellEnd"/>
      <w:r w:rsidRPr="00305FCE">
        <w:rPr>
          <w:rFonts w:asciiTheme="majorHAnsi" w:hAnsiTheme="majorHAnsi" w:cstheme="majorHAnsi"/>
          <w:sz w:val="26"/>
          <w:szCs w:val="26"/>
        </w:rPr>
        <w:t xml:space="preserve"> </w:t>
      </w:r>
      <w:proofErr w:type="spellStart"/>
      <w:proofErr w:type="gramStart"/>
      <w:r w:rsidRPr="00305FCE">
        <w:rPr>
          <w:rFonts w:asciiTheme="majorHAnsi" w:hAnsiTheme="majorHAnsi" w:cstheme="majorHAnsi"/>
          <w:sz w:val="26"/>
          <w:szCs w:val="26"/>
        </w:rPr>
        <w:t>thầu</w:t>
      </w:r>
      <w:proofErr w:type="spellEnd"/>
      <w:r w:rsidRPr="00305FCE">
        <w:rPr>
          <w:rFonts w:asciiTheme="majorHAnsi" w:hAnsiTheme="majorHAnsi" w:cstheme="majorHAnsi"/>
          <w:sz w:val="26"/>
          <w:szCs w:val="26"/>
        </w:rPr>
        <w:t xml:space="preserve"> .</w:t>
      </w:r>
      <w:proofErr w:type="gramEnd"/>
    </w:p>
    <w:p w14:paraId="0ACA3196" w14:textId="77777777" w:rsidR="00F653B3" w:rsidRDefault="00870C52" w:rsidP="00F653B3">
      <w:pPr>
        <w:pStyle w:val="ListParagraph"/>
        <w:widowControl w:val="0"/>
        <w:tabs>
          <w:tab w:val="left" w:pos="6468"/>
        </w:tabs>
        <w:spacing w:line="360" w:lineRule="auto"/>
        <w:ind w:left="2203"/>
        <w:rPr>
          <w:rFonts w:asciiTheme="majorHAnsi" w:hAnsiTheme="majorHAnsi" w:cstheme="majorHAnsi"/>
          <w:sz w:val="26"/>
          <w:szCs w:val="26"/>
        </w:rPr>
      </w:pPr>
      <w:r>
        <w:rPr>
          <w:rFonts w:asciiTheme="majorHAnsi" w:hAnsiTheme="majorHAnsi" w:cstheme="majorHAnsi"/>
          <w:noProof/>
          <w:lang w:val="vi-VN" w:eastAsia="vi-VN"/>
        </w:rPr>
        <w:drawing>
          <wp:inline distT="0" distB="0" distL="0" distR="0" wp14:anchorId="06ACAC5A" wp14:editId="295C9BFD">
            <wp:extent cx="2971800" cy="15335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26"/>
                    <a:stretch>
                      <a:fillRect/>
                    </a:stretch>
                  </pic:blipFill>
                  <pic:spPr>
                    <a:xfrm>
                      <a:off x="0" y="0"/>
                      <a:ext cx="2971800" cy="1533525"/>
                    </a:xfrm>
                    <a:prstGeom prst="rect">
                      <a:avLst/>
                    </a:prstGeom>
                  </pic:spPr>
                </pic:pic>
              </a:graphicData>
            </a:graphic>
          </wp:inline>
        </w:drawing>
      </w:r>
    </w:p>
    <w:p w14:paraId="09DCF17E" w14:textId="77777777" w:rsidR="00F653B3" w:rsidRDefault="00870C52" w:rsidP="007C3255">
      <w:pPr>
        <w:pStyle w:val="ListParagraph"/>
        <w:widowControl w:val="0"/>
        <w:numPr>
          <w:ilvl w:val="0"/>
          <w:numId w:val="9"/>
        </w:numPr>
        <w:tabs>
          <w:tab w:val="left" w:pos="6468"/>
        </w:tabs>
        <w:spacing w:after="120" w:line="360" w:lineRule="auto"/>
        <w:rPr>
          <w:rFonts w:asciiTheme="majorHAnsi" w:hAnsiTheme="majorHAnsi" w:cstheme="majorHAnsi"/>
          <w:sz w:val="26"/>
          <w:szCs w:val="26"/>
        </w:rPr>
      </w:pPr>
      <w:proofErr w:type="spellStart"/>
      <w:r w:rsidRPr="00F653B3">
        <w:rPr>
          <w:rFonts w:asciiTheme="majorHAnsi" w:hAnsiTheme="majorHAnsi" w:cstheme="majorHAnsi"/>
          <w:sz w:val="26"/>
          <w:szCs w:val="26"/>
        </w:rPr>
        <w:t>Hồ</w:t>
      </w:r>
      <w:proofErr w:type="spellEnd"/>
      <w:r w:rsidRPr="00F653B3">
        <w:rPr>
          <w:rFonts w:asciiTheme="majorHAnsi" w:hAnsiTheme="majorHAnsi" w:cstheme="majorHAnsi"/>
          <w:sz w:val="26"/>
          <w:szCs w:val="26"/>
        </w:rPr>
        <w:t xml:space="preserve"> </w:t>
      </w:r>
      <w:proofErr w:type="spellStart"/>
      <w:r w:rsidRPr="00F653B3">
        <w:rPr>
          <w:rFonts w:asciiTheme="majorHAnsi" w:hAnsiTheme="majorHAnsi" w:cstheme="majorHAnsi"/>
          <w:sz w:val="26"/>
          <w:szCs w:val="26"/>
        </w:rPr>
        <w:t>sơ</w:t>
      </w:r>
      <w:proofErr w:type="spellEnd"/>
      <w:r w:rsidRPr="00F653B3">
        <w:rPr>
          <w:rFonts w:asciiTheme="majorHAnsi" w:hAnsiTheme="majorHAnsi" w:cstheme="majorHAnsi"/>
          <w:sz w:val="26"/>
          <w:szCs w:val="26"/>
        </w:rPr>
        <w:t xml:space="preserve"> </w:t>
      </w:r>
      <w:proofErr w:type="spellStart"/>
      <w:r w:rsidRPr="00F653B3">
        <w:rPr>
          <w:rFonts w:asciiTheme="majorHAnsi" w:hAnsiTheme="majorHAnsi" w:cstheme="majorHAnsi"/>
          <w:sz w:val="26"/>
          <w:szCs w:val="26"/>
        </w:rPr>
        <w:t>chất</w:t>
      </w:r>
      <w:proofErr w:type="spellEnd"/>
      <w:r w:rsidRPr="00F653B3">
        <w:rPr>
          <w:rFonts w:asciiTheme="majorHAnsi" w:hAnsiTheme="majorHAnsi" w:cstheme="majorHAnsi"/>
          <w:sz w:val="26"/>
          <w:szCs w:val="26"/>
        </w:rPr>
        <w:t xml:space="preserve"> </w:t>
      </w:r>
      <w:proofErr w:type="spellStart"/>
      <w:r w:rsidRPr="00F653B3">
        <w:rPr>
          <w:rFonts w:asciiTheme="majorHAnsi" w:hAnsiTheme="majorHAnsi" w:cstheme="majorHAnsi"/>
          <w:sz w:val="26"/>
          <w:szCs w:val="26"/>
        </w:rPr>
        <w:t>lượ</w:t>
      </w:r>
      <w:r w:rsidR="00F653B3">
        <w:rPr>
          <w:rFonts w:asciiTheme="majorHAnsi" w:hAnsiTheme="majorHAnsi" w:cstheme="majorHAnsi"/>
          <w:sz w:val="26"/>
          <w:szCs w:val="26"/>
        </w:rPr>
        <w:t>ng</w:t>
      </w:r>
      <w:proofErr w:type="spellEnd"/>
      <w:r w:rsidR="00F653B3" w:rsidRPr="00F653B3">
        <w:rPr>
          <w:rFonts w:asciiTheme="majorHAnsi" w:hAnsiTheme="majorHAnsi" w:cstheme="majorHAnsi"/>
          <w:sz w:val="26"/>
          <w:szCs w:val="26"/>
        </w:rPr>
        <w:t xml:space="preserve">: </w:t>
      </w:r>
    </w:p>
    <w:p w14:paraId="7C292E1F" w14:textId="77777777" w:rsidR="00305FCE" w:rsidRPr="00F653B3" w:rsidRDefault="00F653B3" w:rsidP="00357BD7">
      <w:pPr>
        <w:pStyle w:val="ListParagraph"/>
        <w:widowControl w:val="0"/>
        <w:tabs>
          <w:tab w:val="left" w:pos="6468"/>
        </w:tabs>
        <w:spacing w:after="120" w:line="360" w:lineRule="auto"/>
        <w:rPr>
          <w:rFonts w:asciiTheme="majorHAnsi" w:hAnsiTheme="majorHAnsi" w:cstheme="majorHAnsi"/>
          <w:sz w:val="26"/>
          <w:szCs w:val="26"/>
        </w:rPr>
      </w:pPr>
      <w:r>
        <w:rPr>
          <w:rFonts w:asciiTheme="majorHAnsi" w:hAnsiTheme="majorHAnsi" w:cstheme="majorHAnsi"/>
          <w:sz w:val="26"/>
          <w:szCs w:val="26"/>
        </w:rPr>
        <w:t xml:space="preserve">           + </w:t>
      </w:r>
      <w:proofErr w:type="spellStart"/>
      <w:r w:rsidR="00870C52" w:rsidRPr="00F653B3">
        <w:rPr>
          <w:rFonts w:asciiTheme="majorHAnsi" w:hAnsiTheme="majorHAnsi" w:cstheme="majorHAnsi"/>
          <w:sz w:val="26"/>
          <w:szCs w:val="26"/>
        </w:rPr>
        <w:t>Hệ</w:t>
      </w:r>
      <w:proofErr w:type="spellEnd"/>
      <w:r w:rsidR="00870C52" w:rsidRPr="00F653B3">
        <w:rPr>
          <w:rFonts w:asciiTheme="majorHAnsi" w:hAnsiTheme="majorHAnsi" w:cstheme="majorHAnsi"/>
          <w:sz w:val="26"/>
          <w:szCs w:val="26"/>
        </w:rPr>
        <w:t xml:space="preserve"> </w:t>
      </w:r>
      <w:proofErr w:type="spellStart"/>
      <w:r w:rsidR="00870C52" w:rsidRPr="00F653B3">
        <w:rPr>
          <w:rFonts w:asciiTheme="majorHAnsi" w:hAnsiTheme="majorHAnsi" w:cstheme="majorHAnsi"/>
          <w:sz w:val="26"/>
          <w:szCs w:val="26"/>
        </w:rPr>
        <w:t>thống</w:t>
      </w:r>
      <w:proofErr w:type="spellEnd"/>
      <w:r w:rsidR="00870C52" w:rsidRPr="00F653B3">
        <w:rPr>
          <w:rFonts w:asciiTheme="majorHAnsi" w:hAnsiTheme="majorHAnsi" w:cstheme="majorHAnsi"/>
          <w:sz w:val="26"/>
          <w:szCs w:val="26"/>
        </w:rPr>
        <w:t xml:space="preserve"> </w:t>
      </w:r>
      <w:proofErr w:type="spellStart"/>
      <w:r w:rsidR="00870C52" w:rsidRPr="00F653B3">
        <w:rPr>
          <w:rFonts w:asciiTheme="majorHAnsi" w:hAnsiTheme="majorHAnsi" w:cstheme="majorHAnsi"/>
          <w:sz w:val="26"/>
          <w:szCs w:val="26"/>
        </w:rPr>
        <w:t>các</w:t>
      </w:r>
      <w:proofErr w:type="spellEnd"/>
      <w:r w:rsidR="00870C52" w:rsidRPr="00F653B3">
        <w:rPr>
          <w:rFonts w:asciiTheme="majorHAnsi" w:hAnsiTheme="majorHAnsi" w:cstheme="majorHAnsi"/>
          <w:sz w:val="26"/>
          <w:szCs w:val="26"/>
        </w:rPr>
        <w:t xml:space="preserve"> </w:t>
      </w:r>
      <w:proofErr w:type="spellStart"/>
      <w:r w:rsidR="00870C52" w:rsidRPr="00F653B3">
        <w:rPr>
          <w:rFonts w:asciiTheme="majorHAnsi" w:hAnsiTheme="majorHAnsi" w:cstheme="majorHAnsi"/>
          <w:sz w:val="26"/>
          <w:szCs w:val="26"/>
        </w:rPr>
        <w:t>biên</w:t>
      </w:r>
      <w:proofErr w:type="spellEnd"/>
      <w:r w:rsidR="00870C52" w:rsidRPr="00F653B3">
        <w:rPr>
          <w:rFonts w:asciiTheme="majorHAnsi" w:hAnsiTheme="majorHAnsi" w:cstheme="majorHAnsi"/>
          <w:sz w:val="26"/>
          <w:szCs w:val="26"/>
        </w:rPr>
        <w:t xml:space="preserve"> </w:t>
      </w:r>
      <w:proofErr w:type="spellStart"/>
      <w:r w:rsidR="00870C52" w:rsidRPr="00F653B3">
        <w:rPr>
          <w:rFonts w:asciiTheme="majorHAnsi" w:hAnsiTheme="majorHAnsi" w:cstheme="majorHAnsi"/>
          <w:sz w:val="26"/>
          <w:szCs w:val="26"/>
        </w:rPr>
        <w:t>bản</w:t>
      </w:r>
      <w:proofErr w:type="spellEnd"/>
      <w:r w:rsidR="00870C52" w:rsidRPr="00F653B3">
        <w:rPr>
          <w:rFonts w:asciiTheme="majorHAnsi" w:hAnsiTheme="majorHAnsi" w:cstheme="majorHAnsi"/>
          <w:sz w:val="26"/>
          <w:szCs w:val="26"/>
        </w:rPr>
        <w:t xml:space="preserve"> </w:t>
      </w:r>
      <w:proofErr w:type="spellStart"/>
      <w:r w:rsidR="00870C52" w:rsidRPr="00F653B3">
        <w:rPr>
          <w:rFonts w:asciiTheme="majorHAnsi" w:hAnsiTheme="majorHAnsi" w:cstheme="majorHAnsi"/>
          <w:sz w:val="26"/>
          <w:szCs w:val="26"/>
        </w:rPr>
        <w:t>nghiệm</w:t>
      </w:r>
      <w:proofErr w:type="spellEnd"/>
      <w:r w:rsidR="00870C52" w:rsidRPr="00F653B3">
        <w:rPr>
          <w:rFonts w:asciiTheme="majorHAnsi" w:hAnsiTheme="majorHAnsi" w:cstheme="majorHAnsi"/>
          <w:sz w:val="26"/>
          <w:szCs w:val="26"/>
        </w:rPr>
        <w:t xml:space="preserve"> </w:t>
      </w:r>
      <w:proofErr w:type="spellStart"/>
      <w:r w:rsidR="00870C52" w:rsidRPr="00F653B3">
        <w:rPr>
          <w:rFonts w:asciiTheme="majorHAnsi" w:hAnsiTheme="majorHAnsi" w:cstheme="majorHAnsi"/>
          <w:sz w:val="26"/>
          <w:szCs w:val="26"/>
        </w:rPr>
        <w:t>thu</w:t>
      </w:r>
      <w:proofErr w:type="spellEnd"/>
      <w:r w:rsidR="00870C52" w:rsidRPr="00F653B3">
        <w:rPr>
          <w:rFonts w:asciiTheme="majorHAnsi" w:hAnsiTheme="majorHAnsi" w:cstheme="majorHAnsi"/>
          <w:sz w:val="26"/>
          <w:szCs w:val="26"/>
        </w:rPr>
        <w:t xml:space="preserve"> </w:t>
      </w:r>
      <w:proofErr w:type="spellStart"/>
      <w:r w:rsidR="00870C52" w:rsidRPr="00F653B3">
        <w:rPr>
          <w:rFonts w:asciiTheme="majorHAnsi" w:hAnsiTheme="majorHAnsi" w:cstheme="majorHAnsi"/>
          <w:sz w:val="26"/>
          <w:szCs w:val="26"/>
        </w:rPr>
        <w:t>công</w:t>
      </w:r>
      <w:proofErr w:type="spellEnd"/>
      <w:r w:rsidR="00870C52" w:rsidRPr="00F653B3">
        <w:rPr>
          <w:rFonts w:asciiTheme="majorHAnsi" w:hAnsiTheme="majorHAnsi" w:cstheme="majorHAnsi"/>
          <w:sz w:val="26"/>
          <w:szCs w:val="26"/>
        </w:rPr>
        <w:t xml:space="preserve"> </w:t>
      </w:r>
      <w:proofErr w:type="spellStart"/>
      <w:r w:rsidR="00870C52" w:rsidRPr="00F653B3">
        <w:rPr>
          <w:rFonts w:asciiTheme="majorHAnsi" w:hAnsiTheme="majorHAnsi" w:cstheme="majorHAnsi"/>
          <w:sz w:val="26"/>
          <w:szCs w:val="26"/>
        </w:rPr>
        <w:t>việc</w:t>
      </w:r>
      <w:proofErr w:type="spellEnd"/>
      <w:r w:rsidR="00870C52" w:rsidRPr="00F653B3">
        <w:rPr>
          <w:rFonts w:asciiTheme="majorHAnsi" w:hAnsiTheme="majorHAnsi" w:cstheme="majorHAnsi"/>
          <w:sz w:val="26"/>
          <w:szCs w:val="26"/>
        </w:rPr>
        <w:t xml:space="preserve"> </w:t>
      </w:r>
      <w:proofErr w:type="spellStart"/>
      <w:r w:rsidR="00870C52" w:rsidRPr="00F653B3">
        <w:rPr>
          <w:rFonts w:asciiTheme="majorHAnsi" w:hAnsiTheme="majorHAnsi" w:cstheme="majorHAnsi"/>
          <w:sz w:val="26"/>
          <w:szCs w:val="26"/>
        </w:rPr>
        <w:t>đã</w:t>
      </w:r>
      <w:proofErr w:type="spellEnd"/>
      <w:r w:rsidR="00870C52" w:rsidRPr="00F653B3">
        <w:rPr>
          <w:rFonts w:asciiTheme="majorHAnsi" w:hAnsiTheme="majorHAnsi" w:cstheme="majorHAnsi"/>
          <w:sz w:val="26"/>
          <w:szCs w:val="26"/>
        </w:rPr>
        <w:t xml:space="preserve"> </w:t>
      </w:r>
      <w:proofErr w:type="spellStart"/>
      <w:r w:rsidR="00870C52" w:rsidRPr="00F653B3">
        <w:rPr>
          <w:rFonts w:asciiTheme="majorHAnsi" w:hAnsiTheme="majorHAnsi" w:cstheme="majorHAnsi"/>
          <w:sz w:val="26"/>
          <w:szCs w:val="26"/>
        </w:rPr>
        <w:t>được</w:t>
      </w:r>
      <w:proofErr w:type="spellEnd"/>
      <w:r w:rsidR="00870C52" w:rsidRPr="00F653B3">
        <w:rPr>
          <w:rFonts w:asciiTheme="majorHAnsi" w:hAnsiTheme="majorHAnsi" w:cstheme="majorHAnsi"/>
          <w:sz w:val="26"/>
          <w:szCs w:val="26"/>
        </w:rPr>
        <w:t xml:space="preserve"> </w:t>
      </w:r>
      <w:proofErr w:type="spellStart"/>
      <w:r w:rsidR="00870C52" w:rsidRPr="00F653B3">
        <w:rPr>
          <w:rFonts w:asciiTheme="majorHAnsi" w:hAnsiTheme="majorHAnsi" w:cstheme="majorHAnsi"/>
          <w:sz w:val="26"/>
          <w:szCs w:val="26"/>
        </w:rPr>
        <w:t>nghiệ</w:t>
      </w:r>
      <w:r w:rsidRPr="00F653B3">
        <w:rPr>
          <w:rFonts w:asciiTheme="majorHAnsi" w:hAnsiTheme="majorHAnsi" w:cstheme="majorHAnsi"/>
          <w:sz w:val="26"/>
          <w:szCs w:val="26"/>
        </w:rPr>
        <w:t>m</w:t>
      </w:r>
      <w:proofErr w:type="spellEnd"/>
      <w:r w:rsidRPr="00F653B3">
        <w:rPr>
          <w:rFonts w:asciiTheme="majorHAnsi" w:hAnsiTheme="majorHAnsi" w:cstheme="majorHAnsi"/>
          <w:sz w:val="26"/>
          <w:szCs w:val="26"/>
        </w:rPr>
        <w:t xml:space="preserve"> </w:t>
      </w:r>
      <w:proofErr w:type="spellStart"/>
      <w:r w:rsidRPr="00F653B3">
        <w:rPr>
          <w:rFonts w:asciiTheme="majorHAnsi" w:hAnsiTheme="majorHAnsi" w:cstheme="majorHAnsi"/>
          <w:sz w:val="26"/>
          <w:szCs w:val="26"/>
        </w:rPr>
        <w:t>thu</w:t>
      </w:r>
      <w:proofErr w:type="spellEnd"/>
      <w:r>
        <w:rPr>
          <w:rFonts w:asciiTheme="majorHAnsi" w:hAnsiTheme="majorHAnsi" w:cstheme="majorHAnsi"/>
          <w:sz w:val="26"/>
          <w:szCs w:val="26"/>
        </w:rPr>
        <w:t xml:space="preserve"> </w:t>
      </w:r>
      <w:proofErr w:type="spellStart"/>
      <w:r w:rsidRPr="00F653B3">
        <w:rPr>
          <w:rFonts w:asciiTheme="majorHAnsi" w:hAnsiTheme="majorHAnsi" w:cstheme="majorHAnsi"/>
          <w:sz w:val="26"/>
          <w:szCs w:val="26"/>
        </w:rPr>
        <w:t>trong</w:t>
      </w:r>
      <w:proofErr w:type="spellEnd"/>
      <w:r w:rsidRPr="00F653B3">
        <w:rPr>
          <w:rFonts w:asciiTheme="majorHAnsi" w:hAnsiTheme="majorHAnsi" w:cstheme="majorHAnsi"/>
          <w:sz w:val="26"/>
          <w:szCs w:val="26"/>
        </w:rPr>
        <w:t xml:space="preserve"> </w:t>
      </w:r>
      <w:proofErr w:type="spellStart"/>
      <w:r w:rsidR="00870C52" w:rsidRPr="00F653B3">
        <w:rPr>
          <w:rFonts w:asciiTheme="majorHAnsi" w:hAnsiTheme="majorHAnsi" w:cstheme="majorHAnsi"/>
          <w:sz w:val="26"/>
          <w:szCs w:val="26"/>
        </w:rPr>
        <w:t>giai</w:t>
      </w:r>
      <w:proofErr w:type="spellEnd"/>
      <w:r w:rsidR="00870C52" w:rsidRPr="00F653B3">
        <w:rPr>
          <w:rFonts w:asciiTheme="majorHAnsi" w:hAnsiTheme="majorHAnsi" w:cstheme="majorHAnsi"/>
          <w:sz w:val="26"/>
          <w:szCs w:val="26"/>
        </w:rPr>
        <w:t xml:space="preserve"> </w:t>
      </w:r>
      <w:proofErr w:type="spellStart"/>
      <w:r w:rsidR="00870C52" w:rsidRPr="00F653B3">
        <w:rPr>
          <w:rFonts w:asciiTheme="majorHAnsi" w:hAnsiTheme="majorHAnsi" w:cstheme="majorHAnsi"/>
          <w:sz w:val="26"/>
          <w:szCs w:val="26"/>
        </w:rPr>
        <w:t>đoạ</w:t>
      </w:r>
      <w:r w:rsidR="00305FCE" w:rsidRPr="00F653B3">
        <w:rPr>
          <w:rFonts w:asciiTheme="majorHAnsi" w:hAnsiTheme="majorHAnsi" w:cstheme="majorHAnsi"/>
          <w:sz w:val="26"/>
          <w:szCs w:val="26"/>
        </w:rPr>
        <w:t>n</w:t>
      </w:r>
      <w:proofErr w:type="spellEnd"/>
      <w:r w:rsidR="00305FCE" w:rsidRPr="00F653B3">
        <w:rPr>
          <w:rFonts w:asciiTheme="majorHAnsi" w:hAnsiTheme="majorHAnsi" w:cstheme="majorHAnsi"/>
          <w:sz w:val="26"/>
          <w:szCs w:val="26"/>
        </w:rPr>
        <w:t xml:space="preserve"> </w:t>
      </w:r>
      <w:proofErr w:type="spellStart"/>
      <w:r w:rsidR="00305FCE" w:rsidRPr="00F653B3">
        <w:rPr>
          <w:rFonts w:asciiTheme="majorHAnsi" w:hAnsiTheme="majorHAnsi" w:cstheme="majorHAnsi"/>
          <w:sz w:val="26"/>
          <w:szCs w:val="26"/>
        </w:rPr>
        <w:t>thanh</w:t>
      </w:r>
      <w:proofErr w:type="spellEnd"/>
      <w:r w:rsidR="00305FCE" w:rsidRPr="00F653B3">
        <w:rPr>
          <w:rFonts w:asciiTheme="majorHAnsi" w:hAnsiTheme="majorHAnsi" w:cstheme="majorHAnsi"/>
          <w:sz w:val="26"/>
          <w:szCs w:val="26"/>
        </w:rPr>
        <w:t xml:space="preserve"> </w:t>
      </w:r>
      <w:proofErr w:type="spellStart"/>
      <w:r w:rsidR="00305FCE" w:rsidRPr="00F653B3">
        <w:rPr>
          <w:rFonts w:asciiTheme="majorHAnsi" w:hAnsiTheme="majorHAnsi" w:cstheme="majorHAnsi"/>
          <w:sz w:val="26"/>
          <w:szCs w:val="26"/>
        </w:rPr>
        <w:t>toán</w:t>
      </w:r>
      <w:proofErr w:type="spellEnd"/>
    </w:p>
    <w:p w14:paraId="52DB5E6C" w14:textId="77777777" w:rsidR="00305FCE" w:rsidRPr="00305FCE" w:rsidRDefault="00F653B3" w:rsidP="00357BD7">
      <w:pPr>
        <w:pStyle w:val="ListParagraph"/>
        <w:widowControl w:val="0"/>
        <w:tabs>
          <w:tab w:val="left" w:pos="6468"/>
        </w:tabs>
        <w:spacing w:after="120" w:line="360" w:lineRule="auto"/>
        <w:rPr>
          <w:rFonts w:asciiTheme="majorHAnsi" w:hAnsiTheme="majorHAnsi" w:cstheme="majorHAnsi"/>
          <w:sz w:val="26"/>
          <w:szCs w:val="26"/>
        </w:rPr>
      </w:pPr>
      <w:r>
        <w:rPr>
          <w:rFonts w:asciiTheme="majorHAnsi" w:hAnsiTheme="majorHAnsi" w:cstheme="majorHAnsi"/>
          <w:sz w:val="26"/>
          <w:szCs w:val="26"/>
        </w:rPr>
        <w:t xml:space="preserve">           + </w:t>
      </w:r>
      <w:proofErr w:type="spellStart"/>
      <w:r w:rsidR="00870C52" w:rsidRPr="00305FCE">
        <w:rPr>
          <w:rFonts w:asciiTheme="majorHAnsi" w:hAnsiTheme="majorHAnsi" w:cstheme="majorHAnsi"/>
          <w:sz w:val="26"/>
          <w:szCs w:val="26"/>
        </w:rPr>
        <w:t>Các</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tài</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liệu</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về</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nguồn</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gốc</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vật</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tư</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chứng</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chỉ</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chất</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lượng</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sản</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phẩ</w:t>
      </w:r>
      <w:r>
        <w:rPr>
          <w:rFonts w:asciiTheme="majorHAnsi" w:hAnsiTheme="majorHAnsi" w:cstheme="majorHAnsi"/>
          <w:sz w:val="26"/>
          <w:szCs w:val="26"/>
        </w:rPr>
        <w:t>m</w:t>
      </w:r>
      <w:proofErr w:type="spellEnd"/>
      <w:r>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Hệ</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thống</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các</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kết</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quả</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thí</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nghiệm</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kiểm</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tra</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vật</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tư</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đầu</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vào</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vật</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tư</w:t>
      </w:r>
      <w:proofErr w:type="spellEnd"/>
      <w:r w:rsidR="00870C52" w:rsidRPr="00305FCE">
        <w:rPr>
          <w:rFonts w:asciiTheme="majorHAnsi" w:hAnsiTheme="majorHAnsi" w:cstheme="majorHAnsi"/>
          <w:sz w:val="26"/>
          <w:szCs w:val="26"/>
        </w:rPr>
        <w:t xml:space="preserve"> </w:t>
      </w:r>
      <w:proofErr w:type="spellStart"/>
      <w:proofErr w:type="gramStart"/>
      <w:r w:rsidR="00870C52" w:rsidRPr="00305FCE">
        <w:rPr>
          <w:rFonts w:asciiTheme="majorHAnsi" w:hAnsiTheme="majorHAnsi" w:cstheme="majorHAnsi"/>
          <w:sz w:val="26"/>
          <w:szCs w:val="26"/>
        </w:rPr>
        <w:t>trong</w:t>
      </w:r>
      <w:proofErr w:type="spellEnd"/>
      <w:r w:rsidR="00870C52" w:rsidRPr="00305FCE">
        <w:rPr>
          <w:rFonts w:asciiTheme="majorHAnsi" w:hAnsiTheme="majorHAnsi" w:cstheme="majorHAnsi"/>
          <w:sz w:val="26"/>
          <w:szCs w:val="26"/>
        </w:rPr>
        <w:t xml:space="preserve"> </w:t>
      </w:r>
      <w:r w:rsidR="00305FCE"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quá</w:t>
      </w:r>
      <w:proofErr w:type="spellEnd"/>
      <w:proofErr w:type="gram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trình</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thi</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công</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và</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các</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cấu</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kiện</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vật</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tư</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mua</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sẵ</w:t>
      </w:r>
      <w:r w:rsidR="00305FCE">
        <w:rPr>
          <w:rFonts w:asciiTheme="majorHAnsi" w:hAnsiTheme="majorHAnsi" w:cstheme="majorHAnsi"/>
          <w:sz w:val="26"/>
          <w:szCs w:val="26"/>
        </w:rPr>
        <w:t>n</w:t>
      </w:r>
      <w:proofErr w:type="spellEnd"/>
    </w:p>
    <w:p w14:paraId="44C240E8" w14:textId="77777777" w:rsidR="00F653B3" w:rsidRDefault="00F653B3" w:rsidP="00357BD7">
      <w:pPr>
        <w:pStyle w:val="ListParagraph"/>
        <w:widowControl w:val="0"/>
        <w:tabs>
          <w:tab w:val="left" w:pos="6468"/>
        </w:tabs>
        <w:spacing w:after="120" w:line="360" w:lineRule="auto"/>
        <w:rPr>
          <w:rFonts w:asciiTheme="majorHAnsi" w:hAnsiTheme="majorHAnsi" w:cstheme="majorHAnsi"/>
          <w:sz w:val="26"/>
          <w:szCs w:val="26"/>
        </w:rPr>
      </w:pPr>
      <w:r>
        <w:rPr>
          <w:rFonts w:asciiTheme="majorHAnsi" w:hAnsiTheme="majorHAnsi" w:cstheme="majorHAnsi"/>
          <w:sz w:val="26"/>
          <w:szCs w:val="26"/>
        </w:rPr>
        <w:t xml:space="preserve">           + </w:t>
      </w:r>
      <w:proofErr w:type="spellStart"/>
      <w:r w:rsidR="00870C52" w:rsidRPr="00305FCE">
        <w:rPr>
          <w:rFonts w:asciiTheme="majorHAnsi" w:hAnsiTheme="majorHAnsi" w:cstheme="majorHAnsi"/>
          <w:sz w:val="26"/>
          <w:szCs w:val="26"/>
        </w:rPr>
        <w:t>Bản</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vẽ</w:t>
      </w:r>
      <w:proofErr w:type="spellEnd"/>
      <w:r w:rsidR="00305FCE">
        <w:rPr>
          <w:rFonts w:asciiTheme="majorHAnsi" w:hAnsiTheme="majorHAnsi" w:cstheme="majorHAnsi"/>
          <w:sz w:val="26"/>
          <w:szCs w:val="26"/>
        </w:rPr>
        <w:t xml:space="preserve"> </w:t>
      </w:r>
      <w:proofErr w:type="spellStart"/>
      <w:r w:rsidR="00305FCE">
        <w:rPr>
          <w:rFonts w:asciiTheme="majorHAnsi" w:hAnsiTheme="majorHAnsi" w:cstheme="majorHAnsi"/>
          <w:sz w:val="26"/>
          <w:szCs w:val="26"/>
        </w:rPr>
        <w:t>hoàn</w:t>
      </w:r>
      <w:proofErr w:type="spellEnd"/>
      <w:r w:rsidR="00305FCE">
        <w:rPr>
          <w:rFonts w:asciiTheme="majorHAnsi" w:hAnsiTheme="majorHAnsi" w:cstheme="majorHAnsi"/>
          <w:sz w:val="26"/>
          <w:szCs w:val="26"/>
        </w:rPr>
        <w:t xml:space="preserve"> </w:t>
      </w:r>
      <w:proofErr w:type="spellStart"/>
      <w:r w:rsidR="00305FCE">
        <w:rPr>
          <w:rFonts w:asciiTheme="majorHAnsi" w:hAnsiTheme="majorHAnsi" w:cstheme="majorHAnsi"/>
          <w:sz w:val="26"/>
          <w:szCs w:val="26"/>
        </w:rPr>
        <w:t>công</w:t>
      </w:r>
      <w:proofErr w:type="spellEnd"/>
      <w:r w:rsidR="00305FCE">
        <w:rPr>
          <w:rFonts w:asciiTheme="majorHAnsi" w:hAnsiTheme="majorHAnsi" w:cstheme="majorHAnsi"/>
          <w:sz w:val="26"/>
          <w:szCs w:val="26"/>
        </w:rPr>
        <w:cr/>
      </w:r>
      <w:r>
        <w:rPr>
          <w:rFonts w:asciiTheme="majorHAnsi" w:hAnsiTheme="majorHAnsi" w:cstheme="majorHAnsi"/>
          <w:sz w:val="26"/>
          <w:szCs w:val="26"/>
        </w:rPr>
        <w:t xml:space="preserve">           + </w:t>
      </w:r>
      <w:proofErr w:type="spellStart"/>
      <w:r w:rsidR="00870C52" w:rsidRPr="00305FCE">
        <w:rPr>
          <w:rFonts w:asciiTheme="majorHAnsi" w:hAnsiTheme="majorHAnsi" w:cstheme="majorHAnsi"/>
          <w:sz w:val="26"/>
          <w:szCs w:val="26"/>
        </w:rPr>
        <w:t>Nhậ</w:t>
      </w:r>
      <w:r w:rsidR="00305FCE">
        <w:rPr>
          <w:rFonts w:asciiTheme="majorHAnsi" w:hAnsiTheme="majorHAnsi" w:cstheme="majorHAnsi"/>
          <w:sz w:val="26"/>
          <w:szCs w:val="26"/>
        </w:rPr>
        <w:t>t</w:t>
      </w:r>
      <w:proofErr w:type="spellEnd"/>
      <w:r w:rsidR="00305FCE">
        <w:rPr>
          <w:rFonts w:asciiTheme="majorHAnsi" w:hAnsiTheme="majorHAnsi" w:cstheme="majorHAnsi"/>
          <w:sz w:val="26"/>
          <w:szCs w:val="26"/>
        </w:rPr>
        <w:t xml:space="preserve"> </w:t>
      </w:r>
      <w:proofErr w:type="spellStart"/>
      <w:r w:rsidR="00305FCE">
        <w:rPr>
          <w:rFonts w:asciiTheme="majorHAnsi" w:hAnsiTheme="majorHAnsi" w:cstheme="majorHAnsi"/>
          <w:sz w:val="26"/>
          <w:szCs w:val="26"/>
        </w:rPr>
        <w:t>kí</w:t>
      </w:r>
      <w:proofErr w:type="spellEnd"/>
      <w:r w:rsidR="00305FCE">
        <w:rPr>
          <w:rFonts w:asciiTheme="majorHAnsi" w:hAnsiTheme="majorHAnsi" w:cstheme="majorHAnsi"/>
          <w:sz w:val="26"/>
          <w:szCs w:val="26"/>
        </w:rPr>
        <w:t xml:space="preserve"> </w:t>
      </w:r>
      <w:proofErr w:type="spellStart"/>
      <w:r w:rsidR="00305FCE">
        <w:rPr>
          <w:rFonts w:asciiTheme="majorHAnsi" w:hAnsiTheme="majorHAnsi" w:cstheme="majorHAnsi"/>
          <w:sz w:val="26"/>
          <w:szCs w:val="26"/>
        </w:rPr>
        <w:t>thi</w:t>
      </w:r>
      <w:proofErr w:type="spellEnd"/>
      <w:r w:rsidR="00305FCE">
        <w:rPr>
          <w:rFonts w:asciiTheme="majorHAnsi" w:hAnsiTheme="majorHAnsi" w:cstheme="majorHAnsi"/>
          <w:sz w:val="26"/>
          <w:szCs w:val="26"/>
        </w:rPr>
        <w:t xml:space="preserve"> </w:t>
      </w:r>
      <w:proofErr w:type="spellStart"/>
      <w:r w:rsidR="00305FCE">
        <w:rPr>
          <w:rFonts w:asciiTheme="majorHAnsi" w:hAnsiTheme="majorHAnsi" w:cstheme="majorHAnsi"/>
          <w:sz w:val="26"/>
          <w:szCs w:val="26"/>
        </w:rPr>
        <w:t>công</w:t>
      </w:r>
      <w:proofErr w:type="spellEnd"/>
      <w:r w:rsidR="00305FCE">
        <w:rPr>
          <w:rFonts w:asciiTheme="majorHAnsi" w:hAnsiTheme="majorHAnsi" w:cstheme="majorHAnsi"/>
          <w:sz w:val="26"/>
          <w:szCs w:val="26"/>
        </w:rPr>
        <w:cr/>
      </w:r>
      <w:r>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Hồ</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sơ</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thiết</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bị</w:t>
      </w:r>
      <w:proofErr w:type="spellEnd"/>
      <w:r w:rsidR="00305FCE">
        <w:rPr>
          <w:rFonts w:asciiTheme="majorHAnsi" w:hAnsiTheme="majorHAnsi" w:cstheme="majorHAnsi"/>
          <w:sz w:val="26"/>
          <w:szCs w:val="26"/>
        </w:rPr>
        <w:t xml:space="preserve"> </w:t>
      </w:r>
      <w:proofErr w:type="spellStart"/>
      <w:r w:rsidR="00305FCE">
        <w:rPr>
          <w:rFonts w:asciiTheme="majorHAnsi" w:hAnsiTheme="majorHAnsi" w:cstheme="majorHAnsi"/>
          <w:sz w:val="26"/>
          <w:szCs w:val="26"/>
        </w:rPr>
        <w:t>thi</w:t>
      </w:r>
      <w:proofErr w:type="spellEnd"/>
      <w:r w:rsidR="00305FCE">
        <w:rPr>
          <w:rFonts w:asciiTheme="majorHAnsi" w:hAnsiTheme="majorHAnsi" w:cstheme="majorHAnsi"/>
          <w:sz w:val="26"/>
          <w:szCs w:val="26"/>
        </w:rPr>
        <w:t xml:space="preserve"> </w:t>
      </w:r>
      <w:proofErr w:type="spellStart"/>
      <w:r w:rsidR="00305FCE">
        <w:rPr>
          <w:rFonts w:asciiTheme="majorHAnsi" w:hAnsiTheme="majorHAnsi" w:cstheme="majorHAnsi"/>
          <w:sz w:val="26"/>
          <w:szCs w:val="26"/>
        </w:rPr>
        <w:t>công</w:t>
      </w:r>
      <w:proofErr w:type="spellEnd"/>
      <w:r w:rsidR="00305FCE">
        <w:rPr>
          <w:rFonts w:asciiTheme="majorHAnsi" w:hAnsiTheme="majorHAnsi" w:cstheme="majorHAnsi"/>
          <w:sz w:val="26"/>
          <w:szCs w:val="26"/>
        </w:rPr>
        <w:cr/>
      </w:r>
      <w:r>
        <w:rPr>
          <w:rFonts w:asciiTheme="majorHAnsi" w:hAnsiTheme="majorHAnsi" w:cstheme="majorHAnsi"/>
          <w:sz w:val="26"/>
          <w:szCs w:val="26"/>
        </w:rPr>
        <w:t xml:space="preserve">           + </w:t>
      </w:r>
      <w:proofErr w:type="spellStart"/>
      <w:r w:rsidR="00870C52" w:rsidRPr="00305FCE">
        <w:rPr>
          <w:rFonts w:asciiTheme="majorHAnsi" w:hAnsiTheme="majorHAnsi" w:cstheme="majorHAnsi"/>
          <w:sz w:val="26"/>
          <w:szCs w:val="26"/>
        </w:rPr>
        <w:t>Các</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tài</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liệu</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khác</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đi</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kèm</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trong</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giai</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đoạn</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cần</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thanh</w:t>
      </w:r>
      <w:proofErr w:type="spellEnd"/>
      <w:r w:rsidR="00870C52" w:rsidRPr="00305FCE">
        <w:rPr>
          <w:rFonts w:asciiTheme="majorHAnsi" w:hAnsiTheme="majorHAnsi" w:cstheme="majorHAnsi"/>
          <w:sz w:val="26"/>
          <w:szCs w:val="26"/>
        </w:rPr>
        <w:t xml:space="preserve"> </w:t>
      </w:r>
      <w:proofErr w:type="spellStart"/>
      <w:r w:rsidR="00870C52" w:rsidRPr="00305FCE">
        <w:rPr>
          <w:rFonts w:asciiTheme="majorHAnsi" w:hAnsiTheme="majorHAnsi" w:cstheme="majorHAnsi"/>
          <w:sz w:val="26"/>
          <w:szCs w:val="26"/>
        </w:rPr>
        <w:t>toán</w:t>
      </w:r>
      <w:proofErr w:type="spellEnd"/>
      <w:r w:rsidR="00870C52" w:rsidRPr="00305FCE">
        <w:rPr>
          <w:rFonts w:asciiTheme="majorHAnsi" w:hAnsiTheme="majorHAnsi" w:cstheme="majorHAnsi"/>
          <w:sz w:val="26"/>
          <w:szCs w:val="26"/>
        </w:rPr>
        <w:t xml:space="preserve"> ...</w:t>
      </w:r>
    </w:p>
    <w:p w14:paraId="6B40DECB" w14:textId="77777777" w:rsidR="007E15D6" w:rsidRDefault="00870C52" w:rsidP="007C3255">
      <w:pPr>
        <w:pStyle w:val="ListParagraph"/>
        <w:widowControl w:val="0"/>
        <w:numPr>
          <w:ilvl w:val="0"/>
          <w:numId w:val="9"/>
        </w:numPr>
        <w:tabs>
          <w:tab w:val="left" w:pos="6468"/>
        </w:tabs>
        <w:spacing w:after="120" w:line="360" w:lineRule="auto"/>
        <w:rPr>
          <w:rFonts w:asciiTheme="majorHAnsi" w:hAnsiTheme="majorHAnsi" w:cstheme="majorHAnsi"/>
          <w:sz w:val="26"/>
          <w:szCs w:val="26"/>
        </w:rPr>
      </w:pPr>
      <w:proofErr w:type="spellStart"/>
      <w:r w:rsidRPr="00305FCE">
        <w:rPr>
          <w:rFonts w:asciiTheme="majorHAnsi" w:hAnsiTheme="majorHAnsi" w:cstheme="majorHAnsi"/>
          <w:sz w:val="26"/>
          <w:szCs w:val="26"/>
        </w:rPr>
        <w:t>Hồ</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sơ</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tính</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giá</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trị</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thanh</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toán</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và</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đề</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nghị</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thanh</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toán</w:t>
      </w:r>
      <w:proofErr w:type="spellEnd"/>
      <w:r w:rsidRPr="00305FCE">
        <w:rPr>
          <w:rFonts w:asciiTheme="majorHAnsi" w:hAnsiTheme="majorHAnsi" w:cstheme="majorHAnsi"/>
          <w:sz w:val="26"/>
          <w:szCs w:val="26"/>
        </w:rPr>
        <w:t xml:space="preserve"> </w:t>
      </w:r>
      <w:r w:rsidR="007E15D6">
        <w:rPr>
          <w:rFonts w:asciiTheme="majorHAnsi" w:hAnsiTheme="majorHAnsi" w:cstheme="majorHAnsi"/>
          <w:sz w:val="26"/>
          <w:szCs w:val="26"/>
        </w:rPr>
        <w:t>:</w:t>
      </w:r>
      <w:r w:rsidRPr="00305FCE">
        <w:rPr>
          <w:rFonts w:asciiTheme="majorHAnsi" w:hAnsiTheme="majorHAnsi" w:cstheme="majorHAnsi"/>
          <w:sz w:val="26"/>
          <w:szCs w:val="26"/>
        </w:rPr>
        <w:cr/>
      </w:r>
      <w:r w:rsidR="007E15D6">
        <w:rPr>
          <w:rFonts w:asciiTheme="majorHAnsi" w:hAnsiTheme="majorHAnsi" w:cstheme="majorHAnsi"/>
          <w:sz w:val="26"/>
          <w:szCs w:val="26"/>
        </w:rPr>
        <w:t xml:space="preserve">           + </w:t>
      </w:r>
      <w:proofErr w:type="spellStart"/>
      <w:r w:rsidRPr="00305FCE">
        <w:rPr>
          <w:rFonts w:asciiTheme="majorHAnsi" w:hAnsiTheme="majorHAnsi" w:cstheme="majorHAnsi"/>
          <w:sz w:val="26"/>
          <w:szCs w:val="26"/>
        </w:rPr>
        <w:t>Quy</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định</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theo</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Điều</w:t>
      </w:r>
      <w:proofErr w:type="spellEnd"/>
      <w:r w:rsidRPr="00305FCE">
        <w:rPr>
          <w:rFonts w:asciiTheme="majorHAnsi" w:hAnsiTheme="majorHAnsi" w:cstheme="majorHAnsi"/>
          <w:sz w:val="26"/>
          <w:szCs w:val="26"/>
        </w:rPr>
        <w:t xml:space="preserve"> 20 </w:t>
      </w:r>
      <w:proofErr w:type="spellStart"/>
      <w:r w:rsidRPr="00305FCE">
        <w:rPr>
          <w:rFonts w:asciiTheme="majorHAnsi" w:hAnsiTheme="majorHAnsi" w:cstheme="majorHAnsi"/>
          <w:sz w:val="26"/>
          <w:szCs w:val="26"/>
        </w:rPr>
        <w:t>Nghị</w:t>
      </w:r>
      <w:proofErr w:type="spellEnd"/>
      <w:r w:rsidRPr="00305FCE">
        <w:rPr>
          <w:rFonts w:asciiTheme="majorHAnsi" w:hAnsiTheme="majorHAnsi" w:cstheme="majorHAnsi"/>
          <w:sz w:val="26"/>
          <w:szCs w:val="26"/>
        </w:rPr>
        <w:t xml:space="preserve"> </w:t>
      </w:r>
      <w:proofErr w:type="spellStart"/>
      <w:r w:rsidRPr="00305FCE">
        <w:rPr>
          <w:rFonts w:asciiTheme="majorHAnsi" w:hAnsiTheme="majorHAnsi" w:cstheme="majorHAnsi"/>
          <w:sz w:val="26"/>
          <w:szCs w:val="26"/>
        </w:rPr>
        <w:t>đị</w:t>
      </w:r>
      <w:r w:rsidR="007E15D6">
        <w:rPr>
          <w:rFonts w:asciiTheme="majorHAnsi" w:hAnsiTheme="majorHAnsi" w:cstheme="majorHAnsi"/>
          <w:sz w:val="26"/>
          <w:szCs w:val="26"/>
        </w:rPr>
        <w:t>nh</w:t>
      </w:r>
      <w:proofErr w:type="spellEnd"/>
      <w:r w:rsidR="007E15D6">
        <w:rPr>
          <w:rFonts w:asciiTheme="majorHAnsi" w:hAnsiTheme="majorHAnsi" w:cstheme="majorHAnsi"/>
          <w:sz w:val="26"/>
          <w:szCs w:val="26"/>
        </w:rPr>
        <w:t xml:space="preserve"> 37/2015/NĐ-CP</w:t>
      </w:r>
    </w:p>
    <w:p w14:paraId="32AFFBC5" w14:textId="77777777" w:rsidR="007E15D6" w:rsidRPr="00B475D7" w:rsidRDefault="00870C52" w:rsidP="00B475D7">
      <w:pPr>
        <w:pStyle w:val="ListParagraph"/>
        <w:widowControl w:val="0"/>
        <w:tabs>
          <w:tab w:val="left" w:pos="6468"/>
        </w:tabs>
        <w:rPr>
          <w:rFonts w:asciiTheme="majorHAnsi" w:hAnsiTheme="majorHAnsi" w:cstheme="majorHAnsi"/>
          <w:sz w:val="26"/>
          <w:szCs w:val="26"/>
        </w:rPr>
      </w:pPr>
      <w:proofErr w:type="spellStart"/>
      <w:r w:rsidRPr="00B475D7">
        <w:rPr>
          <w:rFonts w:asciiTheme="majorHAnsi" w:hAnsiTheme="majorHAnsi" w:cstheme="majorHAnsi"/>
          <w:b/>
          <w:sz w:val="26"/>
          <w:szCs w:val="26"/>
        </w:rPr>
        <w:t>Chúng</w:t>
      </w:r>
      <w:proofErr w:type="spellEnd"/>
      <w:r w:rsidRPr="00B475D7">
        <w:rPr>
          <w:rFonts w:asciiTheme="majorHAnsi" w:hAnsiTheme="majorHAnsi" w:cstheme="majorHAnsi"/>
          <w:b/>
          <w:sz w:val="26"/>
          <w:szCs w:val="26"/>
        </w:rPr>
        <w:t xml:space="preserve"> ta </w:t>
      </w:r>
      <w:proofErr w:type="spellStart"/>
      <w:r w:rsidRPr="00B475D7">
        <w:rPr>
          <w:rFonts w:asciiTheme="majorHAnsi" w:hAnsiTheme="majorHAnsi" w:cstheme="majorHAnsi"/>
          <w:b/>
          <w:sz w:val="26"/>
          <w:szCs w:val="26"/>
        </w:rPr>
        <w:t>có</w:t>
      </w:r>
      <w:proofErr w:type="spellEnd"/>
      <w:r w:rsidRPr="00B475D7">
        <w:rPr>
          <w:rFonts w:asciiTheme="majorHAnsi" w:hAnsiTheme="majorHAnsi" w:cstheme="majorHAnsi"/>
          <w:b/>
          <w:sz w:val="26"/>
          <w:szCs w:val="26"/>
        </w:rPr>
        <w:t xml:space="preserve"> </w:t>
      </w:r>
      <w:proofErr w:type="spellStart"/>
      <w:r w:rsidRPr="00B475D7">
        <w:rPr>
          <w:rFonts w:asciiTheme="majorHAnsi" w:hAnsiTheme="majorHAnsi" w:cstheme="majorHAnsi"/>
          <w:b/>
          <w:sz w:val="26"/>
          <w:szCs w:val="26"/>
        </w:rPr>
        <w:t>các</w:t>
      </w:r>
      <w:proofErr w:type="spellEnd"/>
      <w:r w:rsidRPr="00B475D7">
        <w:rPr>
          <w:rFonts w:asciiTheme="majorHAnsi" w:hAnsiTheme="majorHAnsi" w:cstheme="majorHAnsi"/>
          <w:b/>
          <w:sz w:val="26"/>
          <w:szCs w:val="26"/>
        </w:rPr>
        <w:t xml:space="preserve"> </w:t>
      </w:r>
      <w:proofErr w:type="spellStart"/>
      <w:r w:rsidRPr="00B475D7">
        <w:rPr>
          <w:rFonts w:asciiTheme="majorHAnsi" w:hAnsiTheme="majorHAnsi" w:cstheme="majorHAnsi"/>
          <w:b/>
          <w:sz w:val="26"/>
          <w:szCs w:val="26"/>
        </w:rPr>
        <w:t>loại</w:t>
      </w:r>
      <w:proofErr w:type="spellEnd"/>
      <w:r w:rsidRPr="00B475D7">
        <w:rPr>
          <w:rFonts w:asciiTheme="majorHAnsi" w:hAnsiTheme="majorHAnsi" w:cstheme="majorHAnsi"/>
          <w:b/>
          <w:sz w:val="26"/>
          <w:szCs w:val="26"/>
        </w:rPr>
        <w:t xml:space="preserve"> </w:t>
      </w:r>
      <w:proofErr w:type="spellStart"/>
      <w:r w:rsidRPr="00B475D7">
        <w:rPr>
          <w:rFonts w:asciiTheme="majorHAnsi" w:hAnsiTheme="majorHAnsi" w:cstheme="majorHAnsi"/>
          <w:b/>
          <w:sz w:val="26"/>
          <w:szCs w:val="26"/>
        </w:rPr>
        <w:t>hợp</w:t>
      </w:r>
      <w:proofErr w:type="spellEnd"/>
      <w:r w:rsidRPr="00B475D7">
        <w:rPr>
          <w:rFonts w:asciiTheme="majorHAnsi" w:hAnsiTheme="majorHAnsi" w:cstheme="majorHAnsi"/>
          <w:b/>
          <w:sz w:val="26"/>
          <w:szCs w:val="26"/>
        </w:rPr>
        <w:t xml:space="preserve"> </w:t>
      </w:r>
      <w:proofErr w:type="spellStart"/>
      <w:r w:rsidRPr="00B475D7">
        <w:rPr>
          <w:rFonts w:asciiTheme="majorHAnsi" w:hAnsiTheme="majorHAnsi" w:cstheme="majorHAnsi"/>
          <w:b/>
          <w:sz w:val="26"/>
          <w:szCs w:val="26"/>
        </w:rPr>
        <w:t>đồng</w:t>
      </w:r>
      <w:proofErr w:type="spellEnd"/>
      <w:r w:rsidRPr="00B475D7">
        <w:rPr>
          <w:rFonts w:asciiTheme="majorHAnsi" w:hAnsiTheme="majorHAnsi" w:cstheme="majorHAnsi"/>
          <w:b/>
          <w:sz w:val="26"/>
          <w:szCs w:val="26"/>
        </w:rPr>
        <w:t xml:space="preserve"> </w:t>
      </w:r>
      <w:proofErr w:type="spellStart"/>
      <w:r w:rsidRPr="00B475D7">
        <w:rPr>
          <w:rFonts w:asciiTheme="majorHAnsi" w:hAnsiTheme="majorHAnsi" w:cstheme="majorHAnsi"/>
          <w:b/>
          <w:sz w:val="26"/>
          <w:szCs w:val="26"/>
        </w:rPr>
        <w:t>gồm</w:t>
      </w:r>
      <w:proofErr w:type="spellEnd"/>
      <w:r w:rsidR="007E15D6" w:rsidRPr="00B475D7">
        <w:rPr>
          <w:rFonts w:asciiTheme="majorHAnsi" w:hAnsiTheme="majorHAnsi" w:cstheme="majorHAnsi"/>
          <w:sz w:val="26"/>
          <w:szCs w:val="26"/>
        </w:rPr>
        <w:t>:</w:t>
      </w:r>
    </w:p>
    <w:p w14:paraId="245A8F4E" w14:textId="77777777" w:rsidR="00076D19" w:rsidRPr="007E15D6" w:rsidRDefault="00870C52" w:rsidP="007C3255">
      <w:pPr>
        <w:pStyle w:val="ListParagraph"/>
        <w:widowControl w:val="0"/>
        <w:numPr>
          <w:ilvl w:val="0"/>
          <w:numId w:val="9"/>
        </w:numPr>
        <w:tabs>
          <w:tab w:val="left" w:pos="6468"/>
        </w:tabs>
        <w:spacing w:after="120" w:line="360" w:lineRule="auto"/>
        <w:rPr>
          <w:rFonts w:asciiTheme="majorHAnsi" w:hAnsiTheme="majorHAnsi" w:cstheme="majorHAnsi"/>
          <w:sz w:val="26"/>
          <w:szCs w:val="26"/>
        </w:rPr>
      </w:pPr>
      <w:proofErr w:type="spellStart"/>
      <w:r w:rsidRPr="007E15D6">
        <w:rPr>
          <w:rFonts w:asciiTheme="majorHAnsi" w:hAnsiTheme="majorHAnsi" w:cstheme="majorHAnsi"/>
          <w:sz w:val="26"/>
          <w:szCs w:val="26"/>
        </w:rPr>
        <w:lastRenderedPageBreak/>
        <w:t>Hợp</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đồng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trọn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gói</w:t>
      </w:r>
      <w:proofErr w:type="spellEnd"/>
      <w:r w:rsidR="007E15D6">
        <w:rPr>
          <w:rFonts w:asciiTheme="majorHAnsi" w:hAnsiTheme="majorHAnsi" w:cstheme="majorHAnsi"/>
          <w:sz w:val="26"/>
          <w:szCs w:val="26"/>
        </w:rPr>
        <w:t>:</w:t>
      </w:r>
      <w:r w:rsidRPr="007E15D6">
        <w:rPr>
          <w:rFonts w:asciiTheme="majorHAnsi" w:hAnsiTheme="majorHAnsi" w:cstheme="majorHAnsi"/>
          <w:sz w:val="32"/>
          <w:szCs w:val="32"/>
        </w:rPr>
        <w:cr/>
      </w:r>
      <w:r w:rsidR="007E15D6">
        <w:rPr>
          <w:rFonts w:asciiTheme="majorHAnsi" w:hAnsiTheme="majorHAnsi" w:cstheme="majorHAnsi"/>
          <w:sz w:val="32"/>
          <w:szCs w:val="32"/>
        </w:rPr>
        <w:t xml:space="preserve">         + </w:t>
      </w:r>
      <w:proofErr w:type="spellStart"/>
      <w:r w:rsidRPr="007E15D6">
        <w:rPr>
          <w:rFonts w:asciiTheme="majorHAnsi" w:hAnsiTheme="majorHAnsi" w:cstheme="majorHAnsi"/>
          <w:sz w:val="26"/>
          <w:szCs w:val="26"/>
        </w:rPr>
        <w:t>Là</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hợp</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đồng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trọn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gói</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là</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hợp</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đồng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có</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giá</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cố</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định</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trong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suốt</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thời</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gian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thực</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hiện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đối</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với</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toàn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bộ</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nội</w:t>
      </w:r>
      <w:proofErr w:type="spellEnd"/>
      <w:r w:rsidRPr="007E15D6">
        <w:rPr>
          <w:rFonts w:asciiTheme="majorHAnsi" w:hAnsiTheme="majorHAnsi" w:cstheme="majorHAnsi"/>
          <w:sz w:val="26"/>
          <w:szCs w:val="26"/>
        </w:rPr>
        <w:t xml:space="preserve"> dung </w:t>
      </w:r>
      <w:proofErr w:type="spellStart"/>
      <w:r w:rsidRPr="007E15D6">
        <w:rPr>
          <w:rFonts w:asciiTheme="majorHAnsi" w:hAnsiTheme="majorHAnsi" w:cstheme="majorHAnsi"/>
          <w:sz w:val="26"/>
          <w:szCs w:val="26"/>
        </w:rPr>
        <w:t>công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việc</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trong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hợp</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đồng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Việc</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thanh</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toán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đối</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với</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hợp</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đồng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trọn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gói</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được</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thực</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hiện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nhiều</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lần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trong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quá</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trình</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thực</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hiện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hoặc</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thanh</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toán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một</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lần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khi</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hoàn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thành</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hợp</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đồng</w:t>
      </w:r>
      <w:proofErr w:type="spellEnd"/>
      <w:r w:rsidRPr="007E15D6">
        <w:rPr>
          <w:rFonts w:asciiTheme="majorHAnsi" w:hAnsiTheme="majorHAnsi" w:cstheme="majorHAnsi"/>
          <w:sz w:val="26"/>
          <w:szCs w:val="26"/>
        </w:rPr>
        <w:t>.</w:t>
      </w:r>
    </w:p>
    <w:p w14:paraId="41387BE7" w14:textId="77777777" w:rsidR="00076D19" w:rsidRPr="007E15D6" w:rsidRDefault="00870C52" w:rsidP="007C3255">
      <w:pPr>
        <w:pStyle w:val="ListParagraph"/>
        <w:widowControl w:val="0"/>
        <w:numPr>
          <w:ilvl w:val="0"/>
          <w:numId w:val="9"/>
        </w:numPr>
        <w:tabs>
          <w:tab w:val="left" w:pos="6468"/>
        </w:tabs>
        <w:spacing w:after="120" w:line="360" w:lineRule="auto"/>
        <w:rPr>
          <w:rFonts w:asciiTheme="majorHAnsi" w:hAnsiTheme="majorHAnsi" w:cstheme="majorHAnsi"/>
          <w:sz w:val="26"/>
          <w:szCs w:val="26"/>
        </w:rPr>
      </w:pPr>
      <w:proofErr w:type="spellStart"/>
      <w:r w:rsidRPr="007E15D6">
        <w:rPr>
          <w:rFonts w:asciiTheme="majorHAnsi" w:hAnsiTheme="majorHAnsi" w:cstheme="majorHAnsi"/>
          <w:sz w:val="26"/>
          <w:szCs w:val="26"/>
        </w:rPr>
        <w:t>Hợp</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đồng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theo</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đơn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giá</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cố</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định</w:t>
      </w:r>
      <w:proofErr w:type="spellEnd"/>
      <w:r w:rsidR="007E15D6">
        <w:rPr>
          <w:rFonts w:asciiTheme="majorHAnsi" w:hAnsiTheme="majorHAnsi" w:cstheme="majorHAnsi"/>
          <w:sz w:val="26"/>
          <w:szCs w:val="26"/>
        </w:rPr>
        <w:t>:</w:t>
      </w:r>
      <w:r w:rsidRPr="007E15D6">
        <w:rPr>
          <w:rFonts w:asciiTheme="majorHAnsi" w:hAnsiTheme="majorHAnsi" w:cstheme="majorHAnsi"/>
          <w:sz w:val="26"/>
          <w:szCs w:val="26"/>
        </w:rPr>
        <w:cr/>
      </w:r>
      <w:r w:rsidR="007E15D6">
        <w:rPr>
          <w:rFonts w:asciiTheme="majorHAnsi" w:hAnsiTheme="majorHAnsi" w:cstheme="majorHAnsi"/>
          <w:sz w:val="26"/>
          <w:szCs w:val="26"/>
        </w:rPr>
        <w:t xml:space="preserve">           + </w:t>
      </w:r>
      <w:proofErr w:type="spellStart"/>
      <w:r w:rsidRPr="007E15D6">
        <w:rPr>
          <w:rFonts w:asciiTheme="majorHAnsi" w:hAnsiTheme="majorHAnsi" w:cstheme="majorHAnsi"/>
          <w:sz w:val="26"/>
          <w:szCs w:val="26"/>
        </w:rPr>
        <w:t>Hợp</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đồng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theo</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đơn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giá</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cố</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định</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là</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văn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bản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thỏa</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thuận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trong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đó</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có</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quy</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định</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trong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trong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thời</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gian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thực</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hiện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đối</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với</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toàn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bộ</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nội</w:t>
      </w:r>
      <w:proofErr w:type="spellEnd"/>
      <w:r w:rsidRPr="007E15D6">
        <w:rPr>
          <w:rFonts w:asciiTheme="majorHAnsi" w:hAnsiTheme="majorHAnsi" w:cstheme="majorHAnsi"/>
          <w:sz w:val="26"/>
          <w:szCs w:val="26"/>
        </w:rPr>
        <w:t xml:space="preserve"> dung </w:t>
      </w:r>
      <w:proofErr w:type="spellStart"/>
      <w:r w:rsidRPr="007E15D6">
        <w:rPr>
          <w:rFonts w:asciiTheme="majorHAnsi" w:hAnsiTheme="majorHAnsi" w:cstheme="majorHAnsi"/>
          <w:sz w:val="26"/>
          <w:szCs w:val="26"/>
        </w:rPr>
        <w:t>công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việc</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trong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hợp</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đồng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thì</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giữ</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nguyên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không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thay</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đổi</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đơn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giá</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Trên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cơ</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sở</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đơn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giá</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cố</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định</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đã</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được</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thỏa</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thuận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các</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bên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tiến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hành</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thanh</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toán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theo</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số</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lượng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và</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khối</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lượng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công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việc</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thực</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tế</w:t>
      </w:r>
      <w:proofErr w:type="spellEnd"/>
      <w:r w:rsidRPr="007E15D6">
        <w:rPr>
          <w:rFonts w:asciiTheme="majorHAnsi" w:hAnsiTheme="majorHAnsi" w:cstheme="majorHAnsi"/>
          <w:sz w:val="26"/>
          <w:szCs w:val="26"/>
        </w:rPr>
        <w:t xml:space="preserve"> (qua </w:t>
      </w:r>
      <w:proofErr w:type="spellStart"/>
      <w:r w:rsidRPr="007E15D6">
        <w:rPr>
          <w:rFonts w:asciiTheme="majorHAnsi" w:hAnsiTheme="majorHAnsi" w:cstheme="majorHAnsi"/>
          <w:sz w:val="26"/>
          <w:szCs w:val="26"/>
        </w:rPr>
        <w:t>biên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bản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nghiệm</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thu</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giữa</w:t>
      </w:r>
      <w:proofErr w:type="spellEnd"/>
      <w:r w:rsidRPr="007E15D6">
        <w:rPr>
          <w:rFonts w:asciiTheme="majorHAnsi" w:hAnsiTheme="majorHAnsi" w:cstheme="majorHAnsi"/>
          <w:sz w:val="26"/>
          <w:szCs w:val="26"/>
        </w:rPr>
        <w:t xml:space="preserve"> 2 </w:t>
      </w:r>
      <w:proofErr w:type="spellStart"/>
      <w:r w:rsidRPr="007E15D6">
        <w:rPr>
          <w:rFonts w:asciiTheme="majorHAnsi" w:hAnsiTheme="majorHAnsi" w:cstheme="majorHAnsi"/>
          <w:sz w:val="26"/>
          <w:szCs w:val="26"/>
        </w:rPr>
        <w:t>bên</w:t>
      </w:r>
      <w:proofErr w:type="spellEnd"/>
      <w:r w:rsidRPr="007E15D6">
        <w:rPr>
          <w:rFonts w:asciiTheme="majorHAnsi" w:hAnsiTheme="majorHAnsi" w:cstheme="majorHAnsi"/>
          <w:sz w:val="26"/>
          <w:szCs w:val="26"/>
        </w:rPr>
        <w:t>).</w:t>
      </w:r>
    </w:p>
    <w:p w14:paraId="2EF61B38" w14:textId="77777777" w:rsidR="00076D19" w:rsidRPr="007E15D6" w:rsidRDefault="00870C52" w:rsidP="007C3255">
      <w:pPr>
        <w:pStyle w:val="ListParagraph"/>
        <w:widowControl w:val="0"/>
        <w:numPr>
          <w:ilvl w:val="0"/>
          <w:numId w:val="9"/>
        </w:numPr>
        <w:tabs>
          <w:tab w:val="left" w:pos="6468"/>
        </w:tabs>
        <w:spacing w:after="120" w:line="360" w:lineRule="auto"/>
        <w:rPr>
          <w:rFonts w:asciiTheme="majorHAnsi" w:hAnsiTheme="majorHAnsi" w:cstheme="majorHAnsi"/>
          <w:sz w:val="26"/>
          <w:szCs w:val="26"/>
        </w:rPr>
      </w:pPr>
      <w:proofErr w:type="spellStart"/>
      <w:r w:rsidRPr="007E15D6">
        <w:rPr>
          <w:rFonts w:asciiTheme="majorHAnsi" w:hAnsiTheme="majorHAnsi" w:cstheme="majorHAnsi"/>
          <w:sz w:val="26"/>
          <w:szCs w:val="26"/>
        </w:rPr>
        <w:t>Hợp</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đồng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theo</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đơn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giá</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điều</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chỉnh</w:t>
      </w:r>
      <w:proofErr w:type="spellEnd"/>
      <w:r w:rsidR="007E15D6">
        <w:rPr>
          <w:rFonts w:asciiTheme="majorHAnsi" w:hAnsiTheme="majorHAnsi" w:cstheme="majorHAnsi"/>
          <w:sz w:val="26"/>
          <w:szCs w:val="26"/>
        </w:rPr>
        <w:t>:</w:t>
      </w:r>
      <w:r w:rsidRPr="007E15D6">
        <w:rPr>
          <w:rFonts w:asciiTheme="majorHAnsi" w:hAnsiTheme="majorHAnsi" w:cstheme="majorHAnsi"/>
          <w:sz w:val="26"/>
          <w:szCs w:val="26"/>
        </w:rPr>
        <w:cr/>
      </w:r>
      <w:r w:rsidR="007E15D6">
        <w:rPr>
          <w:rFonts w:asciiTheme="majorHAnsi" w:hAnsiTheme="majorHAnsi" w:cstheme="majorHAnsi"/>
        </w:rPr>
        <w:t xml:space="preserve">             + </w:t>
      </w:r>
      <w:proofErr w:type="spellStart"/>
      <w:r w:rsidRPr="007E15D6">
        <w:rPr>
          <w:rFonts w:asciiTheme="majorHAnsi" w:hAnsiTheme="majorHAnsi" w:cstheme="majorHAnsi"/>
          <w:sz w:val="26"/>
          <w:szCs w:val="26"/>
        </w:rPr>
        <w:t>Hợp</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đồng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theo</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đơn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giá</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điều</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chỉnh</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là</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hợp</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đồng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có</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đơn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giá</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có</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thể</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được</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điều</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chỉnh</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căn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cứ</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vào</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các</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thỏa</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thuận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trong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hợp</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đồng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đối</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với</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toàn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bộ</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nội</w:t>
      </w:r>
      <w:proofErr w:type="spellEnd"/>
      <w:r w:rsidRPr="007E15D6">
        <w:rPr>
          <w:rFonts w:asciiTheme="majorHAnsi" w:hAnsiTheme="majorHAnsi" w:cstheme="majorHAnsi"/>
          <w:sz w:val="26"/>
          <w:szCs w:val="26"/>
        </w:rPr>
        <w:t xml:space="preserve"> dung </w:t>
      </w:r>
      <w:proofErr w:type="spellStart"/>
      <w:r w:rsidRPr="007E15D6">
        <w:rPr>
          <w:rFonts w:asciiTheme="majorHAnsi" w:hAnsiTheme="majorHAnsi" w:cstheme="majorHAnsi"/>
          <w:sz w:val="26"/>
          <w:szCs w:val="26"/>
        </w:rPr>
        <w:t>công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việc</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trong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hợp</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đồng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Nhà</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thầu</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được</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thanh</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toán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theo</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số</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lượng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khối</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lượng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công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việc</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thực</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tế</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được</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nghiệm</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thu</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theo</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quy</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định</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trên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cơ</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sở</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đơn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giá</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ghi</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trong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hợp</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đồng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hoặc</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đơn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giá</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đã</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được</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điều</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chỉnh</w:t>
      </w:r>
      <w:proofErr w:type="spellEnd"/>
      <w:r w:rsidRPr="007E15D6">
        <w:rPr>
          <w:rFonts w:asciiTheme="majorHAnsi" w:hAnsiTheme="majorHAnsi" w:cstheme="majorHAnsi"/>
          <w:sz w:val="26"/>
          <w:szCs w:val="26"/>
        </w:rPr>
        <w:t>.</w:t>
      </w:r>
    </w:p>
    <w:p w14:paraId="327F0611" w14:textId="77777777" w:rsidR="00076D19" w:rsidRPr="007E15D6" w:rsidRDefault="00870C52" w:rsidP="007C3255">
      <w:pPr>
        <w:pStyle w:val="ListParagraph"/>
        <w:widowControl w:val="0"/>
        <w:numPr>
          <w:ilvl w:val="0"/>
          <w:numId w:val="9"/>
        </w:numPr>
        <w:tabs>
          <w:tab w:val="left" w:pos="6468"/>
        </w:tabs>
        <w:spacing w:after="120" w:line="360" w:lineRule="auto"/>
        <w:rPr>
          <w:rFonts w:asciiTheme="majorHAnsi" w:hAnsiTheme="majorHAnsi" w:cstheme="majorHAnsi"/>
          <w:sz w:val="26"/>
          <w:szCs w:val="26"/>
        </w:rPr>
      </w:pPr>
      <w:proofErr w:type="spellStart"/>
      <w:r w:rsidRPr="007E15D6">
        <w:rPr>
          <w:rFonts w:asciiTheme="majorHAnsi" w:hAnsiTheme="majorHAnsi" w:cstheme="majorHAnsi"/>
          <w:sz w:val="26"/>
          <w:szCs w:val="26"/>
        </w:rPr>
        <w:t>Hợp</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đồng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theo</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thời</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gian</w:t>
      </w:r>
      <w:proofErr w:type="spellEnd"/>
      <w:r w:rsidR="007E15D6">
        <w:rPr>
          <w:rFonts w:asciiTheme="majorHAnsi" w:hAnsiTheme="majorHAnsi" w:cstheme="majorHAnsi"/>
          <w:sz w:val="26"/>
          <w:szCs w:val="26"/>
        </w:rPr>
        <w:t>:</w:t>
      </w:r>
      <w:r w:rsidRPr="007E15D6">
        <w:rPr>
          <w:rFonts w:asciiTheme="majorHAnsi" w:hAnsiTheme="majorHAnsi" w:cstheme="majorHAnsi"/>
          <w:sz w:val="26"/>
          <w:szCs w:val="26"/>
        </w:rPr>
        <w:cr/>
      </w:r>
      <w:r w:rsidR="007E15D6">
        <w:rPr>
          <w:rFonts w:asciiTheme="majorHAnsi" w:hAnsiTheme="majorHAnsi" w:cstheme="majorHAnsi"/>
          <w:sz w:val="26"/>
          <w:szCs w:val="26"/>
        </w:rPr>
        <w:t xml:space="preserve">           + </w:t>
      </w:r>
      <w:proofErr w:type="spellStart"/>
      <w:r w:rsidRPr="007E15D6">
        <w:rPr>
          <w:rFonts w:asciiTheme="majorHAnsi" w:hAnsiTheme="majorHAnsi" w:cstheme="majorHAnsi"/>
          <w:sz w:val="26"/>
          <w:szCs w:val="26"/>
        </w:rPr>
        <w:t>Hợp</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đồng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theo</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thời</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gian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là</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hợp</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đồng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áp</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dụng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cho</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gói</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thầu</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cung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cấp</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dịch</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vụ</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tư</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vấn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Giá</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hợp</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đồng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được</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tính</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trên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cơ</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sở</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thời</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gian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làm</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việc</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theo</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tháng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tuần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ngày</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giờ</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và</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các</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khoản</w:t>
      </w:r>
      <w:proofErr w:type="spellEnd"/>
      <w:r w:rsidRPr="007E15D6">
        <w:rPr>
          <w:rFonts w:asciiTheme="majorHAnsi" w:hAnsiTheme="majorHAnsi" w:cstheme="majorHAnsi"/>
          <w:sz w:val="26"/>
          <w:szCs w:val="26"/>
        </w:rPr>
        <w:t xml:space="preserve"> chi </w:t>
      </w:r>
      <w:proofErr w:type="spellStart"/>
      <w:r w:rsidRPr="007E15D6">
        <w:rPr>
          <w:rFonts w:asciiTheme="majorHAnsi" w:hAnsiTheme="majorHAnsi" w:cstheme="majorHAnsi"/>
          <w:sz w:val="26"/>
          <w:szCs w:val="26"/>
        </w:rPr>
        <w:t>phí</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ngoài</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thù</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lao</w:t>
      </w:r>
      <w:proofErr w:type="spellEnd"/>
      <w:r w:rsidRPr="007E15D6">
        <w:rPr>
          <w:rFonts w:asciiTheme="majorHAnsi" w:hAnsiTheme="majorHAnsi" w:cstheme="majorHAnsi"/>
          <w:sz w:val="26"/>
          <w:szCs w:val="26"/>
        </w:rPr>
        <w:t>.</w:t>
      </w:r>
    </w:p>
    <w:p w14:paraId="4E188208" w14:textId="77777777" w:rsidR="00076D19" w:rsidRPr="007E15D6" w:rsidRDefault="00870C52" w:rsidP="007C3255">
      <w:pPr>
        <w:pStyle w:val="ListParagraph"/>
        <w:widowControl w:val="0"/>
        <w:numPr>
          <w:ilvl w:val="0"/>
          <w:numId w:val="9"/>
        </w:numPr>
        <w:tabs>
          <w:tab w:val="left" w:pos="6468"/>
        </w:tabs>
        <w:spacing w:after="120" w:line="360" w:lineRule="auto"/>
        <w:rPr>
          <w:rFonts w:asciiTheme="majorHAnsi" w:hAnsiTheme="majorHAnsi" w:cstheme="majorHAnsi"/>
          <w:sz w:val="26"/>
          <w:szCs w:val="26"/>
        </w:rPr>
      </w:pPr>
      <w:proofErr w:type="spellStart"/>
      <w:r w:rsidRPr="007E15D6">
        <w:rPr>
          <w:rFonts w:asciiTheme="majorHAnsi" w:hAnsiTheme="majorHAnsi" w:cstheme="majorHAnsi"/>
          <w:sz w:val="26"/>
          <w:szCs w:val="26"/>
        </w:rPr>
        <w:t>Hợp</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đồng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theo</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tỷ</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lệ</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phần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trăm</w:t>
      </w:r>
      <w:proofErr w:type="spellEnd"/>
      <w:r w:rsidRPr="007E15D6">
        <w:rPr>
          <w:rFonts w:asciiTheme="majorHAnsi" w:hAnsiTheme="majorHAnsi" w:cstheme="majorHAnsi"/>
          <w:sz w:val="26"/>
          <w:szCs w:val="26"/>
        </w:rPr>
        <w:t xml:space="preserve"> %</w:t>
      </w:r>
      <w:r w:rsidR="007E15D6">
        <w:rPr>
          <w:rFonts w:asciiTheme="majorHAnsi" w:hAnsiTheme="majorHAnsi" w:cstheme="majorHAnsi"/>
          <w:sz w:val="26"/>
          <w:szCs w:val="26"/>
        </w:rPr>
        <w:t>:</w:t>
      </w:r>
      <w:r w:rsidRPr="007E15D6">
        <w:rPr>
          <w:rFonts w:asciiTheme="majorHAnsi" w:hAnsiTheme="majorHAnsi" w:cstheme="majorHAnsi"/>
          <w:sz w:val="26"/>
          <w:szCs w:val="26"/>
        </w:rPr>
        <w:cr/>
      </w:r>
      <w:r w:rsidR="007E15D6">
        <w:rPr>
          <w:rFonts w:asciiTheme="majorHAnsi" w:hAnsiTheme="majorHAnsi" w:cstheme="majorHAnsi"/>
          <w:sz w:val="26"/>
          <w:szCs w:val="26"/>
        </w:rPr>
        <w:t xml:space="preserve">           + </w:t>
      </w:r>
      <w:proofErr w:type="spellStart"/>
      <w:r w:rsidRPr="007E15D6">
        <w:rPr>
          <w:rFonts w:asciiTheme="majorHAnsi" w:hAnsiTheme="majorHAnsi" w:cstheme="majorHAnsi"/>
          <w:sz w:val="26"/>
          <w:szCs w:val="26"/>
        </w:rPr>
        <w:t>Giá</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hợp</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đồng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xác</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định</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trên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cơ</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sở</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phần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trăm</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giá</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trị</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công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việc</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sẽ</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là</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cố</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định</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và</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nhà</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thầu</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tư</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vấn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sẽ</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được</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thanh</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toán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bằng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đúng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giá</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trị</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này</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khi</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hoàn</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thành</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các</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công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việc</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của</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hợp</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đồng</w:t>
      </w:r>
      <w:proofErr w:type="spellEnd"/>
      <w:r w:rsidRPr="007E15D6">
        <w:rPr>
          <w:rFonts w:asciiTheme="majorHAnsi" w:hAnsiTheme="majorHAnsi" w:cstheme="majorHAnsi"/>
          <w:sz w:val="26"/>
          <w:szCs w:val="26"/>
        </w:rPr>
        <w:t>.</w:t>
      </w:r>
    </w:p>
    <w:p w14:paraId="1D414E2A" w14:textId="77777777" w:rsidR="007E15D6" w:rsidRDefault="00870C52" w:rsidP="007C3255">
      <w:pPr>
        <w:pStyle w:val="ListParagraph"/>
        <w:widowControl w:val="0"/>
        <w:numPr>
          <w:ilvl w:val="0"/>
          <w:numId w:val="9"/>
        </w:numPr>
        <w:tabs>
          <w:tab w:val="left" w:pos="6468"/>
        </w:tabs>
        <w:spacing w:after="120" w:line="360" w:lineRule="auto"/>
        <w:rPr>
          <w:rFonts w:asciiTheme="majorHAnsi" w:hAnsiTheme="majorHAnsi" w:cstheme="majorHAnsi"/>
          <w:sz w:val="26"/>
          <w:szCs w:val="26"/>
        </w:rPr>
      </w:pPr>
      <w:proofErr w:type="spellStart"/>
      <w:r w:rsidRPr="007E15D6">
        <w:rPr>
          <w:rFonts w:asciiTheme="majorHAnsi" w:hAnsiTheme="majorHAnsi" w:cstheme="majorHAnsi"/>
          <w:sz w:val="26"/>
          <w:szCs w:val="26"/>
        </w:rPr>
        <w:t>Hợp</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đồng</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ký</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kết</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hợp</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các</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loại</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hợp</w:t>
      </w:r>
      <w:proofErr w:type="spellEnd"/>
      <w:r w:rsidRPr="007E15D6">
        <w:rPr>
          <w:rFonts w:asciiTheme="majorHAnsi" w:hAnsiTheme="majorHAnsi" w:cstheme="majorHAnsi"/>
          <w:sz w:val="26"/>
          <w:szCs w:val="26"/>
        </w:rPr>
        <w:t xml:space="preserve"> </w:t>
      </w:r>
      <w:proofErr w:type="spellStart"/>
      <w:r w:rsidRPr="007E15D6">
        <w:rPr>
          <w:rFonts w:asciiTheme="majorHAnsi" w:hAnsiTheme="majorHAnsi" w:cstheme="majorHAnsi"/>
          <w:sz w:val="26"/>
          <w:szCs w:val="26"/>
        </w:rPr>
        <w:t>đồng</w:t>
      </w:r>
      <w:proofErr w:type="spellEnd"/>
    </w:p>
    <w:p w14:paraId="6D607241" w14:textId="77777777" w:rsidR="00076D19" w:rsidRPr="007E15D6" w:rsidRDefault="007E15D6" w:rsidP="00357BD7">
      <w:pPr>
        <w:pStyle w:val="ListParagraph"/>
        <w:widowControl w:val="0"/>
        <w:tabs>
          <w:tab w:val="left" w:pos="6468"/>
        </w:tabs>
        <w:spacing w:after="120" w:line="360" w:lineRule="auto"/>
        <w:rPr>
          <w:rFonts w:asciiTheme="majorHAnsi" w:hAnsiTheme="majorHAnsi" w:cstheme="majorHAnsi"/>
          <w:sz w:val="26"/>
          <w:szCs w:val="26"/>
        </w:rPr>
      </w:pPr>
      <w:r>
        <w:rPr>
          <w:rFonts w:asciiTheme="majorHAnsi" w:hAnsiTheme="majorHAnsi" w:cstheme="majorHAnsi"/>
          <w:sz w:val="26"/>
          <w:szCs w:val="26"/>
        </w:rPr>
        <w:t xml:space="preserve">           + </w:t>
      </w:r>
      <w:proofErr w:type="spellStart"/>
      <w:r w:rsidR="00870C52" w:rsidRPr="007E15D6">
        <w:rPr>
          <w:rFonts w:asciiTheme="majorHAnsi" w:hAnsiTheme="majorHAnsi" w:cstheme="majorHAnsi"/>
          <w:sz w:val="26"/>
          <w:szCs w:val="26"/>
        </w:rPr>
        <w:t>Là</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quá</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trình</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thương</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lượng</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giữa</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ván</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bên</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theo</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những</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nguyên</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tắc</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và</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trình</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tự</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nhất</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định</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để</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đạt</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được</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sự</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thỏa</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thuận</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giữa</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các</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bên</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từ</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đó</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xác</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lập</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quyền</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và</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nghĩa</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vụ</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dân</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sự</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để</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đạt</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được</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sự</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thỏa</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thuận</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giữa</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các</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bên</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từ</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đó</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xác</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lập</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quyền</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và</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nghĩa</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vụ</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dân</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sự</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của</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các</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bên</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với</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nhau</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Một</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hợp</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đồng</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dân</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sự</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chỉ</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làm</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phát</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lastRenderedPageBreak/>
        <w:t>sinh</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quyền</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và</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nghĩa</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vụ</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nếu</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hợp</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đồng</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được</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giao</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kết</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tuân</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theo</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các</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điều</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kiện</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mà</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pháp</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luật</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quy</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định</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với</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hợp</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đồng</w:t>
      </w:r>
      <w:proofErr w:type="spellEnd"/>
      <w:r w:rsidR="00870C52" w:rsidRPr="007E15D6">
        <w:rPr>
          <w:rFonts w:asciiTheme="majorHAnsi" w:hAnsiTheme="majorHAnsi" w:cstheme="majorHAnsi"/>
          <w:sz w:val="26"/>
          <w:szCs w:val="26"/>
        </w:rPr>
        <w:t xml:space="preserve"> </w:t>
      </w:r>
      <w:proofErr w:type="spellStart"/>
      <w:r w:rsidR="00870C52" w:rsidRPr="007E15D6">
        <w:rPr>
          <w:rFonts w:asciiTheme="majorHAnsi" w:hAnsiTheme="majorHAnsi" w:cstheme="majorHAnsi"/>
          <w:sz w:val="26"/>
          <w:szCs w:val="26"/>
        </w:rPr>
        <w:t>đó</w:t>
      </w:r>
      <w:proofErr w:type="spellEnd"/>
      <w:r w:rsidR="00870C52" w:rsidRPr="007E15D6">
        <w:rPr>
          <w:rFonts w:asciiTheme="majorHAnsi" w:hAnsiTheme="majorHAnsi" w:cstheme="majorHAnsi"/>
          <w:sz w:val="26"/>
          <w:szCs w:val="26"/>
        </w:rPr>
        <w:t>.</w:t>
      </w:r>
    </w:p>
    <w:p w14:paraId="280C0F04" w14:textId="77777777" w:rsidR="005A7D3E" w:rsidRPr="005A7D3E" w:rsidRDefault="00B475D7" w:rsidP="00B475D7">
      <w:pPr>
        <w:pStyle w:val="Heading3"/>
        <w:numPr>
          <w:ilvl w:val="0"/>
          <w:numId w:val="0"/>
        </w:numPr>
        <w:ind w:left="567"/>
      </w:pPr>
      <w:proofErr w:type="gramStart"/>
      <w:r>
        <w:t>2.3)</w:t>
      </w:r>
      <w:proofErr w:type="spellStart"/>
      <w:r w:rsidR="00870C52" w:rsidRPr="005A7D3E">
        <w:t>Hồ</w:t>
      </w:r>
      <w:proofErr w:type="spellEnd"/>
      <w:proofErr w:type="gramEnd"/>
      <w:r w:rsidR="00870C52" w:rsidRPr="005A7D3E">
        <w:t xml:space="preserve"> </w:t>
      </w:r>
      <w:proofErr w:type="spellStart"/>
      <w:r w:rsidR="00870C52" w:rsidRPr="005A7D3E">
        <w:t>Sơ</w:t>
      </w:r>
      <w:proofErr w:type="spellEnd"/>
      <w:r w:rsidR="00870C52" w:rsidRPr="005A7D3E">
        <w:t xml:space="preserve"> </w:t>
      </w:r>
      <w:proofErr w:type="spellStart"/>
      <w:r w:rsidR="00870C52" w:rsidRPr="005A7D3E">
        <w:t>Quyết</w:t>
      </w:r>
      <w:proofErr w:type="spellEnd"/>
      <w:r w:rsidR="00870C52" w:rsidRPr="005A7D3E">
        <w:t xml:space="preserve"> </w:t>
      </w:r>
      <w:proofErr w:type="spellStart"/>
      <w:r w:rsidR="00870C52" w:rsidRPr="005A7D3E">
        <w:t>Toán</w:t>
      </w:r>
      <w:proofErr w:type="spellEnd"/>
      <w:r w:rsidR="00870C52" w:rsidRPr="005A7D3E">
        <w:t xml:space="preserve"> </w:t>
      </w:r>
      <w:proofErr w:type="spellStart"/>
      <w:r w:rsidR="00870C52" w:rsidRPr="005A7D3E">
        <w:t>Gồm</w:t>
      </w:r>
      <w:proofErr w:type="spellEnd"/>
      <w:r w:rsidR="005A7D3E">
        <w:t>:</w:t>
      </w:r>
    </w:p>
    <w:p w14:paraId="71A8D967" w14:textId="77777777" w:rsidR="00076D19" w:rsidRPr="000D6CE1" w:rsidRDefault="00B475D7" w:rsidP="00B475D7">
      <w:pPr>
        <w:pStyle w:val="Heading5"/>
        <w:rPr>
          <w:b/>
          <w:color w:val="auto"/>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roofErr w:type="gramStart"/>
      <w:r w:rsidRPr="000D6CE1">
        <w:rPr>
          <w:b/>
          <w:color w:val="auto"/>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2.3.1)</w:t>
      </w:r>
      <w:proofErr w:type="spellStart"/>
      <w:r w:rsidR="00870C52" w:rsidRPr="000D6CE1">
        <w:rPr>
          <w:b/>
          <w:color w:val="auto"/>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Phần</w:t>
      </w:r>
      <w:proofErr w:type="spellEnd"/>
      <w:proofErr w:type="gramEnd"/>
      <w:r w:rsidR="00870C52" w:rsidRPr="000D6CE1">
        <w:rPr>
          <w:b/>
          <w:color w:val="auto"/>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00870C52" w:rsidRPr="000D6CE1">
        <w:rPr>
          <w:b/>
          <w:color w:val="auto"/>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Pháp</w:t>
      </w:r>
      <w:proofErr w:type="spellEnd"/>
      <w:r w:rsidR="00870C52" w:rsidRPr="000D6CE1">
        <w:rPr>
          <w:b/>
          <w:color w:val="auto"/>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00870C52" w:rsidRPr="000D6CE1">
        <w:rPr>
          <w:b/>
          <w:color w:val="auto"/>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lý</w:t>
      </w:r>
      <w:proofErr w:type="spellEnd"/>
      <w:r w:rsidR="005A7D3E" w:rsidRPr="000D6CE1">
        <w:rPr>
          <w:b/>
          <w:color w:val="auto"/>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005A7D3E" w:rsidRPr="000D6CE1">
        <w:rPr>
          <w:b/>
          <w:color w:val="auto"/>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w:t>
      </w:r>
      <w:r w:rsidR="00870C52" w:rsidRPr="000D6CE1">
        <w:rPr>
          <w:b/>
          <w:color w:val="auto"/>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hà</w:t>
      </w:r>
      <w:proofErr w:type="spellEnd"/>
      <w:r w:rsidR="00870C52" w:rsidRPr="000D6CE1">
        <w:rPr>
          <w:b/>
          <w:color w:val="auto"/>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00870C52" w:rsidRPr="000D6CE1">
        <w:rPr>
          <w:b/>
          <w:color w:val="auto"/>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thầu</w:t>
      </w:r>
      <w:proofErr w:type="spellEnd"/>
      <w:r w:rsidR="00870C52" w:rsidRPr="000D6CE1">
        <w:rPr>
          <w:b/>
          <w:color w:val="auto"/>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00870C52" w:rsidRPr="000D6CE1">
        <w:rPr>
          <w:b/>
          <w:color w:val="auto"/>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cần</w:t>
      </w:r>
      <w:proofErr w:type="spellEnd"/>
      <w:r w:rsidR="00870C52" w:rsidRPr="000D6CE1">
        <w:rPr>
          <w:b/>
          <w:color w:val="auto"/>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00870C52" w:rsidRPr="000D6CE1">
        <w:rPr>
          <w:b/>
          <w:color w:val="auto"/>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phải</w:t>
      </w:r>
      <w:proofErr w:type="spellEnd"/>
      <w:r w:rsidR="00870C52" w:rsidRPr="000D6CE1">
        <w:rPr>
          <w:b/>
          <w:color w:val="auto"/>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00870C52" w:rsidRPr="000D6CE1">
        <w:rPr>
          <w:b/>
          <w:color w:val="auto"/>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tập</w:t>
      </w:r>
      <w:proofErr w:type="spellEnd"/>
      <w:r w:rsidR="00870C52" w:rsidRPr="000D6CE1">
        <w:rPr>
          <w:b/>
          <w:color w:val="auto"/>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00870C52" w:rsidRPr="000D6CE1">
        <w:rPr>
          <w:b/>
          <w:color w:val="auto"/>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hợp</w:t>
      </w:r>
      <w:proofErr w:type="spellEnd"/>
      <w:r w:rsidR="00870C52" w:rsidRPr="000D6CE1">
        <w:rPr>
          <w:b/>
          <w:color w:val="auto"/>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00870C52" w:rsidRPr="000D6CE1">
        <w:rPr>
          <w:b/>
          <w:color w:val="auto"/>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những</w:t>
      </w:r>
      <w:proofErr w:type="spellEnd"/>
      <w:r w:rsidR="00870C52" w:rsidRPr="000D6CE1">
        <w:rPr>
          <w:b/>
          <w:color w:val="auto"/>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00870C52" w:rsidRPr="000D6CE1">
        <w:rPr>
          <w:b/>
          <w:color w:val="auto"/>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tài</w:t>
      </w:r>
      <w:proofErr w:type="spellEnd"/>
      <w:r w:rsidR="00870C52" w:rsidRPr="000D6CE1">
        <w:rPr>
          <w:b/>
          <w:color w:val="auto"/>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00870C52" w:rsidRPr="000D6CE1">
        <w:rPr>
          <w:b/>
          <w:color w:val="auto"/>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liệu</w:t>
      </w:r>
      <w:proofErr w:type="spellEnd"/>
      <w:r w:rsidR="00870C52" w:rsidRPr="000D6CE1">
        <w:rPr>
          <w:b/>
          <w:color w:val="auto"/>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00870C52" w:rsidRPr="000D6CE1">
        <w:rPr>
          <w:b/>
          <w:color w:val="auto"/>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sau</w:t>
      </w:r>
      <w:proofErr w:type="spellEnd"/>
      <w:r w:rsidR="00870C52" w:rsidRPr="000D6CE1">
        <w:rPr>
          <w:b/>
          <w:color w:val="auto"/>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00870C52" w:rsidRPr="000D6CE1">
        <w:rPr>
          <w:b/>
          <w:color w:val="auto"/>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đây</w:t>
      </w:r>
      <w:proofErr w:type="spellEnd"/>
      <w:r w:rsidR="00870C52" w:rsidRPr="000D6CE1">
        <w:rPr>
          <w:b/>
          <w:color w:val="auto"/>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75A93329" w14:textId="77777777" w:rsidR="005A7D3E" w:rsidRPr="005A7D3E" w:rsidRDefault="00870C52" w:rsidP="007C3255">
      <w:pPr>
        <w:pStyle w:val="ListParagraph"/>
        <w:numPr>
          <w:ilvl w:val="0"/>
          <w:numId w:val="10"/>
        </w:numPr>
        <w:shd w:val="clear" w:color="auto" w:fill="FFFFFF"/>
        <w:spacing w:after="120" w:line="360" w:lineRule="auto"/>
        <w:rPr>
          <w:rFonts w:asciiTheme="majorHAnsi" w:eastAsia="Times New Roman" w:hAnsiTheme="majorHAnsi" w:cstheme="majorHAnsi"/>
          <w:color w:val="212529"/>
          <w:sz w:val="26"/>
          <w:szCs w:val="26"/>
          <w:lang w:val="vi-VN" w:eastAsia="vi-VN"/>
        </w:rPr>
      </w:pPr>
      <w:r w:rsidRPr="005A7D3E">
        <w:rPr>
          <w:rFonts w:asciiTheme="majorHAnsi" w:eastAsia="Times New Roman" w:hAnsiTheme="majorHAnsi" w:cstheme="majorHAnsi"/>
          <w:color w:val="212529"/>
          <w:sz w:val="26"/>
          <w:szCs w:val="26"/>
          <w:lang w:val="vi-VN" w:eastAsia="vi-VN"/>
        </w:rPr>
        <w:t>Hồ sơ dự thầu đã trúng thầu</w:t>
      </w:r>
    </w:p>
    <w:p w14:paraId="771C97B7" w14:textId="77777777" w:rsidR="00076D19" w:rsidRPr="005A7D3E" w:rsidRDefault="005A7D3E" w:rsidP="00357BD7">
      <w:pPr>
        <w:pStyle w:val="ListParagraph"/>
        <w:shd w:val="clear" w:color="auto" w:fill="FFFFFF"/>
        <w:spacing w:after="120" w:line="360" w:lineRule="auto"/>
        <w:ind w:firstLine="720"/>
        <w:rPr>
          <w:rFonts w:asciiTheme="majorHAnsi" w:eastAsia="Times New Roman" w:hAnsiTheme="majorHAnsi" w:cstheme="majorHAnsi"/>
          <w:b/>
          <w:color w:val="212529"/>
          <w:sz w:val="26"/>
          <w:szCs w:val="26"/>
          <w:lang w:val="vi-VN" w:eastAsia="vi-VN"/>
        </w:rPr>
      </w:pPr>
      <w:r w:rsidRPr="00CF329E">
        <w:rPr>
          <w:rFonts w:asciiTheme="majorHAnsi" w:eastAsia="Times New Roman" w:hAnsiTheme="majorHAnsi" w:cstheme="majorHAnsi"/>
          <w:color w:val="212529"/>
          <w:sz w:val="26"/>
          <w:szCs w:val="26"/>
          <w:lang w:val="vi-VN" w:eastAsia="vi-VN"/>
        </w:rPr>
        <w:t xml:space="preserve">+ </w:t>
      </w:r>
      <w:r w:rsidR="00870C52" w:rsidRPr="005A7D3E">
        <w:rPr>
          <w:rFonts w:asciiTheme="majorHAnsi" w:eastAsia="Times New Roman" w:hAnsiTheme="majorHAnsi" w:cstheme="majorHAnsi"/>
          <w:color w:val="212529"/>
          <w:sz w:val="26"/>
          <w:szCs w:val="26"/>
          <w:lang w:val="vi-VN" w:eastAsia="vi-VN"/>
        </w:rPr>
        <w:t>Hồ sơ dự thầu là loại hồ sơ chuyên biệt dùng để tham gia đấu thầu dự án, thường là dự án xây dựng, là toàn bộ tài liệu do nhà thầu, nhà đầu tư lập và nộp cho bên mời thầu theo yêu cầu của hồ sơ mời thầu, hồ sơ yêu cầu</w:t>
      </w:r>
      <w:r w:rsidR="00870C52" w:rsidRPr="00CF329E">
        <w:rPr>
          <w:rFonts w:asciiTheme="majorHAnsi" w:eastAsia="Times New Roman" w:hAnsiTheme="majorHAnsi" w:cstheme="majorHAnsi"/>
          <w:color w:val="212529"/>
          <w:sz w:val="26"/>
          <w:szCs w:val="26"/>
          <w:lang w:val="vi-VN" w:eastAsia="vi-VN"/>
        </w:rPr>
        <w:t>.</w:t>
      </w:r>
    </w:p>
    <w:p w14:paraId="1EF53002" w14:textId="77777777" w:rsidR="00076D19" w:rsidRPr="005A7D3E" w:rsidRDefault="00870C52" w:rsidP="007C3255">
      <w:pPr>
        <w:pStyle w:val="ListParagraph"/>
        <w:numPr>
          <w:ilvl w:val="0"/>
          <w:numId w:val="10"/>
        </w:numPr>
        <w:shd w:val="clear" w:color="auto" w:fill="FFFFFF"/>
        <w:spacing w:after="120" w:line="360" w:lineRule="auto"/>
        <w:rPr>
          <w:rFonts w:asciiTheme="majorHAnsi" w:eastAsia="Times New Roman" w:hAnsiTheme="majorHAnsi" w:cstheme="majorHAnsi"/>
          <w:color w:val="212529"/>
          <w:sz w:val="26"/>
          <w:szCs w:val="26"/>
          <w:lang w:val="vi-VN" w:eastAsia="vi-VN"/>
        </w:rPr>
      </w:pPr>
      <w:r w:rsidRPr="005A7D3E">
        <w:rPr>
          <w:rFonts w:asciiTheme="majorHAnsi" w:eastAsia="Times New Roman" w:hAnsiTheme="majorHAnsi" w:cstheme="majorHAnsi"/>
          <w:color w:val="212529"/>
          <w:sz w:val="26"/>
          <w:szCs w:val="26"/>
          <w:lang w:val="vi-VN" w:eastAsia="vi-VN"/>
        </w:rPr>
        <w:t>Quyết định kết quả lựa chọn nhà thầu</w:t>
      </w:r>
    </w:p>
    <w:p w14:paraId="3F3F7F30" w14:textId="77777777" w:rsidR="00076D19" w:rsidRPr="00CF329E" w:rsidRDefault="005A7D3E" w:rsidP="00357BD7">
      <w:pPr>
        <w:shd w:val="clear" w:color="auto" w:fill="FFFFFF"/>
        <w:ind w:left="720" w:firstLine="720"/>
        <w:rPr>
          <w:rFonts w:asciiTheme="majorHAnsi" w:eastAsia="Times New Roman" w:hAnsiTheme="majorHAnsi" w:cstheme="majorHAnsi"/>
          <w:color w:val="212529"/>
          <w:szCs w:val="26"/>
          <w:lang w:val="vi-VN" w:eastAsia="vi-VN"/>
        </w:rPr>
      </w:pPr>
      <w:r w:rsidRPr="00CF329E">
        <w:rPr>
          <w:rFonts w:asciiTheme="majorHAnsi" w:eastAsia="Times New Roman" w:hAnsiTheme="majorHAnsi" w:cstheme="majorHAnsi"/>
          <w:color w:val="212529"/>
          <w:szCs w:val="26"/>
          <w:lang w:val="vi-VN" w:eastAsia="vi-VN"/>
        </w:rPr>
        <w:t xml:space="preserve">+ </w:t>
      </w:r>
      <w:r w:rsidR="00870C52" w:rsidRPr="00CF329E">
        <w:rPr>
          <w:rFonts w:asciiTheme="majorHAnsi" w:eastAsia="Times New Roman" w:hAnsiTheme="majorHAnsi" w:cstheme="majorHAnsi"/>
          <w:color w:val="212529"/>
          <w:szCs w:val="26"/>
          <w:lang w:val="vi-VN" w:eastAsia="vi-VN"/>
        </w:rPr>
        <w:t>Nhà thầu thiết kế thì đơn vị thẩm duyệt thông qua để thi công đảm bảo</w:t>
      </w:r>
    </w:p>
    <w:p w14:paraId="01FF32B4" w14:textId="77777777" w:rsidR="00076D19" w:rsidRPr="00CF329E" w:rsidRDefault="005A7D3E" w:rsidP="00357BD7">
      <w:pPr>
        <w:shd w:val="clear" w:color="auto" w:fill="FFFFFF"/>
        <w:ind w:left="720" w:firstLine="720"/>
        <w:rPr>
          <w:rFonts w:asciiTheme="majorHAnsi" w:eastAsia="Times New Roman" w:hAnsiTheme="majorHAnsi" w:cstheme="majorHAnsi"/>
          <w:color w:val="212529"/>
          <w:szCs w:val="26"/>
          <w:lang w:val="vi-VN" w:eastAsia="vi-VN"/>
        </w:rPr>
      </w:pPr>
      <w:r w:rsidRPr="00CF329E">
        <w:rPr>
          <w:rFonts w:asciiTheme="majorHAnsi" w:eastAsia="Times New Roman" w:hAnsiTheme="majorHAnsi" w:cstheme="majorHAnsi"/>
          <w:color w:val="212529"/>
          <w:szCs w:val="26"/>
          <w:lang w:val="vi-VN" w:eastAsia="vi-VN"/>
        </w:rPr>
        <w:t xml:space="preserve">+ </w:t>
      </w:r>
      <w:r w:rsidR="00870C52" w:rsidRPr="00CF329E">
        <w:rPr>
          <w:rFonts w:asciiTheme="majorHAnsi" w:eastAsia="Times New Roman" w:hAnsiTheme="majorHAnsi" w:cstheme="majorHAnsi"/>
          <w:color w:val="212529"/>
          <w:szCs w:val="26"/>
          <w:lang w:val="vi-VN" w:eastAsia="vi-VN"/>
        </w:rPr>
        <w:t>Nhà thầu thì công thì xem xét hồ sơ năng lực, ngân sách, giá cả...</w:t>
      </w:r>
    </w:p>
    <w:p w14:paraId="3648C3D6" w14:textId="77777777" w:rsidR="00076D19" w:rsidRPr="00CF329E" w:rsidRDefault="005A7D3E" w:rsidP="00357BD7">
      <w:pPr>
        <w:shd w:val="clear" w:color="auto" w:fill="FFFFFF"/>
        <w:ind w:left="720" w:firstLine="720"/>
        <w:rPr>
          <w:rFonts w:asciiTheme="majorHAnsi" w:eastAsia="Times New Roman" w:hAnsiTheme="majorHAnsi" w:cstheme="majorHAnsi"/>
          <w:color w:val="212529"/>
          <w:szCs w:val="26"/>
          <w:lang w:val="vi-VN" w:eastAsia="vi-VN"/>
        </w:rPr>
      </w:pPr>
      <w:r w:rsidRPr="00CF329E">
        <w:rPr>
          <w:rFonts w:asciiTheme="majorHAnsi" w:eastAsia="Times New Roman" w:hAnsiTheme="majorHAnsi" w:cstheme="majorHAnsi"/>
          <w:color w:val="212529"/>
          <w:szCs w:val="26"/>
          <w:lang w:val="vi-VN" w:eastAsia="vi-VN"/>
        </w:rPr>
        <w:t xml:space="preserve">+ </w:t>
      </w:r>
      <w:r w:rsidR="00870C52" w:rsidRPr="00CF329E">
        <w:rPr>
          <w:rFonts w:asciiTheme="majorHAnsi" w:eastAsia="Times New Roman" w:hAnsiTheme="majorHAnsi" w:cstheme="majorHAnsi"/>
          <w:color w:val="212529"/>
          <w:szCs w:val="26"/>
          <w:lang w:val="vi-VN" w:eastAsia="vi-VN"/>
        </w:rPr>
        <w:t xml:space="preserve">Đơn vị thẩm duyệt là đơn vị độc lập </w:t>
      </w:r>
    </w:p>
    <w:p w14:paraId="208DB52C" w14:textId="77777777" w:rsidR="00076D19" w:rsidRPr="005A7D3E" w:rsidRDefault="00870C52" w:rsidP="007C3255">
      <w:pPr>
        <w:pStyle w:val="ListParagraph"/>
        <w:numPr>
          <w:ilvl w:val="0"/>
          <w:numId w:val="10"/>
        </w:numPr>
        <w:shd w:val="clear" w:color="auto" w:fill="FFFFFF"/>
        <w:spacing w:after="120" w:line="360" w:lineRule="auto"/>
        <w:rPr>
          <w:rFonts w:asciiTheme="majorHAnsi" w:eastAsia="Times New Roman" w:hAnsiTheme="majorHAnsi" w:cstheme="majorHAnsi"/>
          <w:color w:val="212529"/>
          <w:sz w:val="26"/>
          <w:szCs w:val="26"/>
          <w:lang w:val="vi-VN" w:eastAsia="vi-VN"/>
        </w:rPr>
      </w:pPr>
      <w:r w:rsidRPr="005A7D3E">
        <w:rPr>
          <w:rFonts w:asciiTheme="majorHAnsi" w:eastAsia="Times New Roman" w:hAnsiTheme="majorHAnsi" w:cstheme="majorHAnsi"/>
          <w:color w:val="212529"/>
          <w:sz w:val="26"/>
          <w:szCs w:val="26"/>
          <w:lang w:val="vi-VN" w:eastAsia="vi-VN"/>
        </w:rPr>
        <w:t>Hợp đồng phụ lục bổ sung hợp đồng đã ký trong quá trình thi công</w:t>
      </w:r>
    </w:p>
    <w:p w14:paraId="776C2DF3" w14:textId="77777777" w:rsidR="00076D19" w:rsidRPr="005A7D3E" w:rsidRDefault="00870C52" w:rsidP="007C3255">
      <w:pPr>
        <w:pStyle w:val="ListParagraph"/>
        <w:numPr>
          <w:ilvl w:val="0"/>
          <w:numId w:val="10"/>
        </w:numPr>
        <w:shd w:val="clear" w:color="auto" w:fill="FFFFFF"/>
        <w:spacing w:after="120" w:line="360" w:lineRule="auto"/>
        <w:rPr>
          <w:rFonts w:asciiTheme="majorHAnsi" w:eastAsia="Times New Roman" w:hAnsiTheme="majorHAnsi" w:cstheme="majorHAnsi"/>
          <w:color w:val="212529"/>
          <w:sz w:val="26"/>
          <w:szCs w:val="26"/>
          <w:lang w:val="vi-VN" w:eastAsia="vi-VN"/>
        </w:rPr>
      </w:pPr>
      <w:r w:rsidRPr="005A7D3E">
        <w:rPr>
          <w:rFonts w:asciiTheme="majorHAnsi" w:eastAsia="Times New Roman" w:hAnsiTheme="majorHAnsi" w:cstheme="majorHAnsi"/>
          <w:color w:val="212529"/>
          <w:sz w:val="26"/>
          <w:szCs w:val="26"/>
          <w:lang w:val="vi-VN" w:eastAsia="vi-VN"/>
        </w:rPr>
        <w:t>Quyết định phê duyệt thay đổi, điều chỉnh thiết kế ( nếu có )</w:t>
      </w:r>
    </w:p>
    <w:p w14:paraId="0C2BC2BC" w14:textId="77777777" w:rsidR="00076D19" w:rsidRPr="005A7D3E" w:rsidRDefault="00870C52" w:rsidP="007C3255">
      <w:pPr>
        <w:pStyle w:val="ListParagraph"/>
        <w:numPr>
          <w:ilvl w:val="0"/>
          <w:numId w:val="10"/>
        </w:numPr>
        <w:shd w:val="clear" w:color="auto" w:fill="FFFFFF"/>
        <w:spacing w:after="120" w:line="360" w:lineRule="auto"/>
        <w:rPr>
          <w:rFonts w:asciiTheme="majorHAnsi" w:eastAsia="Times New Roman" w:hAnsiTheme="majorHAnsi" w:cstheme="majorHAnsi"/>
          <w:color w:val="212529"/>
          <w:sz w:val="26"/>
          <w:szCs w:val="26"/>
          <w:lang w:val="vi-VN" w:eastAsia="vi-VN"/>
        </w:rPr>
      </w:pPr>
      <w:r w:rsidRPr="005A7D3E">
        <w:rPr>
          <w:rFonts w:asciiTheme="majorHAnsi" w:eastAsia="Times New Roman" w:hAnsiTheme="majorHAnsi" w:cstheme="majorHAnsi"/>
          <w:color w:val="212529"/>
          <w:sz w:val="26"/>
          <w:szCs w:val="26"/>
          <w:lang w:val="vi-VN" w:eastAsia="vi-VN"/>
        </w:rPr>
        <w:t>Quyết định phê duyệt dự toán phát sinh, dự toán điều chỉnh ( nếu có )</w:t>
      </w:r>
    </w:p>
    <w:p w14:paraId="05DA58BA" w14:textId="77777777" w:rsidR="00076D19" w:rsidRPr="005A7D3E" w:rsidRDefault="00870C52" w:rsidP="007C3255">
      <w:pPr>
        <w:pStyle w:val="ListParagraph"/>
        <w:numPr>
          <w:ilvl w:val="0"/>
          <w:numId w:val="10"/>
        </w:numPr>
        <w:shd w:val="clear" w:color="auto" w:fill="FFFFFF"/>
        <w:spacing w:after="120" w:line="360" w:lineRule="auto"/>
        <w:rPr>
          <w:rFonts w:asciiTheme="majorHAnsi" w:eastAsia="Times New Roman" w:hAnsiTheme="majorHAnsi" w:cstheme="majorHAnsi"/>
          <w:color w:val="212529"/>
          <w:sz w:val="26"/>
          <w:szCs w:val="26"/>
          <w:lang w:val="vi-VN" w:eastAsia="vi-VN"/>
        </w:rPr>
      </w:pPr>
      <w:r w:rsidRPr="005A7D3E">
        <w:rPr>
          <w:rFonts w:asciiTheme="majorHAnsi" w:eastAsia="Times New Roman" w:hAnsiTheme="majorHAnsi" w:cstheme="majorHAnsi"/>
          <w:color w:val="212529"/>
          <w:sz w:val="26"/>
          <w:szCs w:val="26"/>
          <w:lang w:val="vi-VN" w:eastAsia="vi-VN"/>
        </w:rPr>
        <w:t>Các văn bản chấp thuận về an toàn ATLĐ, PCCC, VSMT của các cơ quan quản lý ( nếu có )</w:t>
      </w:r>
    </w:p>
    <w:p w14:paraId="248A946A" w14:textId="77777777" w:rsidR="00076D19" w:rsidRPr="005A7D3E" w:rsidRDefault="00870C52" w:rsidP="007C3255">
      <w:pPr>
        <w:pStyle w:val="ListParagraph"/>
        <w:numPr>
          <w:ilvl w:val="0"/>
          <w:numId w:val="10"/>
        </w:numPr>
        <w:shd w:val="clear" w:color="auto" w:fill="FFFFFF"/>
        <w:spacing w:after="120" w:line="360" w:lineRule="auto"/>
        <w:rPr>
          <w:rFonts w:asciiTheme="majorHAnsi" w:eastAsia="Times New Roman" w:hAnsiTheme="majorHAnsi" w:cstheme="majorHAnsi"/>
          <w:color w:val="212529"/>
          <w:sz w:val="26"/>
          <w:szCs w:val="26"/>
          <w:lang w:val="vi-VN" w:eastAsia="vi-VN"/>
        </w:rPr>
      </w:pPr>
      <w:r w:rsidRPr="005A7D3E">
        <w:rPr>
          <w:rFonts w:asciiTheme="majorHAnsi" w:eastAsia="Times New Roman" w:hAnsiTheme="majorHAnsi" w:cstheme="majorHAnsi"/>
          <w:color w:val="212529"/>
          <w:sz w:val="26"/>
          <w:szCs w:val="26"/>
          <w:lang w:val="vi-VN" w:eastAsia="vi-VN"/>
        </w:rPr>
        <w:t>Các văn bản khác kèm theo… Ví dụ; điều kiện thi công, phương pháp thi công, xử lý hiện trường, thay đổi thiết bị, nhân sự</w:t>
      </w:r>
    </w:p>
    <w:p w14:paraId="736C6CDD" w14:textId="77777777" w:rsidR="00076D19" w:rsidRPr="00AA7C99" w:rsidRDefault="00870C52" w:rsidP="00E942EF">
      <w:pPr>
        <w:rPr>
          <w:lang w:val="vi-VN" w:eastAsia="vi-VN"/>
        </w:rPr>
      </w:pPr>
      <w:r w:rsidRPr="00AA7C99">
        <w:rPr>
          <w:lang w:val="vi-VN" w:eastAsia="vi-VN"/>
        </w:rPr>
        <w:t>Phần hồ sơ quản lý chất lượng Quyết Toán Xây dựng Công Trình</w:t>
      </w:r>
    </w:p>
    <w:p w14:paraId="219949A1" w14:textId="77777777" w:rsidR="00AA7C99" w:rsidRDefault="00870C52" w:rsidP="00357BD7">
      <w:pPr>
        <w:shd w:val="clear" w:color="auto" w:fill="FFFFFF"/>
        <w:rPr>
          <w:rFonts w:asciiTheme="majorHAnsi" w:eastAsia="Times New Roman" w:hAnsiTheme="majorHAnsi" w:cstheme="majorHAnsi"/>
          <w:color w:val="212529"/>
          <w:szCs w:val="26"/>
          <w:lang w:val="vi-VN" w:eastAsia="vi-VN"/>
        </w:rPr>
      </w:pPr>
      <w:r>
        <w:rPr>
          <w:rFonts w:asciiTheme="majorHAnsi" w:eastAsia="Times New Roman" w:hAnsiTheme="majorHAnsi" w:cstheme="majorHAnsi"/>
          <w:color w:val="212529"/>
          <w:szCs w:val="26"/>
          <w:lang w:val="vi-VN" w:eastAsia="vi-VN"/>
        </w:rPr>
        <w:t>Nhà thầu cần phải tập hợp các tài liệu sau đây:</w:t>
      </w:r>
    </w:p>
    <w:p w14:paraId="10AA7C55" w14:textId="77777777" w:rsidR="00076D19" w:rsidRPr="00AA7C99" w:rsidRDefault="00870C52" w:rsidP="007C3255">
      <w:pPr>
        <w:pStyle w:val="ListParagraph"/>
        <w:numPr>
          <w:ilvl w:val="0"/>
          <w:numId w:val="11"/>
        </w:numPr>
        <w:shd w:val="clear" w:color="auto" w:fill="FFFFFF"/>
        <w:spacing w:after="120" w:line="360" w:lineRule="auto"/>
        <w:rPr>
          <w:rFonts w:asciiTheme="majorHAnsi" w:eastAsia="Times New Roman" w:hAnsiTheme="majorHAnsi" w:cstheme="majorHAnsi"/>
          <w:color w:val="212529"/>
          <w:sz w:val="26"/>
          <w:szCs w:val="26"/>
          <w:lang w:val="vi-VN" w:eastAsia="vi-VN"/>
        </w:rPr>
      </w:pPr>
      <w:r w:rsidRPr="00AA7C99">
        <w:rPr>
          <w:rFonts w:asciiTheme="majorHAnsi" w:eastAsia="Times New Roman" w:hAnsiTheme="majorHAnsi" w:cstheme="majorHAnsi"/>
          <w:color w:val="212529"/>
          <w:sz w:val="26"/>
          <w:szCs w:val="26"/>
          <w:lang w:val="vi-VN" w:eastAsia="vi-VN"/>
        </w:rPr>
        <w:t>Danh mục các thay đổi trong quá trình thi công</w:t>
      </w:r>
    </w:p>
    <w:p w14:paraId="7770905C" w14:textId="77777777" w:rsidR="00076D19" w:rsidRPr="00CF329E" w:rsidRDefault="00870C52" w:rsidP="00357BD7">
      <w:pPr>
        <w:shd w:val="clear" w:color="auto" w:fill="FFFFFF"/>
        <w:ind w:left="360" w:firstLine="1080"/>
        <w:rPr>
          <w:rFonts w:asciiTheme="majorHAnsi" w:eastAsia="Times New Roman" w:hAnsiTheme="majorHAnsi" w:cstheme="majorHAnsi"/>
          <w:color w:val="212529"/>
          <w:szCs w:val="26"/>
          <w:lang w:val="vi-VN" w:eastAsia="vi-VN"/>
        </w:rPr>
      </w:pPr>
      <w:r w:rsidRPr="00CF329E">
        <w:rPr>
          <w:rFonts w:asciiTheme="majorHAnsi" w:eastAsia="Times New Roman" w:hAnsiTheme="majorHAnsi" w:cstheme="majorHAnsi"/>
          <w:color w:val="212529"/>
          <w:szCs w:val="26"/>
          <w:lang w:val="vi-VN" w:eastAsia="vi-VN"/>
        </w:rPr>
        <w:t>+ Danh mục những thay đổi trong quá trình thi công mà nhà thầu đã thỏa thuận với chủ đầu tư.</w:t>
      </w:r>
    </w:p>
    <w:p w14:paraId="345EFE34" w14:textId="77777777" w:rsidR="00076D19" w:rsidRPr="00AA7C99" w:rsidRDefault="00870C52" w:rsidP="007C3255">
      <w:pPr>
        <w:pStyle w:val="ListParagraph"/>
        <w:numPr>
          <w:ilvl w:val="0"/>
          <w:numId w:val="11"/>
        </w:numPr>
        <w:shd w:val="clear" w:color="auto" w:fill="FFFFFF"/>
        <w:spacing w:after="120" w:line="360" w:lineRule="auto"/>
        <w:rPr>
          <w:rFonts w:asciiTheme="majorHAnsi" w:eastAsia="Times New Roman" w:hAnsiTheme="majorHAnsi" w:cstheme="majorHAnsi"/>
          <w:color w:val="212529"/>
          <w:sz w:val="26"/>
          <w:szCs w:val="26"/>
          <w:lang w:val="vi-VN" w:eastAsia="vi-VN"/>
        </w:rPr>
      </w:pPr>
      <w:r w:rsidRPr="00AA7C99">
        <w:rPr>
          <w:rFonts w:asciiTheme="majorHAnsi" w:eastAsia="Times New Roman" w:hAnsiTheme="majorHAnsi" w:cstheme="majorHAnsi"/>
          <w:color w:val="212529"/>
          <w:sz w:val="26"/>
          <w:szCs w:val="26"/>
          <w:lang w:val="vi-VN" w:eastAsia="vi-VN"/>
        </w:rPr>
        <w:t>Hồ sơ hoàn công và nhật ký thi công xây dựng gồm:</w:t>
      </w:r>
    </w:p>
    <w:p w14:paraId="3B4AD035" w14:textId="77777777" w:rsidR="00076D19" w:rsidRPr="00CF329E" w:rsidRDefault="00AA7C99" w:rsidP="00357BD7">
      <w:pPr>
        <w:shd w:val="clear" w:color="auto" w:fill="FFFFFF"/>
        <w:ind w:left="720" w:firstLine="720"/>
        <w:rPr>
          <w:rFonts w:asciiTheme="majorHAnsi" w:eastAsia="Times New Roman" w:hAnsiTheme="majorHAnsi" w:cstheme="majorHAnsi"/>
          <w:color w:val="212529"/>
          <w:szCs w:val="26"/>
          <w:lang w:val="vi-VN" w:eastAsia="vi-VN"/>
        </w:rPr>
      </w:pPr>
      <w:r>
        <w:rPr>
          <w:rFonts w:asciiTheme="majorHAnsi" w:eastAsia="Times New Roman" w:hAnsiTheme="majorHAnsi" w:cstheme="majorHAnsi"/>
          <w:color w:val="212529"/>
          <w:szCs w:val="26"/>
          <w:lang w:val="vi-VN" w:eastAsia="vi-VN"/>
        </w:rPr>
        <w:lastRenderedPageBreak/>
        <w:t>+</w:t>
      </w:r>
      <w:r w:rsidRPr="00CF329E">
        <w:rPr>
          <w:rFonts w:asciiTheme="majorHAnsi" w:eastAsia="Times New Roman" w:hAnsiTheme="majorHAnsi" w:cstheme="majorHAnsi"/>
          <w:color w:val="212529"/>
          <w:szCs w:val="26"/>
          <w:lang w:val="vi-VN" w:eastAsia="vi-VN"/>
        </w:rPr>
        <w:t xml:space="preserve"> </w:t>
      </w:r>
      <w:r w:rsidR="00870C52">
        <w:rPr>
          <w:rFonts w:asciiTheme="majorHAnsi" w:eastAsia="Times New Roman" w:hAnsiTheme="majorHAnsi" w:cstheme="majorHAnsi"/>
          <w:color w:val="212529"/>
          <w:szCs w:val="26"/>
          <w:lang w:val="vi-VN" w:eastAsia="vi-VN"/>
        </w:rPr>
        <w:t>Bản vẽ hoàn công</w:t>
      </w:r>
      <w:r w:rsidR="00870C52" w:rsidRPr="00CF329E">
        <w:rPr>
          <w:rFonts w:asciiTheme="majorHAnsi" w:eastAsia="Times New Roman" w:hAnsiTheme="majorHAnsi" w:cstheme="majorHAnsi"/>
          <w:color w:val="212529"/>
          <w:szCs w:val="26"/>
          <w:lang w:val="vi-VN" w:eastAsia="vi-VN"/>
        </w:rPr>
        <w:t>:</w:t>
      </w:r>
      <w:r>
        <w:rPr>
          <w:rFonts w:asciiTheme="majorHAnsi" w:eastAsia="Times New Roman" w:hAnsiTheme="majorHAnsi" w:cstheme="majorHAnsi"/>
          <w:color w:val="212529"/>
          <w:szCs w:val="26"/>
          <w:lang w:val="vi-VN" w:eastAsia="vi-VN"/>
        </w:rPr>
        <w:t xml:space="preserve"> L</w:t>
      </w:r>
      <w:r w:rsidR="00870C52">
        <w:rPr>
          <w:rFonts w:asciiTheme="majorHAnsi" w:eastAsia="Times New Roman" w:hAnsiTheme="majorHAnsi" w:cstheme="majorHAnsi"/>
          <w:color w:val="212529"/>
          <w:szCs w:val="26"/>
          <w:lang w:val="vi-VN" w:eastAsia="vi-VN"/>
        </w:rPr>
        <w:t>à bản vẽ công trình xây dựng hoàn thành, trong đó thể hiện vị trí, kích thước, vật liệu và thiết bị được sử dụng thực tế (Khoản 4 Điều 2 Nghị định 06/2021/NĐ-CP).</w:t>
      </w:r>
    </w:p>
    <w:p w14:paraId="40224763" w14:textId="77777777" w:rsidR="00076D19" w:rsidRPr="00CF329E" w:rsidRDefault="00AA7C99" w:rsidP="00357BD7">
      <w:pPr>
        <w:shd w:val="clear" w:color="auto" w:fill="FFFFFF"/>
        <w:ind w:left="720" w:firstLine="720"/>
        <w:rPr>
          <w:rFonts w:asciiTheme="majorHAnsi" w:eastAsia="Times New Roman" w:hAnsiTheme="majorHAnsi" w:cstheme="majorHAnsi"/>
          <w:color w:val="212529"/>
          <w:szCs w:val="26"/>
          <w:lang w:val="vi-VN" w:eastAsia="vi-VN"/>
        </w:rPr>
      </w:pPr>
      <w:r w:rsidRPr="00CF329E">
        <w:rPr>
          <w:rFonts w:asciiTheme="majorHAnsi" w:eastAsia="Times New Roman" w:hAnsiTheme="majorHAnsi" w:cstheme="majorHAnsi"/>
          <w:color w:val="212529"/>
          <w:szCs w:val="26"/>
          <w:lang w:val="vi-VN" w:eastAsia="vi-VN"/>
        </w:rPr>
        <w:t>+</w:t>
      </w:r>
      <w:r w:rsidR="00870C52">
        <w:rPr>
          <w:rFonts w:asciiTheme="majorHAnsi" w:eastAsia="Times New Roman" w:hAnsiTheme="majorHAnsi" w:cstheme="majorHAnsi"/>
          <w:color w:val="212529"/>
          <w:szCs w:val="26"/>
          <w:lang w:val="vi-VN" w:eastAsia="vi-VN"/>
        </w:rPr>
        <w:t xml:space="preserve"> Hệ thống các biên bản nghiệm thu</w:t>
      </w:r>
      <w:r w:rsidR="00870C52" w:rsidRPr="00CF329E">
        <w:rPr>
          <w:rFonts w:asciiTheme="majorHAnsi" w:eastAsia="Times New Roman" w:hAnsiTheme="majorHAnsi" w:cstheme="majorHAnsi"/>
          <w:color w:val="212529"/>
          <w:szCs w:val="26"/>
          <w:lang w:val="vi-VN" w:eastAsia="vi-VN"/>
        </w:rPr>
        <w:t>:</w:t>
      </w:r>
      <w:r w:rsidRPr="00CF329E">
        <w:rPr>
          <w:rFonts w:asciiTheme="majorHAnsi" w:eastAsia="Times New Roman" w:hAnsiTheme="majorHAnsi" w:cstheme="majorHAnsi"/>
          <w:color w:val="212529"/>
          <w:szCs w:val="26"/>
          <w:lang w:val="vi-VN" w:eastAsia="vi-VN"/>
        </w:rPr>
        <w:t xml:space="preserve"> </w:t>
      </w:r>
      <w:r w:rsidR="00870C52" w:rsidRPr="00CF329E">
        <w:rPr>
          <w:rFonts w:asciiTheme="majorHAnsi" w:eastAsia="Times New Roman" w:hAnsiTheme="majorHAnsi" w:cstheme="majorHAnsi"/>
          <w:color w:val="212529"/>
          <w:szCs w:val="26"/>
          <w:lang w:val="vi-VN" w:eastAsia="vi-VN"/>
        </w:rPr>
        <w:t>Biên bản do các đơn vị, tổ chức lập ra nhằm mục đích chứng minh sự kiểm nghiệm và bàn giao giữa 02 bên dựa trên những tiêu chuẩn, thỏa thuận trước đó.</w:t>
      </w:r>
    </w:p>
    <w:p w14:paraId="7E197B66" w14:textId="77777777" w:rsidR="00076D19" w:rsidRDefault="00AA7C99" w:rsidP="00357BD7">
      <w:pPr>
        <w:shd w:val="clear" w:color="auto" w:fill="FFFFFF"/>
        <w:ind w:left="720" w:firstLine="720"/>
        <w:rPr>
          <w:rFonts w:asciiTheme="majorHAnsi" w:eastAsia="Times New Roman" w:hAnsiTheme="majorHAnsi" w:cstheme="majorHAnsi"/>
          <w:color w:val="212529"/>
          <w:szCs w:val="26"/>
          <w:lang w:val="vi-VN" w:eastAsia="vi-VN"/>
        </w:rPr>
      </w:pPr>
      <w:r>
        <w:rPr>
          <w:rFonts w:asciiTheme="majorHAnsi" w:eastAsia="Times New Roman" w:hAnsiTheme="majorHAnsi" w:cstheme="majorHAnsi"/>
          <w:color w:val="212529"/>
          <w:szCs w:val="26"/>
          <w:lang w:val="vi-VN" w:eastAsia="vi-VN"/>
        </w:rPr>
        <w:t>+</w:t>
      </w:r>
      <w:r w:rsidR="00870C52">
        <w:rPr>
          <w:rFonts w:asciiTheme="majorHAnsi" w:eastAsia="Times New Roman" w:hAnsiTheme="majorHAnsi" w:cstheme="majorHAnsi"/>
          <w:color w:val="212529"/>
          <w:szCs w:val="26"/>
          <w:lang w:val="vi-VN" w:eastAsia="vi-VN"/>
        </w:rPr>
        <w:t xml:space="preserve"> Hệ thống các kết quả thí nghiệm và các kế hoạch và biện pháp kiểm tra, quan trắc trong quá trình thi công đã được chấp thuận nếu có</w:t>
      </w:r>
    </w:p>
    <w:p w14:paraId="32A00179" w14:textId="77777777" w:rsidR="00076D19" w:rsidRDefault="00AA7C99" w:rsidP="00357BD7">
      <w:pPr>
        <w:shd w:val="clear" w:color="auto" w:fill="FFFFFF"/>
        <w:ind w:left="720" w:firstLine="720"/>
        <w:rPr>
          <w:rFonts w:asciiTheme="majorHAnsi" w:eastAsia="Times New Roman" w:hAnsiTheme="majorHAnsi" w:cstheme="majorHAnsi"/>
          <w:color w:val="212529"/>
          <w:szCs w:val="26"/>
          <w:lang w:val="vi-VN" w:eastAsia="vi-VN"/>
        </w:rPr>
      </w:pPr>
      <w:r>
        <w:rPr>
          <w:rFonts w:asciiTheme="majorHAnsi" w:eastAsia="Times New Roman" w:hAnsiTheme="majorHAnsi" w:cstheme="majorHAnsi"/>
          <w:color w:val="212529"/>
          <w:szCs w:val="26"/>
          <w:lang w:val="vi-VN" w:eastAsia="vi-VN"/>
        </w:rPr>
        <w:t>+</w:t>
      </w:r>
      <w:r w:rsidR="00870C52">
        <w:rPr>
          <w:rFonts w:asciiTheme="majorHAnsi" w:eastAsia="Times New Roman" w:hAnsiTheme="majorHAnsi" w:cstheme="majorHAnsi"/>
          <w:color w:val="212529"/>
          <w:szCs w:val="26"/>
          <w:lang w:val="vi-VN" w:eastAsia="vi-VN"/>
        </w:rPr>
        <w:t xml:space="preserve"> Các hóa đơn chứng từ, hợp đồng mua bán, chứng chỉ chất lượng, nhận xuất xứ hàng hóa, tài liệu, tiêu chuẩn chứng nhận hợp quy….</w:t>
      </w:r>
    </w:p>
    <w:p w14:paraId="3F655DE4" w14:textId="77777777" w:rsidR="00076D19" w:rsidRDefault="00AA7C99" w:rsidP="00357BD7">
      <w:pPr>
        <w:shd w:val="clear" w:color="auto" w:fill="FFFFFF"/>
        <w:ind w:left="720" w:firstLine="720"/>
        <w:rPr>
          <w:rFonts w:asciiTheme="majorHAnsi" w:eastAsia="Times New Roman" w:hAnsiTheme="majorHAnsi" w:cstheme="majorHAnsi"/>
          <w:color w:val="212529"/>
          <w:szCs w:val="26"/>
          <w:lang w:val="vi-VN" w:eastAsia="vi-VN"/>
        </w:rPr>
      </w:pPr>
      <w:r>
        <w:rPr>
          <w:rFonts w:asciiTheme="majorHAnsi" w:eastAsia="Times New Roman" w:hAnsiTheme="majorHAnsi" w:cstheme="majorHAnsi"/>
          <w:color w:val="212529"/>
          <w:szCs w:val="26"/>
          <w:lang w:val="vi-VN" w:eastAsia="vi-VN"/>
        </w:rPr>
        <w:t>+</w:t>
      </w:r>
      <w:r w:rsidR="00870C52">
        <w:rPr>
          <w:rFonts w:asciiTheme="majorHAnsi" w:eastAsia="Times New Roman" w:hAnsiTheme="majorHAnsi" w:cstheme="majorHAnsi"/>
          <w:color w:val="212529"/>
          <w:szCs w:val="26"/>
          <w:lang w:val="vi-VN" w:eastAsia="vi-VN"/>
        </w:rPr>
        <w:t xml:space="preserve"> Lý lịch máy móc thiết bị tham gia thi công ( máy đào, máy lu chiến tỷ trọng lớn phải có hóa đơn chứng từ ca máy ) ( máy đi mua cũ 1,7 tỷ nhưng nguyên giá 2 tỷ theo Thông tư 11/2019/TT-BXD)</w:t>
      </w:r>
    </w:p>
    <w:p w14:paraId="2ECFD2FD" w14:textId="77777777" w:rsidR="00076D19" w:rsidRDefault="00AA7C99" w:rsidP="00357BD7">
      <w:pPr>
        <w:shd w:val="clear" w:color="auto" w:fill="FFFFFF"/>
        <w:ind w:left="720" w:firstLine="720"/>
        <w:rPr>
          <w:rFonts w:asciiTheme="majorHAnsi" w:eastAsia="Times New Roman" w:hAnsiTheme="majorHAnsi" w:cstheme="majorHAnsi"/>
          <w:color w:val="212529"/>
          <w:szCs w:val="26"/>
          <w:lang w:val="vi-VN" w:eastAsia="vi-VN"/>
        </w:rPr>
      </w:pPr>
      <w:r>
        <w:rPr>
          <w:rFonts w:asciiTheme="majorHAnsi" w:eastAsia="Times New Roman" w:hAnsiTheme="majorHAnsi" w:cstheme="majorHAnsi"/>
          <w:color w:val="212529"/>
          <w:szCs w:val="26"/>
          <w:lang w:val="vi-VN" w:eastAsia="vi-VN"/>
        </w:rPr>
        <w:t>+</w:t>
      </w:r>
      <w:r w:rsidR="00870C52">
        <w:rPr>
          <w:rFonts w:asciiTheme="majorHAnsi" w:eastAsia="Times New Roman" w:hAnsiTheme="majorHAnsi" w:cstheme="majorHAnsi"/>
          <w:color w:val="212529"/>
          <w:szCs w:val="26"/>
          <w:lang w:val="vi-VN" w:eastAsia="vi-VN"/>
        </w:rPr>
        <w:t xml:space="preserve"> Hồ sơ lắp đặt thiết bị ( nếu có )</w:t>
      </w:r>
    </w:p>
    <w:p w14:paraId="75DE019C" w14:textId="77777777" w:rsidR="00AA7C99" w:rsidRDefault="00AA7C99" w:rsidP="00357BD7">
      <w:pPr>
        <w:shd w:val="clear" w:color="auto" w:fill="FFFFFF"/>
        <w:ind w:left="720" w:firstLine="720"/>
        <w:rPr>
          <w:rFonts w:asciiTheme="majorHAnsi" w:eastAsia="Times New Roman" w:hAnsiTheme="majorHAnsi" w:cstheme="majorHAnsi"/>
          <w:color w:val="212529"/>
          <w:szCs w:val="26"/>
          <w:lang w:val="vi-VN" w:eastAsia="vi-VN"/>
        </w:rPr>
      </w:pPr>
      <w:r>
        <w:rPr>
          <w:rFonts w:asciiTheme="majorHAnsi" w:eastAsia="Times New Roman" w:hAnsiTheme="majorHAnsi" w:cstheme="majorHAnsi"/>
          <w:color w:val="212529"/>
          <w:szCs w:val="26"/>
          <w:lang w:val="vi-VN" w:eastAsia="vi-VN"/>
        </w:rPr>
        <w:t>+</w:t>
      </w:r>
      <w:r w:rsidR="00870C52">
        <w:rPr>
          <w:rFonts w:asciiTheme="majorHAnsi" w:eastAsia="Times New Roman" w:hAnsiTheme="majorHAnsi" w:cstheme="majorHAnsi"/>
          <w:color w:val="212529"/>
          <w:szCs w:val="26"/>
          <w:lang w:val="vi-VN" w:eastAsia="vi-VN"/>
        </w:rPr>
        <w:t xml:space="preserve"> Hồ sơ giải quyết sự cố trong quá trình thi công</w:t>
      </w:r>
      <w:r w:rsidR="00870C52" w:rsidRPr="00CF329E">
        <w:rPr>
          <w:rFonts w:asciiTheme="majorHAnsi" w:eastAsia="Times New Roman" w:hAnsiTheme="majorHAnsi" w:cstheme="majorHAnsi"/>
          <w:color w:val="212529"/>
          <w:szCs w:val="26"/>
          <w:lang w:val="vi-VN" w:eastAsia="vi-VN"/>
        </w:rPr>
        <w:t>:</w:t>
      </w:r>
      <w:r w:rsidRPr="00CF329E">
        <w:rPr>
          <w:rFonts w:asciiTheme="majorHAnsi" w:eastAsia="Times New Roman" w:hAnsiTheme="majorHAnsi" w:cstheme="majorHAnsi"/>
          <w:color w:val="212529"/>
          <w:szCs w:val="26"/>
          <w:lang w:val="vi-VN" w:eastAsia="vi-VN"/>
        </w:rPr>
        <w:t xml:space="preserve"> </w:t>
      </w:r>
      <w:r w:rsidR="00870C52" w:rsidRPr="00CF329E">
        <w:rPr>
          <w:rFonts w:asciiTheme="majorHAnsi" w:eastAsia="Times New Roman" w:hAnsiTheme="majorHAnsi" w:cstheme="majorHAnsi"/>
          <w:color w:val="212529"/>
          <w:szCs w:val="26"/>
          <w:lang w:val="vi-VN" w:eastAsia="vi-VN"/>
        </w:rPr>
        <w:t xml:space="preserve">Căn cứ </w:t>
      </w:r>
      <w:r w:rsidR="00870C52">
        <w:rPr>
          <w:rFonts w:asciiTheme="majorHAnsi" w:eastAsia="Times New Roman" w:hAnsiTheme="majorHAnsi" w:cstheme="majorHAnsi"/>
          <w:color w:val="212529"/>
          <w:szCs w:val="26"/>
          <w:lang w:val="vi-VN" w:eastAsia="vi-VN"/>
        </w:rPr>
        <w:t xml:space="preserve">Điều 50. Hồ sơ sự cố công trình xây dựng. Nghị định 46/2015/NĐ-CP Nghị định về quản lý chất lượng và </w:t>
      </w:r>
      <w:r>
        <w:rPr>
          <w:rFonts w:asciiTheme="majorHAnsi" w:eastAsia="Times New Roman" w:hAnsiTheme="majorHAnsi" w:cstheme="majorHAnsi"/>
          <w:color w:val="212529"/>
          <w:szCs w:val="26"/>
          <w:lang w:val="vi-VN" w:eastAsia="vi-VN"/>
        </w:rPr>
        <w:t xml:space="preserve">bảo trì công trình xây dựng.  </w:t>
      </w:r>
    </w:p>
    <w:p w14:paraId="60F0A55F" w14:textId="77777777" w:rsidR="00AA7C99" w:rsidRPr="00CF329E" w:rsidRDefault="00870C52" w:rsidP="007C3255">
      <w:pPr>
        <w:pStyle w:val="ListParagraph"/>
        <w:numPr>
          <w:ilvl w:val="0"/>
          <w:numId w:val="11"/>
        </w:numPr>
        <w:shd w:val="clear" w:color="auto" w:fill="FFFFFF"/>
        <w:spacing w:after="120" w:line="360" w:lineRule="auto"/>
        <w:rPr>
          <w:rFonts w:asciiTheme="majorHAnsi" w:eastAsia="Times New Roman" w:hAnsiTheme="majorHAnsi" w:cstheme="majorHAnsi"/>
          <w:color w:val="212529"/>
          <w:sz w:val="26"/>
          <w:szCs w:val="26"/>
          <w:lang w:val="vi-VN" w:eastAsia="vi-VN"/>
        </w:rPr>
      </w:pPr>
      <w:r w:rsidRPr="00AA7C99">
        <w:rPr>
          <w:rFonts w:asciiTheme="majorHAnsi" w:eastAsia="Times New Roman" w:hAnsiTheme="majorHAnsi" w:cstheme="majorHAnsi"/>
          <w:color w:val="212529"/>
          <w:sz w:val="26"/>
          <w:szCs w:val="26"/>
          <w:lang w:val="vi-VN" w:eastAsia="vi-VN"/>
        </w:rPr>
        <w:t>Chủ đầu tư, chủ sở hữu hoặc chủ quản lý, sử dụng có trách nhiệm lập hồ sơ sự c</w:t>
      </w:r>
      <w:r w:rsidR="00AA7C99">
        <w:rPr>
          <w:rFonts w:asciiTheme="majorHAnsi" w:eastAsia="Times New Roman" w:hAnsiTheme="majorHAnsi" w:cstheme="majorHAnsi"/>
          <w:color w:val="212529"/>
          <w:sz w:val="26"/>
          <w:szCs w:val="26"/>
          <w:lang w:val="vi-VN" w:eastAsia="vi-VN"/>
        </w:rPr>
        <w:t>ố bao gồm các nội dung sau:</w:t>
      </w:r>
      <w:r w:rsidR="00AA7C99">
        <w:rPr>
          <w:rFonts w:asciiTheme="majorHAnsi" w:eastAsia="Times New Roman" w:hAnsiTheme="majorHAnsi" w:cstheme="majorHAnsi"/>
          <w:color w:val="212529"/>
          <w:sz w:val="26"/>
          <w:szCs w:val="26"/>
          <w:lang w:val="vi-VN" w:eastAsia="vi-VN"/>
        </w:rPr>
        <w:cr/>
      </w:r>
    </w:p>
    <w:p w14:paraId="0B051657" w14:textId="77777777" w:rsidR="00076D19" w:rsidRPr="00CF329E" w:rsidRDefault="00AA7C99" w:rsidP="00357BD7">
      <w:pPr>
        <w:pStyle w:val="ListParagraph"/>
        <w:shd w:val="clear" w:color="auto" w:fill="FFFFFF"/>
        <w:spacing w:after="120" w:line="360" w:lineRule="auto"/>
        <w:ind w:left="1440"/>
        <w:rPr>
          <w:rFonts w:asciiTheme="majorHAnsi" w:eastAsia="Times New Roman" w:hAnsiTheme="majorHAnsi" w:cstheme="majorHAnsi"/>
          <w:color w:val="212529"/>
          <w:sz w:val="26"/>
          <w:szCs w:val="26"/>
          <w:lang w:val="vi-VN" w:eastAsia="vi-VN"/>
        </w:rPr>
      </w:pPr>
      <w:r>
        <w:rPr>
          <w:rFonts w:asciiTheme="majorHAnsi" w:eastAsia="Times New Roman" w:hAnsiTheme="majorHAnsi" w:cstheme="majorHAnsi"/>
          <w:color w:val="212529"/>
          <w:sz w:val="26"/>
          <w:szCs w:val="26"/>
          <w:lang w:val="vi-VN" w:eastAsia="vi-VN"/>
        </w:rPr>
        <w:t xml:space="preserve">+ </w:t>
      </w:r>
      <w:r w:rsidR="00870C52" w:rsidRPr="00AA7C99">
        <w:rPr>
          <w:rFonts w:asciiTheme="majorHAnsi" w:eastAsia="Times New Roman" w:hAnsiTheme="majorHAnsi" w:cstheme="majorHAnsi"/>
          <w:color w:val="212529"/>
          <w:sz w:val="26"/>
          <w:szCs w:val="26"/>
          <w:lang w:val="vi-VN" w:eastAsia="vi-VN"/>
        </w:rPr>
        <w:t>Biên bản kiểm tra hiện trường sự cố với các nội dung: Tên công trình, hạng mục công trình xảy ra sự cố; địa điểm xây dựng công trình, thời điểm xảy ra sự cố, mô tả sơ bộ và diễn biến sự cố; tình trạng công trình khi xảy ra sự cố; sơ bộ về tình hình thiệt hại về người và vật chất; sơ bộ về nguyên nhân sự cố.</w:t>
      </w:r>
      <w:r>
        <w:rPr>
          <w:rFonts w:asciiTheme="majorHAnsi" w:eastAsia="Times New Roman" w:hAnsiTheme="majorHAnsi" w:cstheme="majorHAnsi"/>
          <w:color w:val="212529"/>
          <w:sz w:val="26"/>
          <w:szCs w:val="26"/>
          <w:lang w:val="vi-VN" w:eastAsia="vi-VN"/>
        </w:rPr>
        <w:cr/>
      </w:r>
      <w:r>
        <w:rPr>
          <w:rFonts w:asciiTheme="majorHAnsi" w:eastAsia="Times New Roman" w:hAnsiTheme="majorHAnsi" w:cstheme="majorHAnsi"/>
          <w:color w:val="212529"/>
          <w:sz w:val="26"/>
          <w:szCs w:val="26"/>
          <w:lang w:val="vi-VN" w:eastAsia="vi-VN"/>
        </w:rPr>
        <w:cr/>
        <w:t>+</w:t>
      </w:r>
      <w:r w:rsidR="00870C52" w:rsidRPr="00AA7C99">
        <w:rPr>
          <w:rFonts w:asciiTheme="majorHAnsi" w:eastAsia="Times New Roman" w:hAnsiTheme="majorHAnsi" w:cstheme="majorHAnsi"/>
          <w:color w:val="212529"/>
          <w:sz w:val="26"/>
          <w:szCs w:val="26"/>
          <w:lang w:val="vi-VN" w:eastAsia="vi-VN"/>
        </w:rPr>
        <w:t xml:space="preserve"> Các tài liệu về thiết kế và thi công xây dựng côn</w:t>
      </w:r>
      <w:r>
        <w:rPr>
          <w:rFonts w:asciiTheme="majorHAnsi" w:eastAsia="Times New Roman" w:hAnsiTheme="majorHAnsi" w:cstheme="majorHAnsi"/>
          <w:color w:val="212529"/>
          <w:sz w:val="26"/>
          <w:szCs w:val="26"/>
          <w:lang w:val="vi-VN" w:eastAsia="vi-VN"/>
        </w:rPr>
        <w:t>g trình liên quan đến sự cố.</w:t>
      </w:r>
      <w:r>
        <w:rPr>
          <w:rFonts w:asciiTheme="majorHAnsi" w:eastAsia="Times New Roman" w:hAnsiTheme="majorHAnsi" w:cstheme="majorHAnsi"/>
          <w:color w:val="212529"/>
          <w:sz w:val="26"/>
          <w:szCs w:val="26"/>
          <w:lang w:val="vi-VN" w:eastAsia="vi-VN"/>
        </w:rPr>
        <w:cr/>
      </w:r>
      <w:r>
        <w:rPr>
          <w:rFonts w:asciiTheme="majorHAnsi" w:eastAsia="Times New Roman" w:hAnsiTheme="majorHAnsi" w:cstheme="majorHAnsi"/>
          <w:color w:val="212529"/>
          <w:sz w:val="26"/>
          <w:szCs w:val="26"/>
          <w:lang w:val="vi-VN" w:eastAsia="vi-VN"/>
        </w:rPr>
        <w:cr/>
      </w:r>
      <w:r>
        <w:rPr>
          <w:rFonts w:asciiTheme="majorHAnsi" w:eastAsia="Times New Roman" w:hAnsiTheme="majorHAnsi" w:cstheme="majorHAnsi"/>
          <w:color w:val="212529"/>
          <w:sz w:val="26"/>
          <w:szCs w:val="26"/>
          <w:lang w:val="vi-VN" w:eastAsia="vi-VN"/>
        </w:rPr>
        <w:lastRenderedPageBreak/>
        <w:t>+</w:t>
      </w:r>
      <w:r w:rsidR="00870C52" w:rsidRPr="00AA7C99">
        <w:rPr>
          <w:rFonts w:asciiTheme="majorHAnsi" w:eastAsia="Times New Roman" w:hAnsiTheme="majorHAnsi" w:cstheme="majorHAnsi"/>
          <w:color w:val="212529"/>
          <w:sz w:val="26"/>
          <w:szCs w:val="26"/>
          <w:lang w:val="vi-VN" w:eastAsia="vi-VN"/>
        </w:rPr>
        <w:t xml:space="preserve"> Hồ sơ </w:t>
      </w:r>
      <w:r>
        <w:rPr>
          <w:rFonts w:asciiTheme="majorHAnsi" w:eastAsia="Times New Roman" w:hAnsiTheme="majorHAnsi" w:cstheme="majorHAnsi"/>
          <w:color w:val="212529"/>
          <w:sz w:val="26"/>
          <w:szCs w:val="26"/>
          <w:lang w:val="vi-VN" w:eastAsia="vi-VN"/>
        </w:rPr>
        <w:t>giám định nguyên nhân sự cố.</w:t>
      </w:r>
      <w:r>
        <w:rPr>
          <w:rFonts w:asciiTheme="majorHAnsi" w:eastAsia="Times New Roman" w:hAnsiTheme="majorHAnsi" w:cstheme="majorHAnsi"/>
          <w:color w:val="212529"/>
          <w:sz w:val="26"/>
          <w:szCs w:val="26"/>
          <w:lang w:val="vi-VN" w:eastAsia="vi-VN"/>
        </w:rPr>
        <w:cr/>
      </w:r>
      <w:r>
        <w:rPr>
          <w:rFonts w:asciiTheme="majorHAnsi" w:eastAsia="Times New Roman" w:hAnsiTheme="majorHAnsi" w:cstheme="majorHAnsi"/>
          <w:color w:val="212529"/>
          <w:sz w:val="26"/>
          <w:szCs w:val="26"/>
          <w:lang w:val="vi-VN" w:eastAsia="vi-VN"/>
        </w:rPr>
        <w:cr/>
        <w:t>+</w:t>
      </w:r>
      <w:r w:rsidR="00870C52" w:rsidRPr="00AA7C99">
        <w:rPr>
          <w:rFonts w:asciiTheme="majorHAnsi" w:eastAsia="Times New Roman" w:hAnsiTheme="majorHAnsi" w:cstheme="majorHAnsi"/>
          <w:color w:val="212529"/>
          <w:sz w:val="26"/>
          <w:szCs w:val="26"/>
          <w:lang w:val="vi-VN" w:eastAsia="vi-VN"/>
        </w:rPr>
        <w:t xml:space="preserve"> Các tài liệu liên quan đến quá trình giải quyết sự cố.</w:t>
      </w:r>
    </w:p>
    <w:p w14:paraId="5D36BF80" w14:textId="77777777" w:rsidR="00076D19" w:rsidRPr="00CF329E" w:rsidRDefault="00870C52" w:rsidP="007C3255">
      <w:pPr>
        <w:pStyle w:val="ListParagraph"/>
        <w:numPr>
          <w:ilvl w:val="0"/>
          <w:numId w:val="11"/>
        </w:numPr>
        <w:shd w:val="clear" w:color="auto" w:fill="FFFFFF"/>
        <w:spacing w:after="120" w:line="360" w:lineRule="auto"/>
        <w:rPr>
          <w:rFonts w:asciiTheme="majorHAnsi" w:eastAsia="Times New Roman" w:hAnsiTheme="majorHAnsi" w:cstheme="majorHAnsi"/>
          <w:color w:val="212529"/>
          <w:sz w:val="26"/>
          <w:szCs w:val="26"/>
          <w:lang w:val="vi-VN" w:eastAsia="vi-VN"/>
        </w:rPr>
      </w:pPr>
      <w:r w:rsidRPr="008363DB">
        <w:rPr>
          <w:rFonts w:asciiTheme="majorHAnsi" w:eastAsia="Times New Roman" w:hAnsiTheme="majorHAnsi" w:cstheme="majorHAnsi"/>
          <w:color w:val="212529"/>
          <w:sz w:val="26"/>
          <w:szCs w:val="26"/>
          <w:lang w:val="vi-VN" w:eastAsia="vi-VN"/>
        </w:rPr>
        <w:t>Các biên bản nghiệm thu hoàn thành hạng mục công trình hoặc công trình đưa vào sử dụng</w:t>
      </w:r>
      <w:r w:rsidRPr="00CF329E">
        <w:rPr>
          <w:rFonts w:asciiTheme="majorHAnsi" w:eastAsia="Times New Roman" w:hAnsiTheme="majorHAnsi" w:cstheme="majorHAnsi"/>
          <w:color w:val="212529"/>
          <w:sz w:val="26"/>
          <w:szCs w:val="26"/>
          <w:lang w:val="vi-VN" w:eastAsia="vi-VN"/>
        </w:rPr>
        <w:t xml:space="preserve"> :</w:t>
      </w:r>
    </w:p>
    <w:p w14:paraId="185D7EAC" w14:textId="77777777" w:rsidR="00076D19" w:rsidRPr="00CF329E" w:rsidRDefault="008363DB" w:rsidP="00357BD7">
      <w:pPr>
        <w:shd w:val="clear" w:color="auto" w:fill="FFFFFF"/>
        <w:ind w:left="720" w:firstLine="720"/>
        <w:rPr>
          <w:rFonts w:asciiTheme="majorHAnsi" w:eastAsia="Times New Roman" w:hAnsiTheme="majorHAnsi" w:cstheme="majorHAnsi"/>
          <w:color w:val="212529"/>
          <w:szCs w:val="26"/>
          <w:lang w:val="vi-VN" w:eastAsia="vi-VN"/>
        </w:rPr>
      </w:pPr>
      <w:r w:rsidRPr="00CF329E">
        <w:rPr>
          <w:rFonts w:asciiTheme="majorHAnsi" w:eastAsia="Times New Roman" w:hAnsiTheme="majorHAnsi" w:cstheme="majorHAnsi"/>
          <w:color w:val="212529"/>
          <w:szCs w:val="26"/>
          <w:lang w:val="vi-VN" w:eastAsia="vi-VN"/>
        </w:rPr>
        <w:t xml:space="preserve">+ </w:t>
      </w:r>
      <w:r w:rsidR="00870C52" w:rsidRPr="00CF329E">
        <w:rPr>
          <w:rFonts w:asciiTheme="majorHAnsi" w:eastAsia="Times New Roman" w:hAnsiTheme="majorHAnsi" w:cstheme="majorHAnsi"/>
          <w:color w:val="212529"/>
          <w:szCs w:val="26"/>
          <w:lang w:val="vi-VN" w:eastAsia="vi-VN"/>
        </w:rPr>
        <w:t>Biên bản nghiệm thu công trình này nêu rõ hạng mục công trình, địa điểm xây dựng, thành phần tham gia, đánh giá công trình nghiệm thu...</w:t>
      </w:r>
    </w:p>
    <w:p w14:paraId="55D158E9" w14:textId="77777777" w:rsidR="00076D19" w:rsidRPr="008363DB" w:rsidRDefault="00870C52" w:rsidP="007C3255">
      <w:pPr>
        <w:pStyle w:val="ListParagraph"/>
        <w:numPr>
          <w:ilvl w:val="0"/>
          <w:numId w:val="11"/>
        </w:numPr>
        <w:shd w:val="clear" w:color="auto" w:fill="FFFFFF"/>
        <w:spacing w:after="120" w:line="360" w:lineRule="auto"/>
        <w:rPr>
          <w:rFonts w:asciiTheme="majorHAnsi" w:eastAsia="Times New Roman" w:hAnsiTheme="majorHAnsi" w:cstheme="majorHAnsi"/>
          <w:color w:val="212529"/>
          <w:sz w:val="26"/>
          <w:szCs w:val="26"/>
          <w:lang w:val="vi-VN" w:eastAsia="vi-VN"/>
        </w:rPr>
      </w:pPr>
      <w:r w:rsidRPr="008363DB">
        <w:rPr>
          <w:rFonts w:asciiTheme="majorHAnsi" w:eastAsia="Times New Roman" w:hAnsiTheme="majorHAnsi" w:cstheme="majorHAnsi"/>
          <w:color w:val="212529"/>
          <w:sz w:val="26"/>
          <w:szCs w:val="26"/>
          <w:lang w:val="vi-VN" w:eastAsia="vi-VN"/>
        </w:rPr>
        <w:t>Hồ sơ thanh toán các giai đoạn trong quá trình thi công; Lập bảng chi tiết khối lượng đã thi công theo bản vẽ hoàn công để phục vụ cho việc quyết toán sau này ( cơ sở để giải trình với các bên )</w:t>
      </w:r>
    </w:p>
    <w:p w14:paraId="5B4CC6F9" w14:textId="77777777" w:rsidR="00076D19" w:rsidRPr="008363DB" w:rsidRDefault="00870C52" w:rsidP="007C3255">
      <w:pPr>
        <w:pStyle w:val="ListParagraph"/>
        <w:numPr>
          <w:ilvl w:val="0"/>
          <w:numId w:val="11"/>
        </w:numPr>
        <w:shd w:val="clear" w:color="auto" w:fill="FFFFFF"/>
        <w:spacing w:after="120" w:line="360" w:lineRule="auto"/>
        <w:rPr>
          <w:rFonts w:asciiTheme="majorHAnsi" w:eastAsia="Times New Roman" w:hAnsiTheme="majorHAnsi" w:cstheme="majorHAnsi"/>
          <w:color w:val="212529"/>
          <w:sz w:val="26"/>
          <w:szCs w:val="26"/>
          <w:lang w:val="vi-VN" w:eastAsia="vi-VN"/>
        </w:rPr>
      </w:pPr>
      <w:r w:rsidRPr="008363DB">
        <w:rPr>
          <w:rFonts w:asciiTheme="majorHAnsi" w:eastAsia="Times New Roman" w:hAnsiTheme="majorHAnsi" w:cstheme="majorHAnsi"/>
          <w:color w:val="212529"/>
          <w:sz w:val="26"/>
          <w:szCs w:val="26"/>
          <w:lang w:val="vi-VN" w:eastAsia="vi-VN"/>
        </w:rPr>
        <w:t>Biên bản nghiệm thu hoàn thành toàn bộ công việc</w:t>
      </w:r>
      <w:r w:rsidR="008363DB">
        <w:rPr>
          <w:rFonts w:asciiTheme="majorHAnsi" w:eastAsia="Times New Roman" w:hAnsiTheme="majorHAnsi" w:cstheme="majorHAnsi"/>
          <w:color w:val="212529"/>
          <w:sz w:val="26"/>
          <w:szCs w:val="26"/>
          <w:lang w:val="vi-VN" w:eastAsia="vi-VN"/>
        </w:rPr>
        <w:t xml:space="preserve"> thuộc phạm vi hợp đồng và công</w:t>
      </w:r>
      <w:r w:rsidRPr="00CF329E">
        <w:rPr>
          <w:rFonts w:asciiTheme="majorHAnsi" w:eastAsia="Times New Roman" w:hAnsiTheme="majorHAnsi" w:cstheme="majorHAnsi"/>
          <w:color w:val="212529"/>
          <w:sz w:val="26"/>
          <w:szCs w:val="26"/>
          <w:lang w:val="vi-VN" w:eastAsia="vi-VN"/>
        </w:rPr>
        <w:t xml:space="preserve"> </w:t>
      </w:r>
      <w:r w:rsidRPr="008363DB">
        <w:rPr>
          <w:rFonts w:asciiTheme="majorHAnsi" w:eastAsia="Times New Roman" w:hAnsiTheme="majorHAnsi" w:cstheme="majorHAnsi"/>
          <w:color w:val="212529"/>
          <w:sz w:val="26"/>
          <w:szCs w:val="26"/>
          <w:lang w:val="vi-VN" w:eastAsia="vi-VN"/>
        </w:rPr>
        <w:t xml:space="preserve">việc phát sinh ngoài phạm vi hợp đồng ( BB nghiệm thu đưa vào </w:t>
      </w:r>
      <w:r w:rsidR="008363DB">
        <w:rPr>
          <w:rFonts w:asciiTheme="majorHAnsi" w:eastAsia="Times New Roman" w:hAnsiTheme="majorHAnsi" w:cstheme="majorHAnsi"/>
          <w:color w:val="212529"/>
          <w:sz w:val="26"/>
          <w:szCs w:val="26"/>
          <w:lang w:val="vi-VN" w:eastAsia="vi-VN"/>
        </w:rPr>
        <w:t>sử dụng)</w:t>
      </w:r>
    </w:p>
    <w:p w14:paraId="2B7A209D" w14:textId="77777777" w:rsidR="00076D19" w:rsidRPr="00CF329E" w:rsidRDefault="00B475D7" w:rsidP="00B475D7">
      <w:pPr>
        <w:pStyle w:val="Heading5"/>
        <w:rPr>
          <w:b/>
          <w:color w:val="auto"/>
          <w:sz w:val="28"/>
          <w:lang w:val="vi-VN" w:eastAsia="vi-VN"/>
        </w:rPr>
      </w:pPr>
      <w:r w:rsidRPr="00CF329E">
        <w:rPr>
          <w:b/>
          <w:color w:val="auto"/>
          <w:sz w:val="28"/>
          <w:lang w:val="vi-VN" w:eastAsia="vi-VN"/>
        </w:rPr>
        <w:t>2.3.2)</w:t>
      </w:r>
      <w:r w:rsidR="00870C52" w:rsidRPr="00B475D7">
        <w:rPr>
          <w:b/>
          <w:color w:val="auto"/>
          <w:sz w:val="28"/>
          <w:lang w:val="vi-VN" w:eastAsia="vi-VN"/>
        </w:rPr>
        <w:t xml:space="preserve"> Lập bản tính giá trị Quyết toán công trình</w:t>
      </w:r>
      <w:r w:rsidRPr="00CF329E">
        <w:rPr>
          <w:b/>
          <w:color w:val="auto"/>
          <w:sz w:val="28"/>
          <w:lang w:val="vi-VN" w:eastAsia="vi-VN"/>
        </w:rPr>
        <w:t xml:space="preserve"> :</w:t>
      </w:r>
    </w:p>
    <w:p w14:paraId="0741FEEE" w14:textId="77777777" w:rsidR="00076D19" w:rsidRPr="008363DB" w:rsidRDefault="00870C52" w:rsidP="007C3255">
      <w:pPr>
        <w:pStyle w:val="ListParagraph"/>
        <w:numPr>
          <w:ilvl w:val="0"/>
          <w:numId w:val="12"/>
        </w:numPr>
        <w:shd w:val="clear" w:color="auto" w:fill="FFFFFF"/>
        <w:spacing w:after="120" w:line="360" w:lineRule="auto"/>
        <w:rPr>
          <w:rFonts w:asciiTheme="majorHAnsi" w:eastAsia="Times New Roman" w:hAnsiTheme="majorHAnsi" w:cstheme="majorHAnsi"/>
          <w:color w:val="212529"/>
          <w:sz w:val="26"/>
          <w:szCs w:val="26"/>
          <w:lang w:val="vi-VN" w:eastAsia="vi-VN"/>
        </w:rPr>
      </w:pPr>
      <w:r w:rsidRPr="008363DB">
        <w:rPr>
          <w:rFonts w:asciiTheme="majorHAnsi" w:eastAsia="Times New Roman" w:hAnsiTheme="majorHAnsi" w:cstheme="majorHAnsi"/>
          <w:color w:val="212529"/>
          <w:sz w:val="26"/>
          <w:szCs w:val="26"/>
          <w:lang w:val="vi-VN" w:eastAsia="vi-VN"/>
        </w:rPr>
        <w:t>Thu thập tổng hợp khối lượng hoàn thành toàn bộ công trình ( các biểu tính chi tiết khối lượng thi công thực tế theo bản vẽ hoàn công đã làm bước 2)</w:t>
      </w:r>
    </w:p>
    <w:p w14:paraId="09DDA66A" w14:textId="77777777" w:rsidR="00076D19" w:rsidRPr="008363DB" w:rsidRDefault="00870C52" w:rsidP="007C3255">
      <w:pPr>
        <w:pStyle w:val="ListParagraph"/>
        <w:numPr>
          <w:ilvl w:val="0"/>
          <w:numId w:val="12"/>
        </w:numPr>
        <w:shd w:val="clear" w:color="auto" w:fill="FFFFFF"/>
        <w:spacing w:after="120" w:line="360" w:lineRule="auto"/>
        <w:rPr>
          <w:rFonts w:asciiTheme="majorHAnsi" w:eastAsia="Times New Roman" w:hAnsiTheme="majorHAnsi" w:cstheme="majorHAnsi"/>
          <w:color w:val="212529"/>
          <w:sz w:val="26"/>
          <w:szCs w:val="26"/>
          <w:lang w:val="vi-VN" w:eastAsia="vi-VN"/>
        </w:rPr>
      </w:pPr>
      <w:r w:rsidRPr="008363DB">
        <w:rPr>
          <w:rFonts w:asciiTheme="majorHAnsi" w:eastAsia="Times New Roman" w:hAnsiTheme="majorHAnsi" w:cstheme="majorHAnsi"/>
          <w:color w:val="212529"/>
          <w:sz w:val="26"/>
          <w:szCs w:val="26"/>
          <w:lang w:val="vi-VN" w:eastAsia="vi-VN"/>
        </w:rPr>
        <w:t>Lập bảng tính theo giá trị quyết toán hợp đồng xây dựng ( Quyết toán A-B)</w:t>
      </w:r>
    </w:p>
    <w:p w14:paraId="1745DB98" w14:textId="77777777" w:rsidR="00076D19" w:rsidRDefault="00870C52">
      <w:pPr>
        <w:shd w:val="clear" w:color="auto" w:fill="FFFFFF"/>
        <w:spacing w:before="100" w:beforeAutospacing="1" w:after="100" w:afterAutospacing="1"/>
        <w:ind w:left="360"/>
        <w:jc w:val="center"/>
        <w:rPr>
          <w:rFonts w:asciiTheme="majorHAnsi" w:eastAsia="Times New Roman" w:hAnsiTheme="majorHAnsi" w:cstheme="majorHAnsi"/>
          <w:color w:val="212529"/>
          <w:szCs w:val="26"/>
          <w:lang w:val="vi-VN" w:eastAsia="vi-VN"/>
        </w:rPr>
      </w:pPr>
      <w:r>
        <w:rPr>
          <w:noProof/>
          <w:lang w:val="vi-VN" w:eastAsia="vi-VN"/>
        </w:rPr>
        <w:lastRenderedPageBreak/>
        <w:drawing>
          <wp:inline distT="0" distB="0" distL="0" distR="0" wp14:anchorId="60D90197" wp14:editId="001EDF0B">
            <wp:extent cx="5788660" cy="8480738"/>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27"/>
                    <a:stretch>
                      <a:fillRect/>
                    </a:stretch>
                  </pic:blipFill>
                  <pic:spPr>
                    <a:xfrm>
                      <a:off x="0" y="0"/>
                      <a:ext cx="5863692" cy="8590665"/>
                    </a:xfrm>
                    <a:prstGeom prst="rect">
                      <a:avLst/>
                    </a:prstGeom>
                  </pic:spPr>
                </pic:pic>
              </a:graphicData>
            </a:graphic>
          </wp:inline>
        </w:drawing>
      </w:r>
    </w:p>
    <w:p w14:paraId="6E061AB3" w14:textId="77777777" w:rsidR="00076D19" w:rsidRPr="008363DB" w:rsidRDefault="00870C52" w:rsidP="007C3255">
      <w:pPr>
        <w:pStyle w:val="ListParagraph"/>
        <w:numPr>
          <w:ilvl w:val="0"/>
          <w:numId w:val="13"/>
        </w:numPr>
        <w:shd w:val="clear" w:color="auto" w:fill="FFFFFF"/>
        <w:spacing w:before="100" w:beforeAutospacing="1" w:after="100" w:afterAutospacing="1"/>
        <w:rPr>
          <w:rFonts w:asciiTheme="majorHAnsi" w:eastAsia="Times New Roman" w:hAnsiTheme="majorHAnsi" w:cstheme="majorHAnsi"/>
          <w:color w:val="212529"/>
          <w:sz w:val="26"/>
          <w:szCs w:val="26"/>
          <w:lang w:val="vi-VN" w:eastAsia="vi-VN"/>
        </w:rPr>
      </w:pPr>
      <w:r w:rsidRPr="008363DB">
        <w:rPr>
          <w:rFonts w:asciiTheme="majorHAnsi" w:eastAsia="Times New Roman" w:hAnsiTheme="majorHAnsi" w:cstheme="majorHAnsi"/>
          <w:color w:val="212529"/>
          <w:sz w:val="26"/>
          <w:szCs w:val="26"/>
          <w:lang w:val="vi-VN" w:eastAsia="vi-VN"/>
        </w:rPr>
        <w:lastRenderedPageBreak/>
        <w:t>Lập bảng giá trị đề nghị Quyết toán</w:t>
      </w:r>
    </w:p>
    <w:p w14:paraId="7B3B45FA" w14:textId="77777777" w:rsidR="00076D19" w:rsidRDefault="00870C52">
      <w:pPr>
        <w:shd w:val="clear" w:color="auto" w:fill="FFFFFF"/>
        <w:spacing w:before="100" w:beforeAutospacing="1" w:after="100" w:afterAutospacing="1"/>
        <w:ind w:left="360"/>
        <w:jc w:val="center"/>
        <w:rPr>
          <w:rFonts w:asciiTheme="majorHAnsi" w:eastAsia="Times New Roman" w:hAnsiTheme="majorHAnsi" w:cstheme="majorHAnsi"/>
          <w:color w:val="212529"/>
          <w:szCs w:val="26"/>
          <w:lang w:val="vi-VN" w:eastAsia="vi-VN"/>
        </w:rPr>
      </w:pPr>
      <w:r>
        <w:rPr>
          <w:noProof/>
          <w:lang w:val="vi-VN" w:eastAsia="vi-VN"/>
        </w:rPr>
        <w:drawing>
          <wp:inline distT="0" distB="0" distL="0" distR="0" wp14:anchorId="3B5F4CAA" wp14:editId="520CDAEB">
            <wp:extent cx="4907280" cy="341376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28"/>
                    <a:stretch>
                      <a:fillRect/>
                    </a:stretch>
                  </pic:blipFill>
                  <pic:spPr>
                    <a:xfrm>
                      <a:off x="0" y="0"/>
                      <a:ext cx="4916593" cy="3420239"/>
                    </a:xfrm>
                    <a:prstGeom prst="rect">
                      <a:avLst/>
                    </a:prstGeom>
                  </pic:spPr>
                </pic:pic>
              </a:graphicData>
            </a:graphic>
          </wp:inline>
        </w:drawing>
      </w:r>
    </w:p>
    <w:p w14:paraId="2BF878E3" w14:textId="77777777" w:rsidR="00076D19" w:rsidRPr="008363DB" w:rsidRDefault="00870C52" w:rsidP="007C3255">
      <w:pPr>
        <w:pStyle w:val="ListParagraph"/>
        <w:numPr>
          <w:ilvl w:val="0"/>
          <w:numId w:val="13"/>
        </w:numPr>
        <w:shd w:val="clear" w:color="auto" w:fill="FFFFFF"/>
        <w:spacing w:after="120" w:line="360" w:lineRule="auto"/>
        <w:rPr>
          <w:rFonts w:asciiTheme="majorHAnsi" w:eastAsia="Times New Roman" w:hAnsiTheme="majorHAnsi" w:cstheme="majorHAnsi"/>
          <w:color w:val="212529"/>
          <w:sz w:val="26"/>
          <w:szCs w:val="26"/>
          <w:lang w:val="vi-VN" w:eastAsia="vi-VN"/>
        </w:rPr>
      </w:pPr>
      <w:r w:rsidRPr="008363DB">
        <w:rPr>
          <w:rFonts w:asciiTheme="majorHAnsi" w:eastAsia="Times New Roman" w:hAnsiTheme="majorHAnsi" w:cstheme="majorHAnsi"/>
          <w:color w:val="212529"/>
          <w:sz w:val="26"/>
          <w:szCs w:val="26"/>
          <w:lang w:val="vi-VN" w:eastAsia="vi-VN"/>
        </w:rPr>
        <w:t>In đóng quyển</w:t>
      </w:r>
    </w:p>
    <w:p w14:paraId="76427A0C" w14:textId="77777777" w:rsidR="00076D19" w:rsidRPr="00CF329E" w:rsidRDefault="008363DB" w:rsidP="00357BD7">
      <w:pPr>
        <w:shd w:val="clear" w:color="auto" w:fill="FFFFFF"/>
        <w:ind w:left="1080" w:firstLine="360"/>
        <w:rPr>
          <w:rFonts w:asciiTheme="majorHAnsi" w:eastAsia="Times New Roman" w:hAnsiTheme="majorHAnsi" w:cstheme="majorHAnsi"/>
          <w:color w:val="212529"/>
          <w:szCs w:val="26"/>
          <w:lang w:val="vi-VN" w:eastAsia="vi-VN"/>
        </w:rPr>
      </w:pPr>
      <w:r w:rsidRPr="00CF329E">
        <w:rPr>
          <w:rFonts w:asciiTheme="majorHAnsi" w:eastAsia="Times New Roman" w:hAnsiTheme="majorHAnsi" w:cstheme="majorHAnsi"/>
          <w:color w:val="212529"/>
          <w:szCs w:val="26"/>
          <w:lang w:val="vi-VN" w:eastAsia="vi-VN"/>
        </w:rPr>
        <w:t xml:space="preserve">+ </w:t>
      </w:r>
      <w:r w:rsidR="00870C52" w:rsidRPr="00CF329E">
        <w:rPr>
          <w:rFonts w:asciiTheme="majorHAnsi" w:eastAsia="Times New Roman" w:hAnsiTheme="majorHAnsi" w:cstheme="majorHAnsi"/>
          <w:color w:val="212529"/>
          <w:szCs w:val="26"/>
          <w:lang w:val="vi-VN" w:eastAsia="vi-VN"/>
        </w:rPr>
        <w:t>Có mộc đỏ của bên nhà thầu</w:t>
      </w:r>
    </w:p>
    <w:p w14:paraId="6F51198A" w14:textId="77777777" w:rsidR="00076D19" w:rsidRPr="008363DB" w:rsidRDefault="00870C52" w:rsidP="007C3255">
      <w:pPr>
        <w:pStyle w:val="ListParagraph"/>
        <w:numPr>
          <w:ilvl w:val="0"/>
          <w:numId w:val="13"/>
        </w:numPr>
        <w:shd w:val="clear" w:color="auto" w:fill="FFFFFF"/>
        <w:spacing w:after="120" w:line="360" w:lineRule="auto"/>
        <w:rPr>
          <w:rFonts w:asciiTheme="majorHAnsi" w:eastAsia="Times New Roman" w:hAnsiTheme="majorHAnsi" w:cstheme="majorHAnsi"/>
          <w:color w:val="212529"/>
          <w:sz w:val="26"/>
          <w:szCs w:val="26"/>
          <w:lang w:val="vi-VN" w:eastAsia="vi-VN"/>
        </w:rPr>
      </w:pPr>
      <w:r w:rsidRPr="008363DB">
        <w:rPr>
          <w:rFonts w:asciiTheme="majorHAnsi" w:eastAsia="Times New Roman" w:hAnsiTheme="majorHAnsi" w:cstheme="majorHAnsi"/>
          <w:color w:val="212529"/>
          <w:sz w:val="26"/>
          <w:szCs w:val="26"/>
          <w:lang w:val="vi-VN" w:eastAsia="vi-VN"/>
        </w:rPr>
        <w:t>Thời gian quyết toán không quá 60 ngày</w:t>
      </w:r>
    </w:p>
    <w:p w14:paraId="154DB4A7" w14:textId="77777777" w:rsidR="000D6CE1" w:rsidRPr="000D6CE1" w:rsidRDefault="008363DB" w:rsidP="000D6CE1">
      <w:pPr>
        <w:shd w:val="clear" w:color="auto" w:fill="FFFFFF"/>
        <w:ind w:left="720" w:firstLine="720"/>
        <w:rPr>
          <w:rStyle w:val="Heading3Char"/>
          <w:rFonts w:eastAsia="Times New Roman" w:cstheme="majorHAnsi"/>
          <w:b w:val="0"/>
          <w:color w:val="212529"/>
          <w:sz w:val="26"/>
          <w:szCs w:val="26"/>
          <w:lang w:val="vi-VN" w:eastAsia="vi-VN"/>
        </w:rPr>
      </w:pPr>
      <w:r w:rsidRPr="00CF329E">
        <w:rPr>
          <w:rFonts w:asciiTheme="majorHAnsi" w:eastAsia="Times New Roman" w:hAnsiTheme="majorHAnsi" w:cstheme="majorHAnsi"/>
          <w:color w:val="212529"/>
          <w:szCs w:val="26"/>
          <w:lang w:val="vi-VN" w:eastAsia="vi-VN"/>
        </w:rPr>
        <w:t xml:space="preserve">+ </w:t>
      </w:r>
      <w:r w:rsidR="00870C52">
        <w:rPr>
          <w:rFonts w:asciiTheme="majorHAnsi" w:eastAsia="Times New Roman" w:hAnsiTheme="majorHAnsi" w:cstheme="majorHAnsi"/>
          <w:color w:val="212529"/>
          <w:szCs w:val="26"/>
          <w:lang w:val="vi-VN" w:eastAsia="vi-VN"/>
        </w:rPr>
        <w:t>Thời hạn thực hiện quyết toán hợp đồng xây dựng do các bên thỏa thuận. Riêng đối với hợp đồng xây dựng sử dụng vốn nhà nước, thời hạn quyết toán hợp đồng không vượt quá 60 ngày, kể từ ngày nghiệm thu hoàn thành toàn bộ công việc của hợp đồng, bao gồm cả phần công việc phát sinh (nếu có).</w:t>
      </w:r>
    </w:p>
    <w:p w14:paraId="61182556" w14:textId="77777777" w:rsidR="00076D19" w:rsidRPr="00CF329E" w:rsidRDefault="000D6CE1" w:rsidP="000D6CE1">
      <w:pPr>
        <w:pStyle w:val="Heading3"/>
        <w:numPr>
          <w:ilvl w:val="0"/>
          <w:numId w:val="0"/>
        </w:numPr>
        <w:ind w:left="567"/>
        <w:rPr>
          <w:rStyle w:val="Heading3Char"/>
          <w:b/>
          <w:lang w:val="vi-VN"/>
        </w:rPr>
      </w:pPr>
      <w:r w:rsidRPr="00CF329E">
        <w:rPr>
          <w:rStyle w:val="Heading3Char"/>
          <w:b/>
          <w:lang w:val="vi-VN"/>
        </w:rPr>
        <w:t>2.4)</w:t>
      </w:r>
      <w:r w:rsidR="00870C52" w:rsidRPr="00CF329E">
        <w:rPr>
          <w:rStyle w:val="Heading3Char"/>
          <w:b/>
          <w:lang w:val="vi-VN"/>
        </w:rPr>
        <w:t>Ví Dụ Bản Hồ Sơ Thanh _Quyết Toán Hoàn Chỉnh</w:t>
      </w:r>
    </w:p>
    <w:p w14:paraId="765D36B2" w14:textId="77777777" w:rsidR="00076D19" w:rsidRPr="00CF329E" w:rsidRDefault="00870C52">
      <w:pPr>
        <w:tabs>
          <w:tab w:val="center" w:pos="6804"/>
        </w:tabs>
        <w:ind w:left="900"/>
        <w:rPr>
          <w:rFonts w:asciiTheme="majorHAnsi" w:eastAsia="SimSun" w:hAnsiTheme="majorHAnsi" w:cstheme="majorHAnsi"/>
          <w:b/>
          <w:bCs/>
          <w:sz w:val="24"/>
          <w:szCs w:val="24"/>
          <w:lang w:val="vi-VN"/>
        </w:rPr>
      </w:pPr>
      <w:r>
        <w:rPr>
          <w:rFonts w:ascii="Arial" w:eastAsia="SimSun" w:hAnsi="Arial" w:cs="Arial"/>
          <w:noProof/>
          <w:sz w:val="24"/>
          <w:szCs w:val="24"/>
          <w:lang w:val="vi-VN" w:eastAsia="vi-VN"/>
        </w:rPr>
        <w:drawing>
          <wp:inline distT="0" distB="0" distL="0" distR="0" wp14:anchorId="52374455" wp14:editId="2D455E5A">
            <wp:extent cx="1188720" cy="487680"/>
            <wp:effectExtent l="0" t="0" r="0" b="7620"/>
            <wp:docPr id="10" name="Picture 10" descr="logo hai ngan l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logo hai ngan lam"/>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188720" cy="487680"/>
                    </a:xfrm>
                    <a:prstGeom prst="rect">
                      <a:avLst/>
                    </a:prstGeom>
                    <a:noFill/>
                    <a:ln>
                      <a:noFill/>
                    </a:ln>
                  </pic:spPr>
                </pic:pic>
              </a:graphicData>
            </a:graphic>
          </wp:inline>
        </w:drawing>
      </w:r>
      <w:r w:rsidRPr="00CF329E">
        <w:rPr>
          <w:rFonts w:ascii="Arial" w:eastAsia="SimSun" w:hAnsi="Arial" w:cs="Arial"/>
          <w:b/>
          <w:sz w:val="24"/>
          <w:szCs w:val="24"/>
          <w:lang w:val="vi-VN"/>
        </w:rPr>
        <w:t xml:space="preserve">                    </w:t>
      </w:r>
      <w:r w:rsidRPr="00CF329E">
        <w:rPr>
          <w:rFonts w:ascii="Arial" w:eastAsia="SimSun" w:hAnsi="Arial" w:cs="Arial"/>
          <w:b/>
          <w:sz w:val="24"/>
          <w:szCs w:val="24"/>
          <w:lang w:val="vi-VN"/>
        </w:rPr>
        <w:tab/>
      </w:r>
      <w:r w:rsidRPr="00CF329E">
        <w:rPr>
          <w:rFonts w:asciiTheme="majorHAnsi" w:eastAsia="SimSun" w:hAnsiTheme="majorHAnsi" w:cstheme="majorHAnsi"/>
          <w:b/>
          <w:szCs w:val="26"/>
          <w:lang w:val="vi-VN"/>
        </w:rPr>
        <w:t xml:space="preserve">                          </w:t>
      </w:r>
      <w:r w:rsidRPr="00CF329E">
        <w:rPr>
          <w:rFonts w:asciiTheme="majorHAnsi" w:eastAsia="SimSun" w:hAnsiTheme="majorHAnsi" w:cstheme="majorHAnsi"/>
          <w:b/>
          <w:bCs/>
          <w:szCs w:val="26"/>
          <w:lang w:val="vi-VN"/>
        </w:rPr>
        <w:t>CỘNG HÒA XÃ HỘI CHỦ</w:t>
      </w:r>
      <w:r w:rsidRPr="00CF329E">
        <w:rPr>
          <w:rFonts w:ascii="Arial" w:eastAsia="SimSun" w:hAnsi="Arial" w:cs="Arial"/>
          <w:b/>
          <w:bCs/>
          <w:sz w:val="22"/>
          <w:lang w:val="vi-VN"/>
        </w:rPr>
        <w:t xml:space="preserve"> </w:t>
      </w:r>
      <w:r w:rsidRPr="00CF329E">
        <w:rPr>
          <w:rFonts w:asciiTheme="majorHAnsi" w:eastAsia="SimSun" w:hAnsiTheme="majorHAnsi" w:cstheme="majorHAnsi"/>
          <w:b/>
          <w:bCs/>
          <w:sz w:val="22"/>
          <w:lang w:val="vi-VN"/>
        </w:rPr>
        <w:t>NGHĨA VIỆT NAM</w:t>
      </w:r>
    </w:p>
    <w:p w14:paraId="71083E6D" w14:textId="77777777" w:rsidR="00076D19" w:rsidRPr="00CF329E" w:rsidRDefault="00870C52">
      <w:pPr>
        <w:tabs>
          <w:tab w:val="center" w:pos="6804"/>
        </w:tabs>
        <w:rPr>
          <w:rFonts w:asciiTheme="majorHAnsi" w:eastAsia="SimSun" w:hAnsiTheme="majorHAnsi" w:cstheme="majorHAnsi"/>
          <w:bCs/>
          <w:sz w:val="22"/>
          <w:lang w:val="vi-VN"/>
        </w:rPr>
      </w:pPr>
      <w:r w:rsidRPr="00CF329E">
        <w:rPr>
          <w:rFonts w:asciiTheme="majorHAnsi" w:eastAsia="SimSun" w:hAnsiTheme="majorHAnsi" w:cstheme="majorHAnsi"/>
          <w:b/>
          <w:sz w:val="16"/>
          <w:szCs w:val="16"/>
          <w:lang w:val="vi-VN"/>
        </w:rPr>
        <w:t xml:space="preserve">               </w:t>
      </w:r>
      <w:r w:rsidRPr="00CF329E">
        <w:rPr>
          <w:rFonts w:asciiTheme="majorHAnsi" w:eastAsia="SimSun" w:hAnsiTheme="majorHAnsi" w:cstheme="majorHAnsi"/>
          <w:sz w:val="22"/>
          <w:lang w:val="vi-VN"/>
        </w:rPr>
        <w:t>CÔNG TY TNHH TM HẢI NGÂN LÂM</w:t>
      </w:r>
      <w:r w:rsidRPr="00CF329E">
        <w:rPr>
          <w:rFonts w:asciiTheme="majorHAnsi" w:eastAsia="SimSun" w:hAnsiTheme="majorHAnsi" w:cstheme="majorHAnsi"/>
          <w:sz w:val="22"/>
          <w:lang w:val="vi-VN"/>
        </w:rPr>
        <w:tab/>
        <w:t xml:space="preserve">                                 </w:t>
      </w:r>
      <w:r w:rsidRPr="00CF329E">
        <w:rPr>
          <w:rFonts w:asciiTheme="majorHAnsi" w:eastAsia="SimSun" w:hAnsiTheme="majorHAnsi" w:cstheme="majorHAnsi"/>
          <w:bCs/>
          <w:sz w:val="22"/>
          <w:lang w:val="vi-VN"/>
        </w:rPr>
        <w:t>Độc lập – Tự Do – Hạnh Phúc</w:t>
      </w:r>
    </w:p>
    <w:p w14:paraId="644FCDDD" w14:textId="77777777" w:rsidR="00076D19" w:rsidRPr="00C97AEE" w:rsidRDefault="00870C52">
      <w:pPr>
        <w:tabs>
          <w:tab w:val="center" w:pos="6804"/>
        </w:tabs>
        <w:rPr>
          <w:rFonts w:asciiTheme="majorHAnsi" w:eastAsia="SimSun" w:hAnsiTheme="majorHAnsi" w:cstheme="majorHAnsi"/>
          <w:sz w:val="22"/>
        </w:rPr>
      </w:pPr>
      <w:proofErr w:type="spellStart"/>
      <w:r w:rsidRPr="00C97AEE">
        <w:rPr>
          <w:rFonts w:asciiTheme="majorHAnsi" w:eastAsia="SimSun" w:hAnsiTheme="majorHAnsi" w:cstheme="majorHAnsi"/>
          <w:sz w:val="22"/>
        </w:rPr>
        <w:t>Số</w:t>
      </w:r>
      <w:proofErr w:type="spellEnd"/>
      <w:r w:rsidRPr="00C97AEE">
        <w:rPr>
          <w:rFonts w:asciiTheme="majorHAnsi" w:eastAsia="SimSun" w:hAnsiTheme="majorHAnsi" w:cstheme="majorHAnsi"/>
          <w:sz w:val="22"/>
        </w:rPr>
        <w:t xml:space="preserve"> 15/12 </w:t>
      </w:r>
      <w:proofErr w:type="spellStart"/>
      <w:r w:rsidRPr="00C97AEE">
        <w:rPr>
          <w:rFonts w:asciiTheme="majorHAnsi" w:eastAsia="SimSun" w:hAnsiTheme="majorHAnsi" w:cstheme="majorHAnsi"/>
          <w:sz w:val="22"/>
        </w:rPr>
        <w:t>đường</w:t>
      </w:r>
      <w:proofErr w:type="spellEnd"/>
      <w:r w:rsidRPr="00C97AEE">
        <w:rPr>
          <w:rFonts w:asciiTheme="majorHAnsi" w:eastAsia="SimSun" w:hAnsiTheme="majorHAnsi" w:cstheme="majorHAnsi"/>
          <w:sz w:val="22"/>
        </w:rPr>
        <w:t xml:space="preserve"> C1, </w:t>
      </w:r>
      <w:proofErr w:type="spellStart"/>
      <w:r w:rsidRPr="00C97AEE">
        <w:rPr>
          <w:rFonts w:asciiTheme="majorHAnsi" w:eastAsia="SimSun" w:hAnsiTheme="majorHAnsi" w:cstheme="majorHAnsi"/>
          <w:sz w:val="22"/>
        </w:rPr>
        <w:t>phường</w:t>
      </w:r>
      <w:proofErr w:type="spellEnd"/>
      <w:r w:rsidRPr="00C97AEE">
        <w:rPr>
          <w:rFonts w:asciiTheme="majorHAnsi" w:eastAsia="SimSun" w:hAnsiTheme="majorHAnsi" w:cstheme="majorHAnsi"/>
          <w:sz w:val="22"/>
        </w:rPr>
        <w:t xml:space="preserve"> </w:t>
      </w:r>
      <w:proofErr w:type="gramStart"/>
      <w:r w:rsidRPr="00C97AEE">
        <w:rPr>
          <w:rFonts w:asciiTheme="majorHAnsi" w:eastAsia="SimSun" w:hAnsiTheme="majorHAnsi" w:cstheme="majorHAnsi"/>
          <w:sz w:val="22"/>
        </w:rPr>
        <w:t>13 ,</w:t>
      </w:r>
      <w:proofErr w:type="gramEnd"/>
      <w:r w:rsidRPr="00C97AEE">
        <w:rPr>
          <w:rFonts w:asciiTheme="majorHAnsi" w:eastAsia="SimSun" w:hAnsiTheme="majorHAnsi" w:cstheme="majorHAnsi"/>
          <w:sz w:val="22"/>
        </w:rPr>
        <w:t xml:space="preserve"> </w:t>
      </w:r>
      <w:proofErr w:type="spellStart"/>
      <w:r w:rsidRPr="00C97AEE">
        <w:rPr>
          <w:rFonts w:asciiTheme="majorHAnsi" w:eastAsia="SimSun" w:hAnsiTheme="majorHAnsi" w:cstheme="majorHAnsi"/>
          <w:sz w:val="22"/>
        </w:rPr>
        <w:t>quận</w:t>
      </w:r>
      <w:proofErr w:type="spellEnd"/>
      <w:r w:rsidRPr="00C97AEE">
        <w:rPr>
          <w:rFonts w:asciiTheme="majorHAnsi" w:eastAsia="SimSun" w:hAnsiTheme="majorHAnsi" w:cstheme="majorHAnsi"/>
          <w:sz w:val="22"/>
        </w:rPr>
        <w:t xml:space="preserve"> </w:t>
      </w:r>
      <w:proofErr w:type="spellStart"/>
      <w:r w:rsidRPr="00C97AEE">
        <w:rPr>
          <w:rFonts w:asciiTheme="majorHAnsi" w:eastAsia="SimSun" w:hAnsiTheme="majorHAnsi" w:cstheme="majorHAnsi"/>
          <w:sz w:val="22"/>
        </w:rPr>
        <w:t>Tân</w:t>
      </w:r>
      <w:proofErr w:type="spellEnd"/>
      <w:r w:rsidRPr="00C97AEE">
        <w:rPr>
          <w:rFonts w:asciiTheme="majorHAnsi" w:eastAsia="SimSun" w:hAnsiTheme="majorHAnsi" w:cstheme="majorHAnsi"/>
          <w:sz w:val="22"/>
        </w:rPr>
        <w:t xml:space="preserve"> </w:t>
      </w:r>
      <w:proofErr w:type="spellStart"/>
      <w:r w:rsidRPr="00C97AEE">
        <w:rPr>
          <w:rFonts w:asciiTheme="majorHAnsi" w:eastAsia="SimSun" w:hAnsiTheme="majorHAnsi" w:cstheme="majorHAnsi"/>
          <w:sz w:val="22"/>
        </w:rPr>
        <w:t>Bình</w:t>
      </w:r>
      <w:proofErr w:type="spellEnd"/>
      <w:r w:rsidRPr="00C97AEE">
        <w:rPr>
          <w:rFonts w:asciiTheme="majorHAnsi" w:eastAsia="SimSun" w:hAnsiTheme="majorHAnsi" w:cstheme="majorHAnsi"/>
          <w:sz w:val="22"/>
        </w:rPr>
        <w:t xml:space="preserve"> , TP.HCM</w:t>
      </w:r>
    </w:p>
    <w:p w14:paraId="64997146" w14:textId="77777777" w:rsidR="00076D19" w:rsidRPr="008363DB" w:rsidRDefault="00870C52">
      <w:pPr>
        <w:tabs>
          <w:tab w:val="center" w:pos="6804"/>
        </w:tabs>
        <w:rPr>
          <w:rFonts w:asciiTheme="majorHAnsi" w:eastAsia="SimSun" w:hAnsiTheme="majorHAnsi" w:cstheme="majorHAnsi"/>
          <w:bCs/>
          <w:sz w:val="24"/>
          <w:szCs w:val="24"/>
        </w:rPr>
      </w:pPr>
      <w:r w:rsidRPr="00C97AEE">
        <w:rPr>
          <w:rFonts w:asciiTheme="majorHAnsi" w:eastAsia="SimSun" w:hAnsiTheme="majorHAnsi" w:cstheme="majorHAnsi"/>
          <w:sz w:val="22"/>
        </w:rPr>
        <w:t xml:space="preserve">                             </w:t>
      </w:r>
      <w:proofErr w:type="spellStart"/>
      <w:proofErr w:type="gramStart"/>
      <w:r w:rsidRPr="00C97AEE">
        <w:rPr>
          <w:rFonts w:asciiTheme="majorHAnsi" w:eastAsia="SimSun" w:hAnsiTheme="majorHAnsi" w:cstheme="majorHAnsi"/>
          <w:sz w:val="22"/>
        </w:rPr>
        <w:t>Tel,fax</w:t>
      </w:r>
      <w:proofErr w:type="spellEnd"/>
      <w:proofErr w:type="gramEnd"/>
      <w:r w:rsidRPr="00C97AEE">
        <w:rPr>
          <w:rFonts w:asciiTheme="majorHAnsi" w:eastAsia="SimSun" w:hAnsiTheme="majorHAnsi" w:cstheme="majorHAnsi"/>
          <w:sz w:val="22"/>
        </w:rPr>
        <w:t xml:space="preserve"> : 08-62628712 </w:t>
      </w:r>
      <w:r w:rsidRPr="00C97AEE">
        <w:rPr>
          <w:rFonts w:asciiTheme="majorHAnsi" w:eastAsia="SimSun" w:hAnsiTheme="majorHAnsi" w:cstheme="majorHAnsi"/>
          <w:bCs/>
          <w:sz w:val="22"/>
        </w:rPr>
        <w:t xml:space="preserve">       </w:t>
      </w:r>
      <w:r w:rsidRPr="008363DB">
        <w:rPr>
          <w:rFonts w:asciiTheme="majorHAnsi" w:eastAsia="SimSun" w:hAnsiTheme="majorHAnsi" w:cstheme="majorHAnsi"/>
          <w:bCs/>
          <w:sz w:val="24"/>
          <w:szCs w:val="24"/>
        </w:rPr>
        <w:t xml:space="preserve">                                                           …………………………..</w:t>
      </w:r>
    </w:p>
    <w:p w14:paraId="6D9B6A09" w14:textId="77777777" w:rsidR="00076D19" w:rsidRPr="008363DB" w:rsidRDefault="00076D19">
      <w:pPr>
        <w:tabs>
          <w:tab w:val="center" w:pos="6804"/>
        </w:tabs>
        <w:rPr>
          <w:rFonts w:asciiTheme="majorHAnsi" w:eastAsia="SimSun" w:hAnsiTheme="majorHAnsi" w:cstheme="majorHAnsi"/>
          <w:bCs/>
          <w:sz w:val="16"/>
          <w:szCs w:val="16"/>
        </w:rPr>
      </w:pPr>
    </w:p>
    <w:p w14:paraId="7E3FD2C7" w14:textId="77777777" w:rsidR="00076D19" w:rsidRPr="008363DB" w:rsidRDefault="00870C52">
      <w:pPr>
        <w:tabs>
          <w:tab w:val="center" w:pos="851"/>
          <w:tab w:val="center" w:pos="6804"/>
        </w:tabs>
        <w:ind w:left="-851" w:right="28"/>
        <w:rPr>
          <w:rFonts w:asciiTheme="majorHAnsi" w:eastAsia="SimSun" w:hAnsiTheme="majorHAnsi" w:cstheme="majorHAnsi"/>
          <w:b/>
          <w:bCs/>
          <w:sz w:val="22"/>
          <w:lang w:val="vi-VN"/>
        </w:rPr>
      </w:pPr>
      <w:r w:rsidRPr="008363DB">
        <w:rPr>
          <w:rFonts w:asciiTheme="majorHAnsi" w:eastAsia="SimSun" w:hAnsiTheme="majorHAnsi" w:cstheme="majorHAnsi"/>
          <w:sz w:val="22"/>
        </w:rPr>
        <w:tab/>
        <w:t xml:space="preserve">                       </w:t>
      </w:r>
      <w:proofErr w:type="spellStart"/>
      <w:proofErr w:type="gramStart"/>
      <w:r w:rsidRPr="008363DB">
        <w:rPr>
          <w:rFonts w:asciiTheme="majorHAnsi" w:eastAsia="SimSun" w:hAnsiTheme="majorHAnsi" w:cstheme="majorHAnsi"/>
          <w:bCs/>
          <w:sz w:val="22"/>
        </w:rPr>
        <w:t>Số</w:t>
      </w:r>
      <w:proofErr w:type="spellEnd"/>
      <w:r w:rsidRPr="008363DB">
        <w:rPr>
          <w:rFonts w:asciiTheme="majorHAnsi" w:eastAsia="SimSun" w:hAnsiTheme="majorHAnsi" w:cstheme="majorHAnsi"/>
          <w:bCs/>
          <w:sz w:val="22"/>
        </w:rPr>
        <w:t xml:space="preserve"> :</w:t>
      </w:r>
      <w:proofErr w:type="gramEnd"/>
      <w:r w:rsidRPr="008363DB">
        <w:rPr>
          <w:rFonts w:asciiTheme="majorHAnsi" w:eastAsia="SimSun" w:hAnsiTheme="majorHAnsi" w:cstheme="majorHAnsi"/>
          <w:bCs/>
          <w:sz w:val="22"/>
        </w:rPr>
        <w:t xml:space="preserve">   </w:t>
      </w:r>
      <w:r w:rsidRPr="008363DB">
        <w:rPr>
          <w:rFonts w:asciiTheme="majorHAnsi" w:eastAsia="SimSun" w:hAnsiTheme="majorHAnsi" w:cstheme="majorHAnsi"/>
          <w:bCs/>
          <w:sz w:val="22"/>
          <w:lang w:val="vi-VN" w:eastAsia="vi-VN"/>
        </w:rPr>
        <w:t>17/XD2021/VTB</w:t>
      </w:r>
      <w:r w:rsidRPr="008363DB">
        <w:rPr>
          <w:rFonts w:asciiTheme="majorHAnsi" w:eastAsia="SimSun" w:hAnsiTheme="majorHAnsi" w:cstheme="majorHAnsi"/>
          <w:b/>
          <w:bCs/>
          <w:sz w:val="22"/>
        </w:rPr>
        <w:tab/>
        <w:t xml:space="preserve">                                </w:t>
      </w:r>
      <w:r w:rsidRPr="008363DB">
        <w:rPr>
          <w:rFonts w:asciiTheme="majorHAnsi" w:eastAsia="SimSun" w:hAnsiTheme="majorHAnsi" w:cstheme="majorHAnsi"/>
          <w:iCs/>
          <w:sz w:val="22"/>
        </w:rPr>
        <w:t xml:space="preserve">TP. HCM, </w:t>
      </w:r>
      <w:r w:rsidRPr="008363DB">
        <w:rPr>
          <w:rFonts w:asciiTheme="majorHAnsi" w:eastAsia="SimSun" w:hAnsiTheme="majorHAnsi" w:cstheme="majorHAnsi"/>
          <w:iCs/>
          <w:sz w:val="22"/>
          <w:lang w:val="vi-VN" w:eastAsia="vi-VN"/>
        </w:rPr>
        <w:t>ngày 31 tháng 05 năm 2021</w:t>
      </w:r>
    </w:p>
    <w:p w14:paraId="718611B4" w14:textId="77777777" w:rsidR="00076D19" w:rsidRPr="008363DB" w:rsidRDefault="00076D19">
      <w:pPr>
        <w:jc w:val="both"/>
        <w:rPr>
          <w:rFonts w:asciiTheme="majorHAnsi" w:eastAsia="SimSun" w:hAnsiTheme="majorHAnsi" w:cstheme="majorHAnsi"/>
          <w:sz w:val="16"/>
          <w:szCs w:val="16"/>
        </w:rPr>
      </w:pPr>
    </w:p>
    <w:p w14:paraId="3F621882" w14:textId="77777777" w:rsidR="00076D19" w:rsidRPr="00C97AEE" w:rsidRDefault="00870C52" w:rsidP="00357BD7">
      <w:pPr>
        <w:jc w:val="center"/>
        <w:rPr>
          <w:rFonts w:asciiTheme="majorHAnsi" w:eastAsia="SimSun" w:hAnsiTheme="majorHAnsi" w:cstheme="majorHAnsi"/>
          <w:b/>
          <w:bCs/>
          <w:sz w:val="36"/>
          <w:szCs w:val="36"/>
        </w:rPr>
      </w:pPr>
      <w:r w:rsidRPr="00C97AEE">
        <w:rPr>
          <w:rFonts w:asciiTheme="majorHAnsi" w:eastAsia="SimSun" w:hAnsiTheme="majorHAnsi" w:cstheme="majorHAnsi"/>
          <w:b/>
          <w:bCs/>
          <w:sz w:val="36"/>
          <w:szCs w:val="36"/>
        </w:rPr>
        <w:t>HỢP ĐỒNG THI CÔNG</w:t>
      </w:r>
    </w:p>
    <w:p w14:paraId="3152FF48" w14:textId="77777777" w:rsidR="00076D19" w:rsidRPr="00C97AEE" w:rsidRDefault="00870C52" w:rsidP="00357BD7">
      <w:pPr>
        <w:tabs>
          <w:tab w:val="left" w:pos="2268"/>
          <w:tab w:val="left" w:pos="2552"/>
        </w:tabs>
        <w:jc w:val="center"/>
        <w:rPr>
          <w:rFonts w:asciiTheme="majorHAnsi" w:eastAsia="SimSun" w:hAnsiTheme="majorHAnsi" w:cstheme="majorHAnsi"/>
          <w:b/>
          <w:bCs/>
          <w:szCs w:val="26"/>
          <w:lang w:val="vi-VN" w:eastAsia="vi-VN"/>
        </w:rPr>
      </w:pPr>
      <w:r w:rsidRPr="00C97AEE">
        <w:rPr>
          <w:rFonts w:asciiTheme="majorHAnsi" w:eastAsia="SimSun" w:hAnsiTheme="majorHAnsi" w:cstheme="majorHAnsi"/>
          <w:b/>
          <w:bCs/>
          <w:iCs/>
          <w:szCs w:val="26"/>
          <w:u w:val="single"/>
        </w:rPr>
        <w:t xml:space="preserve">CÔNG </w:t>
      </w:r>
      <w:proofErr w:type="gramStart"/>
      <w:r w:rsidRPr="00C97AEE">
        <w:rPr>
          <w:rFonts w:asciiTheme="majorHAnsi" w:eastAsia="SimSun" w:hAnsiTheme="majorHAnsi" w:cstheme="majorHAnsi"/>
          <w:b/>
          <w:bCs/>
          <w:iCs/>
          <w:szCs w:val="26"/>
          <w:u w:val="single"/>
        </w:rPr>
        <w:t>TRÌNH</w:t>
      </w:r>
      <w:r w:rsidRPr="00C97AEE">
        <w:rPr>
          <w:rFonts w:asciiTheme="majorHAnsi" w:eastAsia="SimSun" w:hAnsiTheme="majorHAnsi" w:cstheme="majorHAnsi"/>
          <w:b/>
          <w:bCs/>
          <w:szCs w:val="26"/>
        </w:rPr>
        <w:t xml:space="preserve"> :</w:t>
      </w:r>
      <w:proofErr w:type="gramEnd"/>
      <w:r w:rsidRPr="00C97AEE">
        <w:rPr>
          <w:rFonts w:asciiTheme="majorHAnsi" w:eastAsia="SimSun" w:hAnsiTheme="majorHAnsi" w:cstheme="majorHAnsi"/>
          <w:b/>
          <w:bCs/>
          <w:szCs w:val="26"/>
        </w:rPr>
        <w:t xml:space="preserve"> </w:t>
      </w:r>
      <w:r w:rsidRPr="00C97AEE">
        <w:rPr>
          <w:rFonts w:asciiTheme="majorHAnsi" w:eastAsia="SimSun" w:hAnsiTheme="majorHAnsi" w:cstheme="majorHAnsi"/>
          <w:b/>
          <w:bCs/>
          <w:szCs w:val="26"/>
          <w:lang w:val="vi-VN" w:eastAsia="vi-VN"/>
        </w:rPr>
        <w:t>CẢI TẠO DỌN MẶT BẰNG TẦNG TRỆT LÀM KHU SẢN XUẤT KHẨU TRANG</w:t>
      </w:r>
    </w:p>
    <w:p w14:paraId="58182EA4" w14:textId="77777777" w:rsidR="00076D19" w:rsidRPr="00C97AEE" w:rsidRDefault="00870C52" w:rsidP="00357BD7">
      <w:pPr>
        <w:tabs>
          <w:tab w:val="left" w:pos="2268"/>
          <w:tab w:val="left" w:pos="2552"/>
        </w:tabs>
        <w:jc w:val="center"/>
        <w:rPr>
          <w:rFonts w:asciiTheme="majorHAnsi" w:eastAsia="SimSun" w:hAnsiTheme="majorHAnsi" w:cstheme="majorHAnsi"/>
          <w:b/>
          <w:bCs/>
          <w:szCs w:val="26"/>
          <w:lang w:val="vi-VN"/>
        </w:rPr>
      </w:pPr>
      <w:r w:rsidRPr="00C97AEE">
        <w:rPr>
          <w:rFonts w:asciiTheme="majorHAnsi" w:eastAsia="SimSun" w:hAnsiTheme="majorHAnsi" w:cstheme="majorHAnsi"/>
          <w:b/>
          <w:bCs/>
          <w:szCs w:val="26"/>
          <w:u w:val="single"/>
          <w:lang w:val="vi-VN"/>
        </w:rPr>
        <w:t>CHỦ ĐẦU TƯ</w:t>
      </w:r>
      <w:r w:rsidRPr="00C97AEE">
        <w:rPr>
          <w:rFonts w:asciiTheme="majorHAnsi" w:eastAsia="SimSun" w:hAnsiTheme="majorHAnsi" w:cstheme="majorHAnsi"/>
          <w:b/>
          <w:bCs/>
          <w:szCs w:val="26"/>
          <w:lang w:val="vi-VN"/>
        </w:rPr>
        <w:t xml:space="preserve"> : CÔNG TY CỔ PHẦN VIETTRONICS TÂN BÌNH</w:t>
      </w:r>
    </w:p>
    <w:p w14:paraId="32C24057" w14:textId="77777777" w:rsidR="00076D19" w:rsidRPr="00C97AEE" w:rsidRDefault="00870C52" w:rsidP="00357BD7">
      <w:pPr>
        <w:tabs>
          <w:tab w:val="left" w:pos="2268"/>
          <w:tab w:val="left" w:pos="2552"/>
        </w:tabs>
        <w:jc w:val="center"/>
        <w:rPr>
          <w:rFonts w:asciiTheme="majorHAnsi" w:eastAsia="SimSun" w:hAnsiTheme="majorHAnsi" w:cstheme="majorHAnsi"/>
          <w:b/>
          <w:bCs/>
          <w:szCs w:val="26"/>
          <w:lang w:val="vi-VN"/>
        </w:rPr>
      </w:pPr>
      <w:r w:rsidRPr="00C97AEE">
        <w:rPr>
          <w:rFonts w:asciiTheme="majorHAnsi" w:eastAsia="SimSun" w:hAnsiTheme="majorHAnsi" w:cstheme="majorHAnsi"/>
          <w:b/>
          <w:iCs/>
          <w:szCs w:val="26"/>
          <w:u w:val="single"/>
          <w:lang w:val="vi-VN"/>
        </w:rPr>
        <w:t>ĐỊA ĐIỂM XÂY DỰNG</w:t>
      </w:r>
      <w:r w:rsidRPr="00C97AEE">
        <w:rPr>
          <w:rFonts w:asciiTheme="majorHAnsi" w:eastAsia="SimSun" w:hAnsiTheme="majorHAnsi" w:cstheme="majorHAnsi"/>
          <w:b/>
          <w:iCs/>
          <w:szCs w:val="26"/>
          <w:lang w:val="vi-VN"/>
        </w:rPr>
        <w:t xml:space="preserve"> : </w:t>
      </w:r>
      <w:r w:rsidRPr="00C97AEE">
        <w:rPr>
          <w:rFonts w:asciiTheme="majorHAnsi" w:eastAsia="SimSun" w:hAnsiTheme="majorHAnsi" w:cstheme="majorHAnsi"/>
          <w:b/>
          <w:bCs/>
          <w:szCs w:val="26"/>
          <w:lang w:val="vi-VN"/>
        </w:rPr>
        <w:t>KCN VĨNH LỘC , XÃ VĨNH LỘC A , HUYỆN BÌNH CHÁNH , TP,HCM</w:t>
      </w:r>
    </w:p>
    <w:p w14:paraId="612B1F9F" w14:textId="77777777" w:rsidR="00076D19" w:rsidRPr="00C97AEE" w:rsidRDefault="00076D19" w:rsidP="00357BD7">
      <w:pPr>
        <w:tabs>
          <w:tab w:val="left" w:pos="2268"/>
          <w:tab w:val="left" w:pos="2552"/>
        </w:tabs>
        <w:jc w:val="center"/>
        <w:rPr>
          <w:rFonts w:asciiTheme="majorHAnsi" w:eastAsia="SimSun" w:hAnsiTheme="majorHAnsi" w:cstheme="majorHAnsi"/>
          <w:b/>
          <w:bCs/>
          <w:szCs w:val="26"/>
          <w:lang w:val="vi-VN"/>
        </w:rPr>
      </w:pPr>
    </w:p>
    <w:p w14:paraId="4E6904AE" w14:textId="77777777" w:rsidR="00076D19" w:rsidRPr="00C97AEE" w:rsidRDefault="00870C52" w:rsidP="00357BD7">
      <w:pPr>
        <w:ind w:left="709" w:right="569" w:firstLine="284"/>
        <w:jc w:val="both"/>
        <w:rPr>
          <w:rFonts w:asciiTheme="majorHAnsi" w:eastAsia="SimSun" w:hAnsiTheme="majorHAnsi" w:cstheme="majorHAnsi"/>
          <w:bCs/>
          <w:iCs/>
          <w:szCs w:val="26"/>
          <w:lang w:val="vi-VN"/>
        </w:rPr>
      </w:pPr>
      <w:r w:rsidRPr="00C97AEE">
        <w:rPr>
          <w:rFonts w:asciiTheme="majorHAnsi" w:eastAsia="SimSun" w:hAnsiTheme="majorHAnsi" w:cstheme="majorHAnsi"/>
          <w:bCs/>
          <w:iCs/>
          <w:szCs w:val="26"/>
          <w:lang w:val="vi-VN"/>
        </w:rPr>
        <w:t xml:space="preserve">-  Căn cứ Luật Xây dựng số 50/2014/QH13 ngày 18/6/2014 </w:t>
      </w:r>
    </w:p>
    <w:p w14:paraId="2DE572F6" w14:textId="77777777" w:rsidR="00076D19" w:rsidRPr="00C97AEE" w:rsidRDefault="00870C52" w:rsidP="00357BD7">
      <w:pPr>
        <w:ind w:left="709" w:right="569" w:firstLine="284"/>
        <w:jc w:val="both"/>
        <w:rPr>
          <w:rFonts w:asciiTheme="majorHAnsi" w:eastAsia="SimSun" w:hAnsiTheme="majorHAnsi" w:cstheme="majorHAnsi"/>
          <w:bCs/>
          <w:iCs/>
          <w:szCs w:val="26"/>
          <w:lang w:val="vi-VN"/>
        </w:rPr>
      </w:pPr>
      <w:r w:rsidRPr="00C97AEE">
        <w:rPr>
          <w:rFonts w:asciiTheme="majorHAnsi" w:eastAsia="SimSun" w:hAnsiTheme="majorHAnsi" w:cstheme="majorHAnsi"/>
          <w:bCs/>
          <w:iCs/>
          <w:szCs w:val="26"/>
          <w:lang w:val="vi-VN"/>
        </w:rPr>
        <w:t xml:space="preserve">- Căn cứ Nghị định số 37/2015/NĐ-CP ngày 22/4/2015 của Chính phủ qui định chi tiết về hợp đồng xây dựng. </w:t>
      </w:r>
    </w:p>
    <w:p w14:paraId="5678027C" w14:textId="77777777" w:rsidR="00076D19" w:rsidRPr="00C97AEE" w:rsidRDefault="00870C52" w:rsidP="00357BD7">
      <w:pPr>
        <w:ind w:left="709" w:right="569" w:firstLine="284"/>
        <w:jc w:val="both"/>
        <w:rPr>
          <w:rFonts w:asciiTheme="majorHAnsi" w:eastAsia="SimSun" w:hAnsiTheme="majorHAnsi" w:cstheme="majorHAnsi"/>
          <w:bCs/>
          <w:iCs/>
          <w:szCs w:val="26"/>
          <w:lang w:val="vi-VN"/>
        </w:rPr>
      </w:pPr>
      <w:r w:rsidRPr="00C97AEE">
        <w:rPr>
          <w:rFonts w:asciiTheme="majorHAnsi" w:eastAsia="SimSun" w:hAnsiTheme="majorHAnsi" w:cstheme="majorHAnsi"/>
          <w:bCs/>
          <w:iCs/>
          <w:szCs w:val="26"/>
          <w:lang w:val="vi-VN"/>
        </w:rPr>
        <w:t>- Căn cứ Nghị định số 46/2015/NĐ-CP ngày 12/5/2015 của Chính phủ về quản lý chất lượng và bảo trì công trình xây dựng.</w:t>
      </w:r>
    </w:p>
    <w:p w14:paraId="550434F3" w14:textId="77777777" w:rsidR="00076D19" w:rsidRPr="00C97AEE" w:rsidRDefault="00870C52" w:rsidP="00357BD7">
      <w:pPr>
        <w:ind w:left="709" w:right="569" w:firstLine="284"/>
        <w:jc w:val="both"/>
        <w:rPr>
          <w:rFonts w:asciiTheme="majorHAnsi" w:eastAsia="SimSun" w:hAnsiTheme="majorHAnsi" w:cstheme="majorHAnsi"/>
          <w:bCs/>
          <w:iCs/>
          <w:szCs w:val="26"/>
          <w:lang w:val="vi-VN"/>
        </w:rPr>
      </w:pPr>
      <w:r w:rsidRPr="00C97AEE">
        <w:rPr>
          <w:rFonts w:asciiTheme="majorHAnsi" w:eastAsia="SimSun" w:hAnsiTheme="majorHAnsi" w:cstheme="majorHAnsi"/>
          <w:bCs/>
          <w:iCs/>
          <w:szCs w:val="26"/>
          <w:lang w:val="vi-VN"/>
        </w:rPr>
        <w:t>- Căn cứ thông tư số 09/2016/TT-BXD ngày 10/3/2016 của Bộ xây dựng hướng dẫn hợp đồng thi công xây dựng.</w:t>
      </w:r>
    </w:p>
    <w:p w14:paraId="1D702951" w14:textId="77777777" w:rsidR="00076D19" w:rsidRPr="00C97AEE" w:rsidRDefault="00870C52" w:rsidP="00357BD7">
      <w:pPr>
        <w:ind w:left="709" w:right="569"/>
        <w:jc w:val="both"/>
        <w:rPr>
          <w:rFonts w:asciiTheme="majorHAnsi" w:eastAsia="SimSun" w:hAnsiTheme="majorHAnsi" w:cstheme="majorHAnsi"/>
          <w:bCs/>
          <w:iCs/>
          <w:szCs w:val="26"/>
          <w:lang w:val="vi-VN"/>
        </w:rPr>
      </w:pPr>
      <w:r w:rsidRPr="00C97AEE">
        <w:rPr>
          <w:rFonts w:asciiTheme="majorHAnsi" w:eastAsia="SimSun" w:hAnsiTheme="majorHAnsi" w:cstheme="majorHAnsi"/>
          <w:bCs/>
          <w:iCs/>
          <w:szCs w:val="26"/>
          <w:lang w:val="vi-VN"/>
        </w:rPr>
        <w:t xml:space="preserve">  - Căn cứ Giấy chứng nhận đăng ký kinh doanh số 0315289138 ngày 24/09/2018 của Sở kế Hoạch Đầu Tư Tp.HCM cấp cho Công ty TNHH Thương Mại Hải Ngân Lâm.</w:t>
      </w:r>
    </w:p>
    <w:p w14:paraId="72EDD680" w14:textId="77777777" w:rsidR="00076D19" w:rsidRPr="00C97AEE" w:rsidRDefault="00870C52" w:rsidP="00357BD7">
      <w:pPr>
        <w:jc w:val="both"/>
        <w:rPr>
          <w:rFonts w:asciiTheme="majorHAnsi" w:eastAsia="SimSun" w:hAnsiTheme="majorHAnsi" w:cstheme="majorHAnsi"/>
          <w:bCs/>
          <w:iCs/>
          <w:szCs w:val="26"/>
          <w:lang w:val="vi-VN"/>
        </w:rPr>
      </w:pPr>
      <w:r w:rsidRPr="00C97AEE">
        <w:rPr>
          <w:rFonts w:asciiTheme="majorHAnsi" w:eastAsia="SimSun" w:hAnsiTheme="majorHAnsi" w:cstheme="majorHAnsi"/>
          <w:bCs/>
          <w:iCs/>
          <w:szCs w:val="26"/>
          <w:lang w:val="vi-VN"/>
        </w:rPr>
        <w:t xml:space="preserve">  - Căn cứ theo yêu cầu của Chủ đầu tư.</w:t>
      </w:r>
    </w:p>
    <w:p w14:paraId="294AD0AE" w14:textId="77777777" w:rsidR="00076D19" w:rsidRPr="00C97AEE" w:rsidRDefault="00870C52" w:rsidP="00357BD7">
      <w:pPr>
        <w:ind w:firstLine="720"/>
        <w:jc w:val="both"/>
        <w:rPr>
          <w:rFonts w:asciiTheme="majorHAnsi" w:eastAsia="SimSun" w:hAnsiTheme="majorHAnsi" w:cstheme="majorHAnsi"/>
          <w:szCs w:val="26"/>
          <w:lang w:val="vi-VN"/>
        </w:rPr>
      </w:pPr>
      <w:r w:rsidRPr="00C97AEE">
        <w:rPr>
          <w:rFonts w:asciiTheme="majorHAnsi" w:eastAsia="SimSun" w:hAnsiTheme="majorHAnsi" w:cstheme="majorHAnsi"/>
          <w:szCs w:val="26"/>
          <w:lang w:val="vi-VN"/>
        </w:rPr>
        <w:t xml:space="preserve">Hôm nay, </w:t>
      </w:r>
      <w:r w:rsidRPr="00C97AEE">
        <w:rPr>
          <w:rFonts w:asciiTheme="majorHAnsi" w:eastAsia="SimSun" w:hAnsiTheme="majorHAnsi" w:cstheme="majorHAnsi"/>
          <w:szCs w:val="26"/>
          <w:lang w:val="vi-VN" w:eastAsia="vi-VN"/>
        </w:rPr>
        <w:t>ngày 31 tháng 05 năm 2021</w:t>
      </w:r>
      <w:r w:rsidRPr="00C97AEE">
        <w:rPr>
          <w:rFonts w:asciiTheme="majorHAnsi" w:eastAsia="SimSun" w:hAnsiTheme="majorHAnsi" w:cstheme="majorHAnsi"/>
          <w:szCs w:val="26"/>
          <w:lang w:val="vi-VN"/>
        </w:rPr>
        <w:t xml:space="preserve">, tại Văn phòng Công ty TNHH TM HẢI NGÂN LÂM , số 15/12 đường C1, phường 13 , quận Tân Bình , TP.HCM , </w:t>
      </w:r>
      <w:r w:rsidRPr="00C97AEE">
        <w:rPr>
          <w:rFonts w:asciiTheme="majorHAnsi" w:eastAsia="SimSun" w:hAnsiTheme="majorHAnsi" w:cstheme="majorHAnsi"/>
          <w:b/>
          <w:szCs w:val="26"/>
          <w:shd w:val="clear" w:color="auto" w:fill="FFFFFF"/>
          <w:lang w:val="vi-VN"/>
        </w:rPr>
        <w:t xml:space="preserve"> </w:t>
      </w:r>
      <w:r w:rsidRPr="00C97AEE">
        <w:rPr>
          <w:rFonts w:asciiTheme="majorHAnsi" w:eastAsia="SimSun" w:hAnsiTheme="majorHAnsi" w:cstheme="majorHAnsi"/>
          <w:szCs w:val="26"/>
          <w:lang w:val="vi-VN"/>
        </w:rPr>
        <w:t>chúng tôi đại diện dưới đây gồm có:</w:t>
      </w:r>
    </w:p>
    <w:p w14:paraId="36347782" w14:textId="77777777" w:rsidR="00076D19" w:rsidRPr="00C97AEE" w:rsidRDefault="00870C52" w:rsidP="00357BD7">
      <w:pPr>
        <w:jc w:val="both"/>
        <w:rPr>
          <w:rFonts w:asciiTheme="majorHAnsi" w:eastAsia="SimSun" w:hAnsiTheme="majorHAnsi" w:cstheme="majorHAnsi"/>
          <w:b/>
          <w:spacing w:val="-14"/>
          <w:szCs w:val="26"/>
          <w:lang w:val="vi-VN"/>
        </w:rPr>
      </w:pPr>
      <w:r w:rsidRPr="00C97AEE">
        <w:rPr>
          <w:rFonts w:asciiTheme="majorHAnsi" w:eastAsia="SimSun" w:hAnsiTheme="majorHAnsi" w:cstheme="majorHAnsi"/>
          <w:b/>
          <w:spacing w:val="-14"/>
          <w:szCs w:val="26"/>
          <w:u w:val="single"/>
          <w:lang w:val="vi-VN"/>
        </w:rPr>
        <w:t>BÊN A  : BÊN CHỦ ĐẦU TƯ :</w:t>
      </w:r>
      <w:r w:rsidRPr="00C97AEE">
        <w:rPr>
          <w:rFonts w:asciiTheme="majorHAnsi" w:eastAsia="SimSun" w:hAnsiTheme="majorHAnsi" w:cstheme="majorHAnsi"/>
          <w:b/>
          <w:spacing w:val="-14"/>
          <w:szCs w:val="26"/>
          <w:lang w:val="vi-VN"/>
        </w:rPr>
        <w:t xml:space="preserve"> </w:t>
      </w:r>
    </w:p>
    <w:p w14:paraId="15D976F8" w14:textId="77777777" w:rsidR="00076D19" w:rsidRPr="00C97AEE" w:rsidRDefault="00870C52" w:rsidP="00357BD7">
      <w:pPr>
        <w:jc w:val="both"/>
        <w:rPr>
          <w:rFonts w:asciiTheme="majorHAnsi" w:eastAsia="SimSun" w:hAnsiTheme="majorHAnsi" w:cstheme="majorHAnsi"/>
          <w:szCs w:val="26"/>
          <w:lang w:val="vi-VN"/>
        </w:rPr>
      </w:pPr>
      <w:r w:rsidRPr="00C97AEE">
        <w:rPr>
          <w:rFonts w:asciiTheme="majorHAnsi" w:eastAsia="SimSun" w:hAnsiTheme="majorHAnsi" w:cstheme="majorHAnsi"/>
          <w:szCs w:val="26"/>
          <w:lang w:val="vi-VN"/>
        </w:rPr>
        <w:tab/>
      </w:r>
      <w:r w:rsidRPr="00C97AEE">
        <w:rPr>
          <w:rFonts w:asciiTheme="majorHAnsi" w:eastAsia="SimSun" w:hAnsiTheme="majorHAnsi" w:cstheme="majorHAnsi"/>
          <w:spacing w:val="-14"/>
          <w:szCs w:val="26"/>
          <w:lang w:val="vi-VN"/>
        </w:rPr>
        <w:t>Đơn vị</w:t>
      </w:r>
      <w:r w:rsidRPr="00C97AEE">
        <w:rPr>
          <w:rFonts w:asciiTheme="majorHAnsi" w:eastAsia="SimSun" w:hAnsiTheme="majorHAnsi" w:cstheme="majorHAnsi"/>
          <w:spacing w:val="-14"/>
          <w:szCs w:val="26"/>
          <w:lang w:val="vi-VN"/>
        </w:rPr>
        <w:tab/>
      </w:r>
      <w:r w:rsidRPr="00C97AEE">
        <w:rPr>
          <w:rFonts w:asciiTheme="majorHAnsi" w:eastAsia="SimSun" w:hAnsiTheme="majorHAnsi" w:cstheme="majorHAnsi"/>
          <w:spacing w:val="-14"/>
          <w:szCs w:val="26"/>
          <w:lang w:val="vi-VN"/>
        </w:rPr>
        <w:tab/>
        <w:t xml:space="preserve">: </w:t>
      </w:r>
      <w:r w:rsidRPr="00C97AEE">
        <w:rPr>
          <w:rFonts w:asciiTheme="majorHAnsi" w:eastAsia="SimSun" w:hAnsiTheme="majorHAnsi" w:cstheme="majorHAnsi"/>
          <w:b/>
          <w:bCs/>
          <w:szCs w:val="26"/>
          <w:shd w:val="clear" w:color="auto" w:fill="FFFFFF"/>
          <w:lang w:val="vi-VN"/>
        </w:rPr>
        <w:t>CÔNG TY CỔ PHẦN VIETTRONICS TÂN BÌNH</w:t>
      </w:r>
      <w:r w:rsidRPr="00C97AEE">
        <w:rPr>
          <w:rFonts w:asciiTheme="majorHAnsi" w:eastAsia="SimSun" w:hAnsiTheme="majorHAnsi" w:cstheme="majorHAnsi"/>
          <w:color w:val="575757"/>
          <w:szCs w:val="26"/>
          <w:shd w:val="clear" w:color="auto" w:fill="FFFFFF"/>
          <w:lang w:val="vi-VN"/>
        </w:rPr>
        <w:t> </w:t>
      </w:r>
    </w:p>
    <w:p w14:paraId="52B5B92C" w14:textId="77777777" w:rsidR="00076D19" w:rsidRPr="00C97AEE" w:rsidRDefault="00870C52" w:rsidP="00357BD7">
      <w:pPr>
        <w:ind w:firstLine="720"/>
        <w:jc w:val="both"/>
        <w:rPr>
          <w:rFonts w:asciiTheme="majorHAnsi" w:eastAsia="SimSun" w:hAnsiTheme="majorHAnsi" w:cstheme="majorHAnsi"/>
          <w:b/>
          <w:szCs w:val="26"/>
          <w:lang w:val="vi-VN"/>
        </w:rPr>
      </w:pPr>
      <w:r w:rsidRPr="00C97AEE">
        <w:rPr>
          <w:rFonts w:asciiTheme="majorHAnsi" w:eastAsia="SimSun" w:hAnsiTheme="majorHAnsi" w:cstheme="majorHAnsi"/>
          <w:szCs w:val="26"/>
          <w:lang w:val="vi-VN"/>
        </w:rPr>
        <w:t>Đại diện là</w:t>
      </w:r>
      <w:r w:rsidRPr="00C97AEE">
        <w:rPr>
          <w:rFonts w:asciiTheme="majorHAnsi" w:eastAsia="SimSun" w:hAnsiTheme="majorHAnsi" w:cstheme="majorHAnsi"/>
          <w:szCs w:val="26"/>
          <w:lang w:val="vi-VN"/>
        </w:rPr>
        <w:tab/>
        <w:t xml:space="preserve">:  Ông. </w:t>
      </w:r>
      <w:r w:rsidRPr="00C97AEE">
        <w:rPr>
          <w:rFonts w:asciiTheme="majorHAnsi" w:eastAsia="SimSun" w:hAnsiTheme="majorHAnsi" w:cstheme="majorHAnsi"/>
          <w:b/>
          <w:szCs w:val="26"/>
          <w:lang w:val="vi-VN"/>
        </w:rPr>
        <w:t>VŨ DƯƠNG NGỌC DUY</w:t>
      </w:r>
      <w:r w:rsidRPr="00C97AEE">
        <w:rPr>
          <w:rFonts w:asciiTheme="majorHAnsi" w:eastAsia="SimSun" w:hAnsiTheme="majorHAnsi" w:cstheme="majorHAnsi"/>
          <w:szCs w:val="26"/>
          <w:lang w:val="vi-VN"/>
        </w:rPr>
        <w:t xml:space="preserve"> – </w:t>
      </w:r>
      <w:r w:rsidRPr="00C97AEE">
        <w:rPr>
          <w:rFonts w:asciiTheme="majorHAnsi" w:eastAsia="SimSun" w:hAnsiTheme="majorHAnsi" w:cstheme="majorHAnsi"/>
          <w:b/>
          <w:szCs w:val="26"/>
          <w:lang w:val="vi-VN"/>
        </w:rPr>
        <w:t>Tổng Giám Đốc</w:t>
      </w:r>
    </w:p>
    <w:p w14:paraId="208DA5DA" w14:textId="77777777" w:rsidR="00076D19" w:rsidRPr="00C97AEE" w:rsidRDefault="00870C52" w:rsidP="00357BD7">
      <w:pPr>
        <w:ind w:firstLine="720"/>
        <w:rPr>
          <w:rFonts w:asciiTheme="majorHAnsi" w:eastAsia="SimSun" w:hAnsiTheme="majorHAnsi" w:cstheme="majorHAnsi"/>
          <w:szCs w:val="26"/>
          <w:lang w:val="vi-VN"/>
        </w:rPr>
      </w:pPr>
      <w:r w:rsidRPr="00C97AEE">
        <w:rPr>
          <w:rFonts w:asciiTheme="majorHAnsi" w:eastAsia="SimSun" w:hAnsiTheme="majorHAnsi" w:cstheme="majorHAnsi"/>
          <w:szCs w:val="26"/>
          <w:lang w:val="vi-VN"/>
        </w:rPr>
        <w:lastRenderedPageBreak/>
        <w:t>Địa chỉ</w:t>
      </w:r>
      <w:r w:rsidRPr="00C97AEE">
        <w:rPr>
          <w:rFonts w:asciiTheme="majorHAnsi" w:eastAsia="SimSun" w:hAnsiTheme="majorHAnsi" w:cstheme="majorHAnsi"/>
          <w:szCs w:val="26"/>
          <w:lang w:val="vi-VN"/>
        </w:rPr>
        <w:tab/>
      </w:r>
      <w:r w:rsidRPr="00C97AEE">
        <w:rPr>
          <w:rFonts w:asciiTheme="majorHAnsi" w:eastAsia="SimSun" w:hAnsiTheme="majorHAnsi" w:cstheme="majorHAnsi"/>
          <w:szCs w:val="26"/>
          <w:lang w:val="vi-VN"/>
        </w:rPr>
        <w:tab/>
        <w:t>: 248A Nơ Trang Long, Phường  12, Quận Bình Thạnh , TP. HCM.</w:t>
      </w:r>
    </w:p>
    <w:p w14:paraId="75206001" w14:textId="77777777" w:rsidR="00076D19" w:rsidRPr="00C97AEE" w:rsidRDefault="00870C52" w:rsidP="00357BD7">
      <w:pPr>
        <w:ind w:firstLine="720"/>
        <w:rPr>
          <w:rFonts w:asciiTheme="majorHAnsi" w:eastAsia="SimSun" w:hAnsiTheme="majorHAnsi" w:cstheme="majorHAnsi"/>
          <w:szCs w:val="26"/>
          <w:lang w:val="vi-VN"/>
        </w:rPr>
      </w:pPr>
      <w:r w:rsidRPr="00C97AEE">
        <w:rPr>
          <w:rFonts w:asciiTheme="majorHAnsi" w:eastAsia="SimSun" w:hAnsiTheme="majorHAnsi" w:cstheme="majorHAnsi"/>
          <w:szCs w:val="26"/>
          <w:lang w:val="vi-VN"/>
        </w:rPr>
        <w:t>Điện thoại</w:t>
      </w:r>
      <w:r w:rsidRPr="00C97AEE">
        <w:rPr>
          <w:rFonts w:asciiTheme="majorHAnsi" w:eastAsia="SimSun" w:hAnsiTheme="majorHAnsi" w:cstheme="majorHAnsi"/>
          <w:szCs w:val="26"/>
          <w:lang w:val="vi-VN"/>
        </w:rPr>
        <w:tab/>
        <w:t>:  028-35163885</w:t>
      </w:r>
    </w:p>
    <w:p w14:paraId="760FEEF6" w14:textId="77777777" w:rsidR="00076D19" w:rsidRPr="00C97AEE" w:rsidRDefault="00870C52" w:rsidP="00357BD7">
      <w:pPr>
        <w:ind w:firstLine="720"/>
        <w:rPr>
          <w:rFonts w:asciiTheme="majorHAnsi" w:eastAsia="SimSun" w:hAnsiTheme="majorHAnsi" w:cstheme="majorHAnsi"/>
          <w:szCs w:val="26"/>
          <w:lang w:val="vi-VN"/>
        </w:rPr>
      </w:pPr>
      <w:r w:rsidRPr="00C97AEE">
        <w:rPr>
          <w:rFonts w:asciiTheme="majorHAnsi" w:eastAsia="SimSun" w:hAnsiTheme="majorHAnsi" w:cstheme="majorHAnsi"/>
          <w:szCs w:val="26"/>
          <w:lang w:val="vi-VN"/>
        </w:rPr>
        <w:t>Mã số thuế</w:t>
      </w:r>
      <w:r w:rsidRPr="00C97AEE">
        <w:rPr>
          <w:rFonts w:asciiTheme="majorHAnsi" w:eastAsia="SimSun" w:hAnsiTheme="majorHAnsi" w:cstheme="majorHAnsi"/>
          <w:szCs w:val="26"/>
          <w:lang w:val="vi-VN"/>
        </w:rPr>
        <w:tab/>
        <w:t>:  0 3 0 0 3 9 1 8 3 7</w:t>
      </w:r>
    </w:p>
    <w:p w14:paraId="5C4F4315" w14:textId="77777777" w:rsidR="00076D19" w:rsidRPr="00C97AEE" w:rsidRDefault="00870C52" w:rsidP="00357BD7">
      <w:pPr>
        <w:jc w:val="both"/>
        <w:rPr>
          <w:rFonts w:asciiTheme="majorHAnsi" w:eastAsia="SimSun" w:hAnsiTheme="majorHAnsi" w:cstheme="majorHAnsi"/>
          <w:b/>
          <w:spacing w:val="-14"/>
          <w:szCs w:val="26"/>
          <w:lang w:val="vi-VN"/>
        </w:rPr>
      </w:pPr>
      <w:r w:rsidRPr="00C97AEE">
        <w:rPr>
          <w:rFonts w:asciiTheme="majorHAnsi" w:eastAsia="SimSun" w:hAnsiTheme="majorHAnsi" w:cstheme="majorHAnsi"/>
          <w:b/>
          <w:spacing w:val="-14"/>
          <w:szCs w:val="26"/>
          <w:u w:val="single"/>
          <w:lang w:val="vi-VN"/>
        </w:rPr>
        <w:t>BÊN B  : BÊN THI CÔNG :</w:t>
      </w:r>
      <w:r w:rsidRPr="00C97AEE">
        <w:rPr>
          <w:rFonts w:asciiTheme="majorHAnsi" w:eastAsia="SimSun" w:hAnsiTheme="majorHAnsi" w:cstheme="majorHAnsi"/>
          <w:b/>
          <w:spacing w:val="-14"/>
          <w:szCs w:val="26"/>
          <w:lang w:val="vi-VN"/>
        </w:rPr>
        <w:t xml:space="preserve"> </w:t>
      </w:r>
    </w:p>
    <w:p w14:paraId="67CD763C" w14:textId="77777777" w:rsidR="00076D19" w:rsidRPr="00C97AEE" w:rsidRDefault="00870C52" w:rsidP="00357BD7">
      <w:pPr>
        <w:ind w:firstLine="720"/>
        <w:rPr>
          <w:rFonts w:asciiTheme="majorHAnsi" w:eastAsia="SimSun" w:hAnsiTheme="majorHAnsi" w:cstheme="majorHAnsi"/>
          <w:szCs w:val="26"/>
          <w:lang w:val="vi-VN"/>
        </w:rPr>
      </w:pPr>
      <w:r w:rsidRPr="00C97AEE">
        <w:rPr>
          <w:rFonts w:asciiTheme="majorHAnsi" w:eastAsia="SimSun" w:hAnsiTheme="majorHAnsi" w:cstheme="majorHAnsi"/>
          <w:szCs w:val="26"/>
          <w:lang w:val="vi-VN"/>
        </w:rPr>
        <w:t>Đơn vị</w:t>
      </w:r>
      <w:r w:rsidRPr="00C97AEE">
        <w:rPr>
          <w:rFonts w:asciiTheme="majorHAnsi" w:eastAsia="SimSun" w:hAnsiTheme="majorHAnsi" w:cstheme="majorHAnsi"/>
          <w:szCs w:val="26"/>
          <w:lang w:val="vi-VN"/>
        </w:rPr>
        <w:tab/>
      </w:r>
      <w:r w:rsidRPr="00C97AEE">
        <w:rPr>
          <w:rFonts w:asciiTheme="majorHAnsi" w:eastAsia="SimSun" w:hAnsiTheme="majorHAnsi" w:cstheme="majorHAnsi"/>
          <w:szCs w:val="26"/>
          <w:lang w:val="vi-VN"/>
        </w:rPr>
        <w:tab/>
        <w:t xml:space="preserve">: </w:t>
      </w:r>
      <w:r w:rsidRPr="00C97AEE">
        <w:rPr>
          <w:rFonts w:asciiTheme="majorHAnsi" w:eastAsia="SimSun" w:hAnsiTheme="majorHAnsi" w:cstheme="majorHAnsi"/>
          <w:b/>
          <w:szCs w:val="26"/>
          <w:lang w:val="vi-VN"/>
        </w:rPr>
        <w:t>CÔNG TY  TNHH THƯƠNG MẠI HẢI NGÂN LÂM</w:t>
      </w:r>
    </w:p>
    <w:p w14:paraId="503DD46E" w14:textId="77777777" w:rsidR="00076D19" w:rsidRPr="00C97AEE" w:rsidRDefault="00870C52" w:rsidP="00357BD7">
      <w:pPr>
        <w:ind w:firstLine="720"/>
        <w:rPr>
          <w:rFonts w:asciiTheme="majorHAnsi" w:eastAsia="SimSun" w:hAnsiTheme="majorHAnsi" w:cstheme="majorHAnsi"/>
          <w:szCs w:val="26"/>
          <w:lang w:val="vi-VN"/>
        </w:rPr>
      </w:pPr>
      <w:r w:rsidRPr="00C97AEE">
        <w:rPr>
          <w:rFonts w:asciiTheme="majorHAnsi" w:eastAsia="SimSun" w:hAnsiTheme="majorHAnsi" w:cstheme="majorHAnsi"/>
          <w:szCs w:val="26"/>
          <w:lang w:val="vi-VN"/>
        </w:rPr>
        <w:t xml:space="preserve">Đại diện </w:t>
      </w:r>
      <w:r w:rsidRPr="00C97AEE">
        <w:rPr>
          <w:rFonts w:asciiTheme="majorHAnsi" w:eastAsia="SimSun" w:hAnsiTheme="majorHAnsi" w:cstheme="majorHAnsi"/>
          <w:szCs w:val="26"/>
          <w:lang w:val="vi-VN"/>
        </w:rPr>
        <w:tab/>
        <w:t xml:space="preserve">: Ông </w:t>
      </w:r>
      <w:r w:rsidRPr="00C97AEE">
        <w:rPr>
          <w:rFonts w:asciiTheme="majorHAnsi" w:eastAsia="SimSun" w:hAnsiTheme="majorHAnsi" w:cstheme="majorHAnsi"/>
          <w:b/>
          <w:szCs w:val="26"/>
          <w:lang w:val="vi-VN"/>
        </w:rPr>
        <w:t>NGUYỄN MINH TÂN – Giám đốc</w:t>
      </w:r>
    </w:p>
    <w:p w14:paraId="6F0B6ABB" w14:textId="77777777" w:rsidR="00076D19" w:rsidRPr="00C97AEE" w:rsidRDefault="00870C52" w:rsidP="00357BD7">
      <w:pPr>
        <w:ind w:firstLine="720"/>
        <w:rPr>
          <w:rFonts w:asciiTheme="majorHAnsi" w:eastAsia="SimSun" w:hAnsiTheme="majorHAnsi" w:cstheme="majorHAnsi"/>
          <w:szCs w:val="26"/>
          <w:lang w:val="vi-VN"/>
        </w:rPr>
      </w:pPr>
      <w:r w:rsidRPr="00C97AEE">
        <w:rPr>
          <w:rFonts w:asciiTheme="majorHAnsi" w:eastAsia="SimSun" w:hAnsiTheme="majorHAnsi" w:cstheme="majorHAnsi"/>
          <w:szCs w:val="26"/>
          <w:lang w:val="vi-VN"/>
        </w:rPr>
        <w:t>Địa chỉ</w:t>
      </w:r>
      <w:r w:rsidRPr="00C97AEE">
        <w:rPr>
          <w:rFonts w:asciiTheme="majorHAnsi" w:eastAsia="SimSun" w:hAnsiTheme="majorHAnsi" w:cstheme="majorHAnsi"/>
          <w:szCs w:val="26"/>
          <w:lang w:val="vi-VN"/>
        </w:rPr>
        <w:tab/>
      </w:r>
      <w:r w:rsidRPr="00C97AEE">
        <w:rPr>
          <w:rFonts w:asciiTheme="majorHAnsi" w:eastAsia="SimSun" w:hAnsiTheme="majorHAnsi" w:cstheme="majorHAnsi"/>
          <w:szCs w:val="26"/>
          <w:lang w:val="vi-VN"/>
        </w:rPr>
        <w:tab/>
        <w:t xml:space="preserve">: Số 15/12 đường C1, phường 13 , quận Tân Bình , TP.HCM                                                    </w:t>
      </w:r>
    </w:p>
    <w:p w14:paraId="240A81EB" w14:textId="77777777" w:rsidR="00076D19" w:rsidRPr="00C97AEE" w:rsidRDefault="00870C52" w:rsidP="00357BD7">
      <w:pPr>
        <w:ind w:firstLine="720"/>
        <w:rPr>
          <w:rFonts w:asciiTheme="majorHAnsi" w:eastAsia="SimSun" w:hAnsiTheme="majorHAnsi" w:cstheme="majorHAnsi"/>
          <w:szCs w:val="26"/>
          <w:lang w:val="vi-VN"/>
        </w:rPr>
      </w:pPr>
      <w:r w:rsidRPr="00C97AEE">
        <w:rPr>
          <w:rFonts w:asciiTheme="majorHAnsi" w:eastAsia="SimSun" w:hAnsiTheme="majorHAnsi" w:cstheme="majorHAnsi"/>
          <w:szCs w:val="26"/>
          <w:lang w:val="vi-VN"/>
        </w:rPr>
        <w:t>Điện thoại</w:t>
      </w:r>
      <w:r w:rsidRPr="00C97AEE">
        <w:rPr>
          <w:rFonts w:asciiTheme="majorHAnsi" w:eastAsia="SimSun" w:hAnsiTheme="majorHAnsi" w:cstheme="majorHAnsi"/>
          <w:szCs w:val="26"/>
          <w:lang w:val="vi-VN"/>
        </w:rPr>
        <w:tab/>
        <w:t xml:space="preserve">: 028-62628712 </w:t>
      </w:r>
    </w:p>
    <w:p w14:paraId="4226E31F" w14:textId="77777777" w:rsidR="00076D19" w:rsidRPr="00C97AEE" w:rsidRDefault="00870C52" w:rsidP="00357BD7">
      <w:pPr>
        <w:ind w:firstLine="720"/>
        <w:rPr>
          <w:rFonts w:asciiTheme="majorHAnsi" w:eastAsia="SimSun" w:hAnsiTheme="majorHAnsi" w:cstheme="majorHAnsi"/>
          <w:szCs w:val="26"/>
          <w:lang w:val="vi-VN"/>
        </w:rPr>
      </w:pPr>
      <w:r w:rsidRPr="00C97AEE">
        <w:rPr>
          <w:rFonts w:asciiTheme="majorHAnsi" w:eastAsia="SimSun" w:hAnsiTheme="majorHAnsi" w:cstheme="majorHAnsi"/>
          <w:szCs w:val="26"/>
          <w:lang w:val="vi-VN"/>
        </w:rPr>
        <w:t>Mã số thuế</w:t>
      </w:r>
      <w:r w:rsidRPr="00C97AEE">
        <w:rPr>
          <w:rFonts w:asciiTheme="majorHAnsi" w:eastAsia="SimSun" w:hAnsiTheme="majorHAnsi" w:cstheme="majorHAnsi"/>
          <w:szCs w:val="26"/>
          <w:lang w:val="vi-VN"/>
        </w:rPr>
        <w:tab/>
        <w:t>:  0 3 1 5 2 8 9 1 3 8</w:t>
      </w:r>
    </w:p>
    <w:p w14:paraId="68E3F26D" w14:textId="77777777" w:rsidR="00076D19" w:rsidRPr="00C97AEE" w:rsidRDefault="00870C52" w:rsidP="00357BD7">
      <w:pPr>
        <w:ind w:firstLine="720"/>
        <w:rPr>
          <w:rFonts w:asciiTheme="majorHAnsi" w:eastAsia="SimSun" w:hAnsiTheme="majorHAnsi" w:cstheme="majorHAnsi"/>
          <w:szCs w:val="26"/>
          <w:lang w:val="vi-VN"/>
        </w:rPr>
      </w:pPr>
      <w:r w:rsidRPr="00C97AEE">
        <w:rPr>
          <w:rFonts w:asciiTheme="majorHAnsi" w:eastAsia="SimSun" w:hAnsiTheme="majorHAnsi" w:cstheme="majorHAnsi"/>
          <w:szCs w:val="26"/>
          <w:lang w:val="vi-VN"/>
        </w:rPr>
        <w:t xml:space="preserve">Tài khoản    </w:t>
      </w:r>
      <w:r w:rsidRPr="00C97AEE">
        <w:rPr>
          <w:rFonts w:asciiTheme="majorHAnsi" w:eastAsia="SimSun" w:hAnsiTheme="majorHAnsi" w:cstheme="majorHAnsi"/>
          <w:szCs w:val="26"/>
          <w:lang w:val="vi-VN"/>
        </w:rPr>
        <w:tab/>
        <w:t xml:space="preserve">: </w:t>
      </w:r>
      <w:r w:rsidRPr="00C97AEE">
        <w:rPr>
          <w:rFonts w:asciiTheme="majorHAnsi" w:eastAsia="SimSun" w:hAnsiTheme="majorHAnsi" w:cstheme="majorHAnsi"/>
          <w:color w:val="222222"/>
          <w:szCs w:val="26"/>
          <w:shd w:val="clear" w:color="auto" w:fill="FFFFFF"/>
          <w:lang w:val="vi-VN"/>
        </w:rPr>
        <w:t>018.100.359.7678</w:t>
      </w:r>
      <w:r w:rsidRPr="00C97AEE">
        <w:rPr>
          <w:rFonts w:asciiTheme="majorHAnsi" w:eastAsia="SimSun" w:hAnsiTheme="majorHAnsi" w:cstheme="majorHAnsi"/>
          <w:szCs w:val="26"/>
          <w:lang w:val="vi-VN"/>
        </w:rPr>
        <w:t xml:space="preserve"> tại Ngân hàng Vietcombank, chi nhánh Nam Sài Gòn </w:t>
      </w:r>
    </w:p>
    <w:p w14:paraId="0BD83B75" w14:textId="77777777" w:rsidR="00076D19" w:rsidRPr="00C97AEE" w:rsidRDefault="00870C52" w:rsidP="00357BD7">
      <w:pPr>
        <w:jc w:val="both"/>
        <w:rPr>
          <w:rFonts w:asciiTheme="majorHAnsi" w:eastAsia="SimSun" w:hAnsiTheme="majorHAnsi" w:cstheme="majorHAnsi"/>
          <w:i/>
          <w:spacing w:val="-6"/>
          <w:szCs w:val="26"/>
          <w:lang w:val="vi-VN"/>
        </w:rPr>
      </w:pPr>
      <w:r w:rsidRPr="00C97AEE">
        <w:rPr>
          <w:rFonts w:asciiTheme="majorHAnsi" w:eastAsia="SimSun" w:hAnsiTheme="majorHAnsi" w:cstheme="majorHAnsi"/>
          <w:i/>
          <w:szCs w:val="26"/>
          <w:lang w:val="vi-VN"/>
        </w:rPr>
        <w:tab/>
      </w:r>
      <w:r w:rsidRPr="00C97AEE">
        <w:rPr>
          <w:rFonts w:asciiTheme="majorHAnsi" w:eastAsia="SimSun" w:hAnsiTheme="majorHAnsi" w:cstheme="majorHAnsi"/>
          <w:i/>
          <w:spacing w:val="-6"/>
          <w:szCs w:val="26"/>
          <w:lang w:val="vi-VN"/>
        </w:rPr>
        <w:t>Hai bên thỏa thuận ký kết hợp đồng thi công với các điều khoản như sau:</w:t>
      </w:r>
    </w:p>
    <w:p w14:paraId="016DB4A6" w14:textId="77777777" w:rsidR="00076D19" w:rsidRPr="00C97AEE" w:rsidRDefault="00870C52" w:rsidP="00357BD7">
      <w:pPr>
        <w:jc w:val="both"/>
        <w:rPr>
          <w:rFonts w:asciiTheme="majorHAnsi" w:eastAsia="SimSun" w:hAnsiTheme="majorHAnsi" w:cstheme="majorHAnsi"/>
          <w:b/>
          <w:szCs w:val="26"/>
          <w:lang w:val="vi-VN"/>
        </w:rPr>
      </w:pPr>
      <w:r w:rsidRPr="00C97AEE">
        <w:rPr>
          <w:rFonts w:asciiTheme="majorHAnsi" w:eastAsia="SimSun" w:hAnsiTheme="majorHAnsi" w:cstheme="majorHAnsi"/>
          <w:b/>
          <w:szCs w:val="26"/>
          <w:u w:val="single"/>
          <w:lang w:val="vi-VN"/>
        </w:rPr>
        <w:t>ĐIỀU 1:</w:t>
      </w:r>
      <w:r w:rsidRPr="00C97AEE">
        <w:rPr>
          <w:rFonts w:asciiTheme="majorHAnsi" w:eastAsia="SimSun" w:hAnsiTheme="majorHAnsi" w:cstheme="majorHAnsi"/>
          <w:b/>
          <w:szCs w:val="26"/>
          <w:lang w:val="vi-VN"/>
        </w:rPr>
        <w:t xml:space="preserve"> Nội dung công việc giao nhận thi công</w:t>
      </w:r>
    </w:p>
    <w:p w14:paraId="68B8002C" w14:textId="77777777" w:rsidR="00076D19" w:rsidRPr="00C97AEE" w:rsidRDefault="00870C52" w:rsidP="00357BD7">
      <w:pPr>
        <w:ind w:firstLine="720"/>
        <w:jc w:val="both"/>
        <w:rPr>
          <w:rFonts w:asciiTheme="majorHAnsi" w:eastAsia="SimSun" w:hAnsiTheme="majorHAnsi" w:cstheme="majorHAnsi"/>
          <w:szCs w:val="26"/>
          <w:lang w:val="vi-VN"/>
        </w:rPr>
      </w:pPr>
      <w:r w:rsidRPr="00C97AEE">
        <w:rPr>
          <w:rFonts w:asciiTheme="majorHAnsi" w:eastAsia="SimSun" w:hAnsiTheme="majorHAnsi" w:cstheme="majorHAnsi"/>
          <w:b/>
          <w:szCs w:val="26"/>
          <w:lang w:val="vi-VN"/>
        </w:rPr>
        <w:t>1.1.</w:t>
      </w:r>
      <w:r w:rsidRPr="00C97AEE">
        <w:rPr>
          <w:rFonts w:asciiTheme="majorHAnsi" w:eastAsia="SimSun" w:hAnsiTheme="majorHAnsi" w:cstheme="majorHAnsi"/>
          <w:szCs w:val="26"/>
          <w:lang w:val="vi-VN"/>
        </w:rPr>
        <w:t xml:space="preserve"> Bên A đồng ý giao và bên B đồng ý nhận cải tạo dọn mặt bằng tầng trệt làm khu sản xuất khẩu trang , tại </w:t>
      </w:r>
      <w:r w:rsidRPr="00C97AEE">
        <w:rPr>
          <w:rFonts w:asciiTheme="majorHAnsi" w:eastAsia="SimSun" w:hAnsiTheme="majorHAnsi" w:cstheme="majorHAnsi"/>
          <w:bCs/>
          <w:szCs w:val="26"/>
          <w:lang w:val="vi-VN"/>
        </w:rPr>
        <w:t>KCN Vĩnh Lộc , xã Vĩnh Lộc A , huyện Bình Chánh , TP.HCM.</w:t>
      </w:r>
    </w:p>
    <w:p w14:paraId="75EB76D7" w14:textId="77777777" w:rsidR="00076D19" w:rsidRPr="00C97AEE" w:rsidRDefault="00870C52" w:rsidP="00357BD7">
      <w:pPr>
        <w:ind w:firstLine="540"/>
        <w:jc w:val="both"/>
        <w:rPr>
          <w:rFonts w:asciiTheme="majorHAnsi" w:eastAsia="SimSun" w:hAnsiTheme="majorHAnsi" w:cstheme="majorHAnsi"/>
          <w:spacing w:val="-6"/>
          <w:szCs w:val="26"/>
          <w:lang w:val="vi-VN"/>
        </w:rPr>
      </w:pPr>
      <w:r w:rsidRPr="00C97AEE">
        <w:rPr>
          <w:rFonts w:asciiTheme="majorHAnsi" w:eastAsia="SimSun" w:hAnsiTheme="majorHAnsi" w:cstheme="majorHAnsi"/>
          <w:b/>
          <w:szCs w:val="26"/>
          <w:lang w:val="vi-VN"/>
        </w:rPr>
        <w:t xml:space="preserve">  1.2.</w:t>
      </w:r>
      <w:r w:rsidRPr="00C97AEE">
        <w:rPr>
          <w:rFonts w:asciiTheme="majorHAnsi" w:eastAsia="SimSun" w:hAnsiTheme="majorHAnsi" w:cstheme="majorHAnsi"/>
          <w:szCs w:val="26"/>
          <w:lang w:val="vi-VN"/>
        </w:rPr>
        <w:t xml:space="preserve"> Nội dung giao nhận thi công xây lắp (về khối lượng, chất lượng) </w:t>
      </w:r>
      <w:r w:rsidRPr="00C97AEE">
        <w:rPr>
          <w:rFonts w:asciiTheme="majorHAnsi" w:eastAsia="SimSun" w:hAnsiTheme="majorHAnsi" w:cstheme="majorHAnsi"/>
          <w:spacing w:val="-6"/>
          <w:szCs w:val="26"/>
          <w:lang w:val="vi-VN"/>
        </w:rPr>
        <w:t>theo khoản 1.1 Điều 1 của hợp đồng này được thể hiện trong các tài liệu sau đây:</w:t>
      </w:r>
    </w:p>
    <w:p w14:paraId="653B201F" w14:textId="77777777" w:rsidR="00076D19" w:rsidRPr="00C97AEE" w:rsidRDefault="00870C52" w:rsidP="00357BD7">
      <w:pPr>
        <w:ind w:firstLine="720"/>
        <w:jc w:val="both"/>
        <w:rPr>
          <w:rFonts w:asciiTheme="majorHAnsi" w:eastAsia="SimSun" w:hAnsiTheme="majorHAnsi" w:cstheme="majorHAnsi"/>
          <w:szCs w:val="26"/>
          <w:lang w:val="vi-VN"/>
        </w:rPr>
      </w:pPr>
      <w:r w:rsidRPr="00C97AEE">
        <w:rPr>
          <w:rFonts w:asciiTheme="majorHAnsi" w:eastAsia="SimSun" w:hAnsiTheme="majorHAnsi" w:cstheme="majorHAnsi"/>
          <w:szCs w:val="26"/>
          <w:lang w:val="vi-VN"/>
        </w:rPr>
        <w:t>- Hồ sơ thống kê khối lượng do 2 bên thống nhất đính kèm theo hợp đồng.</w:t>
      </w:r>
    </w:p>
    <w:p w14:paraId="284C3595" w14:textId="77777777" w:rsidR="00076D19" w:rsidRPr="00C97AEE" w:rsidRDefault="00870C52" w:rsidP="00357BD7">
      <w:pPr>
        <w:jc w:val="both"/>
        <w:rPr>
          <w:rFonts w:asciiTheme="majorHAnsi" w:eastAsia="SimSun" w:hAnsiTheme="majorHAnsi" w:cstheme="majorHAnsi"/>
          <w:b/>
          <w:szCs w:val="26"/>
          <w:lang w:val="vi-VN"/>
        </w:rPr>
      </w:pPr>
      <w:r w:rsidRPr="00C97AEE">
        <w:rPr>
          <w:rFonts w:asciiTheme="majorHAnsi" w:eastAsia="SimSun" w:hAnsiTheme="majorHAnsi" w:cstheme="majorHAnsi"/>
          <w:b/>
          <w:szCs w:val="26"/>
          <w:u w:val="single"/>
          <w:lang w:val="vi-VN"/>
        </w:rPr>
        <w:t>ĐIỀU 2:</w:t>
      </w:r>
      <w:r w:rsidRPr="00C97AEE">
        <w:rPr>
          <w:rFonts w:asciiTheme="majorHAnsi" w:eastAsia="SimSun" w:hAnsiTheme="majorHAnsi" w:cstheme="majorHAnsi"/>
          <w:b/>
          <w:szCs w:val="26"/>
          <w:lang w:val="vi-VN"/>
        </w:rPr>
        <w:t xml:space="preserve"> Trách nhiệm của mỗi bên</w:t>
      </w:r>
    </w:p>
    <w:p w14:paraId="0EB05353" w14:textId="77777777" w:rsidR="00076D19" w:rsidRPr="00C97AEE" w:rsidRDefault="00870C52" w:rsidP="00357BD7">
      <w:pPr>
        <w:jc w:val="both"/>
        <w:rPr>
          <w:rFonts w:asciiTheme="majorHAnsi" w:eastAsia="SimSun" w:hAnsiTheme="majorHAnsi" w:cstheme="majorHAnsi"/>
          <w:b/>
          <w:i/>
          <w:szCs w:val="26"/>
        </w:rPr>
      </w:pPr>
      <w:r w:rsidRPr="00C97AEE">
        <w:rPr>
          <w:rFonts w:asciiTheme="majorHAnsi" w:eastAsia="SimSun" w:hAnsiTheme="majorHAnsi" w:cstheme="majorHAnsi"/>
          <w:szCs w:val="26"/>
          <w:lang w:val="vi-VN"/>
        </w:rPr>
        <w:tab/>
      </w:r>
      <w:r w:rsidRPr="00C97AEE">
        <w:rPr>
          <w:rFonts w:asciiTheme="majorHAnsi" w:eastAsia="SimSun" w:hAnsiTheme="majorHAnsi" w:cstheme="majorHAnsi"/>
          <w:b/>
          <w:szCs w:val="26"/>
        </w:rPr>
        <w:t xml:space="preserve">2.1. </w:t>
      </w:r>
      <w:proofErr w:type="spellStart"/>
      <w:r w:rsidRPr="00C97AEE">
        <w:rPr>
          <w:rFonts w:asciiTheme="majorHAnsi" w:eastAsia="SimSun" w:hAnsiTheme="majorHAnsi" w:cstheme="majorHAnsi"/>
          <w:b/>
          <w:i/>
          <w:szCs w:val="26"/>
        </w:rPr>
        <w:t>Trách</w:t>
      </w:r>
      <w:proofErr w:type="spellEnd"/>
      <w:r w:rsidRPr="00C97AEE">
        <w:rPr>
          <w:rFonts w:asciiTheme="majorHAnsi" w:eastAsia="SimSun" w:hAnsiTheme="majorHAnsi" w:cstheme="majorHAnsi"/>
          <w:b/>
          <w:i/>
          <w:szCs w:val="26"/>
        </w:rPr>
        <w:t xml:space="preserve"> </w:t>
      </w:r>
      <w:proofErr w:type="spellStart"/>
      <w:r w:rsidRPr="00C97AEE">
        <w:rPr>
          <w:rFonts w:asciiTheme="majorHAnsi" w:eastAsia="SimSun" w:hAnsiTheme="majorHAnsi" w:cstheme="majorHAnsi"/>
          <w:b/>
          <w:i/>
          <w:szCs w:val="26"/>
        </w:rPr>
        <w:t>nhiệm</w:t>
      </w:r>
      <w:proofErr w:type="spellEnd"/>
      <w:r w:rsidRPr="00C97AEE">
        <w:rPr>
          <w:rFonts w:asciiTheme="majorHAnsi" w:eastAsia="SimSun" w:hAnsiTheme="majorHAnsi" w:cstheme="majorHAnsi"/>
          <w:b/>
          <w:i/>
          <w:szCs w:val="26"/>
        </w:rPr>
        <w:t xml:space="preserve"> </w:t>
      </w:r>
      <w:proofErr w:type="spellStart"/>
      <w:r w:rsidRPr="00C97AEE">
        <w:rPr>
          <w:rFonts w:asciiTheme="majorHAnsi" w:eastAsia="SimSun" w:hAnsiTheme="majorHAnsi" w:cstheme="majorHAnsi"/>
          <w:b/>
          <w:i/>
          <w:szCs w:val="26"/>
        </w:rPr>
        <w:t>của</w:t>
      </w:r>
      <w:proofErr w:type="spellEnd"/>
      <w:r w:rsidRPr="00C97AEE">
        <w:rPr>
          <w:rFonts w:asciiTheme="majorHAnsi" w:eastAsia="SimSun" w:hAnsiTheme="majorHAnsi" w:cstheme="majorHAnsi"/>
          <w:b/>
          <w:i/>
          <w:szCs w:val="26"/>
        </w:rPr>
        <w:t xml:space="preserve"> </w:t>
      </w:r>
      <w:proofErr w:type="spellStart"/>
      <w:r w:rsidRPr="00C97AEE">
        <w:rPr>
          <w:rFonts w:asciiTheme="majorHAnsi" w:eastAsia="SimSun" w:hAnsiTheme="majorHAnsi" w:cstheme="majorHAnsi"/>
          <w:b/>
          <w:i/>
          <w:szCs w:val="26"/>
        </w:rPr>
        <w:t>bên</w:t>
      </w:r>
      <w:proofErr w:type="spellEnd"/>
      <w:r w:rsidRPr="00C97AEE">
        <w:rPr>
          <w:rFonts w:asciiTheme="majorHAnsi" w:eastAsia="SimSun" w:hAnsiTheme="majorHAnsi" w:cstheme="majorHAnsi"/>
          <w:b/>
          <w:i/>
          <w:szCs w:val="26"/>
        </w:rPr>
        <w:t xml:space="preserve"> A:</w:t>
      </w:r>
    </w:p>
    <w:p w14:paraId="1D79417D" w14:textId="77777777" w:rsidR="00076D19" w:rsidRPr="00C97AEE" w:rsidRDefault="00870C52" w:rsidP="007C3255">
      <w:pPr>
        <w:numPr>
          <w:ilvl w:val="0"/>
          <w:numId w:val="2"/>
        </w:numPr>
        <w:jc w:val="both"/>
        <w:rPr>
          <w:rFonts w:asciiTheme="majorHAnsi" w:eastAsia="SimSun" w:hAnsiTheme="majorHAnsi" w:cstheme="majorHAnsi"/>
          <w:szCs w:val="26"/>
        </w:rPr>
      </w:pPr>
      <w:proofErr w:type="spellStart"/>
      <w:r w:rsidRPr="00C97AEE">
        <w:rPr>
          <w:rFonts w:asciiTheme="majorHAnsi" w:eastAsia="SimSun" w:hAnsiTheme="majorHAnsi" w:cstheme="majorHAnsi"/>
          <w:szCs w:val="26"/>
        </w:rPr>
        <w:t>Bàn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giao</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mặt</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bằng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địa</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điểm</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xây</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dựng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công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trình</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Nếu</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mặt</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bằng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công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đang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có</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công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trình</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hiện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hữu</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thì</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bên</w:t>
      </w:r>
      <w:proofErr w:type="spellEnd"/>
      <w:r w:rsidRPr="00C97AEE">
        <w:rPr>
          <w:rFonts w:asciiTheme="majorHAnsi" w:eastAsia="SimSun" w:hAnsiTheme="majorHAnsi" w:cstheme="majorHAnsi"/>
          <w:szCs w:val="26"/>
        </w:rPr>
        <w:t xml:space="preserve"> A </w:t>
      </w:r>
      <w:proofErr w:type="spellStart"/>
      <w:r w:rsidRPr="00C97AEE">
        <w:rPr>
          <w:rFonts w:asciiTheme="majorHAnsi" w:eastAsia="SimSun" w:hAnsiTheme="majorHAnsi" w:cstheme="majorHAnsi"/>
          <w:szCs w:val="26"/>
        </w:rPr>
        <w:t>phải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chịu</w:t>
      </w:r>
      <w:proofErr w:type="spellEnd"/>
      <w:r w:rsidRPr="00C97AEE">
        <w:rPr>
          <w:rFonts w:asciiTheme="majorHAnsi" w:eastAsia="SimSun" w:hAnsiTheme="majorHAnsi" w:cstheme="majorHAnsi"/>
          <w:szCs w:val="26"/>
        </w:rPr>
        <w:t xml:space="preserve"> chi </w:t>
      </w:r>
      <w:proofErr w:type="spellStart"/>
      <w:r w:rsidRPr="00C97AEE">
        <w:rPr>
          <w:rFonts w:asciiTheme="majorHAnsi" w:eastAsia="SimSun" w:hAnsiTheme="majorHAnsi" w:cstheme="majorHAnsi"/>
          <w:szCs w:val="26"/>
        </w:rPr>
        <w:t>phí</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giải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phóng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mặt</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bằng</w:t>
      </w:r>
      <w:proofErr w:type="spellEnd"/>
      <w:r w:rsidRPr="00C97AEE">
        <w:rPr>
          <w:rFonts w:asciiTheme="majorHAnsi" w:eastAsia="SimSun" w:hAnsiTheme="majorHAnsi" w:cstheme="majorHAnsi"/>
          <w:szCs w:val="26"/>
        </w:rPr>
        <w:t xml:space="preserve"> </w:t>
      </w:r>
      <w:proofErr w:type="gramStart"/>
      <w:r w:rsidRPr="00C97AEE">
        <w:rPr>
          <w:rFonts w:asciiTheme="majorHAnsi" w:eastAsia="SimSun" w:hAnsiTheme="majorHAnsi" w:cstheme="majorHAnsi"/>
          <w:szCs w:val="26"/>
        </w:rPr>
        <w:t>( di</w:t>
      </w:r>
      <w:proofErr w:type="gram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dời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đập</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phá</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san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lấp</w:t>
      </w:r>
      <w:proofErr w:type="spellEnd"/>
      <w:r w:rsidRPr="00C97AEE">
        <w:rPr>
          <w:rFonts w:asciiTheme="majorHAnsi" w:eastAsia="SimSun" w:hAnsiTheme="majorHAnsi" w:cstheme="majorHAnsi"/>
          <w:szCs w:val="26"/>
        </w:rPr>
        <w:t xml:space="preserve">..  ) </w:t>
      </w:r>
      <w:proofErr w:type="spellStart"/>
      <w:r w:rsidRPr="00C97AEE">
        <w:rPr>
          <w:rFonts w:asciiTheme="majorHAnsi" w:eastAsia="SimSun" w:hAnsiTheme="majorHAnsi" w:cstheme="majorHAnsi"/>
          <w:szCs w:val="26"/>
        </w:rPr>
        <w:t>để</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bên</w:t>
      </w:r>
      <w:proofErr w:type="spellEnd"/>
      <w:r w:rsidRPr="00C97AEE">
        <w:rPr>
          <w:rFonts w:asciiTheme="majorHAnsi" w:eastAsia="SimSun" w:hAnsiTheme="majorHAnsi" w:cstheme="majorHAnsi"/>
          <w:szCs w:val="26"/>
        </w:rPr>
        <w:t xml:space="preserve"> B </w:t>
      </w:r>
      <w:proofErr w:type="spellStart"/>
      <w:r w:rsidRPr="00C97AEE">
        <w:rPr>
          <w:rFonts w:asciiTheme="majorHAnsi" w:eastAsia="SimSun" w:hAnsiTheme="majorHAnsi" w:cstheme="majorHAnsi"/>
          <w:szCs w:val="26"/>
        </w:rPr>
        <w:t>thi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công</w:t>
      </w:r>
      <w:proofErr w:type="spellEnd"/>
      <w:r w:rsidRPr="00C97AEE">
        <w:rPr>
          <w:rFonts w:asciiTheme="majorHAnsi" w:eastAsia="SimSun" w:hAnsiTheme="majorHAnsi" w:cstheme="majorHAnsi"/>
          <w:szCs w:val="26"/>
        </w:rPr>
        <w:t xml:space="preserve">. </w:t>
      </w:r>
    </w:p>
    <w:p w14:paraId="4FD223F0" w14:textId="77777777" w:rsidR="00076D19" w:rsidRPr="00C97AEE" w:rsidRDefault="00870C52" w:rsidP="007C3255">
      <w:pPr>
        <w:numPr>
          <w:ilvl w:val="0"/>
          <w:numId w:val="2"/>
        </w:numPr>
        <w:jc w:val="both"/>
        <w:rPr>
          <w:rFonts w:asciiTheme="majorHAnsi" w:eastAsia="SimSun" w:hAnsiTheme="majorHAnsi" w:cstheme="majorHAnsi"/>
          <w:szCs w:val="26"/>
        </w:rPr>
      </w:pPr>
      <w:proofErr w:type="spellStart"/>
      <w:r w:rsidRPr="00C97AEE">
        <w:rPr>
          <w:rFonts w:asciiTheme="majorHAnsi" w:eastAsia="SimSun" w:hAnsiTheme="majorHAnsi" w:cstheme="majorHAnsi"/>
          <w:szCs w:val="26"/>
        </w:rPr>
        <w:lastRenderedPageBreak/>
        <w:t>Tạo</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mọi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điều</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kiện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thuận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lợi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cho</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bên</w:t>
      </w:r>
      <w:proofErr w:type="spellEnd"/>
      <w:r w:rsidRPr="00C97AEE">
        <w:rPr>
          <w:rFonts w:asciiTheme="majorHAnsi" w:eastAsia="SimSun" w:hAnsiTheme="majorHAnsi" w:cstheme="majorHAnsi"/>
          <w:szCs w:val="26"/>
        </w:rPr>
        <w:t xml:space="preserve"> B </w:t>
      </w:r>
      <w:proofErr w:type="spellStart"/>
      <w:r w:rsidRPr="00C97AEE">
        <w:rPr>
          <w:rFonts w:asciiTheme="majorHAnsi" w:eastAsia="SimSun" w:hAnsiTheme="majorHAnsi" w:cstheme="majorHAnsi"/>
          <w:szCs w:val="26"/>
        </w:rPr>
        <w:t>thi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công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nhanh</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chóng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về</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mặt</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bằng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công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bãi</w:t>
      </w:r>
      <w:proofErr w:type="spellEnd"/>
      <w:r w:rsidRPr="00C97AEE">
        <w:rPr>
          <w:rFonts w:asciiTheme="majorHAnsi" w:eastAsia="SimSun" w:hAnsiTheme="majorHAnsi" w:cstheme="majorHAnsi"/>
          <w:szCs w:val="26"/>
        </w:rPr>
        <w:t xml:space="preserve"> </w:t>
      </w:r>
      <w:proofErr w:type="spellStart"/>
      <w:proofErr w:type="gramStart"/>
      <w:r w:rsidRPr="00C97AEE">
        <w:rPr>
          <w:rFonts w:asciiTheme="majorHAnsi" w:eastAsia="SimSun" w:hAnsiTheme="majorHAnsi" w:cstheme="majorHAnsi"/>
          <w:szCs w:val="26"/>
        </w:rPr>
        <w:t>chứa</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vật</w:t>
      </w:r>
      <w:proofErr w:type="spellEnd"/>
      <w:proofErr w:type="gram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tư</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điều</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kiện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công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tăng</w:t>
      </w:r>
      <w:proofErr w:type="spellEnd"/>
      <w:r w:rsidRPr="00C97AEE">
        <w:rPr>
          <w:rFonts w:asciiTheme="majorHAnsi" w:eastAsia="SimSun" w:hAnsiTheme="majorHAnsi" w:cstheme="majorHAnsi"/>
          <w:szCs w:val="26"/>
        </w:rPr>
        <w:t xml:space="preserve"> ca </w:t>
      </w:r>
      <w:proofErr w:type="spellStart"/>
      <w:r w:rsidRPr="00C97AEE">
        <w:rPr>
          <w:rFonts w:asciiTheme="majorHAnsi" w:eastAsia="SimSun" w:hAnsiTheme="majorHAnsi" w:cstheme="majorHAnsi"/>
          <w:szCs w:val="26"/>
        </w:rPr>
        <w:t>đêm</w:t>
      </w:r>
      <w:proofErr w:type="spellEnd"/>
      <w:r w:rsidRPr="00C97AEE">
        <w:rPr>
          <w:rFonts w:asciiTheme="majorHAnsi" w:eastAsia="SimSun" w:hAnsiTheme="majorHAnsi" w:cstheme="majorHAnsi"/>
          <w:szCs w:val="26"/>
        </w:rPr>
        <w:t>.</w:t>
      </w:r>
    </w:p>
    <w:p w14:paraId="4BB98B9F" w14:textId="77777777" w:rsidR="00076D19" w:rsidRPr="00C97AEE" w:rsidRDefault="00870C52" w:rsidP="007C3255">
      <w:pPr>
        <w:numPr>
          <w:ilvl w:val="0"/>
          <w:numId w:val="2"/>
        </w:numPr>
        <w:jc w:val="both"/>
        <w:rPr>
          <w:rFonts w:asciiTheme="majorHAnsi" w:eastAsia="SimSun" w:hAnsiTheme="majorHAnsi" w:cstheme="majorHAnsi"/>
          <w:szCs w:val="26"/>
        </w:rPr>
      </w:pPr>
      <w:proofErr w:type="spellStart"/>
      <w:r w:rsidRPr="00C97AEE">
        <w:rPr>
          <w:rFonts w:asciiTheme="majorHAnsi" w:eastAsia="SimSun" w:hAnsiTheme="majorHAnsi" w:cstheme="majorHAnsi"/>
          <w:szCs w:val="26"/>
        </w:rPr>
        <w:t>Lắp</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đặt</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điện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nước</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phục</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vụ</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công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công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trình</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và</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sử</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dụng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về</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sau</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Các</w:t>
      </w:r>
      <w:proofErr w:type="spellEnd"/>
      <w:r w:rsidRPr="00C97AEE">
        <w:rPr>
          <w:rFonts w:asciiTheme="majorHAnsi" w:eastAsia="SimSun" w:hAnsiTheme="majorHAnsi" w:cstheme="majorHAnsi"/>
          <w:szCs w:val="26"/>
        </w:rPr>
        <w:t xml:space="preserve"> chi </w:t>
      </w:r>
      <w:proofErr w:type="spellStart"/>
      <w:r w:rsidRPr="00C97AEE">
        <w:rPr>
          <w:rFonts w:asciiTheme="majorHAnsi" w:eastAsia="SimSun" w:hAnsiTheme="majorHAnsi" w:cstheme="majorHAnsi"/>
          <w:szCs w:val="26"/>
        </w:rPr>
        <w:t>phí</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liên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quan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đến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việc</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lắp</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đặt</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đồng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hồ</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điện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và</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nước</w:t>
      </w:r>
      <w:proofErr w:type="spellEnd"/>
      <w:r w:rsidRPr="00C97AEE">
        <w:rPr>
          <w:rFonts w:asciiTheme="majorHAnsi" w:eastAsia="SimSun" w:hAnsiTheme="majorHAnsi" w:cstheme="majorHAnsi"/>
          <w:szCs w:val="26"/>
        </w:rPr>
        <w:t xml:space="preserve"> do </w:t>
      </w:r>
      <w:proofErr w:type="spellStart"/>
      <w:r w:rsidRPr="00C97AEE">
        <w:rPr>
          <w:rFonts w:asciiTheme="majorHAnsi" w:eastAsia="SimSun" w:hAnsiTheme="majorHAnsi" w:cstheme="majorHAnsi"/>
          <w:szCs w:val="26"/>
        </w:rPr>
        <w:t>bên</w:t>
      </w:r>
      <w:proofErr w:type="spellEnd"/>
      <w:r w:rsidRPr="00C97AEE">
        <w:rPr>
          <w:rFonts w:asciiTheme="majorHAnsi" w:eastAsia="SimSun" w:hAnsiTheme="majorHAnsi" w:cstheme="majorHAnsi"/>
          <w:szCs w:val="26"/>
        </w:rPr>
        <w:t xml:space="preserve"> A </w:t>
      </w:r>
      <w:proofErr w:type="spellStart"/>
      <w:r w:rsidRPr="00C97AEE">
        <w:rPr>
          <w:rFonts w:asciiTheme="majorHAnsi" w:eastAsia="SimSun" w:hAnsiTheme="majorHAnsi" w:cstheme="majorHAnsi"/>
          <w:szCs w:val="26"/>
        </w:rPr>
        <w:t>chịu</w:t>
      </w:r>
      <w:proofErr w:type="spellEnd"/>
      <w:r w:rsidRPr="00C97AEE">
        <w:rPr>
          <w:rFonts w:asciiTheme="majorHAnsi" w:eastAsia="SimSun" w:hAnsiTheme="majorHAnsi" w:cstheme="majorHAnsi"/>
          <w:szCs w:val="26"/>
        </w:rPr>
        <w:t>.</w:t>
      </w:r>
    </w:p>
    <w:p w14:paraId="282E4002" w14:textId="77777777" w:rsidR="00076D19" w:rsidRPr="00C97AEE" w:rsidRDefault="00870C52" w:rsidP="007C3255">
      <w:pPr>
        <w:numPr>
          <w:ilvl w:val="0"/>
          <w:numId w:val="2"/>
        </w:numPr>
        <w:jc w:val="both"/>
        <w:rPr>
          <w:rFonts w:asciiTheme="majorHAnsi" w:eastAsia="SimSun" w:hAnsiTheme="majorHAnsi" w:cstheme="majorHAnsi"/>
          <w:szCs w:val="26"/>
        </w:rPr>
      </w:pPr>
      <w:r w:rsidRPr="00C97AEE">
        <w:rPr>
          <w:rFonts w:asciiTheme="majorHAnsi" w:eastAsia="SimSun" w:hAnsiTheme="majorHAnsi" w:cstheme="majorHAnsi"/>
          <w:szCs w:val="26"/>
        </w:rPr>
        <w:t xml:space="preserve">Thanh </w:t>
      </w:r>
      <w:proofErr w:type="spellStart"/>
      <w:r w:rsidRPr="00C97AEE">
        <w:rPr>
          <w:rFonts w:asciiTheme="majorHAnsi" w:eastAsia="SimSun" w:hAnsiTheme="majorHAnsi" w:cstheme="majorHAnsi"/>
          <w:szCs w:val="26"/>
        </w:rPr>
        <w:t>toán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cho</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bên</w:t>
      </w:r>
      <w:proofErr w:type="spellEnd"/>
      <w:r w:rsidRPr="00C97AEE">
        <w:rPr>
          <w:rFonts w:asciiTheme="majorHAnsi" w:eastAsia="SimSun" w:hAnsiTheme="majorHAnsi" w:cstheme="majorHAnsi"/>
          <w:szCs w:val="26"/>
        </w:rPr>
        <w:t xml:space="preserve"> B </w:t>
      </w:r>
      <w:proofErr w:type="spellStart"/>
      <w:r w:rsidRPr="00C97AEE">
        <w:rPr>
          <w:rFonts w:asciiTheme="majorHAnsi" w:eastAsia="SimSun" w:hAnsiTheme="majorHAnsi" w:cstheme="majorHAnsi"/>
          <w:szCs w:val="26"/>
        </w:rPr>
        <w:t>đúng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thời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hạn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theo</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thoản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thuận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tại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điều</w:t>
      </w:r>
      <w:proofErr w:type="spellEnd"/>
      <w:r w:rsidRPr="00C97AEE">
        <w:rPr>
          <w:rFonts w:asciiTheme="majorHAnsi" w:eastAsia="SimSun" w:hAnsiTheme="majorHAnsi" w:cstheme="majorHAnsi"/>
          <w:szCs w:val="26"/>
        </w:rPr>
        <w:t xml:space="preserve"> 6.</w:t>
      </w:r>
    </w:p>
    <w:p w14:paraId="115A6020" w14:textId="77777777" w:rsidR="00076D19" w:rsidRPr="00C97AEE" w:rsidRDefault="00870C52" w:rsidP="007C3255">
      <w:pPr>
        <w:numPr>
          <w:ilvl w:val="0"/>
          <w:numId w:val="2"/>
        </w:numPr>
        <w:jc w:val="both"/>
        <w:rPr>
          <w:rFonts w:asciiTheme="majorHAnsi" w:eastAsia="SimSun" w:hAnsiTheme="majorHAnsi" w:cstheme="majorHAnsi"/>
          <w:spacing w:val="-6"/>
          <w:szCs w:val="26"/>
        </w:rPr>
      </w:pPr>
      <w:proofErr w:type="spellStart"/>
      <w:r w:rsidRPr="00C97AEE">
        <w:rPr>
          <w:rFonts w:asciiTheme="majorHAnsi" w:eastAsia="SimSun" w:hAnsiTheme="majorHAnsi" w:cstheme="majorHAnsi"/>
          <w:spacing w:val="-6"/>
          <w:szCs w:val="26"/>
        </w:rPr>
        <w:t>Tổ</w:t>
      </w:r>
      <w:proofErr w:type="spellEnd"/>
      <w:r w:rsidRPr="00C97AEE">
        <w:rPr>
          <w:rFonts w:asciiTheme="majorHAnsi" w:eastAsia="SimSun" w:hAnsiTheme="majorHAnsi" w:cstheme="majorHAnsi"/>
          <w:spacing w:val="-6"/>
          <w:szCs w:val="26"/>
        </w:rPr>
        <w:t xml:space="preserve"> </w:t>
      </w:r>
      <w:proofErr w:type="spellStart"/>
      <w:r w:rsidRPr="00C97AEE">
        <w:rPr>
          <w:rFonts w:asciiTheme="majorHAnsi" w:eastAsia="SimSun" w:hAnsiTheme="majorHAnsi" w:cstheme="majorHAnsi"/>
          <w:spacing w:val="-6"/>
          <w:szCs w:val="26"/>
        </w:rPr>
        <w:t>chức</w:t>
      </w:r>
      <w:proofErr w:type="spellEnd"/>
      <w:r w:rsidRPr="00C97AEE">
        <w:rPr>
          <w:rFonts w:asciiTheme="majorHAnsi" w:eastAsia="SimSun" w:hAnsiTheme="majorHAnsi" w:cstheme="majorHAnsi"/>
          <w:spacing w:val="-6"/>
          <w:szCs w:val="26"/>
        </w:rPr>
        <w:t xml:space="preserve"> </w:t>
      </w:r>
      <w:proofErr w:type="spellStart"/>
      <w:r w:rsidRPr="00C97AEE">
        <w:rPr>
          <w:rFonts w:asciiTheme="majorHAnsi" w:eastAsia="SimSun" w:hAnsiTheme="majorHAnsi" w:cstheme="majorHAnsi"/>
          <w:spacing w:val="-6"/>
          <w:szCs w:val="26"/>
        </w:rPr>
        <w:t>nghiệm</w:t>
      </w:r>
      <w:proofErr w:type="spellEnd"/>
      <w:r w:rsidRPr="00C97AEE">
        <w:rPr>
          <w:rFonts w:asciiTheme="majorHAnsi" w:eastAsia="SimSun" w:hAnsiTheme="majorHAnsi" w:cstheme="majorHAnsi"/>
          <w:spacing w:val="-6"/>
          <w:szCs w:val="26"/>
        </w:rPr>
        <w:t xml:space="preserve"> </w:t>
      </w:r>
      <w:proofErr w:type="spellStart"/>
      <w:r w:rsidRPr="00C97AEE">
        <w:rPr>
          <w:rFonts w:asciiTheme="majorHAnsi" w:eastAsia="SimSun" w:hAnsiTheme="majorHAnsi" w:cstheme="majorHAnsi"/>
          <w:spacing w:val="-6"/>
          <w:szCs w:val="26"/>
        </w:rPr>
        <w:t>thu</w:t>
      </w:r>
      <w:proofErr w:type="spellEnd"/>
      <w:r w:rsidRPr="00C97AEE">
        <w:rPr>
          <w:rFonts w:asciiTheme="majorHAnsi" w:eastAsia="SimSun" w:hAnsiTheme="majorHAnsi" w:cstheme="majorHAnsi"/>
          <w:spacing w:val="-6"/>
          <w:szCs w:val="26"/>
        </w:rPr>
        <w:t xml:space="preserve"> </w:t>
      </w:r>
      <w:proofErr w:type="spellStart"/>
      <w:r w:rsidRPr="00C97AEE">
        <w:rPr>
          <w:rFonts w:asciiTheme="majorHAnsi" w:eastAsia="SimSun" w:hAnsiTheme="majorHAnsi" w:cstheme="majorHAnsi"/>
          <w:spacing w:val="-6"/>
          <w:szCs w:val="26"/>
        </w:rPr>
        <w:t>các</w:t>
      </w:r>
      <w:proofErr w:type="spellEnd"/>
      <w:r w:rsidRPr="00C97AEE">
        <w:rPr>
          <w:rFonts w:asciiTheme="majorHAnsi" w:eastAsia="SimSun" w:hAnsiTheme="majorHAnsi" w:cstheme="majorHAnsi"/>
          <w:spacing w:val="-6"/>
          <w:szCs w:val="26"/>
        </w:rPr>
        <w:t xml:space="preserve"> </w:t>
      </w:r>
      <w:proofErr w:type="spellStart"/>
      <w:r w:rsidRPr="00C97AEE">
        <w:rPr>
          <w:rFonts w:asciiTheme="majorHAnsi" w:eastAsia="SimSun" w:hAnsiTheme="majorHAnsi" w:cstheme="majorHAnsi"/>
          <w:spacing w:val="-6"/>
          <w:szCs w:val="26"/>
        </w:rPr>
        <w:t>công</w:t>
      </w:r>
      <w:proofErr w:type="spellEnd"/>
      <w:r w:rsidRPr="00C97AEE">
        <w:rPr>
          <w:rFonts w:asciiTheme="majorHAnsi" w:eastAsia="SimSun" w:hAnsiTheme="majorHAnsi" w:cstheme="majorHAnsi"/>
          <w:spacing w:val="-6"/>
          <w:szCs w:val="26"/>
        </w:rPr>
        <w:t xml:space="preserve"> </w:t>
      </w:r>
      <w:proofErr w:type="spellStart"/>
      <w:r w:rsidRPr="00C97AEE">
        <w:rPr>
          <w:rFonts w:asciiTheme="majorHAnsi" w:eastAsia="SimSun" w:hAnsiTheme="majorHAnsi" w:cstheme="majorHAnsi"/>
          <w:spacing w:val="-6"/>
          <w:szCs w:val="26"/>
        </w:rPr>
        <w:t>việc</w:t>
      </w:r>
      <w:proofErr w:type="spellEnd"/>
      <w:r w:rsidRPr="00C97AEE">
        <w:rPr>
          <w:rFonts w:asciiTheme="majorHAnsi" w:eastAsia="SimSun" w:hAnsiTheme="majorHAnsi" w:cstheme="majorHAnsi"/>
          <w:spacing w:val="-6"/>
          <w:szCs w:val="26"/>
        </w:rPr>
        <w:t xml:space="preserve"> – </w:t>
      </w:r>
      <w:proofErr w:type="spellStart"/>
      <w:r w:rsidRPr="00C97AEE">
        <w:rPr>
          <w:rFonts w:asciiTheme="majorHAnsi" w:eastAsia="SimSun" w:hAnsiTheme="majorHAnsi" w:cstheme="majorHAnsi"/>
          <w:spacing w:val="-6"/>
          <w:szCs w:val="26"/>
        </w:rPr>
        <w:t>hạng</w:t>
      </w:r>
      <w:proofErr w:type="spellEnd"/>
      <w:r w:rsidRPr="00C97AEE">
        <w:rPr>
          <w:rFonts w:asciiTheme="majorHAnsi" w:eastAsia="SimSun" w:hAnsiTheme="majorHAnsi" w:cstheme="majorHAnsi"/>
          <w:spacing w:val="-6"/>
          <w:szCs w:val="26"/>
        </w:rPr>
        <w:t xml:space="preserve"> </w:t>
      </w:r>
      <w:proofErr w:type="spellStart"/>
      <w:r w:rsidRPr="00C97AEE">
        <w:rPr>
          <w:rFonts w:asciiTheme="majorHAnsi" w:eastAsia="SimSun" w:hAnsiTheme="majorHAnsi" w:cstheme="majorHAnsi"/>
          <w:spacing w:val="-6"/>
          <w:szCs w:val="26"/>
        </w:rPr>
        <w:t>mục</w:t>
      </w:r>
      <w:proofErr w:type="spellEnd"/>
      <w:r w:rsidRPr="00C97AEE">
        <w:rPr>
          <w:rFonts w:asciiTheme="majorHAnsi" w:eastAsia="SimSun" w:hAnsiTheme="majorHAnsi" w:cstheme="majorHAnsi"/>
          <w:spacing w:val="-6"/>
          <w:szCs w:val="26"/>
        </w:rPr>
        <w:t xml:space="preserve"> </w:t>
      </w:r>
      <w:proofErr w:type="spellStart"/>
      <w:r w:rsidRPr="00C97AEE">
        <w:rPr>
          <w:rFonts w:asciiTheme="majorHAnsi" w:eastAsia="SimSun" w:hAnsiTheme="majorHAnsi" w:cstheme="majorHAnsi"/>
          <w:spacing w:val="-6"/>
          <w:szCs w:val="26"/>
        </w:rPr>
        <w:t>đã</w:t>
      </w:r>
      <w:proofErr w:type="spellEnd"/>
      <w:r w:rsidRPr="00C97AEE">
        <w:rPr>
          <w:rFonts w:asciiTheme="majorHAnsi" w:eastAsia="SimSun" w:hAnsiTheme="majorHAnsi" w:cstheme="majorHAnsi"/>
          <w:spacing w:val="-6"/>
          <w:szCs w:val="26"/>
        </w:rPr>
        <w:t xml:space="preserve"> </w:t>
      </w:r>
      <w:proofErr w:type="spellStart"/>
      <w:r w:rsidRPr="00C97AEE">
        <w:rPr>
          <w:rFonts w:asciiTheme="majorHAnsi" w:eastAsia="SimSun" w:hAnsiTheme="majorHAnsi" w:cstheme="majorHAnsi"/>
          <w:spacing w:val="-6"/>
          <w:szCs w:val="26"/>
        </w:rPr>
        <w:t>được</w:t>
      </w:r>
      <w:proofErr w:type="spellEnd"/>
      <w:r w:rsidRPr="00C97AEE">
        <w:rPr>
          <w:rFonts w:asciiTheme="majorHAnsi" w:eastAsia="SimSun" w:hAnsiTheme="majorHAnsi" w:cstheme="majorHAnsi"/>
          <w:spacing w:val="-6"/>
          <w:szCs w:val="26"/>
        </w:rPr>
        <w:t xml:space="preserve"> </w:t>
      </w:r>
      <w:proofErr w:type="spellStart"/>
      <w:r w:rsidRPr="00C97AEE">
        <w:rPr>
          <w:rFonts w:asciiTheme="majorHAnsi" w:eastAsia="SimSun" w:hAnsiTheme="majorHAnsi" w:cstheme="majorHAnsi"/>
          <w:spacing w:val="-6"/>
          <w:szCs w:val="26"/>
        </w:rPr>
        <w:t>bên</w:t>
      </w:r>
      <w:proofErr w:type="spellEnd"/>
      <w:r w:rsidRPr="00C97AEE">
        <w:rPr>
          <w:rFonts w:asciiTheme="majorHAnsi" w:eastAsia="SimSun" w:hAnsiTheme="majorHAnsi" w:cstheme="majorHAnsi"/>
          <w:spacing w:val="-6"/>
          <w:szCs w:val="26"/>
        </w:rPr>
        <w:t xml:space="preserve"> B </w:t>
      </w:r>
      <w:proofErr w:type="spellStart"/>
      <w:r w:rsidRPr="00C97AEE">
        <w:rPr>
          <w:rFonts w:asciiTheme="majorHAnsi" w:eastAsia="SimSun" w:hAnsiTheme="majorHAnsi" w:cstheme="majorHAnsi"/>
          <w:spacing w:val="-6"/>
          <w:szCs w:val="26"/>
        </w:rPr>
        <w:t>thực</w:t>
      </w:r>
      <w:proofErr w:type="spellEnd"/>
      <w:r w:rsidRPr="00C97AEE">
        <w:rPr>
          <w:rFonts w:asciiTheme="majorHAnsi" w:eastAsia="SimSun" w:hAnsiTheme="majorHAnsi" w:cstheme="majorHAnsi"/>
          <w:spacing w:val="-6"/>
          <w:szCs w:val="26"/>
        </w:rPr>
        <w:t xml:space="preserve"> </w:t>
      </w:r>
      <w:proofErr w:type="spellStart"/>
      <w:r w:rsidRPr="00C97AEE">
        <w:rPr>
          <w:rFonts w:asciiTheme="majorHAnsi" w:eastAsia="SimSun" w:hAnsiTheme="majorHAnsi" w:cstheme="majorHAnsi"/>
          <w:spacing w:val="-6"/>
          <w:szCs w:val="26"/>
        </w:rPr>
        <w:t>hiện</w:t>
      </w:r>
      <w:proofErr w:type="spellEnd"/>
      <w:r w:rsidRPr="00C97AEE">
        <w:rPr>
          <w:rFonts w:asciiTheme="majorHAnsi" w:eastAsia="SimSun" w:hAnsiTheme="majorHAnsi" w:cstheme="majorHAnsi"/>
          <w:spacing w:val="-6"/>
          <w:szCs w:val="26"/>
        </w:rPr>
        <w:t>.</w:t>
      </w:r>
    </w:p>
    <w:p w14:paraId="53266578" w14:textId="77777777" w:rsidR="00076D19" w:rsidRPr="00C97AEE" w:rsidRDefault="00870C52" w:rsidP="007C3255">
      <w:pPr>
        <w:numPr>
          <w:ilvl w:val="0"/>
          <w:numId w:val="2"/>
        </w:numPr>
        <w:jc w:val="both"/>
        <w:rPr>
          <w:rFonts w:asciiTheme="majorHAnsi" w:eastAsia="SimSun" w:hAnsiTheme="majorHAnsi" w:cstheme="majorHAnsi"/>
          <w:spacing w:val="-6"/>
          <w:szCs w:val="26"/>
        </w:rPr>
      </w:pPr>
      <w:proofErr w:type="spellStart"/>
      <w:r w:rsidRPr="00C97AEE">
        <w:rPr>
          <w:rFonts w:asciiTheme="majorHAnsi" w:eastAsia="SimSun" w:hAnsiTheme="majorHAnsi" w:cstheme="majorHAnsi"/>
          <w:spacing w:val="-6"/>
          <w:szCs w:val="26"/>
        </w:rPr>
        <w:t>Chịu</w:t>
      </w:r>
      <w:proofErr w:type="spellEnd"/>
      <w:r w:rsidRPr="00C97AEE">
        <w:rPr>
          <w:rFonts w:asciiTheme="majorHAnsi" w:eastAsia="SimSun" w:hAnsiTheme="majorHAnsi" w:cstheme="majorHAnsi"/>
          <w:spacing w:val="-6"/>
          <w:szCs w:val="26"/>
        </w:rPr>
        <w:t xml:space="preserve"> </w:t>
      </w:r>
      <w:proofErr w:type="spellStart"/>
      <w:r w:rsidRPr="00C97AEE">
        <w:rPr>
          <w:rFonts w:asciiTheme="majorHAnsi" w:eastAsia="SimSun" w:hAnsiTheme="majorHAnsi" w:cstheme="majorHAnsi"/>
          <w:spacing w:val="-6"/>
          <w:szCs w:val="26"/>
        </w:rPr>
        <w:t>trách</w:t>
      </w:r>
      <w:proofErr w:type="spellEnd"/>
      <w:r w:rsidRPr="00C97AEE">
        <w:rPr>
          <w:rFonts w:asciiTheme="majorHAnsi" w:eastAsia="SimSun" w:hAnsiTheme="majorHAnsi" w:cstheme="majorHAnsi"/>
          <w:spacing w:val="-6"/>
          <w:szCs w:val="26"/>
        </w:rPr>
        <w:t xml:space="preserve"> </w:t>
      </w:r>
      <w:proofErr w:type="spellStart"/>
      <w:r w:rsidRPr="00C97AEE">
        <w:rPr>
          <w:rFonts w:asciiTheme="majorHAnsi" w:eastAsia="SimSun" w:hAnsiTheme="majorHAnsi" w:cstheme="majorHAnsi"/>
          <w:spacing w:val="-6"/>
          <w:szCs w:val="26"/>
        </w:rPr>
        <w:t>nhiệm</w:t>
      </w:r>
      <w:proofErr w:type="spellEnd"/>
      <w:r w:rsidRPr="00C97AEE">
        <w:rPr>
          <w:rFonts w:asciiTheme="majorHAnsi" w:eastAsia="SimSun" w:hAnsiTheme="majorHAnsi" w:cstheme="majorHAnsi"/>
          <w:spacing w:val="-6"/>
          <w:szCs w:val="26"/>
        </w:rPr>
        <w:t xml:space="preserve"> </w:t>
      </w:r>
      <w:proofErr w:type="spellStart"/>
      <w:r w:rsidRPr="00C97AEE">
        <w:rPr>
          <w:rFonts w:asciiTheme="majorHAnsi" w:eastAsia="SimSun" w:hAnsiTheme="majorHAnsi" w:cstheme="majorHAnsi"/>
          <w:spacing w:val="-6"/>
          <w:szCs w:val="26"/>
        </w:rPr>
        <w:t>về</w:t>
      </w:r>
      <w:proofErr w:type="spellEnd"/>
      <w:r w:rsidRPr="00C97AEE">
        <w:rPr>
          <w:rFonts w:asciiTheme="majorHAnsi" w:eastAsia="SimSun" w:hAnsiTheme="majorHAnsi" w:cstheme="majorHAnsi"/>
          <w:spacing w:val="-6"/>
          <w:szCs w:val="26"/>
        </w:rPr>
        <w:t xml:space="preserve"> </w:t>
      </w:r>
      <w:proofErr w:type="spellStart"/>
      <w:r w:rsidRPr="00C97AEE">
        <w:rPr>
          <w:rFonts w:asciiTheme="majorHAnsi" w:eastAsia="SimSun" w:hAnsiTheme="majorHAnsi" w:cstheme="majorHAnsi"/>
          <w:spacing w:val="-6"/>
          <w:szCs w:val="26"/>
        </w:rPr>
        <w:t>tính</w:t>
      </w:r>
      <w:proofErr w:type="spellEnd"/>
      <w:r w:rsidRPr="00C97AEE">
        <w:rPr>
          <w:rFonts w:asciiTheme="majorHAnsi" w:eastAsia="SimSun" w:hAnsiTheme="majorHAnsi" w:cstheme="majorHAnsi"/>
          <w:spacing w:val="-6"/>
          <w:szCs w:val="26"/>
        </w:rPr>
        <w:t xml:space="preserve"> </w:t>
      </w:r>
      <w:proofErr w:type="spellStart"/>
      <w:r w:rsidRPr="00C97AEE">
        <w:rPr>
          <w:rFonts w:asciiTheme="majorHAnsi" w:eastAsia="SimSun" w:hAnsiTheme="majorHAnsi" w:cstheme="majorHAnsi"/>
          <w:spacing w:val="-6"/>
          <w:szCs w:val="26"/>
        </w:rPr>
        <w:t>pháp</w:t>
      </w:r>
      <w:proofErr w:type="spellEnd"/>
      <w:r w:rsidRPr="00C97AEE">
        <w:rPr>
          <w:rFonts w:asciiTheme="majorHAnsi" w:eastAsia="SimSun" w:hAnsiTheme="majorHAnsi" w:cstheme="majorHAnsi"/>
          <w:spacing w:val="-6"/>
          <w:szCs w:val="26"/>
        </w:rPr>
        <w:t xml:space="preserve"> </w:t>
      </w:r>
      <w:proofErr w:type="spellStart"/>
      <w:r w:rsidRPr="00C97AEE">
        <w:rPr>
          <w:rFonts w:asciiTheme="majorHAnsi" w:eastAsia="SimSun" w:hAnsiTheme="majorHAnsi" w:cstheme="majorHAnsi"/>
          <w:spacing w:val="-6"/>
          <w:szCs w:val="26"/>
        </w:rPr>
        <w:t>lý</w:t>
      </w:r>
      <w:proofErr w:type="spellEnd"/>
      <w:r w:rsidRPr="00C97AEE">
        <w:rPr>
          <w:rFonts w:asciiTheme="majorHAnsi" w:eastAsia="SimSun" w:hAnsiTheme="majorHAnsi" w:cstheme="majorHAnsi"/>
          <w:spacing w:val="-6"/>
          <w:szCs w:val="26"/>
        </w:rPr>
        <w:t xml:space="preserve"> </w:t>
      </w:r>
      <w:proofErr w:type="spellStart"/>
      <w:r w:rsidRPr="00C97AEE">
        <w:rPr>
          <w:rFonts w:asciiTheme="majorHAnsi" w:eastAsia="SimSun" w:hAnsiTheme="majorHAnsi" w:cstheme="majorHAnsi"/>
          <w:spacing w:val="-6"/>
          <w:szCs w:val="26"/>
        </w:rPr>
        <w:t>của</w:t>
      </w:r>
      <w:proofErr w:type="spellEnd"/>
      <w:r w:rsidRPr="00C97AEE">
        <w:rPr>
          <w:rFonts w:asciiTheme="majorHAnsi" w:eastAsia="SimSun" w:hAnsiTheme="majorHAnsi" w:cstheme="majorHAnsi"/>
          <w:spacing w:val="-6"/>
          <w:szCs w:val="26"/>
        </w:rPr>
        <w:t xml:space="preserve"> </w:t>
      </w:r>
      <w:proofErr w:type="spellStart"/>
      <w:r w:rsidRPr="00C97AEE">
        <w:rPr>
          <w:rFonts w:asciiTheme="majorHAnsi" w:eastAsia="SimSun" w:hAnsiTheme="majorHAnsi" w:cstheme="majorHAnsi"/>
          <w:spacing w:val="-6"/>
          <w:szCs w:val="26"/>
        </w:rPr>
        <w:t>kiến</w:t>
      </w:r>
      <w:proofErr w:type="spellEnd"/>
      <w:r w:rsidRPr="00C97AEE">
        <w:rPr>
          <w:rFonts w:asciiTheme="majorHAnsi" w:eastAsia="SimSun" w:hAnsiTheme="majorHAnsi" w:cstheme="majorHAnsi"/>
          <w:spacing w:val="-6"/>
          <w:szCs w:val="26"/>
        </w:rPr>
        <w:t xml:space="preserve"> </w:t>
      </w:r>
      <w:proofErr w:type="spellStart"/>
      <w:r w:rsidRPr="00C97AEE">
        <w:rPr>
          <w:rFonts w:asciiTheme="majorHAnsi" w:eastAsia="SimSun" w:hAnsiTheme="majorHAnsi" w:cstheme="majorHAnsi"/>
          <w:spacing w:val="-6"/>
          <w:szCs w:val="26"/>
        </w:rPr>
        <w:t>trúc</w:t>
      </w:r>
      <w:proofErr w:type="spellEnd"/>
      <w:r w:rsidRPr="00C97AEE">
        <w:rPr>
          <w:rFonts w:asciiTheme="majorHAnsi" w:eastAsia="SimSun" w:hAnsiTheme="majorHAnsi" w:cstheme="majorHAnsi"/>
          <w:spacing w:val="-6"/>
          <w:szCs w:val="26"/>
        </w:rPr>
        <w:t xml:space="preserve"> </w:t>
      </w:r>
      <w:proofErr w:type="spellStart"/>
      <w:r w:rsidRPr="00C97AEE">
        <w:rPr>
          <w:rFonts w:asciiTheme="majorHAnsi" w:eastAsia="SimSun" w:hAnsiTheme="majorHAnsi" w:cstheme="majorHAnsi"/>
          <w:spacing w:val="-6"/>
          <w:szCs w:val="26"/>
        </w:rPr>
        <w:t>công</w:t>
      </w:r>
      <w:proofErr w:type="spellEnd"/>
      <w:r w:rsidRPr="00C97AEE">
        <w:rPr>
          <w:rFonts w:asciiTheme="majorHAnsi" w:eastAsia="SimSun" w:hAnsiTheme="majorHAnsi" w:cstheme="majorHAnsi"/>
          <w:spacing w:val="-6"/>
          <w:szCs w:val="26"/>
        </w:rPr>
        <w:t xml:space="preserve"> </w:t>
      </w:r>
      <w:proofErr w:type="spellStart"/>
      <w:r w:rsidRPr="00C97AEE">
        <w:rPr>
          <w:rFonts w:asciiTheme="majorHAnsi" w:eastAsia="SimSun" w:hAnsiTheme="majorHAnsi" w:cstheme="majorHAnsi"/>
          <w:spacing w:val="-6"/>
          <w:szCs w:val="26"/>
        </w:rPr>
        <w:t>trình</w:t>
      </w:r>
      <w:proofErr w:type="spellEnd"/>
      <w:r w:rsidRPr="00C97AEE">
        <w:rPr>
          <w:rFonts w:asciiTheme="majorHAnsi" w:eastAsia="SimSun" w:hAnsiTheme="majorHAnsi" w:cstheme="majorHAnsi"/>
          <w:spacing w:val="-6"/>
          <w:szCs w:val="26"/>
        </w:rPr>
        <w:t>.</w:t>
      </w:r>
    </w:p>
    <w:p w14:paraId="030F8F21" w14:textId="77777777" w:rsidR="00076D19" w:rsidRPr="00C97AEE" w:rsidRDefault="00870C52" w:rsidP="00357BD7">
      <w:pPr>
        <w:jc w:val="both"/>
        <w:rPr>
          <w:rFonts w:asciiTheme="majorHAnsi" w:eastAsia="SimSun" w:hAnsiTheme="majorHAnsi" w:cstheme="majorHAnsi"/>
          <w:b/>
          <w:i/>
          <w:szCs w:val="26"/>
        </w:rPr>
      </w:pPr>
      <w:r w:rsidRPr="00C97AEE">
        <w:rPr>
          <w:rFonts w:asciiTheme="majorHAnsi" w:eastAsia="SimSun" w:hAnsiTheme="majorHAnsi" w:cstheme="majorHAnsi"/>
          <w:szCs w:val="26"/>
        </w:rPr>
        <w:tab/>
      </w:r>
      <w:r w:rsidRPr="00C97AEE">
        <w:rPr>
          <w:rFonts w:asciiTheme="majorHAnsi" w:eastAsia="SimSun" w:hAnsiTheme="majorHAnsi" w:cstheme="majorHAnsi"/>
          <w:b/>
          <w:szCs w:val="26"/>
        </w:rPr>
        <w:t xml:space="preserve">2.2. </w:t>
      </w:r>
      <w:proofErr w:type="spellStart"/>
      <w:r w:rsidRPr="00C97AEE">
        <w:rPr>
          <w:rFonts w:asciiTheme="majorHAnsi" w:eastAsia="SimSun" w:hAnsiTheme="majorHAnsi" w:cstheme="majorHAnsi"/>
          <w:b/>
          <w:i/>
          <w:szCs w:val="26"/>
        </w:rPr>
        <w:t>Trách</w:t>
      </w:r>
      <w:proofErr w:type="spellEnd"/>
      <w:r w:rsidRPr="00C97AEE">
        <w:rPr>
          <w:rFonts w:asciiTheme="majorHAnsi" w:eastAsia="SimSun" w:hAnsiTheme="majorHAnsi" w:cstheme="majorHAnsi"/>
          <w:b/>
          <w:i/>
          <w:szCs w:val="26"/>
        </w:rPr>
        <w:t xml:space="preserve"> </w:t>
      </w:r>
      <w:proofErr w:type="spellStart"/>
      <w:r w:rsidRPr="00C97AEE">
        <w:rPr>
          <w:rFonts w:asciiTheme="majorHAnsi" w:eastAsia="SimSun" w:hAnsiTheme="majorHAnsi" w:cstheme="majorHAnsi"/>
          <w:b/>
          <w:i/>
          <w:szCs w:val="26"/>
        </w:rPr>
        <w:t>nhiệm</w:t>
      </w:r>
      <w:proofErr w:type="spellEnd"/>
      <w:r w:rsidRPr="00C97AEE">
        <w:rPr>
          <w:rFonts w:asciiTheme="majorHAnsi" w:eastAsia="SimSun" w:hAnsiTheme="majorHAnsi" w:cstheme="majorHAnsi"/>
          <w:b/>
          <w:i/>
          <w:szCs w:val="26"/>
        </w:rPr>
        <w:t xml:space="preserve"> </w:t>
      </w:r>
      <w:proofErr w:type="spellStart"/>
      <w:r w:rsidRPr="00C97AEE">
        <w:rPr>
          <w:rFonts w:asciiTheme="majorHAnsi" w:eastAsia="SimSun" w:hAnsiTheme="majorHAnsi" w:cstheme="majorHAnsi"/>
          <w:b/>
          <w:i/>
          <w:szCs w:val="26"/>
        </w:rPr>
        <w:t>của</w:t>
      </w:r>
      <w:proofErr w:type="spellEnd"/>
      <w:r w:rsidRPr="00C97AEE">
        <w:rPr>
          <w:rFonts w:asciiTheme="majorHAnsi" w:eastAsia="SimSun" w:hAnsiTheme="majorHAnsi" w:cstheme="majorHAnsi"/>
          <w:b/>
          <w:i/>
          <w:szCs w:val="26"/>
        </w:rPr>
        <w:t xml:space="preserve"> </w:t>
      </w:r>
      <w:proofErr w:type="spellStart"/>
      <w:r w:rsidRPr="00C97AEE">
        <w:rPr>
          <w:rFonts w:asciiTheme="majorHAnsi" w:eastAsia="SimSun" w:hAnsiTheme="majorHAnsi" w:cstheme="majorHAnsi"/>
          <w:b/>
          <w:i/>
          <w:szCs w:val="26"/>
        </w:rPr>
        <w:t>bên</w:t>
      </w:r>
      <w:proofErr w:type="spellEnd"/>
      <w:r w:rsidRPr="00C97AEE">
        <w:rPr>
          <w:rFonts w:asciiTheme="majorHAnsi" w:eastAsia="SimSun" w:hAnsiTheme="majorHAnsi" w:cstheme="majorHAnsi"/>
          <w:b/>
          <w:i/>
          <w:szCs w:val="26"/>
        </w:rPr>
        <w:t xml:space="preserve"> B:</w:t>
      </w:r>
    </w:p>
    <w:p w14:paraId="06F29300" w14:textId="77777777" w:rsidR="00076D19" w:rsidRPr="00C97AEE" w:rsidRDefault="00870C52" w:rsidP="00357BD7">
      <w:pPr>
        <w:jc w:val="both"/>
        <w:rPr>
          <w:rFonts w:asciiTheme="majorHAnsi" w:eastAsia="SimSun" w:hAnsiTheme="majorHAnsi" w:cstheme="majorHAnsi"/>
          <w:szCs w:val="26"/>
        </w:rPr>
      </w:pPr>
      <w:r w:rsidRPr="00C97AEE">
        <w:rPr>
          <w:rFonts w:asciiTheme="majorHAnsi" w:eastAsia="SimSun" w:hAnsiTheme="majorHAnsi" w:cstheme="majorHAnsi"/>
          <w:szCs w:val="26"/>
        </w:rPr>
        <w:tab/>
        <w:t xml:space="preserve">- </w:t>
      </w:r>
      <w:proofErr w:type="spellStart"/>
      <w:r w:rsidRPr="00C97AEE">
        <w:rPr>
          <w:rFonts w:asciiTheme="majorHAnsi" w:eastAsia="SimSun" w:hAnsiTheme="majorHAnsi" w:cstheme="majorHAnsi"/>
          <w:szCs w:val="26"/>
        </w:rPr>
        <w:t>Khởi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công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và</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hoàn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thành</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công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trình</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theo</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Điều</w:t>
      </w:r>
      <w:proofErr w:type="spellEnd"/>
      <w:r w:rsidRPr="00C97AEE">
        <w:rPr>
          <w:rFonts w:asciiTheme="majorHAnsi" w:eastAsia="SimSun" w:hAnsiTheme="majorHAnsi" w:cstheme="majorHAnsi"/>
          <w:szCs w:val="26"/>
        </w:rPr>
        <w:t xml:space="preserve"> 1 </w:t>
      </w:r>
      <w:proofErr w:type="spellStart"/>
      <w:r w:rsidRPr="00C97AEE">
        <w:rPr>
          <w:rFonts w:asciiTheme="majorHAnsi" w:eastAsia="SimSun" w:hAnsiTheme="majorHAnsi" w:cstheme="majorHAnsi"/>
          <w:szCs w:val="26"/>
        </w:rPr>
        <w:t>của</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hợp</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đồng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này</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đúng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khối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lượng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chất</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lượng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kỹ</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thuật</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mỹ</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thuật</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và</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tiến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độ</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thỏa</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thuận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trong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hợp</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đồng</w:t>
      </w:r>
      <w:proofErr w:type="spellEnd"/>
      <w:r w:rsidRPr="00C97AEE">
        <w:rPr>
          <w:rFonts w:asciiTheme="majorHAnsi" w:eastAsia="SimSun" w:hAnsiTheme="majorHAnsi" w:cstheme="majorHAnsi"/>
          <w:szCs w:val="26"/>
        </w:rPr>
        <w:t>.</w:t>
      </w:r>
    </w:p>
    <w:p w14:paraId="22FE0859" w14:textId="77777777" w:rsidR="00076D19" w:rsidRPr="00C97AEE" w:rsidRDefault="00870C52" w:rsidP="00357BD7">
      <w:pPr>
        <w:jc w:val="both"/>
        <w:rPr>
          <w:rFonts w:asciiTheme="majorHAnsi" w:eastAsia="SimSun" w:hAnsiTheme="majorHAnsi" w:cstheme="majorHAnsi"/>
          <w:szCs w:val="26"/>
        </w:rPr>
      </w:pPr>
      <w:r w:rsidRPr="00C97AEE">
        <w:rPr>
          <w:rFonts w:asciiTheme="majorHAnsi" w:eastAsia="SimSun" w:hAnsiTheme="majorHAnsi" w:cstheme="majorHAnsi"/>
          <w:szCs w:val="26"/>
        </w:rPr>
        <w:tab/>
        <w:t xml:space="preserve">- </w:t>
      </w:r>
      <w:proofErr w:type="spellStart"/>
      <w:r w:rsidRPr="00C97AEE">
        <w:rPr>
          <w:rFonts w:asciiTheme="majorHAnsi" w:eastAsia="SimSun" w:hAnsiTheme="majorHAnsi" w:cstheme="majorHAnsi"/>
          <w:szCs w:val="26"/>
        </w:rPr>
        <w:t>Thực</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hiện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đầy</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đủ</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các</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trách</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nhiệm</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và</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nghĩa</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vụ</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về</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bảo</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hành</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và</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quản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lý</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chất</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lượng</w:t>
      </w:r>
      <w:proofErr w:type="spellEnd"/>
      <w:r w:rsidRPr="00C97AEE">
        <w:rPr>
          <w:rFonts w:asciiTheme="majorHAnsi" w:eastAsia="SimSun" w:hAnsiTheme="majorHAnsi" w:cstheme="majorHAnsi"/>
          <w:szCs w:val="26"/>
        </w:rPr>
        <w:t>.</w:t>
      </w:r>
    </w:p>
    <w:p w14:paraId="06930249" w14:textId="77777777" w:rsidR="00076D19" w:rsidRPr="00C97AEE" w:rsidRDefault="00870C52" w:rsidP="00357BD7">
      <w:pPr>
        <w:jc w:val="both"/>
        <w:rPr>
          <w:rFonts w:asciiTheme="majorHAnsi" w:eastAsia="SimSun" w:hAnsiTheme="majorHAnsi" w:cstheme="majorHAnsi"/>
          <w:szCs w:val="26"/>
        </w:rPr>
      </w:pPr>
      <w:r w:rsidRPr="00C97AEE">
        <w:rPr>
          <w:rFonts w:asciiTheme="majorHAnsi" w:eastAsia="SimSun" w:hAnsiTheme="majorHAnsi" w:cstheme="majorHAnsi"/>
          <w:szCs w:val="26"/>
        </w:rPr>
        <w:tab/>
        <w:t xml:space="preserve">- </w:t>
      </w:r>
      <w:proofErr w:type="spellStart"/>
      <w:r w:rsidRPr="00C97AEE">
        <w:rPr>
          <w:rFonts w:asciiTheme="majorHAnsi" w:eastAsia="SimSun" w:hAnsiTheme="majorHAnsi" w:cstheme="majorHAnsi"/>
          <w:szCs w:val="26"/>
        </w:rPr>
        <w:t>Chịu</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hoàn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toàn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trách</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nhiệm</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về</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biện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pháp</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kỹ</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thuật</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công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tổ</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chức</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công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tiến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độ</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công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công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trình</w:t>
      </w:r>
      <w:proofErr w:type="spellEnd"/>
      <w:r w:rsidRPr="00C97AEE">
        <w:rPr>
          <w:rFonts w:asciiTheme="majorHAnsi" w:eastAsia="SimSun" w:hAnsiTheme="majorHAnsi" w:cstheme="majorHAnsi"/>
          <w:szCs w:val="26"/>
        </w:rPr>
        <w:t>.</w:t>
      </w:r>
    </w:p>
    <w:p w14:paraId="50CB6B72" w14:textId="77777777" w:rsidR="00076D19" w:rsidRPr="00C97AEE" w:rsidRDefault="00870C52" w:rsidP="00357BD7">
      <w:pPr>
        <w:jc w:val="both"/>
        <w:rPr>
          <w:rFonts w:asciiTheme="majorHAnsi" w:eastAsia="SimSun" w:hAnsiTheme="majorHAnsi" w:cstheme="majorHAnsi"/>
          <w:szCs w:val="26"/>
          <w:lang w:val="vi-VN"/>
        </w:rPr>
      </w:pPr>
      <w:r w:rsidRPr="00C97AEE">
        <w:rPr>
          <w:rFonts w:asciiTheme="majorHAnsi" w:eastAsia="SimSun" w:hAnsiTheme="majorHAnsi" w:cstheme="majorHAnsi"/>
          <w:szCs w:val="26"/>
          <w:lang w:val="vi-VN"/>
        </w:rPr>
        <w:tab/>
      </w:r>
      <w:r w:rsidRPr="00C97AEE">
        <w:rPr>
          <w:rFonts w:asciiTheme="majorHAnsi" w:eastAsia="SimSun" w:hAnsiTheme="majorHAnsi" w:cstheme="majorHAnsi"/>
          <w:b/>
          <w:szCs w:val="26"/>
          <w:lang w:val="vi-VN"/>
        </w:rPr>
        <w:t>-</w:t>
      </w:r>
      <w:r w:rsidRPr="00C97AEE">
        <w:rPr>
          <w:rFonts w:asciiTheme="majorHAnsi" w:eastAsia="SimSun" w:hAnsiTheme="majorHAnsi" w:cstheme="majorHAnsi"/>
          <w:szCs w:val="26"/>
          <w:lang w:val="vi-VN"/>
        </w:rPr>
        <w:t xml:space="preserve"> Bên B muốn thay đổi loại vật liệu, trang thiết bị nào hoặc thay đổi phần thiết kế nào đều phải được sự chấp thuận của bên A bằng văn bản.</w:t>
      </w:r>
    </w:p>
    <w:p w14:paraId="26E5CA19" w14:textId="77777777" w:rsidR="00076D19" w:rsidRPr="00C97AEE" w:rsidRDefault="00870C52" w:rsidP="00357BD7">
      <w:pPr>
        <w:jc w:val="both"/>
        <w:rPr>
          <w:rFonts w:asciiTheme="majorHAnsi" w:eastAsia="SimSun" w:hAnsiTheme="majorHAnsi" w:cstheme="majorHAnsi"/>
          <w:szCs w:val="26"/>
          <w:lang w:val="vi-VN"/>
        </w:rPr>
      </w:pPr>
      <w:r w:rsidRPr="00C97AEE">
        <w:rPr>
          <w:rFonts w:asciiTheme="majorHAnsi" w:eastAsia="SimSun" w:hAnsiTheme="majorHAnsi" w:cstheme="majorHAnsi"/>
          <w:szCs w:val="26"/>
          <w:lang w:val="vi-VN"/>
        </w:rPr>
        <w:tab/>
        <w:t>- Chịu hoàn toàn trách nhiệm về an toàn lao động, tai nạn lao động, vệ sinh môi trường, PCCC, trật tự an toàn trên công trường và khu vực xung quanh công trường.</w:t>
      </w:r>
    </w:p>
    <w:p w14:paraId="5886DC6D" w14:textId="77777777" w:rsidR="00076D19" w:rsidRPr="00C97AEE" w:rsidRDefault="00870C52" w:rsidP="00357BD7">
      <w:pPr>
        <w:jc w:val="both"/>
        <w:rPr>
          <w:rFonts w:asciiTheme="majorHAnsi" w:eastAsia="SimSun" w:hAnsiTheme="majorHAnsi" w:cstheme="majorHAnsi"/>
          <w:szCs w:val="26"/>
          <w:lang w:val="vi-VN"/>
        </w:rPr>
      </w:pPr>
      <w:r w:rsidRPr="00C97AEE">
        <w:rPr>
          <w:rFonts w:asciiTheme="majorHAnsi" w:eastAsia="SimSun" w:hAnsiTheme="majorHAnsi" w:cstheme="majorHAnsi"/>
          <w:szCs w:val="26"/>
          <w:lang w:val="vi-VN"/>
        </w:rPr>
        <w:tab/>
        <w:t>- Chịu trách nhiệm giải quyết và đền bù các hư hỏng thiệt hại do việc thi công gây ra.</w:t>
      </w:r>
    </w:p>
    <w:p w14:paraId="48C3160B" w14:textId="77777777" w:rsidR="00076D19" w:rsidRPr="00C97AEE" w:rsidRDefault="00870C52" w:rsidP="00357BD7">
      <w:pPr>
        <w:jc w:val="both"/>
        <w:rPr>
          <w:rFonts w:asciiTheme="majorHAnsi" w:eastAsia="SimSun" w:hAnsiTheme="majorHAnsi" w:cstheme="majorHAnsi"/>
          <w:b/>
          <w:szCs w:val="26"/>
          <w:lang w:val="vi-VN"/>
        </w:rPr>
      </w:pPr>
      <w:r w:rsidRPr="00C97AEE">
        <w:rPr>
          <w:rFonts w:asciiTheme="majorHAnsi" w:eastAsia="SimSun" w:hAnsiTheme="majorHAnsi" w:cstheme="majorHAnsi"/>
          <w:b/>
          <w:szCs w:val="26"/>
          <w:u w:val="single"/>
          <w:lang w:val="vi-VN"/>
        </w:rPr>
        <w:t>ĐIỀU 3:</w:t>
      </w:r>
      <w:r w:rsidRPr="00C97AEE">
        <w:rPr>
          <w:rFonts w:asciiTheme="majorHAnsi" w:eastAsia="SimSun" w:hAnsiTheme="majorHAnsi" w:cstheme="majorHAnsi"/>
          <w:b/>
          <w:szCs w:val="26"/>
          <w:lang w:val="vi-VN"/>
        </w:rPr>
        <w:t xml:space="preserve"> Giá trị của hợp đồng</w:t>
      </w:r>
    </w:p>
    <w:p w14:paraId="7F3172AB" w14:textId="77777777" w:rsidR="00076D19" w:rsidRPr="00C97AEE" w:rsidRDefault="00870C52" w:rsidP="00357BD7">
      <w:pPr>
        <w:jc w:val="both"/>
        <w:rPr>
          <w:rFonts w:asciiTheme="majorHAnsi" w:eastAsia="SimSun" w:hAnsiTheme="majorHAnsi" w:cstheme="majorHAnsi"/>
          <w:b/>
          <w:bCs/>
          <w:szCs w:val="26"/>
          <w:lang w:val="vi-VN"/>
        </w:rPr>
      </w:pPr>
      <w:r w:rsidRPr="00C97AEE">
        <w:rPr>
          <w:rFonts w:asciiTheme="majorHAnsi" w:eastAsia="SimSun" w:hAnsiTheme="majorHAnsi" w:cstheme="majorHAnsi"/>
          <w:szCs w:val="26"/>
          <w:lang w:val="vi-VN"/>
        </w:rPr>
        <w:tab/>
        <w:t xml:space="preserve">Bên A và bên B thống nhất thỏa thuận giá trị của hợp đồng này theo bảng dự toán khối lượng chi tiết do bên B lập </w:t>
      </w:r>
      <w:r w:rsidRPr="00C97AEE">
        <w:rPr>
          <w:rFonts w:asciiTheme="majorHAnsi" w:eastAsia="SimSun" w:hAnsiTheme="majorHAnsi" w:cstheme="majorHAnsi"/>
          <w:b/>
          <w:szCs w:val="26"/>
          <w:lang w:val="vi-VN"/>
        </w:rPr>
        <w:t>bao gồm thuế VAT</w:t>
      </w:r>
      <w:r w:rsidRPr="00C97AEE">
        <w:rPr>
          <w:rFonts w:asciiTheme="majorHAnsi" w:eastAsia="SimSun" w:hAnsiTheme="majorHAnsi" w:cstheme="majorHAnsi"/>
          <w:szCs w:val="26"/>
          <w:lang w:val="vi-VN"/>
        </w:rPr>
        <w:t xml:space="preserve"> là</w:t>
      </w:r>
      <w:r w:rsidRPr="00C97AEE">
        <w:rPr>
          <w:rFonts w:asciiTheme="majorHAnsi" w:eastAsia="SimSun" w:hAnsiTheme="majorHAnsi" w:cstheme="majorHAnsi"/>
          <w:b/>
          <w:bCs/>
          <w:szCs w:val="26"/>
          <w:lang w:val="vi-VN"/>
        </w:rPr>
        <w:t xml:space="preserve"> 69,762,000 VNĐ </w:t>
      </w:r>
      <w:r w:rsidRPr="00C97AEE">
        <w:rPr>
          <w:rFonts w:asciiTheme="majorHAnsi" w:eastAsia="SimSun" w:hAnsiTheme="majorHAnsi" w:cstheme="majorHAnsi"/>
          <w:b/>
          <w:i/>
          <w:szCs w:val="26"/>
          <w:lang w:val="vi-VN"/>
        </w:rPr>
        <w:t>(</w:t>
      </w:r>
      <w:r w:rsidRPr="00C97AEE">
        <w:rPr>
          <w:rFonts w:asciiTheme="majorHAnsi" w:eastAsia="SimSun" w:hAnsiTheme="majorHAnsi" w:cstheme="majorHAnsi"/>
          <w:b/>
          <w:i/>
          <w:szCs w:val="26"/>
          <w:lang w:val="vi-VN" w:eastAsia="vi-VN"/>
        </w:rPr>
        <w:t>Sáu mươi chín triệu bảy trăm sáu mươi hai ngàn đồng</w:t>
      </w:r>
      <w:r w:rsidRPr="00C97AEE">
        <w:rPr>
          <w:rFonts w:asciiTheme="majorHAnsi" w:eastAsia="SimSun" w:hAnsiTheme="majorHAnsi" w:cstheme="majorHAnsi"/>
          <w:b/>
          <w:i/>
          <w:szCs w:val="26"/>
          <w:lang w:val="vi-VN"/>
        </w:rPr>
        <w:t>) .</w:t>
      </w:r>
    </w:p>
    <w:p w14:paraId="2708FFAF" w14:textId="77777777" w:rsidR="00076D19" w:rsidRPr="00C97AEE" w:rsidRDefault="00870C52" w:rsidP="00357BD7">
      <w:pPr>
        <w:jc w:val="both"/>
        <w:rPr>
          <w:rFonts w:asciiTheme="majorHAnsi" w:eastAsia="SimSun" w:hAnsiTheme="majorHAnsi" w:cstheme="majorHAnsi"/>
          <w:szCs w:val="26"/>
          <w:lang w:val="vi-VN"/>
        </w:rPr>
      </w:pPr>
      <w:r w:rsidRPr="00C97AEE">
        <w:rPr>
          <w:rFonts w:asciiTheme="majorHAnsi" w:eastAsia="SimSun" w:hAnsiTheme="majorHAnsi" w:cstheme="majorHAnsi"/>
          <w:szCs w:val="26"/>
          <w:lang w:val="vi-VN"/>
        </w:rPr>
        <w:tab/>
        <w:t>Giá trị quyết toán sau cùng sẽ căn cứ trên khối lượng thực tế thi công .</w:t>
      </w:r>
    </w:p>
    <w:p w14:paraId="1F45B644" w14:textId="77777777" w:rsidR="00076D19" w:rsidRPr="00C97AEE" w:rsidRDefault="00870C52" w:rsidP="00357BD7">
      <w:pPr>
        <w:jc w:val="both"/>
        <w:rPr>
          <w:rFonts w:asciiTheme="majorHAnsi" w:eastAsia="SimSun" w:hAnsiTheme="majorHAnsi" w:cstheme="majorHAnsi"/>
          <w:b/>
          <w:szCs w:val="26"/>
          <w:lang w:val="vi-VN"/>
        </w:rPr>
      </w:pPr>
      <w:r w:rsidRPr="00C97AEE">
        <w:rPr>
          <w:rFonts w:asciiTheme="majorHAnsi" w:eastAsia="SimSun" w:hAnsiTheme="majorHAnsi" w:cstheme="majorHAnsi"/>
          <w:b/>
          <w:szCs w:val="26"/>
          <w:u w:val="single"/>
          <w:lang w:val="vi-VN"/>
        </w:rPr>
        <w:t>ĐIỀU 4:</w:t>
      </w:r>
      <w:r w:rsidRPr="00C97AEE">
        <w:rPr>
          <w:rFonts w:asciiTheme="majorHAnsi" w:eastAsia="SimSun" w:hAnsiTheme="majorHAnsi" w:cstheme="majorHAnsi"/>
          <w:b/>
          <w:szCs w:val="26"/>
          <w:lang w:val="vi-VN"/>
        </w:rPr>
        <w:t xml:space="preserve"> Thời gian thực hiện hợp đồng</w:t>
      </w:r>
    </w:p>
    <w:p w14:paraId="506E1270" w14:textId="77777777" w:rsidR="00076D19" w:rsidRPr="00C97AEE" w:rsidRDefault="00870C52" w:rsidP="00357BD7">
      <w:pPr>
        <w:jc w:val="both"/>
        <w:rPr>
          <w:rFonts w:asciiTheme="majorHAnsi" w:eastAsia="SimSun" w:hAnsiTheme="majorHAnsi" w:cstheme="majorHAnsi"/>
          <w:szCs w:val="26"/>
          <w:lang w:val="vi-VN"/>
        </w:rPr>
      </w:pPr>
      <w:r w:rsidRPr="00C97AEE">
        <w:rPr>
          <w:rFonts w:asciiTheme="majorHAnsi" w:eastAsia="SimSun" w:hAnsiTheme="majorHAnsi" w:cstheme="majorHAnsi"/>
          <w:szCs w:val="26"/>
          <w:lang w:val="vi-VN"/>
        </w:rPr>
        <w:tab/>
        <w:t>- Tổng thời gian thực hiện thi công xây dựng hoàn thành công trình là 10</w:t>
      </w:r>
      <w:r w:rsidRPr="00C97AEE">
        <w:rPr>
          <w:rFonts w:asciiTheme="majorHAnsi" w:eastAsia="SimSun" w:hAnsiTheme="majorHAnsi" w:cstheme="majorHAnsi"/>
          <w:color w:val="0000FF"/>
          <w:szCs w:val="26"/>
          <w:lang w:val="vi-VN"/>
        </w:rPr>
        <w:t xml:space="preserve"> </w:t>
      </w:r>
      <w:r w:rsidRPr="00C97AEE">
        <w:rPr>
          <w:rFonts w:asciiTheme="majorHAnsi" w:eastAsia="SimSun" w:hAnsiTheme="majorHAnsi" w:cstheme="majorHAnsi"/>
          <w:szCs w:val="26"/>
          <w:lang w:val="vi-VN"/>
        </w:rPr>
        <w:t>ngày</w:t>
      </w:r>
    </w:p>
    <w:p w14:paraId="29C63452" w14:textId="77777777" w:rsidR="00076D19" w:rsidRPr="00C97AEE" w:rsidRDefault="00870C52" w:rsidP="00357BD7">
      <w:pPr>
        <w:jc w:val="both"/>
        <w:rPr>
          <w:rFonts w:asciiTheme="majorHAnsi" w:eastAsia="SimSun" w:hAnsiTheme="majorHAnsi" w:cstheme="majorHAnsi"/>
          <w:szCs w:val="26"/>
          <w:lang w:val="vi-VN"/>
        </w:rPr>
      </w:pPr>
      <w:r w:rsidRPr="00C97AEE">
        <w:rPr>
          <w:rFonts w:asciiTheme="majorHAnsi" w:eastAsia="SimSun" w:hAnsiTheme="majorHAnsi" w:cstheme="majorHAnsi"/>
          <w:szCs w:val="26"/>
          <w:lang w:val="vi-VN"/>
        </w:rPr>
        <w:lastRenderedPageBreak/>
        <w:tab/>
        <w:t>- Thời gian trên đây có thể được gia hạn do các nguyên nhân khách quan như :</w:t>
      </w:r>
    </w:p>
    <w:p w14:paraId="33D1FB44" w14:textId="77777777" w:rsidR="00076D19" w:rsidRPr="00C97AEE" w:rsidRDefault="00870C52" w:rsidP="00357BD7">
      <w:pPr>
        <w:ind w:firstLine="1134"/>
        <w:jc w:val="both"/>
        <w:rPr>
          <w:rFonts w:asciiTheme="majorHAnsi" w:eastAsia="SimSun" w:hAnsiTheme="majorHAnsi" w:cstheme="majorHAnsi"/>
          <w:szCs w:val="26"/>
          <w:lang w:val="vi-VN"/>
        </w:rPr>
      </w:pPr>
      <w:r w:rsidRPr="00C97AEE">
        <w:rPr>
          <w:rFonts w:asciiTheme="majorHAnsi" w:eastAsia="SimSun" w:hAnsiTheme="majorHAnsi" w:cstheme="majorHAnsi"/>
          <w:szCs w:val="26"/>
          <w:lang w:val="vi-VN"/>
        </w:rPr>
        <w:tab/>
        <w:t>+Mưa bão kéo dài không thể thi công được trong một thời gian nhất định.</w:t>
      </w:r>
    </w:p>
    <w:p w14:paraId="19A13280" w14:textId="77777777" w:rsidR="00076D19" w:rsidRPr="00C97AEE" w:rsidRDefault="00870C52" w:rsidP="00357BD7">
      <w:pPr>
        <w:ind w:firstLine="1134"/>
        <w:jc w:val="both"/>
        <w:rPr>
          <w:rFonts w:asciiTheme="majorHAnsi" w:eastAsia="SimSun" w:hAnsiTheme="majorHAnsi" w:cstheme="majorHAnsi"/>
          <w:szCs w:val="26"/>
          <w:lang w:val="vi-VN"/>
        </w:rPr>
      </w:pPr>
      <w:r w:rsidRPr="00C97AEE">
        <w:rPr>
          <w:rFonts w:asciiTheme="majorHAnsi" w:eastAsia="SimSun" w:hAnsiTheme="majorHAnsi" w:cstheme="majorHAnsi"/>
          <w:szCs w:val="26"/>
          <w:lang w:val="vi-VN"/>
        </w:rPr>
        <w:tab/>
        <w:t>+Do chủ đầu tư yêu cầu thay đổi hay bổ sung thiết kế.</w:t>
      </w:r>
    </w:p>
    <w:p w14:paraId="581B2753" w14:textId="77777777" w:rsidR="00076D19" w:rsidRPr="00C97AEE" w:rsidRDefault="00870C52" w:rsidP="00357BD7">
      <w:pPr>
        <w:ind w:firstLine="1134"/>
        <w:jc w:val="both"/>
        <w:rPr>
          <w:rFonts w:asciiTheme="majorHAnsi" w:eastAsia="SimSun" w:hAnsiTheme="majorHAnsi" w:cstheme="majorHAnsi"/>
          <w:szCs w:val="26"/>
        </w:rPr>
      </w:pPr>
      <w:r w:rsidRPr="00C97AEE">
        <w:rPr>
          <w:rFonts w:asciiTheme="majorHAnsi" w:eastAsia="SimSun" w:hAnsiTheme="majorHAnsi" w:cstheme="majorHAnsi"/>
          <w:szCs w:val="26"/>
          <w:lang w:val="vi-VN"/>
        </w:rPr>
        <w:tab/>
      </w:r>
      <w:r w:rsidRPr="00C97AEE">
        <w:rPr>
          <w:rFonts w:asciiTheme="majorHAnsi" w:eastAsia="SimSun" w:hAnsiTheme="majorHAnsi" w:cstheme="majorHAnsi"/>
          <w:szCs w:val="26"/>
        </w:rPr>
        <w:t xml:space="preserve">+Do </w:t>
      </w:r>
      <w:proofErr w:type="spellStart"/>
      <w:r w:rsidRPr="00C97AEE">
        <w:rPr>
          <w:rFonts w:asciiTheme="majorHAnsi" w:eastAsia="SimSun" w:hAnsiTheme="majorHAnsi" w:cstheme="majorHAnsi"/>
          <w:szCs w:val="26"/>
        </w:rPr>
        <w:t>cúp</w:t>
      </w:r>
      <w:proofErr w:type="spellEnd"/>
      <w:r w:rsidRPr="00C97AEE">
        <w:rPr>
          <w:rFonts w:asciiTheme="majorHAnsi" w:eastAsia="SimSun" w:hAnsiTheme="majorHAnsi" w:cstheme="majorHAnsi"/>
          <w:szCs w:val="26"/>
        </w:rPr>
        <w:t xml:space="preserve"> </w:t>
      </w:r>
      <w:proofErr w:type="spellStart"/>
      <w:proofErr w:type="gramStart"/>
      <w:r w:rsidRPr="00C97AEE">
        <w:rPr>
          <w:rFonts w:asciiTheme="majorHAnsi" w:eastAsia="SimSun" w:hAnsiTheme="majorHAnsi" w:cstheme="majorHAnsi"/>
          <w:szCs w:val="26"/>
        </w:rPr>
        <w:t>điện</w:t>
      </w:r>
      <w:proofErr w:type="spellEnd"/>
      <w:r w:rsidRPr="00C97AEE">
        <w:rPr>
          <w:rFonts w:asciiTheme="majorHAnsi" w:eastAsia="SimSun" w:hAnsiTheme="majorHAnsi" w:cstheme="majorHAnsi"/>
          <w:szCs w:val="26"/>
        </w:rPr>
        <w:t xml:space="preserve"> ,</w:t>
      </w:r>
      <w:proofErr w:type="gram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cúp</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nước</w:t>
      </w:r>
      <w:proofErr w:type="spellEnd"/>
      <w:r w:rsidRPr="00C97AEE">
        <w:rPr>
          <w:rFonts w:asciiTheme="majorHAnsi" w:eastAsia="SimSun" w:hAnsiTheme="majorHAnsi" w:cstheme="majorHAnsi"/>
          <w:szCs w:val="26"/>
        </w:rPr>
        <w:t>.</w:t>
      </w:r>
    </w:p>
    <w:p w14:paraId="24C0784A" w14:textId="77777777" w:rsidR="00076D19" w:rsidRPr="00C97AEE" w:rsidRDefault="00870C52" w:rsidP="00357BD7">
      <w:pPr>
        <w:ind w:firstLine="1134"/>
        <w:jc w:val="both"/>
        <w:rPr>
          <w:rFonts w:asciiTheme="majorHAnsi" w:eastAsia="SimSun" w:hAnsiTheme="majorHAnsi" w:cstheme="majorHAnsi"/>
          <w:szCs w:val="26"/>
        </w:rPr>
      </w:pPr>
      <w:r w:rsidRPr="00C97AEE">
        <w:rPr>
          <w:rFonts w:asciiTheme="majorHAnsi" w:eastAsia="SimSun" w:hAnsiTheme="majorHAnsi" w:cstheme="majorHAnsi"/>
          <w:szCs w:val="26"/>
        </w:rPr>
        <w:tab/>
        <w:t xml:space="preserve">+Do </w:t>
      </w:r>
      <w:proofErr w:type="spellStart"/>
      <w:r w:rsidRPr="00C97AEE">
        <w:rPr>
          <w:rFonts w:asciiTheme="majorHAnsi" w:eastAsia="SimSun" w:hAnsiTheme="majorHAnsi" w:cstheme="majorHAnsi"/>
          <w:szCs w:val="26"/>
        </w:rPr>
        <w:t>các</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vướng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mắc</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về</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giấy</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tờ</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pháp</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lý</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liên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quan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đến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hồ</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sơ</w:t>
      </w:r>
      <w:proofErr w:type="spellEnd"/>
      <w:r w:rsidRPr="00C97AEE">
        <w:rPr>
          <w:rFonts w:asciiTheme="majorHAnsi" w:eastAsia="SimSun" w:hAnsiTheme="majorHAnsi" w:cstheme="majorHAnsi"/>
          <w:szCs w:val="26"/>
        </w:rPr>
        <w:t>, GPXD.</w:t>
      </w:r>
    </w:p>
    <w:p w14:paraId="06D38042" w14:textId="77777777" w:rsidR="00076D19" w:rsidRPr="00C97AEE" w:rsidRDefault="00870C52" w:rsidP="00357BD7">
      <w:pPr>
        <w:ind w:firstLine="720"/>
        <w:jc w:val="both"/>
        <w:rPr>
          <w:rFonts w:asciiTheme="majorHAnsi" w:eastAsia="SimSun" w:hAnsiTheme="majorHAnsi" w:cstheme="majorHAnsi"/>
          <w:szCs w:val="26"/>
        </w:rPr>
      </w:pPr>
      <w:proofErr w:type="spellStart"/>
      <w:r w:rsidRPr="00C97AEE">
        <w:rPr>
          <w:rFonts w:asciiTheme="majorHAnsi" w:eastAsia="SimSun" w:hAnsiTheme="majorHAnsi" w:cstheme="majorHAnsi"/>
          <w:szCs w:val="26"/>
        </w:rPr>
        <w:t>Trong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các</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trường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hợp</w:t>
      </w:r>
      <w:proofErr w:type="spellEnd"/>
      <w:r w:rsidRPr="00C97AEE">
        <w:rPr>
          <w:rFonts w:asciiTheme="majorHAnsi" w:eastAsia="SimSun" w:hAnsiTheme="majorHAnsi" w:cstheme="majorHAnsi"/>
          <w:szCs w:val="26"/>
        </w:rPr>
        <w:t xml:space="preserve"> </w:t>
      </w:r>
      <w:proofErr w:type="spellStart"/>
      <w:proofErr w:type="gramStart"/>
      <w:r w:rsidRPr="00C97AEE">
        <w:rPr>
          <w:rFonts w:asciiTheme="majorHAnsi" w:eastAsia="SimSun" w:hAnsiTheme="majorHAnsi" w:cstheme="majorHAnsi"/>
          <w:szCs w:val="26"/>
        </w:rPr>
        <w:t>này</w:t>
      </w:r>
      <w:proofErr w:type="spellEnd"/>
      <w:r w:rsidRPr="00C97AEE">
        <w:rPr>
          <w:rFonts w:asciiTheme="majorHAnsi" w:eastAsia="SimSun" w:hAnsiTheme="majorHAnsi" w:cstheme="majorHAnsi"/>
          <w:szCs w:val="26"/>
        </w:rPr>
        <w:t xml:space="preserve"> ,</w:t>
      </w:r>
      <w:proofErr w:type="gram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hai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bên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sẽ</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thảo</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luận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thống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nhất</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gia</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hạn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thời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gian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thực</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hiện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hợp</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đồng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tương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ứng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với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thời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gian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bị</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kéo</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dài</w:t>
      </w:r>
      <w:proofErr w:type="spellEnd"/>
      <w:r w:rsidRPr="00C97AEE">
        <w:rPr>
          <w:rFonts w:asciiTheme="majorHAnsi" w:eastAsia="SimSun" w:hAnsiTheme="majorHAnsi" w:cstheme="majorHAnsi"/>
          <w:szCs w:val="26"/>
        </w:rPr>
        <w:t xml:space="preserve"> do </w:t>
      </w:r>
      <w:proofErr w:type="spellStart"/>
      <w:r w:rsidRPr="00C97AEE">
        <w:rPr>
          <w:rFonts w:asciiTheme="majorHAnsi" w:eastAsia="SimSun" w:hAnsiTheme="majorHAnsi" w:cstheme="majorHAnsi"/>
          <w:szCs w:val="26"/>
        </w:rPr>
        <w:t>chậm</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trễ</w:t>
      </w:r>
      <w:proofErr w:type="spellEnd"/>
      <w:r w:rsidRPr="00C97AEE">
        <w:rPr>
          <w:rFonts w:asciiTheme="majorHAnsi" w:eastAsia="SimSun" w:hAnsiTheme="majorHAnsi" w:cstheme="majorHAnsi"/>
          <w:szCs w:val="26"/>
        </w:rPr>
        <w:t xml:space="preserve"> .</w:t>
      </w:r>
    </w:p>
    <w:p w14:paraId="7AEC217D" w14:textId="77777777" w:rsidR="00076D19" w:rsidRPr="00C97AEE" w:rsidRDefault="00870C52" w:rsidP="00357BD7">
      <w:pPr>
        <w:jc w:val="both"/>
        <w:rPr>
          <w:rFonts w:asciiTheme="majorHAnsi" w:eastAsia="SimSun" w:hAnsiTheme="majorHAnsi" w:cstheme="majorHAnsi"/>
          <w:b/>
          <w:szCs w:val="26"/>
        </w:rPr>
      </w:pPr>
      <w:r w:rsidRPr="00C97AEE">
        <w:rPr>
          <w:rFonts w:asciiTheme="majorHAnsi" w:eastAsia="SimSun" w:hAnsiTheme="majorHAnsi" w:cstheme="majorHAnsi"/>
          <w:b/>
          <w:szCs w:val="26"/>
          <w:u w:val="single"/>
        </w:rPr>
        <w:t xml:space="preserve">ĐIỀU </w:t>
      </w:r>
      <w:proofErr w:type="gramStart"/>
      <w:r w:rsidRPr="00C97AEE">
        <w:rPr>
          <w:rFonts w:asciiTheme="majorHAnsi" w:eastAsia="SimSun" w:hAnsiTheme="majorHAnsi" w:cstheme="majorHAnsi"/>
          <w:b/>
          <w:szCs w:val="26"/>
          <w:u w:val="single"/>
        </w:rPr>
        <w:t>5 :</w:t>
      </w:r>
      <w:proofErr w:type="gramEnd"/>
      <w:r w:rsidRPr="00C97AEE">
        <w:rPr>
          <w:rFonts w:asciiTheme="majorHAnsi" w:eastAsia="SimSun" w:hAnsiTheme="majorHAnsi" w:cstheme="majorHAnsi"/>
          <w:b/>
          <w:szCs w:val="26"/>
        </w:rPr>
        <w:t xml:space="preserve"> </w:t>
      </w:r>
      <w:proofErr w:type="spellStart"/>
      <w:r w:rsidRPr="00C97AEE">
        <w:rPr>
          <w:rFonts w:asciiTheme="majorHAnsi" w:eastAsia="SimSun" w:hAnsiTheme="majorHAnsi" w:cstheme="majorHAnsi"/>
          <w:b/>
          <w:szCs w:val="26"/>
        </w:rPr>
        <w:t>Nghiệm</w:t>
      </w:r>
      <w:proofErr w:type="spellEnd"/>
      <w:r w:rsidRPr="00C97AEE">
        <w:rPr>
          <w:rFonts w:asciiTheme="majorHAnsi" w:eastAsia="SimSun" w:hAnsiTheme="majorHAnsi" w:cstheme="majorHAnsi"/>
          <w:b/>
          <w:szCs w:val="26"/>
        </w:rPr>
        <w:t xml:space="preserve"> </w:t>
      </w:r>
      <w:proofErr w:type="spellStart"/>
      <w:r w:rsidRPr="00C97AEE">
        <w:rPr>
          <w:rFonts w:asciiTheme="majorHAnsi" w:eastAsia="SimSun" w:hAnsiTheme="majorHAnsi" w:cstheme="majorHAnsi"/>
          <w:b/>
          <w:szCs w:val="26"/>
        </w:rPr>
        <w:t>thu</w:t>
      </w:r>
      <w:proofErr w:type="spellEnd"/>
      <w:r w:rsidRPr="00C97AEE">
        <w:rPr>
          <w:rFonts w:asciiTheme="majorHAnsi" w:eastAsia="SimSun" w:hAnsiTheme="majorHAnsi" w:cstheme="majorHAnsi"/>
          <w:b/>
          <w:szCs w:val="26"/>
        </w:rPr>
        <w:t xml:space="preserve">, </w:t>
      </w:r>
      <w:proofErr w:type="spellStart"/>
      <w:r w:rsidRPr="00C97AEE">
        <w:rPr>
          <w:rFonts w:asciiTheme="majorHAnsi" w:eastAsia="SimSun" w:hAnsiTheme="majorHAnsi" w:cstheme="majorHAnsi"/>
          <w:b/>
          <w:szCs w:val="26"/>
        </w:rPr>
        <w:t>bàn</w:t>
      </w:r>
      <w:proofErr w:type="spellEnd"/>
      <w:r w:rsidRPr="00C97AEE">
        <w:rPr>
          <w:rFonts w:asciiTheme="majorHAnsi" w:eastAsia="SimSun" w:hAnsiTheme="majorHAnsi" w:cstheme="majorHAnsi"/>
          <w:b/>
          <w:szCs w:val="26"/>
        </w:rPr>
        <w:t xml:space="preserve"> </w:t>
      </w:r>
      <w:proofErr w:type="spellStart"/>
      <w:r w:rsidRPr="00C97AEE">
        <w:rPr>
          <w:rFonts w:asciiTheme="majorHAnsi" w:eastAsia="SimSun" w:hAnsiTheme="majorHAnsi" w:cstheme="majorHAnsi"/>
          <w:b/>
          <w:szCs w:val="26"/>
        </w:rPr>
        <w:t>giao</w:t>
      </w:r>
      <w:proofErr w:type="spellEnd"/>
      <w:r w:rsidRPr="00C97AEE">
        <w:rPr>
          <w:rFonts w:asciiTheme="majorHAnsi" w:eastAsia="SimSun" w:hAnsiTheme="majorHAnsi" w:cstheme="majorHAnsi"/>
          <w:b/>
          <w:szCs w:val="26"/>
        </w:rPr>
        <w:t xml:space="preserve"> </w:t>
      </w:r>
      <w:proofErr w:type="spellStart"/>
      <w:r w:rsidRPr="00C97AEE">
        <w:rPr>
          <w:rFonts w:asciiTheme="majorHAnsi" w:eastAsia="SimSun" w:hAnsiTheme="majorHAnsi" w:cstheme="majorHAnsi"/>
          <w:b/>
          <w:szCs w:val="26"/>
        </w:rPr>
        <w:t>công</w:t>
      </w:r>
      <w:proofErr w:type="spellEnd"/>
      <w:r w:rsidRPr="00C97AEE">
        <w:rPr>
          <w:rFonts w:asciiTheme="majorHAnsi" w:eastAsia="SimSun" w:hAnsiTheme="majorHAnsi" w:cstheme="majorHAnsi"/>
          <w:b/>
          <w:szCs w:val="26"/>
        </w:rPr>
        <w:t xml:space="preserve"> </w:t>
      </w:r>
      <w:proofErr w:type="spellStart"/>
      <w:r w:rsidRPr="00C97AEE">
        <w:rPr>
          <w:rFonts w:asciiTheme="majorHAnsi" w:eastAsia="SimSun" w:hAnsiTheme="majorHAnsi" w:cstheme="majorHAnsi"/>
          <w:b/>
          <w:szCs w:val="26"/>
        </w:rPr>
        <w:t>trình</w:t>
      </w:r>
      <w:proofErr w:type="spellEnd"/>
    </w:p>
    <w:p w14:paraId="4FCDBD7B" w14:textId="77777777" w:rsidR="00076D19" w:rsidRPr="00C97AEE" w:rsidRDefault="00870C52" w:rsidP="00357BD7">
      <w:pPr>
        <w:jc w:val="both"/>
        <w:rPr>
          <w:rFonts w:asciiTheme="majorHAnsi" w:eastAsia="SimSun" w:hAnsiTheme="majorHAnsi" w:cstheme="majorHAnsi"/>
          <w:b/>
          <w:i/>
          <w:szCs w:val="26"/>
        </w:rPr>
      </w:pPr>
      <w:r w:rsidRPr="00C97AEE">
        <w:rPr>
          <w:rFonts w:asciiTheme="majorHAnsi" w:eastAsia="SimSun" w:hAnsiTheme="majorHAnsi" w:cstheme="majorHAnsi"/>
          <w:b/>
          <w:szCs w:val="26"/>
        </w:rPr>
        <w:tab/>
        <w:t xml:space="preserve">5.1. </w:t>
      </w:r>
      <w:proofErr w:type="spellStart"/>
      <w:r w:rsidRPr="00C97AEE">
        <w:rPr>
          <w:rFonts w:asciiTheme="majorHAnsi" w:eastAsia="SimSun" w:hAnsiTheme="majorHAnsi" w:cstheme="majorHAnsi"/>
          <w:b/>
          <w:i/>
          <w:szCs w:val="26"/>
        </w:rPr>
        <w:t>Nghiệm</w:t>
      </w:r>
      <w:proofErr w:type="spellEnd"/>
      <w:r w:rsidRPr="00C97AEE">
        <w:rPr>
          <w:rFonts w:asciiTheme="majorHAnsi" w:eastAsia="SimSun" w:hAnsiTheme="majorHAnsi" w:cstheme="majorHAnsi"/>
          <w:b/>
          <w:i/>
          <w:szCs w:val="26"/>
        </w:rPr>
        <w:t xml:space="preserve"> </w:t>
      </w:r>
      <w:proofErr w:type="spellStart"/>
      <w:r w:rsidRPr="00C97AEE">
        <w:rPr>
          <w:rFonts w:asciiTheme="majorHAnsi" w:eastAsia="SimSun" w:hAnsiTheme="majorHAnsi" w:cstheme="majorHAnsi"/>
          <w:b/>
          <w:i/>
          <w:szCs w:val="26"/>
        </w:rPr>
        <w:t>thu</w:t>
      </w:r>
      <w:proofErr w:type="spellEnd"/>
      <w:r w:rsidRPr="00C97AEE">
        <w:rPr>
          <w:rFonts w:asciiTheme="majorHAnsi" w:eastAsia="SimSun" w:hAnsiTheme="majorHAnsi" w:cstheme="majorHAnsi"/>
          <w:b/>
          <w:i/>
          <w:szCs w:val="26"/>
        </w:rPr>
        <w:t xml:space="preserve"> </w:t>
      </w:r>
      <w:proofErr w:type="spellStart"/>
      <w:r w:rsidRPr="00C97AEE">
        <w:rPr>
          <w:rFonts w:asciiTheme="majorHAnsi" w:eastAsia="SimSun" w:hAnsiTheme="majorHAnsi" w:cstheme="majorHAnsi"/>
          <w:b/>
          <w:i/>
          <w:szCs w:val="26"/>
        </w:rPr>
        <w:t>trong</w:t>
      </w:r>
      <w:proofErr w:type="spellEnd"/>
      <w:r w:rsidRPr="00C97AEE">
        <w:rPr>
          <w:rFonts w:asciiTheme="majorHAnsi" w:eastAsia="SimSun" w:hAnsiTheme="majorHAnsi" w:cstheme="majorHAnsi"/>
          <w:b/>
          <w:i/>
          <w:szCs w:val="26"/>
        </w:rPr>
        <w:t xml:space="preserve"> </w:t>
      </w:r>
      <w:proofErr w:type="spellStart"/>
      <w:r w:rsidRPr="00C97AEE">
        <w:rPr>
          <w:rFonts w:asciiTheme="majorHAnsi" w:eastAsia="SimSun" w:hAnsiTheme="majorHAnsi" w:cstheme="majorHAnsi"/>
          <w:b/>
          <w:i/>
          <w:szCs w:val="26"/>
        </w:rPr>
        <w:t>quá</w:t>
      </w:r>
      <w:proofErr w:type="spellEnd"/>
      <w:r w:rsidRPr="00C97AEE">
        <w:rPr>
          <w:rFonts w:asciiTheme="majorHAnsi" w:eastAsia="SimSun" w:hAnsiTheme="majorHAnsi" w:cstheme="majorHAnsi"/>
          <w:b/>
          <w:i/>
          <w:szCs w:val="26"/>
        </w:rPr>
        <w:t xml:space="preserve"> </w:t>
      </w:r>
      <w:proofErr w:type="spellStart"/>
      <w:r w:rsidRPr="00C97AEE">
        <w:rPr>
          <w:rFonts w:asciiTheme="majorHAnsi" w:eastAsia="SimSun" w:hAnsiTheme="majorHAnsi" w:cstheme="majorHAnsi"/>
          <w:b/>
          <w:i/>
          <w:szCs w:val="26"/>
        </w:rPr>
        <w:t>trình</w:t>
      </w:r>
      <w:proofErr w:type="spellEnd"/>
      <w:r w:rsidRPr="00C97AEE">
        <w:rPr>
          <w:rFonts w:asciiTheme="majorHAnsi" w:eastAsia="SimSun" w:hAnsiTheme="majorHAnsi" w:cstheme="majorHAnsi"/>
          <w:b/>
          <w:i/>
          <w:szCs w:val="26"/>
        </w:rPr>
        <w:t xml:space="preserve"> </w:t>
      </w:r>
      <w:proofErr w:type="spellStart"/>
      <w:r w:rsidRPr="00C97AEE">
        <w:rPr>
          <w:rFonts w:asciiTheme="majorHAnsi" w:eastAsia="SimSun" w:hAnsiTheme="majorHAnsi" w:cstheme="majorHAnsi"/>
          <w:b/>
          <w:i/>
          <w:szCs w:val="26"/>
        </w:rPr>
        <w:t>xây</w:t>
      </w:r>
      <w:proofErr w:type="spellEnd"/>
      <w:r w:rsidRPr="00C97AEE">
        <w:rPr>
          <w:rFonts w:asciiTheme="majorHAnsi" w:eastAsia="SimSun" w:hAnsiTheme="majorHAnsi" w:cstheme="majorHAnsi"/>
          <w:b/>
          <w:i/>
          <w:szCs w:val="26"/>
        </w:rPr>
        <w:t xml:space="preserve"> </w:t>
      </w:r>
      <w:proofErr w:type="spellStart"/>
      <w:r w:rsidRPr="00C97AEE">
        <w:rPr>
          <w:rFonts w:asciiTheme="majorHAnsi" w:eastAsia="SimSun" w:hAnsiTheme="majorHAnsi" w:cstheme="majorHAnsi"/>
          <w:b/>
          <w:i/>
          <w:szCs w:val="26"/>
        </w:rPr>
        <w:t>lắp</w:t>
      </w:r>
      <w:proofErr w:type="spellEnd"/>
      <w:r w:rsidRPr="00C97AEE">
        <w:rPr>
          <w:rFonts w:asciiTheme="majorHAnsi" w:eastAsia="SimSun" w:hAnsiTheme="majorHAnsi" w:cstheme="majorHAnsi"/>
          <w:b/>
          <w:i/>
          <w:szCs w:val="26"/>
        </w:rPr>
        <w:t>:</w:t>
      </w:r>
    </w:p>
    <w:p w14:paraId="22EB084E" w14:textId="77777777" w:rsidR="00076D19" w:rsidRPr="00C97AEE" w:rsidRDefault="00870C52" w:rsidP="00357BD7">
      <w:pPr>
        <w:jc w:val="both"/>
        <w:rPr>
          <w:rFonts w:asciiTheme="majorHAnsi" w:eastAsia="SimSun" w:hAnsiTheme="majorHAnsi" w:cstheme="majorHAnsi"/>
          <w:szCs w:val="26"/>
        </w:rPr>
      </w:pPr>
      <w:r w:rsidRPr="00C97AEE">
        <w:rPr>
          <w:rFonts w:asciiTheme="majorHAnsi" w:eastAsia="SimSun" w:hAnsiTheme="majorHAnsi" w:cstheme="majorHAnsi"/>
          <w:szCs w:val="26"/>
        </w:rPr>
        <w:tab/>
        <w:t xml:space="preserve">- </w:t>
      </w:r>
      <w:proofErr w:type="spellStart"/>
      <w:r w:rsidRPr="00C97AEE">
        <w:rPr>
          <w:rFonts w:asciiTheme="majorHAnsi" w:eastAsia="SimSun" w:hAnsiTheme="majorHAnsi" w:cstheme="majorHAnsi"/>
          <w:szCs w:val="26"/>
        </w:rPr>
        <w:t>Bên</w:t>
      </w:r>
      <w:proofErr w:type="spellEnd"/>
      <w:r w:rsidRPr="00C97AEE">
        <w:rPr>
          <w:rFonts w:asciiTheme="majorHAnsi" w:eastAsia="SimSun" w:hAnsiTheme="majorHAnsi" w:cstheme="majorHAnsi"/>
          <w:szCs w:val="26"/>
        </w:rPr>
        <w:t xml:space="preserve"> A </w:t>
      </w:r>
      <w:proofErr w:type="spellStart"/>
      <w:r w:rsidRPr="00C97AEE">
        <w:rPr>
          <w:rFonts w:asciiTheme="majorHAnsi" w:eastAsia="SimSun" w:hAnsiTheme="majorHAnsi" w:cstheme="majorHAnsi"/>
          <w:szCs w:val="26"/>
        </w:rPr>
        <w:t>sẽ</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tiến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hành</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nghiệm</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thu</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các</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phần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việc</w:t>
      </w:r>
      <w:proofErr w:type="spellEnd"/>
      <w:r w:rsidRPr="00C97AEE">
        <w:rPr>
          <w:rFonts w:asciiTheme="majorHAnsi" w:eastAsia="SimSun" w:hAnsiTheme="majorHAnsi" w:cstheme="majorHAnsi"/>
          <w:szCs w:val="26"/>
        </w:rPr>
        <w:t xml:space="preserve"> – </w:t>
      </w:r>
      <w:proofErr w:type="spellStart"/>
      <w:r w:rsidRPr="00C97AEE">
        <w:rPr>
          <w:rFonts w:asciiTheme="majorHAnsi" w:eastAsia="SimSun" w:hAnsiTheme="majorHAnsi" w:cstheme="majorHAnsi"/>
          <w:szCs w:val="26"/>
        </w:rPr>
        <w:t>hạng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mục</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khi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bên</w:t>
      </w:r>
      <w:proofErr w:type="spellEnd"/>
      <w:r w:rsidRPr="00C97AEE">
        <w:rPr>
          <w:rFonts w:asciiTheme="majorHAnsi" w:eastAsia="SimSun" w:hAnsiTheme="majorHAnsi" w:cstheme="majorHAnsi"/>
          <w:szCs w:val="26"/>
        </w:rPr>
        <w:t xml:space="preserve"> B </w:t>
      </w:r>
      <w:proofErr w:type="spellStart"/>
      <w:r w:rsidRPr="00C97AEE">
        <w:rPr>
          <w:rFonts w:asciiTheme="majorHAnsi" w:eastAsia="SimSun" w:hAnsiTheme="majorHAnsi" w:cstheme="majorHAnsi"/>
          <w:szCs w:val="26"/>
        </w:rPr>
        <w:t>đã</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thực</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hiện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hoàn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thành</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theo</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thiết</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kế</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và</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điều</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kiện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kỹ</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thuật</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công</w:t>
      </w:r>
      <w:proofErr w:type="spellEnd"/>
      <w:r w:rsidRPr="00C97AEE">
        <w:rPr>
          <w:rFonts w:asciiTheme="majorHAnsi" w:eastAsia="SimSun" w:hAnsiTheme="majorHAnsi" w:cstheme="majorHAnsi"/>
          <w:szCs w:val="26"/>
        </w:rPr>
        <w:t>.</w:t>
      </w:r>
    </w:p>
    <w:p w14:paraId="2DAA4C0A" w14:textId="77777777" w:rsidR="00076D19" w:rsidRPr="00C97AEE" w:rsidRDefault="00870C52" w:rsidP="00357BD7">
      <w:pPr>
        <w:jc w:val="both"/>
        <w:rPr>
          <w:rFonts w:asciiTheme="majorHAnsi" w:eastAsia="SimSun" w:hAnsiTheme="majorHAnsi" w:cstheme="majorHAnsi"/>
          <w:b/>
          <w:i/>
          <w:szCs w:val="26"/>
        </w:rPr>
      </w:pPr>
      <w:r w:rsidRPr="00C97AEE">
        <w:rPr>
          <w:rFonts w:asciiTheme="majorHAnsi" w:eastAsia="SimSun" w:hAnsiTheme="majorHAnsi" w:cstheme="majorHAnsi"/>
          <w:szCs w:val="26"/>
        </w:rPr>
        <w:tab/>
      </w:r>
      <w:r w:rsidRPr="00C97AEE">
        <w:rPr>
          <w:rFonts w:asciiTheme="majorHAnsi" w:eastAsia="SimSun" w:hAnsiTheme="majorHAnsi" w:cstheme="majorHAnsi"/>
          <w:b/>
          <w:szCs w:val="26"/>
        </w:rPr>
        <w:t xml:space="preserve">5.2. </w:t>
      </w:r>
      <w:proofErr w:type="spellStart"/>
      <w:r w:rsidRPr="00C97AEE">
        <w:rPr>
          <w:rFonts w:asciiTheme="majorHAnsi" w:eastAsia="SimSun" w:hAnsiTheme="majorHAnsi" w:cstheme="majorHAnsi"/>
          <w:b/>
          <w:i/>
          <w:szCs w:val="26"/>
        </w:rPr>
        <w:t>Nghiệm</w:t>
      </w:r>
      <w:proofErr w:type="spellEnd"/>
      <w:r w:rsidRPr="00C97AEE">
        <w:rPr>
          <w:rFonts w:asciiTheme="majorHAnsi" w:eastAsia="SimSun" w:hAnsiTheme="majorHAnsi" w:cstheme="majorHAnsi"/>
          <w:b/>
          <w:i/>
          <w:szCs w:val="26"/>
        </w:rPr>
        <w:t xml:space="preserve"> </w:t>
      </w:r>
      <w:proofErr w:type="spellStart"/>
      <w:r w:rsidRPr="00C97AEE">
        <w:rPr>
          <w:rFonts w:asciiTheme="majorHAnsi" w:eastAsia="SimSun" w:hAnsiTheme="majorHAnsi" w:cstheme="majorHAnsi"/>
          <w:b/>
          <w:i/>
          <w:szCs w:val="26"/>
        </w:rPr>
        <w:t>thu</w:t>
      </w:r>
      <w:proofErr w:type="spellEnd"/>
      <w:r w:rsidRPr="00C97AEE">
        <w:rPr>
          <w:rFonts w:asciiTheme="majorHAnsi" w:eastAsia="SimSun" w:hAnsiTheme="majorHAnsi" w:cstheme="majorHAnsi"/>
          <w:b/>
          <w:i/>
          <w:szCs w:val="26"/>
        </w:rPr>
        <w:t xml:space="preserve"> </w:t>
      </w:r>
      <w:proofErr w:type="spellStart"/>
      <w:r w:rsidRPr="00C97AEE">
        <w:rPr>
          <w:rFonts w:asciiTheme="majorHAnsi" w:eastAsia="SimSun" w:hAnsiTheme="majorHAnsi" w:cstheme="majorHAnsi"/>
          <w:b/>
          <w:i/>
          <w:szCs w:val="26"/>
        </w:rPr>
        <w:t>bàn</w:t>
      </w:r>
      <w:proofErr w:type="spellEnd"/>
      <w:r w:rsidRPr="00C97AEE">
        <w:rPr>
          <w:rFonts w:asciiTheme="majorHAnsi" w:eastAsia="SimSun" w:hAnsiTheme="majorHAnsi" w:cstheme="majorHAnsi"/>
          <w:b/>
          <w:i/>
          <w:szCs w:val="26"/>
        </w:rPr>
        <w:t xml:space="preserve"> </w:t>
      </w:r>
      <w:proofErr w:type="spellStart"/>
      <w:r w:rsidRPr="00C97AEE">
        <w:rPr>
          <w:rFonts w:asciiTheme="majorHAnsi" w:eastAsia="SimSun" w:hAnsiTheme="majorHAnsi" w:cstheme="majorHAnsi"/>
          <w:b/>
          <w:i/>
          <w:szCs w:val="26"/>
        </w:rPr>
        <w:t>giao</w:t>
      </w:r>
      <w:proofErr w:type="spellEnd"/>
      <w:r w:rsidRPr="00C97AEE">
        <w:rPr>
          <w:rFonts w:asciiTheme="majorHAnsi" w:eastAsia="SimSun" w:hAnsiTheme="majorHAnsi" w:cstheme="majorHAnsi"/>
          <w:b/>
          <w:i/>
          <w:szCs w:val="26"/>
        </w:rPr>
        <w:t xml:space="preserve"> </w:t>
      </w:r>
      <w:proofErr w:type="spellStart"/>
      <w:r w:rsidRPr="00C97AEE">
        <w:rPr>
          <w:rFonts w:asciiTheme="majorHAnsi" w:eastAsia="SimSun" w:hAnsiTheme="majorHAnsi" w:cstheme="majorHAnsi"/>
          <w:b/>
          <w:i/>
          <w:szCs w:val="26"/>
        </w:rPr>
        <w:t>công</w:t>
      </w:r>
      <w:proofErr w:type="spellEnd"/>
      <w:r w:rsidRPr="00C97AEE">
        <w:rPr>
          <w:rFonts w:asciiTheme="majorHAnsi" w:eastAsia="SimSun" w:hAnsiTheme="majorHAnsi" w:cstheme="majorHAnsi"/>
          <w:b/>
          <w:i/>
          <w:szCs w:val="26"/>
        </w:rPr>
        <w:t xml:space="preserve"> </w:t>
      </w:r>
      <w:proofErr w:type="spellStart"/>
      <w:r w:rsidRPr="00C97AEE">
        <w:rPr>
          <w:rFonts w:asciiTheme="majorHAnsi" w:eastAsia="SimSun" w:hAnsiTheme="majorHAnsi" w:cstheme="majorHAnsi"/>
          <w:b/>
          <w:i/>
          <w:szCs w:val="26"/>
        </w:rPr>
        <w:t>trình</w:t>
      </w:r>
      <w:proofErr w:type="spellEnd"/>
      <w:r w:rsidRPr="00C97AEE">
        <w:rPr>
          <w:rFonts w:asciiTheme="majorHAnsi" w:eastAsia="SimSun" w:hAnsiTheme="majorHAnsi" w:cstheme="majorHAnsi"/>
          <w:b/>
          <w:i/>
          <w:szCs w:val="26"/>
        </w:rPr>
        <w:t>:</w:t>
      </w:r>
    </w:p>
    <w:p w14:paraId="7933DBD8" w14:textId="77777777" w:rsidR="00076D19" w:rsidRPr="00C97AEE" w:rsidRDefault="00870C52" w:rsidP="00357BD7">
      <w:pPr>
        <w:jc w:val="both"/>
        <w:rPr>
          <w:rFonts w:asciiTheme="majorHAnsi" w:eastAsia="SimSun" w:hAnsiTheme="majorHAnsi" w:cstheme="majorHAnsi"/>
          <w:szCs w:val="26"/>
        </w:rPr>
      </w:pPr>
      <w:r w:rsidRPr="00C97AEE">
        <w:rPr>
          <w:rFonts w:asciiTheme="majorHAnsi" w:eastAsia="SimSun" w:hAnsiTheme="majorHAnsi" w:cstheme="majorHAnsi"/>
          <w:szCs w:val="26"/>
        </w:rPr>
        <w:tab/>
        <w:t xml:space="preserve">- Sau </w:t>
      </w:r>
      <w:proofErr w:type="spellStart"/>
      <w:r w:rsidRPr="00C97AEE">
        <w:rPr>
          <w:rFonts w:asciiTheme="majorHAnsi" w:eastAsia="SimSun" w:hAnsiTheme="majorHAnsi" w:cstheme="majorHAnsi"/>
          <w:szCs w:val="26"/>
        </w:rPr>
        <w:t>khi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công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hoàn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tất</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toàn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bộ</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công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trình</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theo</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hợp</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đồng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bên</w:t>
      </w:r>
      <w:proofErr w:type="spellEnd"/>
      <w:r w:rsidRPr="00C97AEE">
        <w:rPr>
          <w:rFonts w:asciiTheme="majorHAnsi" w:eastAsia="SimSun" w:hAnsiTheme="majorHAnsi" w:cstheme="majorHAnsi"/>
          <w:szCs w:val="26"/>
        </w:rPr>
        <w:t xml:space="preserve"> B </w:t>
      </w:r>
      <w:proofErr w:type="spellStart"/>
      <w:r w:rsidRPr="00C97AEE">
        <w:rPr>
          <w:rFonts w:asciiTheme="majorHAnsi" w:eastAsia="SimSun" w:hAnsiTheme="majorHAnsi" w:cstheme="majorHAnsi"/>
          <w:szCs w:val="26"/>
        </w:rPr>
        <w:t>thông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báo</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cho</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bên</w:t>
      </w:r>
      <w:proofErr w:type="spellEnd"/>
      <w:r w:rsidRPr="00C97AEE">
        <w:rPr>
          <w:rFonts w:asciiTheme="majorHAnsi" w:eastAsia="SimSun" w:hAnsiTheme="majorHAnsi" w:cstheme="majorHAnsi"/>
          <w:szCs w:val="26"/>
        </w:rPr>
        <w:t xml:space="preserve"> A </w:t>
      </w:r>
      <w:proofErr w:type="spellStart"/>
      <w:r w:rsidRPr="00C97AEE">
        <w:rPr>
          <w:rFonts w:asciiTheme="majorHAnsi" w:eastAsia="SimSun" w:hAnsiTheme="majorHAnsi" w:cstheme="majorHAnsi"/>
          <w:szCs w:val="26"/>
        </w:rPr>
        <w:t>bằng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văn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bản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để</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tiến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hành</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nghiệm</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thu</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hoàn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thành</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công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trình</w:t>
      </w:r>
      <w:proofErr w:type="spellEnd"/>
      <w:r w:rsidRPr="00C97AEE">
        <w:rPr>
          <w:rFonts w:asciiTheme="majorHAnsi" w:eastAsia="SimSun" w:hAnsiTheme="majorHAnsi" w:cstheme="majorHAnsi"/>
          <w:szCs w:val="26"/>
        </w:rPr>
        <w:t>.</w:t>
      </w:r>
    </w:p>
    <w:p w14:paraId="5585E0DB" w14:textId="77777777" w:rsidR="00076D19" w:rsidRPr="00C97AEE" w:rsidRDefault="00870C52" w:rsidP="00357BD7">
      <w:pPr>
        <w:ind w:firstLine="720"/>
        <w:jc w:val="both"/>
        <w:rPr>
          <w:rFonts w:asciiTheme="majorHAnsi" w:eastAsia="SimSun" w:hAnsiTheme="majorHAnsi" w:cstheme="majorHAnsi"/>
          <w:szCs w:val="26"/>
        </w:rPr>
      </w:pPr>
      <w:r w:rsidRPr="00C97AEE">
        <w:rPr>
          <w:rFonts w:asciiTheme="majorHAnsi" w:eastAsia="SimSun" w:hAnsiTheme="majorHAnsi" w:cstheme="majorHAnsi"/>
          <w:szCs w:val="26"/>
          <w:lang w:val="vi-VN"/>
        </w:rPr>
        <w:t>-  Thời gian ký nghiệm thu không quá 1</w:t>
      </w:r>
      <w:r w:rsidRPr="00C97AEE">
        <w:rPr>
          <w:rFonts w:asciiTheme="majorHAnsi" w:eastAsia="SimSun" w:hAnsiTheme="majorHAnsi" w:cstheme="majorHAnsi"/>
          <w:szCs w:val="26"/>
        </w:rPr>
        <w:t>0</w:t>
      </w:r>
      <w:r w:rsidRPr="00C97AEE">
        <w:rPr>
          <w:rFonts w:asciiTheme="majorHAnsi" w:eastAsia="SimSun" w:hAnsiTheme="majorHAnsi" w:cstheme="majorHAnsi"/>
          <w:szCs w:val="26"/>
          <w:lang w:val="vi-VN"/>
        </w:rPr>
        <w:t xml:space="preserve"> ngày kể từ ngày bên B bàn giao công trình.  </w:t>
      </w:r>
    </w:p>
    <w:p w14:paraId="0C102746" w14:textId="77777777" w:rsidR="00076D19" w:rsidRPr="00C97AEE" w:rsidRDefault="00870C52" w:rsidP="00357BD7">
      <w:pPr>
        <w:jc w:val="both"/>
        <w:rPr>
          <w:rFonts w:asciiTheme="majorHAnsi" w:eastAsia="SimSun" w:hAnsiTheme="majorHAnsi" w:cstheme="majorHAnsi"/>
          <w:b/>
          <w:szCs w:val="26"/>
        </w:rPr>
      </w:pPr>
      <w:r w:rsidRPr="00C97AEE">
        <w:rPr>
          <w:rFonts w:asciiTheme="majorHAnsi" w:eastAsia="SimSun" w:hAnsiTheme="majorHAnsi" w:cstheme="majorHAnsi"/>
          <w:b/>
          <w:szCs w:val="26"/>
          <w:u w:val="single"/>
        </w:rPr>
        <w:t xml:space="preserve">ĐIỀU </w:t>
      </w:r>
      <w:proofErr w:type="gramStart"/>
      <w:r w:rsidRPr="00C97AEE">
        <w:rPr>
          <w:rFonts w:asciiTheme="majorHAnsi" w:eastAsia="SimSun" w:hAnsiTheme="majorHAnsi" w:cstheme="majorHAnsi"/>
          <w:b/>
          <w:szCs w:val="26"/>
          <w:u w:val="single"/>
        </w:rPr>
        <w:t>6</w:t>
      </w:r>
      <w:r w:rsidRPr="00C97AEE">
        <w:rPr>
          <w:rFonts w:asciiTheme="majorHAnsi" w:eastAsia="SimSun" w:hAnsiTheme="majorHAnsi" w:cstheme="majorHAnsi"/>
          <w:b/>
          <w:szCs w:val="26"/>
        </w:rPr>
        <w:t xml:space="preserve"> :</w:t>
      </w:r>
      <w:proofErr w:type="gramEnd"/>
      <w:r w:rsidRPr="00C97AEE">
        <w:rPr>
          <w:rFonts w:asciiTheme="majorHAnsi" w:eastAsia="SimSun" w:hAnsiTheme="majorHAnsi" w:cstheme="majorHAnsi"/>
          <w:b/>
          <w:szCs w:val="26"/>
        </w:rPr>
        <w:t xml:space="preserve"> Thanh </w:t>
      </w:r>
      <w:proofErr w:type="spellStart"/>
      <w:r w:rsidRPr="00C97AEE">
        <w:rPr>
          <w:rFonts w:asciiTheme="majorHAnsi" w:eastAsia="SimSun" w:hAnsiTheme="majorHAnsi" w:cstheme="majorHAnsi"/>
          <w:b/>
          <w:szCs w:val="26"/>
        </w:rPr>
        <w:t>toán</w:t>
      </w:r>
      <w:proofErr w:type="spellEnd"/>
    </w:p>
    <w:p w14:paraId="62BF699E" w14:textId="77777777" w:rsidR="00076D19" w:rsidRPr="00C97AEE" w:rsidRDefault="00870C52" w:rsidP="00357BD7">
      <w:pPr>
        <w:ind w:firstLine="720"/>
        <w:jc w:val="both"/>
        <w:rPr>
          <w:rFonts w:asciiTheme="majorHAnsi" w:eastAsia="SimSun" w:hAnsiTheme="majorHAnsi" w:cstheme="majorHAnsi"/>
          <w:szCs w:val="26"/>
        </w:rPr>
      </w:pPr>
      <w:proofErr w:type="spellStart"/>
      <w:r w:rsidRPr="00C97AEE">
        <w:rPr>
          <w:rFonts w:asciiTheme="majorHAnsi" w:eastAsia="SimSun" w:hAnsiTheme="majorHAnsi" w:cstheme="majorHAnsi"/>
          <w:szCs w:val="26"/>
        </w:rPr>
        <w:t>Căn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cứ</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theo</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bảng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nghiệm</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thu</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và</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quyết</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toán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sau</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cùng</w:t>
      </w:r>
      <w:proofErr w:type="spellEnd"/>
      <w:r w:rsidRPr="00C97AEE">
        <w:rPr>
          <w:rFonts w:asciiTheme="majorHAnsi" w:eastAsia="SimSun" w:hAnsiTheme="majorHAnsi" w:cstheme="majorHAnsi"/>
          <w:szCs w:val="26"/>
        </w:rPr>
        <w:t xml:space="preserve"> , </w:t>
      </w:r>
      <w:proofErr w:type="spellStart"/>
      <w:r w:rsidRPr="00C97AEE">
        <w:rPr>
          <w:rFonts w:asciiTheme="majorHAnsi" w:eastAsia="SimSun" w:hAnsiTheme="majorHAnsi" w:cstheme="majorHAnsi"/>
          <w:szCs w:val="26"/>
        </w:rPr>
        <w:t>bên</w:t>
      </w:r>
      <w:proofErr w:type="spellEnd"/>
      <w:r w:rsidRPr="00C97AEE">
        <w:rPr>
          <w:rFonts w:asciiTheme="majorHAnsi" w:eastAsia="SimSun" w:hAnsiTheme="majorHAnsi" w:cstheme="majorHAnsi"/>
          <w:szCs w:val="26"/>
        </w:rPr>
        <w:t xml:space="preserve"> A </w:t>
      </w:r>
      <w:proofErr w:type="spellStart"/>
      <w:r w:rsidRPr="00C97AEE">
        <w:rPr>
          <w:rFonts w:asciiTheme="majorHAnsi" w:eastAsia="SimSun" w:hAnsiTheme="majorHAnsi" w:cstheme="majorHAnsi"/>
          <w:szCs w:val="26"/>
        </w:rPr>
        <w:t>sẽ</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thanh</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toán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cho</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bên</w:t>
      </w:r>
      <w:proofErr w:type="spellEnd"/>
      <w:r w:rsidRPr="00C97AEE">
        <w:rPr>
          <w:rFonts w:asciiTheme="majorHAnsi" w:eastAsia="SimSun" w:hAnsiTheme="majorHAnsi" w:cstheme="majorHAnsi"/>
          <w:szCs w:val="26"/>
        </w:rPr>
        <w:t xml:space="preserve"> B 100% </w:t>
      </w:r>
      <w:proofErr w:type="spellStart"/>
      <w:r w:rsidRPr="00C97AEE">
        <w:rPr>
          <w:rFonts w:asciiTheme="majorHAnsi" w:eastAsia="SimSun" w:hAnsiTheme="majorHAnsi" w:cstheme="majorHAnsi"/>
          <w:szCs w:val="26"/>
        </w:rPr>
        <w:t>giá</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trị</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của</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bảng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quyết</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toán</w:t>
      </w:r>
      <w:proofErr w:type="spellEnd"/>
      <w:r w:rsidRPr="00C97AEE">
        <w:rPr>
          <w:rFonts w:asciiTheme="majorHAnsi" w:eastAsia="SimSun" w:hAnsiTheme="majorHAnsi" w:cstheme="majorHAnsi"/>
          <w:szCs w:val="26"/>
        </w:rPr>
        <w:t xml:space="preserve"> ,</w:t>
      </w:r>
      <w:r w:rsidRPr="00C97AEE">
        <w:rPr>
          <w:rFonts w:asciiTheme="majorHAnsi" w:eastAsia="SimSun" w:hAnsiTheme="majorHAnsi" w:cstheme="majorHAnsi"/>
          <w:b/>
          <w:i/>
          <w:szCs w:val="26"/>
        </w:rPr>
        <w:t xml:space="preserve"> </w:t>
      </w:r>
      <w:proofErr w:type="spellStart"/>
      <w:r w:rsidRPr="00C97AEE">
        <w:rPr>
          <w:rFonts w:asciiTheme="majorHAnsi" w:eastAsia="SimSun" w:hAnsiTheme="majorHAnsi" w:cstheme="majorHAnsi"/>
          <w:szCs w:val="26"/>
        </w:rPr>
        <w:t>sau</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khi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bên</w:t>
      </w:r>
      <w:proofErr w:type="spellEnd"/>
      <w:r w:rsidRPr="00C97AEE">
        <w:rPr>
          <w:rFonts w:asciiTheme="majorHAnsi" w:eastAsia="SimSun" w:hAnsiTheme="majorHAnsi" w:cstheme="majorHAnsi"/>
          <w:szCs w:val="26"/>
        </w:rPr>
        <w:t xml:space="preserve"> A </w:t>
      </w:r>
      <w:proofErr w:type="spellStart"/>
      <w:r w:rsidRPr="00C97AEE">
        <w:rPr>
          <w:rFonts w:asciiTheme="majorHAnsi" w:eastAsia="SimSun" w:hAnsiTheme="majorHAnsi" w:cstheme="majorHAnsi"/>
          <w:szCs w:val="26"/>
        </w:rPr>
        <w:t>ký</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nghiệm</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thu</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hoàn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thành</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công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trình</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đồng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thời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bên</w:t>
      </w:r>
      <w:proofErr w:type="spellEnd"/>
      <w:r w:rsidRPr="00C97AEE">
        <w:rPr>
          <w:rFonts w:asciiTheme="majorHAnsi" w:eastAsia="SimSun" w:hAnsiTheme="majorHAnsi" w:cstheme="majorHAnsi"/>
          <w:szCs w:val="26"/>
        </w:rPr>
        <w:t xml:space="preserve"> B </w:t>
      </w:r>
      <w:proofErr w:type="spellStart"/>
      <w:r w:rsidRPr="00C97AEE">
        <w:rPr>
          <w:rFonts w:asciiTheme="majorHAnsi" w:eastAsia="SimSun" w:hAnsiTheme="majorHAnsi" w:cstheme="majorHAnsi"/>
          <w:szCs w:val="26"/>
        </w:rPr>
        <w:t>cung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cấp</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xong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cho</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bên</w:t>
      </w:r>
      <w:proofErr w:type="spellEnd"/>
      <w:r w:rsidRPr="00C97AEE">
        <w:rPr>
          <w:rFonts w:asciiTheme="majorHAnsi" w:eastAsia="SimSun" w:hAnsiTheme="majorHAnsi" w:cstheme="majorHAnsi"/>
          <w:szCs w:val="26"/>
        </w:rPr>
        <w:t xml:space="preserve"> A </w:t>
      </w:r>
      <w:proofErr w:type="spellStart"/>
      <w:r w:rsidRPr="00C97AEE">
        <w:rPr>
          <w:rFonts w:asciiTheme="majorHAnsi" w:eastAsia="SimSun" w:hAnsiTheme="majorHAnsi" w:cstheme="majorHAnsi"/>
          <w:szCs w:val="26"/>
        </w:rPr>
        <w:t>hóa</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đơn</w:t>
      </w:r>
      <w:proofErr w:type="spellEnd"/>
      <w:r w:rsidRPr="00C97AEE">
        <w:rPr>
          <w:rFonts w:asciiTheme="majorHAnsi" w:eastAsia="SimSun" w:hAnsiTheme="majorHAnsi" w:cstheme="majorHAnsi"/>
          <w:szCs w:val="26"/>
        </w:rPr>
        <w:t xml:space="preserve"> VAT.</w:t>
      </w:r>
    </w:p>
    <w:p w14:paraId="6443AD49" w14:textId="77777777" w:rsidR="00076D19" w:rsidRPr="00C97AEE" w:rsidRDefault="00870C52" w:rsidP="00357BD7">
      <w:pPr>
        <w:jc w:val="both"/>
        <w:rPr>
          <w:rFonts w:asciiTheme="majorHAnsi" w:eastAsia="SimSun" w:hAnsiTheme="majorHAnsi" w:cstheme="majorHAnsi"/>
          <w:b/>
          <w:szCs w:val="26"/>
        </w:rPr>
      </w:pPr>
      <w:r w:rsidRPr="00C97AEE">
        <w:rPr>
          <w:rFonts w:asciiTheme="majorHAnsi" w:eastAsia="SimSun" w:hAnsiTheme="majorHAnsi" w:cstheme="majorHAnsi"/>
          <w:b/>
          <w:szCs w:val="26"/>
          <w:u w:val="single"/>
        </w:rPr>
        <w:t xml:space="preserve">ĐIỀU </w:t>
      </w:r>
      <w:proofErr w:type="gramStart"/>
      <w:r w:rsidRPr="00C97AEE">
        <w:rPr>
          <w:rFonts w:asciiTheme="majorHAnsi" w:eastAsia="SimSun" w:hAnsiTheme="majorHAnsi" w:cstheme="majorHAnsi"/>
          <w:b/>
          <w:szCs w:val="26"/>
          <w:u w:val="single"/>
        </w:rPr>
        <w:t xml:space="preserve">7 </w:t>
      </w:r>
      <w:r w:rsidRPr="00C97AEE">
        <w:rPr>
          <w:rFonts w:asciiTheme="majorHAnsi" w:eastAsia="SimSun" w:hAnsiTheme="majorHAnsi" w:cstheme="majorHAnsi"/>
          <w:b/>
          <w:szCs w:val="26"/>
        </w:rPr>
        <w:t>:</w:t>
      </w:r>
      <w:proofErr w:type="gramEnd"/>
      <w:r w:rsidRPr="00C97AEE">
        <w:rPr>
          <w:rFonts w:asciiTheme="majorHAnsi" w:eastAsia="SimSun" w:hAnsiTheme="majorHAnsi" w:cstheme="majorHAnsi"/>
          <w:b/>
          <w:szCs w:val="26"/>
        </w:rPr>
        <w:t xml:space="preserve"> </w:t>
      </w:r>
      <w:proofErr w:type="spellStart"/>
      <w:r w:rsidRPr="00C97AEE">
        <w:rPr>
          <w:rFonts w:asciiTheme="majorHAnsi" w:eastAsia="SimSun" w:hAnsiTheme="majorHAnsi" w:cstheme="majorHAnsi"/>
          <w:b/>
          <w:szCs w:val="26"/>
        </w:rPr>
        <w:t>Điều</w:t>
      </w:r>
      <w:proofErr w:type="spellEnd"/>
      <w:r w:rsidRPr="00C97AEE">
        <w:rPr>
          <w:rFonts w:asciiTheme="majorHAnsi" w:eastAsia="SimSun" w:hAnsiTheme="majorHAnsi" w:cstheme="majorHAnsi"/>
          <w:b/>
          <w:szCs w:val="26"/>
        </w:rPr>
        <w:t xml:space="preserve"> </w:t>
      </w:r>
      <w:proofErr w:type="spellStart"/>
      <w:r w:rsidRPr="00C97AEE">
        <w:rPr>
          <w:rFonts w:asciiTheme="majorHAnsi" w:eastAsia="SimSun" w:hAnsiTheme="majorHAnsi" w:cstheme="majorHAnsi"/>
          <w:b/>
          <w:szCs w:val="26"/>
        </w:rPr>
        <w:t>hành</w:t>
      </w:r>
      <w:proofErr w:type="spellEnd"/>
      <w:r w:rsidRPr="00C97AEE">
        <w:rPr>
          <w:rFonts w:asciiTheme="majorHAnsi" w:eastAsia="SimSun" w:hAnsiTheme="majorHAnsi" w:cstheme="majorHAnsi"/>
          <w:b/>
          <w:szCs w:val="26"/>
        </w:rPr>
        <w:t xml:space="preserve">, </w:t>
      </w:r>
      <w:proofErr w:type="spellStart"/>
      <w:r w:rsidRPr="00C97AEE">
        <w:rPr>
          <w:rFonts w:asciiTheme="majorHAnsi" w:eastAsia="SimSun" w:hAnsiTheme="majorHAnsi" w:cstheme="majorHAnsi"/>
          <w:b/>
          <w:szCs w:val="26"/>
        </w:rPr>
        <w:t>kiểm</w:t>
      </w:r>
      <w:proofErr w:type="spellEnd"/>
      <w:r w:rsidRPr="00C97AEE">
        <w:rPr>
          <w:rFonts w:asciiTheme="majorHAnsi" w:eastAsia="SimSun" w:hAnsiTheme="majorHAnsi" w:cstheme="majorHAnsi"/>
          <w:b/>
          <w:szCs w:val="26"/>
        </w:rPr>
        <w:t xml:space="preserve"> </w:t>
      </w:r>
      <w:proofErr w:type="spellStart"/>
      <w:r w:rsidRPr="00C97AEE">
        <w:rPr>
          <w:rFonts w:asciiTheme="majorHAnsi" w:eastAsia="SimSun" w:hAnsiTheme="majorHAnsi" w:cstheme="majorHAnsi"/>
          <w:b/>
          <w:szCs w:val="26"/>
        </w:rPr>
        <w:t>tra</w:t>
      </w:r>
      <w:proofErr w:type="spellEnd"/>
      <w:r w:rsidRPr="00C97AEE">
        <w:rPr>
          <w:rFonts w:asciiTheme="majorHAnsi" w:eastAsia="SimSun" w:hAnsiTheme="majorHAnsi" w:cstheme="majorHAnsi"/>
          <w:b/>
          <w:szCs w:val="26"/>
        </w:rPr>
        <w:t xml:space="preserve">, </w:t>
      </w:r>
      <w:proofErr w:type="spellStart"/>
      <w:r w:rsidRPr="00C97AEE">
        <w:rPr>
          <w:rFonts w:asciiTheme="majorHAnsi" w:eastAsia="SimSun" w:hAnsiTheme="majorHAnsi" w:cstheme="majorHAnsi"/>
          <w:b/>
          <w:szCs w:val="26"/>
        </w:rPr>
        <w:t>giám</w:t>
      </w:r>
      <w:proofErr w:type="spellEnd"/>
      <w:r w:rsidRPr="00C97AEE">
        <w:rPr>
          <w:rFonts w:asciiTheme="majorHAnsi" w:eastAsia="SimSun" w:hAnsiTheme="majorHAnsi" w:cstheme="majorHAnsi"/>
          <w:b/>
          <w:szCs w:val="26"/>
        </w:rPr>
        <w:t xml:space="preserve"> </w:t>
      </w:r>
      <w:proofErr w:type="spellStart"/>
      <w:r w:rsidRPr="00C97AEE">
        <w:rPr>
          <w:rFonts w:asciiTheme="majorHAnsi" w:eastAsia="SimSun" w:hAnsiTheme="majorHAnsi" w:cstheme="majorHAnsi"/>
          <w:b/>
          <w:szCs w:val="26"/>
        </w:rPr>
        <w:t>sát</w:t>
      </w:r>
      <w:proofErr w:type="spellEnd"/>
      <w:r w:rsidRPr="00C97AEE">
        <w:rPr>
          <w:rFonts w:asciiTheme="majorHAnsi" w:eastAsia="SimSun" w:hAnsiTheme="majorHAnsi" w:cstheme="majorHAnsi"/>
          <w:b/>
          <w:szCs w:val="26"/>
        </w:rPr>
        <w:t xml:space="preserve"> </w:t>
      </w:r>
      <w:proofErr w:type="spellStart"/>
      <w:r w:rsidRPr="00C97AEE">
        <w:rPr>
          <w:rFonts w:asciiTheme="majorHAnsi" w:eastAsia="SimSun" w:hAnsiTheme="majorHAnsi" w:cstheme="majorHAnsi"/>
          <w:b/>
          <w:szCs w:val="26"/>
        </w:rPr>
        <w:t>tại</w:t>
      </w:r>
      <w:proofErr w:type="spellEnd"/>
      <w:r w:rsidRPr="00C97AEE">
        <w:rPr>
          <w:rFonts w:asciiTheme="majorHAnsi" w:eastAsia="SimSun" w:hAnsiTheme="majorHAnsi" w:cstheme="majorHAnsi"/>
          <w:b/>
          <w:szCs w:val="26"/>
        </w:rPr>
        <w:t xml:space="preserve"> </w:t>
      </w:r>
      <w:proofErr w:type="spellStart"/>
      <w:r w:rsidRPr="00C97AEE">
        <w:rPr>
          <w:rFonts w:asciiTheme="majorHAnsi" w:eastAsia="SimSun" w:hAnsiTheme="majorHAnsi" w:cstheme="majorHAnsi"/>
          <w:b/>
          <w:szCs w:val="26"/>
        </w:rPr>
        <w:t>công</w:t>
      </w:r>
      <w:proofErr w:type="spellEnd"/>
      <w:r w:rsidRPr="00C97AEE">
        <w:rPr>
          <w:rFonts w:asciiTheme="majorHAnsi" w:eastAsia="SimSun" w:hAnsiTheme="majorHAnsi" w:cstheme="majorHAnsi"/>
          <w:b/>
          <w:szCs w:val="26"/>
        </w:rPr>
        <w:t xml:space="preserve"> </w:t>
      </w:r>
      <w:proofErr w:type="spellStart"/>
      <w:r w:rsidRPr="00C97AEE">
        <w:rPr>
          <w:rFonts w:asciiTheme="majorHAnsi" w:eastAsia="SimSun" w:hAnsiTheme="majorHAnsi" w:cstheme="majorHAnsi"/>
          <w:b/>
          <w:szCs w:val="26"/>
        </w:rPr>
        <w:t>trường</w:t>
      </w:r>
      <w:proofErr w:type="spellEnd"/>
    </w:p>
    <w:p w14:paraId="135BB006" w14:textId="77777777" w:rsidR="00076D19" w:rsidRPr="00C97AEE" w:rsidRDefault="00870C52" w:rsidP="007C3255">
      <w:pPr>
        <w:numPr>
          <w:ilvl w:val="0"/>
          <w:numId w:val="3"/>
        </w:numPr>
        <w:jc w:val="both"/>
        <w:rPr>
          <w:rFonts w:asciiTheme="majorHAnsi" w:eastAsia="SimSun" w:hAnsiTheme="majorHAnsi" w:cstheme="majorHAnsi"/>
          <w:szCs w:val="26"/>
        </w:rPr>
      </w:pPr>
      <w:proofErr w:type="spellStart"/>
      <w:r w:rsidRPr="00C97AEE">
        <w:rPr>
          <w:rFonts w:asciiTheme="majorHAnsi" w:eastAsia="SimSun" w:hAnsiTheme="majorHAnsi" w:cstheme="majorHAnsi"/>
          <w:szCs w:val="26"/>
        </w:rPr>
        <w:t>Bên</w:t>
      </w:r>
      <w:proofErr w:type="spellEnd"/>
      <w:r w:rsidRPr="00C97AEE">
        <w:rPr>
          <w:rFonts w:asciiTheme="majorHAnsi" w:eastAsia="SimSun" w:hAnsiTheme="majorHAnsi" w:cstheme="majorHAnsi"/>
          <w:szCs w:val="26"/>
        </w:rPr>
        <w:t xml:space="preserve"> A </w:t>
      </w:r>
      <w:proofErr w:type="spellStart"/>
      <w:r w:rsidRPr="00C97AEE">
        <w:rPr>
          <w:rFonts w:asciiTheme="majorHAnsi" w:eastAsia="SimSun" w:hAnsiTheme="majorHAnsi" w:cstheme="majorHAnsi"/>
          <w:szCs w:val="26"/>
        </w:rPr>
        <w:t>và</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bên</w:t>
      </w:r>
      <w:proofErr w:type="spellEnd"/>
      <w:r w:rsidRPr="00C97AEE">
        <w:rPr>
          <w:rFonts w:asciiTheme="majorHAnsi" w:eastAsia="SimSun" w:hAnsiTheme="majorHAnsi" w:cstheme="majorHAnsi"/>
          <w:szCs w:val="26"/>
        </w:rPr>
        <w:t xml:space="preserve"> B </w:t>
      </w:r>
      <w:proofErr w:type="spellStart"/>
      <w:r w:rsidRPr="00C97AEE">
        <w:rPr>
          <w:rFonts w:asciiTheme="majorHAnsi" w:eastAsia="SimSun" w:hAnsiTheme="majorHAnsi" w:cstheme="majorHAnsi"/>
          <w:szCs w:val="26"/>
        </w:rPr>
        <w:t>tổ</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chức</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bộ</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phận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điều</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hành</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tại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công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trường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để</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điều</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hành</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kiểm</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tra</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giám</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sát</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công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và</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giải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quyết</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công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việc</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tại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công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trường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theo</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chức</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năng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và</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nhiệm</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vụ</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được</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giao</w:t>
      </w:r>
      <w:proofErr w:type="spellEnd"/>
      <w:r w:rsidRPr="00C97AEE">
        <w:rPr>
          <w:rFonts w:asciiTheme="majorHAnsi" w:eastAsia="SimSun" w:hAnsiTheme="majorHAnsi" w:cstheme="majorHAnsi"/>
          <w:szCs w:val="26"/>
        </w:rPr>
        <w:t>.</w:t>
      </w:r>
    </w:p>
    <w:p w14:paraId="3F7C9C3D" w14:textId="77777777" w:rsidR="00076D19" w:rsidRPr="00C97AEE" w:rsidRDefault="00870C52" w:rsidP="00357BD7">
      <w:pPr>
        <w:jc w:val="both"/>
        <w:rPr>
          <w:rFonts w:asciiTheme="majorHAnsi" w:eastAsia="SimSun" w:hAnsiTheme="majorHAnsi" w:cstheme="majorHAnsi"/>
          <w:b/>
          <w:szCs w:val="26"/>
        </w:rPr>
      </w:pPr>
      <w:r w:rsidRPr="00C97AEE">
        <w:rPr>
          <w:rFonts w:asciiTheme="majorHAnsi" w:eastAsia="SimSun" w:hAnsiTheme="majorHAnsi" w:cstheme="majorHAnsi"/>
          <w:b/>
          <w:szCs w:val="26"/>
          <w:u w:val="single"/>
        </w:rPr>
        <w:t xml:space="preserve">ĐIỀU </w:t>
      </w:r>
      <w:proofErr w:type="gramStart"/>
      <w:r w:rsidRPr="00C97AEE">
        <w:rPr>
          <w:rFonts w:asciiTheme="majorHAnsi" w:eastAsia="SimSun" w:hAnsiTheme="majorHAnsi" w:cstheme="majorHAnsi"/>
          <w:b/>
          <w:szCs w:val="26"/>
          <w:u w:val="single"/>
        </w:rPr>
        <w:t xml:space="preserve">8 </w:t>
      </w:r>
      <w:r w:rsidRPr="00C97AEE">
        <w:rPr>
          <w:rFonts w:asciiTheme="majorHAnsi" w:eastAsia="SimSun" w:hAnsiTheme="majorHAnsi" w:cstheme="majorHAnsi"/>
          <w:b/>
          <w:szCs w:val="26"/>
        </w:rPr>
        <w:t>:</w:t>
      </w:r>
      <w:proofErr w:type="gramEnd"/>
      <w:r w:rsidRPr="00C97AEE">
        <w:rPr>
          <w:rFonts w:asciiTheme="majorHAnsi" w:eastAsia="SimSun" w:hAnsiTheme="majorHAnsi" w:cstheme="majorHAnsi"/>
          <w:b/>
          <w:szCs w:val="26"/>
        </w:rPr>
        <w:t xml:space="preserve"> </w:t>
      </w:r>
      <w:proofErr w:type="spellStart"/>
      <w:r w:rsidRPr="00C97AEE">
        <w:rPr>
          <w:rFonts w:asciiTheme="majorHAnsi" w:eastAsia="SimSun" w:hAnsiTheme="majorHAnsi" w:cstheme="majorHAnsi"/>
          <w:b/>
          <w:szCs w:val="26"/>
        </w:rPr>
        <w:t>Chấm</w:t>
      </w:r>
      <w:proofErr w:type="spellEnd"/>
      <w:r w:rsidRPr="00C97AEE">
        <w:rPr>
          <w:rFonts w:asciiTheme="majorHAnsi" w:eastAsia="SimSun" w:hAnsiTheme="majorHAnsi" w:cstheme="majorHAnsi"/>
          <w:b/>
          <w:szCs w:val="26"/>
        </w:rPr>
        <w:t xml:space="preserve"> </w:t>
      </w:r>
      <w:proofErr w:type="spellStart"/>
      <w:r w:rsidRPr="00C97AEE">
        <w:rPr>
          <w:rFonts w:asciiTheme="majorHAnsi" w:eastAsia="SimSun" w:hAnsiTheme="majorHAnsi" w:cstheme="majorHAnsi"/>
          <w:b/>
          <w:szCs w:val="26"/>
        </w:rPr>
        <w:t>dứt</w:t>
      </w:r>
      <w:proofErr w:type="spellEnd"/>
      <w:r w:rsidRPr="00C97AEE">
        <w:rPr>
          <w:rFonts w:asciiTheme="majorHAnsi" w:eastAsia="SimSun" w:hAnsiTheme="majorHAnsi" w:cstheme="majorHAnsi"/>
          <w:b/>
          <w:szCs w:val="26"/>
        </w:rPr>
        <w:t xml:space="preserve"> </w:t>
      </w:r>
      <w:proofErr w:type="spellStart"/>
      <w:r w:rsidRPr="00C97AEE">
        <w:rPr>
          <w:rFonts w:asciiTheme="majorHAnsi" w:eastAsia="SimSun" w:hAnsiTheme="majorHAnsi" w:cstheme="majorHAnsi"/>
          <w:b/>
          <w:szCs w:val="26"/>
        </w:rPr>
        <w:t>hợp</w:t>
      </w:r>
      <w:proofErr w:type="spellEnd"/>
      <w:r w:rsidRPr="00C97AEE">
        <w:rPr>
          <w:rFonts w:asciiTheme="majorHAnsi" w:eastAsia="SimSun" w:hAnsiTheme="majorHAnsi" w:cstheme="majorHAnsi"/>
          <w:b/>
          <w:szCs w:val="26"/>
        </w:rPr>
        <w:t xml:space="preserve"> </w:t>
      </w:r>
      <w:proofErr w:type="spellStart"/>
      <w:r w:rsidRPr="00C97AEE">
        <w:rPr>
          <w:rFonts w:asciiTheme="majorHAnsi" w:eastAsia="SimSun" w:hAnsiTheme="majorHAnsi" w:cstheme="majorHAnsi"/>
          <w:b/>
          <w:szCs w:val="26"/>
        </w:rPr>
        <w:t>đồng</w:t>
      </w:r>
      <w:proofErr w:type="spellEnd"/>
      <w:r w:rsidRPr="00C97AEE">
        <w:rPr>
          <w:rFonts w:asciiTheme="majorHAnsi" w:eastAsia="SimSun" w:hAnsiTheme="majorHAnsi" w:cstheme="majorHAnsi"/>
          <w:b/>
          <w:szCs w:val="26"/>
        </w:rPr>
        <w:t xml:space="preserve">, </w:t>
      </w:r>
      <w:proofErr w:type="spellStart"/>
      <w:r w:rsidRPr="00C97AEE">
        <w:rPr>
          <w:rFonts w:asciiTheme="majorHAnsi" w:eastAsia="SimSun" w:hAnsiTheme="majorHAnsi" w:cstheme="majorHAnsi"/>
          <w:b/>
          <w:szCs w:val="26"/>
        </w:rPr>
        <w:t>thanh</w:t>
      </w:r>
      <w:proofErr w:type="spellEnd"/>
      <w:r w:rsidRPr="00C97AEE">
        <w:rPr>
          <w:rFonts w:asciiTheme="majorHAnsi" w:eastAsia="SimSun" w:hAnsiTheme="majorHAnsi" w:cstheme="majorHAnsi"/>
          <w:b/>
          <w:szCs w:val="26"/>
        </w:rPr>
        <w:t xml:space="preserve"> </w:t>
      </w:r>
      <w:proofErr w:type="spellStart"/>
      <w:r w:rsidRPr="00C97AEE">
        <w:rPr>
          <w:rFonts w:asciiTheme="majorHAnsi" w:eastAsia="SimSun" w:hAnsiTheme="majorHAnsi" w:cstheme="majorHAnsi"/>
          <w:b/>
          <w:szCs w:val="26"/>
        </w:rPr>
        <w:t>lý</w:t>
      </w:r>
      <w:proofErr w:type="spellEnd"/>
      <w:r w:rsidRPr="00C97AEE">
        <w:rPr>
          <w:rFonts w:asciiTheme="majorHAnsi" w:eastAsia="SimSun" w:hAnsiTheme="majorHAnsi" w:cstheme="majorHAnsi"/>
          <w:b/>
          <w:szCs w:val="26"/>
        </w:rPr>
        <w:t xml:space="preserve"> </w:t>
      </w:r>
      <w:proofErr w:type="spellStart"/>
      <w:r w:rsidRPr="00C97AEE">
        <w:rPr>
          <w:rFonts w:asciiTheme="majorHAnsi" w:eastAsia="SimSun" w:hAnsiTheme="majorHAnsi" w:cstheme="majorHAnsi"/>
          <w:b/>
          <w:szCs w:val="26"/>
        </w:rPr>
        <w:t>hợp</w:t>
      </w:r>
      <w:proofErr w:type="spellEnd"/>
      <w:r w:rsidRPr="00C97AEE">
        <w:rPr>
          <w:rFonts w:asciiTheme="majorHAnsi" w:eastAsia="SimSun" w:hAnsiTheme="majorHAnsi" w:cstheme="majorHAnsi"/>
          <w:b/>
          <w:szCs w:val="26"/>
        </w:rPr>
        <w:t xml:space="preserve"> </w:t>
      </w:r>
      <w:proofErr w:type="spellStart"/>
      <w:r w:rsidRPr="00C97AEE">
        <w:rPr>
          <w:rFonts w:asciiTheme="majorHAnsi" w:eastAsia="SimSun" w:hAnsiTheme="majorHAnsi" w:cstheme="majorHAnsi"/>
          <w:b/>
          <w:szCs w:val="26"/>
        </w:rPr>
        <w:t>đồng</w:t>
      </w:r>
      <w:proofErr w:type="spellEnd"/>
      <w:r w:rsidRPr="00C97AEE">
        <w:rPr>
          <w:rFonts w:asciiTheme="majorHAnsi" w:eastAsia="SimSun" w:hAnsiTheme="majorHAnsi" w:cstheme="majorHAnsi"/>
          <w:b/>
          <w:szCs w:val="26"/>
        </w:rPr>
        <w:t xml:space="preserve">, </w:t>
      </w:r>
      <w:proofErr w:type="spellStart"/>
      <w:r w:rsidRPr="00C97AEE">
        <w:rPr>
          <w:rFonts w:asciiTheme="majorHAnsi" w:eastAsia="SimSun" w:hAnsiTheme="majorHAnsi" w:cstheme="majorHAnsi"/>
          <w:b/>
          <w:szCs w:val="26"/>
        </w:rPr>
        <w:t>Thời</w:t>
      </w:r>
      <w:proofErr w:type="spellEnd"/>
      <w:r w:rsidRPr="00C97AEE">
        <w:rPr>
          <w:rFonts w:asciiTheme="majorHAnsi" w:eastAsia="SimSun" w:hAnsiTheme="majorHAnsi" w:cstheme="majorHAnsi"/>
          <w:b/>
          <w:szCs w:val="26"/>
        </w:rPr>
        <w:t xml:space="preserve"> </w:t>
      </w:r>
      <w:proofErr w:type="spellStart"/>
      <w:r w:rsidRPr="00C97AEE">
        <w:rPr>
          <w:rFonts w:asciiTheme="majorHAnsi" w:eastAsia="SimSun" w:hAnsiTheme="majorHAnsi" w:cstheme="majorHAnsi"/>
          <w:b/>
          <w:szCs w:val="26"/>
        </w:rPr>
        <w:t>gian</w:t>
      </w:r>
      <w:proofErr w:type="spellEnd"/>
      <w:r w:rsidRPr="00C97AEE">
        <w:rPr>
          <w:rFonts w:asciiTheme="majorHAnsi" w:eastAsia="SimSun" w:hAnsiTheme="majorHAnsi" w:cstheme="majorHAnsi"/>
          <w:b/>
          <w:szCs w:val="26"/>
        </w:rPr>
        <w:t xml:space="preserve"> </w:t>
      </w:r>
      <w:proofErr w:type="spellStart"/>
      <w:r w:rsidRPr="00C97AEE">
        <w:rPr>
          <w:rFonts w:asciiTheme="majorHAnsi" w:eastAsia="SimSun" w:hAnsiTheme="majorHAnsi" w:cstheme="majorHAnsi"/>
          <w:b/>
          <w:szCs w:val="26"/>
        </w:rPr>
        <w:t>bảo</w:t>
      </w:r>
      <w:proofErr w:type="spellEnd"/>
      <w:r w:rsidRPr="00C97AEE">
        <w:rPr>
          <w:rFonts w:asciiTheme="majorHAnsi" w:eastAsia="SimSun" w:hAnsiTheme="majorHAnsi" w:cstheme="majorHAnsi"/>
          <w:b/>
          <w:szCs w:val="26"/>
        </w:rPr>
        <w:t xml:space="preserve"> </w:t>
      </w:r>
      <w:proofErr w:type="spellStart"/>
      <w:r w:rsidRPr="00C97AEE">
        <w:rPr>
          <w:rFonts w:asciiTheme="majorHAnsi" w:eastAsia="SimSun" w:hAnsiTheme="majorHAnsi" w:cstheme="majorHAnsi"/>
          <w:b/>
          <w:szCs w:val="26"/>
        </w:rPr>
        <w:t>hành</w:t>
      </w:r>
      <w:proofErr w:type="spellEnd"/>
      <w:r w:rsidRPr="00C97AEE">
        <w:rPr>
          <w:rFonts w:asciiTheme="majorHAnsi" w:eastAsia="SimSun" w:hAnsiTheme="majorHAnsi" w:cstheme="majorHAnsi"/>
          <w:b/>
          <w:szCs w:val="26"/>
        </w:rPr>
        <w:t>:</w:t>
      </w:r>
    </w:p>
    <w:p w14:paraId="2A82A3A2" w14:textId="77777777" w:rsidR="00076D19" w:rsidRPr="00C97AEE" w:rsidRDefault="00870C52" w:rsidP="00357BD7">
      <w:pPr>
        <w:ind w:firstLine="720"/>
        <w:jc w:val="both"/>
        <w:rPr>
          <w:rFonts w:asciiTheme="majorHAnsi" w:eastAsia="SimSun" w:hAnsiTheme="majorHAnsi" w:cstheme="majorHAnsi"/>
          <w:b/>
          <w:i/>
          <w:szCs w:val="26"/>
          <w:u w:val="single"/>
        </w:rPr>
      </w:pPr>
      <w:r w:rsidRPr="00C97AEE">
        <w:rPr>
          <w:rFonts w:asciiTheme="majorHAnsi" w:eastAsia="SimSun" w:hAnsiTheme="majorHAnsi" w:cstheme="majorHAnsi"/>
          <w:b/>
          <w:szCs w:val="26"/>
        </w:rPr>
        <w:lastRenderedPageBreak/>
        <w:t>8.1.</w:t>
      </w:r>
      <w:r w:rsidRPr="00C97AEE">
        <w:rPr>
          <w:rFonts w:asciiTheme="majorHAnsi" w:eastAsia="SimSun" w:hAnsiTheme="majorHAnsi" w:cstheme="majorHAnsi"/>
          <w:b/>
          <w:i/>
          <w:szCs w:val="26"/>
        </w:rPr>
        <w:t xml:space="preserve"> </w:t>
      </w:r>
      <w:proofErr w:type="spellStart"/>
      <w:r w:rsidRPr="00C97AEE">
        <w:rPr>
          <w:rFonts w:asciiTheme="majorHAnsi" w:eastAsia="SimSun" w:hAnsiTheme="majorHAnsi" w:cstheme="majorHAnsi"/>
          <w:b/>
          <w:i/>
          <w:szCs w:val="26"/>
        </w:rPr>
        <w:t>Chấm</w:t>
      </w:r>
      <w:proofErr w:type="spellEnd"/>
      <w:r w:rsidRPr="00C97AEE">
        <w:rPr>
          <w:rFonts w:asciiTheme="majorHAnsi" w:eastAsia="SimSun" w:hAnsiTheme="majorHAnsi" w:cstheme="majorHAnsi"/>
          <w:b/>
          <w:i/>
          <w:szCs w:val="26"/>
        </w:rPr>
        <w:t xml:space="preserve"> </w:t>
      </w:r>
      <w:proofErr w:type="spellStart"/>
      <w:r w:rsidRPr="00C97AEE">
        <w:rPr>
          <w:rFonts w:asciiTheme="majorHAnsi" w:eastAsia="SimSun" w:hAnsiTheme="majorHAnsi" w:cstheme="majorHAnsi"/>
          <w:b/>
          <w:i/>
          <w:szCs w:val="26"/>
        </w:rPr>
        <w:t>dứt</w:t>
      </w:r>
      <w:proofErr w:type="spellEnd"/>
      <w:r w:rsidRPr="00C97AEE">
        <w:rPr>
          <w:rFonts w:asciiTheme="majorHAnsi" w:eastAsia="SimSun" w:hAnsiTheme="majorHAnsi" w:cstheme="majorHAnsi"/>
          <w:b/>
          <w:i/>
          <w:szCs w:val="26"/>
        </w:rPr>
        <w:t xml:space="preserve"> </w:t>
      </w:r>
      <w:proofErr w:type="spellStart"/>
      <w:r w:rsidRPr="00C97AEE">
        <w:rPr>
          <w:rFonts w:asciiTheme="majorHAnsi" w:eastAsia="SimSun" w:hAnsiTheme="majorHAnsi" w:cstheme="majorHAnsi"/>
          <w:b/>
          <w:i/>
          <w:szCs w:val="26"/>
        </w:rPr>
        <w:t>hợp</w:t>
      </w:r>
      <w:proofErr w:type="spellEnd"/>
      <w:r w:rsidRPr="00C97AEE">
        <w:rPr>
          <w:rFonts w:asciiTheme="majorHAnsi" w:eastAsia="SimSun" w:hAnsiTheme="majorHAnsi" w:cstheme="majorHAnsi"/>
          <w:b/>
          <w:i/>
          <w:szCs w:val="26"/>
        </w:rPr>
        <w:t xml:space="preserve"> </w:t>
      </w:r>
      <w:proofErr w:type="spellStart"/>
      <w:proofErr w:type="gramStart"/>
      <w:r w:rsidRPr="00C97AEE">
        <w:rPr>
          <w:rFonts w:asciiTheme="majorHAnsi" w:eastAsia="SimSun" w:hAnsiTheme="majorHAnsi" w:cstheme="majorHAnsi"/>
          <w:b/>
          <w:i/>
          <w:szCs w:val="26"/>
        </w:rPr>
        <w:t>đồng</w:t>
      </w:r>
      <w:proofErr w:type="spellEnd"/>
      <w:r w:rsidRPr="00C97AEE">
        <w:rPr>
          <w:rFonts w:asciiTheme="majorHAnsi" w:eastAsia="SimSun" w:hAnsiTheme="majorHAnsi" w:cstheme="majorHAnsi"/>
          <w:b/>
          <w:i/>
          <w:szCs w:val="26"/>
        </w:rPr>
        <w:t xml:space="preserve"> :</w:t>
      </w:r>
      <w:proofErr w:type="gramEnd"/>
      <w:r w:rsidRPr="00C97AEE">
        <w:rPr>
          <w:rFonts w:asciiTheme="majorHAnsi" w:eastAsia="SimSun" w:hAnsiTheme="majorHAnsi" w:cstheme="majorHAnsi"/>
          <w:b/>
          <w:i/>
          <w:szCs w:val="26"/>
        </w:rPr>
        <w:t xml:space="preserve"> </w:t>
      </w:r>
    </w:p>
    <w:p w14:paraId="70CC3EA9" w14:textId="77777777" w:rsidR="00076D19" w:rsidRPr="00C97AEE" w:rsidRDefault="00870C52" w:rsidP="00357BD7">
      <w:pPr>
        <w:ind w:firstLine="720"/>
        <w:jc w:val="both"/>
        <w:rPr>
          <w:rFonts w:asciiTheme="majorHAnsi" w:eastAsia="SimSun" w:hAnsiTheme="majorHAnsi" w:cstheme="majorHAnsi"/>
          <w:szCs w:val="26"/>
        </w:rPr>
      </w:pPr>
      <w:r w:rsidRPr="00C97AEE">
        <w:rPr>
          <w:rFonts w:asciiTheme="majorHAnsi" w:eastAsia="SimSun" w:hAnsiTheme="majorHAnsi" w:cstheme="majorHAnsi"/>
          <w:spacing w:val="-6"/>
          <w:szCs w:val="26"/>
        </w:rPr>
        <w:t xml:space="preserve">- </w:t>
      </w:r>
      <w:proofErr w:type="spellStart"/>
      <w:r w:rsidRPr="00C97AEE">
        <w:rPr>
          <w:rFonts w:asciiTheme="majorHAnsi" w:eastAsia="SimSun" w:hAnsiTheme="majorHAnsi" w:cstheme="majorHAnsi"/>
          <w:spacing w:val="-6"/>
          <w:szCs w:val="26"/>
        </w:rPr>
        <w:t>Hợp</w:t>
      </w:r>
      <w:proofErr w:type="spellEnd"/>
      <w:r w:rsidRPr="00C97AEE">
        <w:rPr>
          <w:rFonts w:asciiTheme="majorHAnsi" w:eastAsia="SimSun" w:hAnsiTheme="majorHAnsi" w:cstheme="majorHAnsi"/>
          <w:spacing w:val="-6"/>
          <w:szCs w:val="26"/>
        </w:rPr>
        <w:t xml:space="preserve"> </w:t>
      </w:r>
      <w:proofErr w:type="spellStart"/>
      <w:r w:rsidRPr="00C97AEE">
        <w:rPr>
          <w:rFonts w:asciiTheme="majorHAnsi" w:eastAsia="SimSun" w:hAnsiTheme="majorHAnsi" w:cstheme="majorHAnsi"/>
          <w:spacing w:val="-6"/>
          <w:szCs w:val="26"/>
        </w:rPr>
        <w:t>đồng</w:t>
      </w:r>
      <w:proofErr w:type="spellEnd"/>
      <w:r w:rsidRPr="00C97AEE">
        <w:rPr>
          <w:rFonts w:asciiTheme="majorHAnsi" w:eastAsia="SimSun" w:hAnsiTheme="majorHAnsi" w:cstheme="majorHAnsi"/>
          <w:spacing w:val="-6"/>
          <w:szCs w:val="26"/>
        </w:rPr>
        <w:t xml:space="preserve"> </w:t>
      </w:r>
      <w:proofErr w:type="spellStart"/>
      <w:r w:rsidRPr="00C97AEE">
        <w:rPr>
          <w:rFonts w:asciiTheme="majorHAnsi" w:eastAsia="SimSun" w:hAnsiTheme="majorHAnsi" w:cstheme="majorHAnsi"/>
          <w:spacing w:val="-6"/>
          <w:szCs w:val="26"/>
        </w:rPr>
        <w:t>được</w:t>
      </w:r>
      <w:proofErr w:type="spellEnd"/>
      <w:r w:rsidRPr="00C97AEE">
        <w:rPr>
          <w:rFonts w:asciiTheme="majorHAnsi" w:eastAsia="SimSun" w:hAnsiTheme="majorHAnsi" w:cstheme="majorHAnsi"/>
          <w:spacing w:val="-6"/>
          <w:szCs w:val="26"/>
        </w:rPr>
        <w:t xml:space="preserve"> </w:t>
      </w:r>
      <w:proofErr w:type="spellStart"/>
      <w:r w:rsidRPr="00C97AEE">
        <w:rPr>
          <w:rFonts w:asciiTheme="majorHAnsi" w:eastAsia="SimSun" w:hAnsiTheme="majorHAnsi" w:cstheme="majorHAnsi"/>
          <w:spacing w:val="-6"/>
          <w:szCs w:val="26"/>
        </w:rPr>
        <w:t>xem</w:t>
      </w:r>
      <w:proofErr w:type="spellEnd"/>
      <w:r w:rsidRPr="00C97AEE">
        <w:rPr>
          <w:rFonts w:asciiTheme="majorHAnsi" w:eastAsia="SimSun" w:hAnsiTheme="majorHAnsi" w:cstheme="majorHAnsi"/>
          <w:spacing w:val="-6"/>
          <w:szCs w:val="26"/>
        </w:rPr>
        <w:t xml:space="preserve"> </w:t>
      </w:r>
      <w:proofErr w:type="spellStart"/>
      <w:r w:rsidRPr="00C97AEE">
        <w:rPr>
          <w:rFonts w:asciiTheme="majorHAnsi" w:eastAsia="SimSun" w:hAnsiTheme="majorHAnsi" w:cstheme="majorHAnsi"/>
          <w:spacing w:val="-6"/>
          <w:szCs w:val="26"/>
        </w:rPr>
        <w:t>là</w:t>
      </w:r>
      <w:proofErr w:type="spellEnd"/>
      <w:r w:rsidRPr="00C97AEE">
        <w:rPr>
          <w:rFonts w:asciiTheme="majorHAnsi" w:eastAsia="SimSun" w:hAnsiTheme="majorHAnsi" w:cstheme="majorHAnsi"/>
          <w:spacing w:val="-6"/>
          <w:szCs w:val="26"/>
        </w:rPr>
        <w:t xml:space="preserve"> </w:t>
      </w:r>
      <w:proofErr w:type="spellStart"/>
      <w:r w:rsidRPr="00C97AEE">
        <w:rPr>
          <w:rFonts w:asciiTheme="majorHAnsi" w:eastAsia="SimSun" w:hAnsiTheme="majorHAnsi" w:cstheme="majorHAnsi"/>
          <w:spacing w:val="-6"/>
          <w:szCs w:val="26"/>
        </w:rPr>
        <w:t>chấm</w:t>
      </w:r>
      <w:proofErr w:type="spellEnd"/>
      <w:r w:rsidRPr="00C97AEE">
        <w:rPr>
          <w:rFonts w:asciiTheme="majorHAnsi" w:eastAsia="SimSun" w:hAnsiTheme="majorHAnsi" w:cstheme="majorHAnsi"/>
          <w:spacing w:val="-6"/>
          <w:szCs w:val="26"/>
        </w:rPr>
        <w:t xml:space="preserve"> </w:t>
      </w:r>
      <w:proofErr w:type="spellStart"/>
      <w:r w:rsidRPr="00C97AEE">
        <w:rPr>
          <w:rFonts w:asciiTheme="majorHAnsi" w:eastAsia="SimSun" w:hAnsiTheme="majorHAnsi" w:cstheme="majorHAnsi"/>
          <w:spacing w:val="-6"/>
          <w:szCs w:val="26"/>
        </w:rPr>
        <w:t>dứt</w:t>
      </w:r>
      <w:proofErr w:type="spellEnd"/>
      <w:r w:rsidRPr="00C97AEE">
        <w:rPr>
          <w:rFonts w:asciiTheme="majorHAnsi" w:eastAsia="SimSun" w:hAnsiTheme="majorHAnsi" w:cstheme="majorHAnsi"/>
          <w:spacing w:val="-6"/>
          <w:szCs w:val="26"/>
        </w:rPr>
        <w:t xml:space="preserve"> </w:t>
      </w:r>
      <w:proofErr w:type="spellStart"/>
      <w:r w:rsidRPr="00C97AEE">
        <w:rPr>
          <w:rFonts w:asciiTheme="majorHAnsi" w:eastAsia="SimSun" w:hAnsiTheme="majorHAnsi" w:cstheme="majorHAnsi"/>
          <w:spacing w:val="-6"/>
          <w:szCs w:val="26"/>
        </w:rPr>
        <w:t>khi</w:t>
      </w:r>
      <w:proofErr w:type="spellEnd"/>
      <w:r w:rsidRPr="00C97AEE">
        <w:rPr>
          <w:rFonts w:asciiTheme="majorHAnsi" w:eastAsia="SimSun" w:hAnsiTheme="majorHAnsi" w:cstheme="majorHAnsi"/>
          <w:spacing w:val="-6"/>
          <w:szCs w:val="26"/>
        </w:rPr>
        <w:t xml:space="preserve"> </w:t>
      </w:r>
      <w:proofErr w:type="spellStart"/>
      <w:r w:rsidRPr="00C97AEE">
        <w:rPr>
          <w:rFonts w:asciiTheme="majorHAnsi" w:eastAsia="SimSun" w:hAnsiTheme="majorHAnsi" w:cstheme="majorHAnsi"/>
          <w:spacing w:val="-6"/>
          <w:szCs w:val="26"/>
        </w:rPr>
        <w:t>thực</w:t>
      </w:r>
      <w:proofErr w:type="spellEnd"/>
      <w:r w:rsidRPr="00C97AEE">
        <w:rPr>
          <w:rFonts w:asciiTheme="majorHAnsi" w:eastAsia="SimSun" w:hAnsiTheme="majorHAnsi" w:cstheme="majorHAnsi"/>
          <w:spacing w:val="-6"/>
          <w:szCs w:val="26"/>
        </w:rPr>
        <w:t xml:space="preserve"> </w:t>
      </w:r>
      <w:proofErr w:type="spellStart"/>
      <w:r w:rsidRPr="00C97AEE">
        <w:rPr>
          <w:rFonts w:asciiTheme="majorHAnsi" w:eastAsia="SimSun" w:hAnsiTheme="majorHAnsi" w:cstheme="majorHAnsi"/>
          <w:spacing w:val="-6"/>
          <w:szCs w:val="26"/>
        </w:rPr>
        <w:t>hiện</w:t>
      </w:r>
      <w:proofErr w:type="spellEnd"/>
      <w:r w:rsidRPr="00C97AEE">
        <w:rPr>
          <w:rFonts w:asciiTheme="majorHAnsi" w:eastAsia="SimSun" w:hAnsiTheme="majorHAnsi" w:cstheme="majorHAnsi"/>
          <w:spacing w:val="-6"/>
          <w:szCs w:val="26"/>
        </w:rPr>
        <w:t xml:space="preserve"> </w:t>
      </w:r>
      <w:proofErr w:type="spellStart"/>
      <w:r w:rsidRPr="00C97AEE">
        <w:rPr>
          <w:rFonts w:asciiTheme="majorHAnsi" w:eastAsia="SimSun" w:hAnsiTheme="majorHAnsi" w:cstheme="majorHAnsi"/>
          <w:spacing w:val="-6"/>
          <w:szCs w:val="26"/>
        </w:rPr>
        <w:t>đầy</w:t>
      </w:r>
      <w:proofErr w:type="spellEnd"/>
      <w:r w:rsidRPr="00C97AEE">
        <w:rPr>
          <w:rFonts w:asciiTheme="majorHAnsi" w:eastAsia="SimSun" w:hAnsiTheme="majorHAnsi" w:cstheme="majorHAnsi"/>
          <w:spacing w:val="-6"/>
          <w:szCs w:val="26"/>
        </w:rPr>
        <w:t xml:space="preserve"> </w:t>
      </w:r>
      <w:proofErr w:type="spellStart"/>
      <w:r w:rsidRPr="00C97AEE">
        <w:rPr>
          <w:rFonts w:asciiTheme="majorHAnsi" w:eastAsia="SimSun" w:hAnsiTheme="majorHAnsi" w:cstheme="majorHAnsi"/>
          <w:spacing w:val="-6"/>
          <w:szCs w:val="26"/>
        </w:rPr>
        <w:t>đủ</w:t>
      </w:r>
      <w:proofErr w:type="spellEnd"/>
      <w:r w:rsidRPr="00C97AEE">
        <w:rPr>
          <w:rFonts w:asciiTheme="majorHAnsi" w:eastAsia="SimSun" w:hAnsiTheme="majorHAnsi" w:cstheme="majorHAnsi"/>
          <w:spacing w:val="-6"/>
          <w:szCs w:val="26"/>
        </w:rPr>
        <w:t xml:space="preserve"> </w:t>
      </w:r>
      <w:proofErr w:type="spellStart"/>
      <w:r w:rsidRPr="00C97AEE">
        <w:rPr>
          <w:rFonts w:asciiTheme="majorHAnsi" w:eastAsia="SimSun" w:hAnsiTheme="majorHAnsi" w:cstheme="majorHAnsi"/>
          <w:spacing w:val="-6"/>
          <w:szCs w:val="26"/>
        </w:rPr>
        <w:t>các</w:t>
      </w:r>
      <w:proofErr w:type="spellEnd"/>
      <w:r w:rsidRPr="00C97AEE">
        <w:rPr>
          <w:rFonts w:asciiTheme="majorHAnsi" w:eastAsia="SimSun" w:hAnsiTheme="majorHAnsi" w:cstheme="majorHAnsi"/>
          <w:spacing w:val="-6"/>
          <w:szCs w:val="26"/>
        </w:rPr>
        <w:t xml:space="preserve"> </w:t>
      </w:r>
      <w:proofErr w:type="spellStart"/>
      <w:r w:rsidRPr="00C97AEE">
        <w:rPr>
          <w:rFonts w:asciiTheme="majorHAnsi" w:eastAsia="SimSun" w:hAnsiTheme="majorHAnsi" w:cstheme="majorHAnsi"/>
          <w:spacing w:val="-6"/>
          <w:szCs w:val="26"/>
        </w:rPr>
        <w:t>công</w:t>
      </w:r>
      <w:proofErr w:type="spellEnd"/>
      <w:r w:rsidRPr="00C97AEE">
        <w:rPr>
          <w:rFonts w:asciiTheme="majorHAnsi" w:eastAsia="SimSun" w:hAnsiTheme="majorHAnsi" w:cstheme="majorHAnsi"/>
          <w:spacing w:val="-6"/>
          <w:szCs w:val="26"/>
        </w:rPr>
        <w:t xml:space="preserve"> </w:t>
      </w:r>
      <w:proofErr w:type="spellStart"/>
      <w:r w:rsidRPr="00C97AEE">
        <w:rPr>
          <w:rFonts w:asciiTheme="majorHAnsi" w:eastAsia="SimSun" w:hAnsiTheme="majorHAnsi" w:cstheme="majorHAnsi"/>
          <w:spacing w:val="-6"/>
          <w:szCs w:val="26"/>
        </w:rPr>
        <w:t>việc</w:t>
      </w:r>
      <w:proofErr w:type="spellEnd"/>
      <w:r w:rsidRPr="00C97AEE">
        <w:rPr>
          <w:rFonts w:asciiTheme="majorHAnsi" w:eastAsia="SimSun" w:hAnsiTheme="majorHAnsi" w:cstheme="majorHAnsi"/>
          <w:spacing w:val="-6"/>
          <w:szCs w:val="26"/>
        </w:rPr>
        <w:t xml:space="preserve"> </w:t>
      </w:r>
      <w:proofErr w:type="spellStart"/>
      <w:proofErr w:type="gramStart"/>
      <w:r w:rsidRPr="00C97AEE">
        <w:rPr>
          <w:rFonts w:asciiTheme="majorHAnsi" w:eastAsia="SimSun" w:hAnsiTheme="majorHAnsi" w:cstheme="majorHAnsi"/>
          <w:spacing w:val="-6"/>
          <w:szCs w:val="26"/>
        </w:rPr>
        <w:t>sau</w:t>
      </w:r>
      <w:proofErr w:type="spellEnd"/>
      <w:r w:rsidRPr="00C97AEE">
        <w:rPr>
          <w:rFonts w:asciiTheme="majorHAnsi" w:eastAsia="SimSun" w:hAnsiTheme="majorHAnsi" w:cstheme="majorHAnsi"/>
          <w:spacing w:val="-6"/>
          <w:szCs w:val="26"/>
        </w:rPr>
        <w:t xml:space="preserve"> :</w:t>
      </w:r>
      <w:proofErr w:type="gramEnd"/>
      <w:r w:rsidRPr="00C97AEE">
        <w:rPr>
          <w:rFonts w:asciiTheme="majorHAnsi" w:eastAsia="SimSun" w:hAnsiTheme="majorHAnsi" w:cstheme="majorHAnsi"/>
          <w:spacing w:val="-6"/>
          <w:szCs w:val="26"/>
        </w:rPr>
        <w:t xml:space="preserve"> </w:t>
      </w:r>
      <w:proofErr w:type="spellStart"/>
      <w:r w:rsidRPr="00C97AEE">
        <w:rPr>
          <w:rFonts w:asciiTheme="majorHAnsi" w:eastAsia="SimSun" w:hAnsiTheme="majorHAnsi" w:cstheme="majorHAnsi"/>
          <w:szCs w:val="26"/>
        </w:rPr>
        <w:t>Bên</w:t>
      </w:r>
      <w:proofErr w:type="spellEnd"/>
      <w:r w:rsidRPr="00C97AEE">
        <w:rPr>
          <w:rFonts w:asciiTheme="majorHAnsi" w:eastAsia="SimSun" w:hAnsiTheme="majorHAnsi" w:cstheme="majorHAnsi"/>
          <w:szCs w:val="26"/>
        </w:rPr>
        <w:t xml:space="preserve"> B </w:t>
      </w:r>
      <w:proofErr w:type="spellStart"/>
      <w:r w:rsidRPr="00C97AEE">
        <w:rPr>
          <w:rFonts w:asciiTheme="majorHAnsi" w:eastAsia="SimSun" w:hAnsiTheme="majorHAnsi" w:cstheme="majorHAnsi"/>
          <w:szCs w:val="26"/>
        </w:rPr>
        <w:t>thực</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hiện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công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xây</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dựng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hoàn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thành</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công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trình</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và</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được</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bên</w:t>
      </w:r>
      <w:proofErr w:type="spellEnd"/>
      <w:r w:rsidRPr="00C97AEE">
        <w:rPr>
          <w:rFonts w:asciiTheme="majorHAnsi" w:eastAsia="SimSun" w:hAnsiTheme="majorHAnsi" w:cstheme="majorHAnsi"/>
          <w:szCs w:val="26"/>
        </w:rPr>
        <w:t xml:space="preserve"> A </w:t>
      </w:r>
      <w:proofErr w:type="spellStart"/>
      <w:r w:rsidRPr="00C97AEE">
        <w:rPr>
          <w:rFonts w:asciiTheme="majorHAnsi" w:eastAsia="SimSun" w:hAnsiTheme="majorHAnsi" w:cstheme="majorHAnsi"/>
          <w:szCs w:val="26"/>
        </w:rPr>
        <w:t>nghiệm</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thu</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và</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nhận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bàn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giao</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đồng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thời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bên</w:t>
      </w:r>
      <w:proofErr w:type="spellEnd"/>
      <w:r w:rsidRPr="00C97AEE">
        <w:rPr>
          <w:rFonts w:asciiTheme="majorHAnsi" w:eastAsia="SimSun" w:hAnsiTheme="majorHAnsi" w:cstheme="majorHAnsi"/>
          <w:szCs w:val="26"/>
        </w:rPr>
        <w:t xml:space="preserve"> A </w:t>
      </w:r>
      <w:proofErr w:type="spellStart"/>
      <w:r w:rsidRPr="00C97AEE">
        <w:rPr>
          <w:rFonts w:asciiTheme="majorHAnsi" w:eastAsia="SimSun" w:hAnsiTheme="majorHAnsi" w:cstheme="majorHAnsi"/>
          <w:szCs w:val="26"/>
        </w:rPr>
        <w:t>thực</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hiện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đầy</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đủ</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thủ</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tục</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thanh</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toán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cho</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bên</w:t>
      </w:r>
      <w:proofErr w:type="spellEnd"/>
      <w:r w:rsidRPr="00C97AEE">
        <w:rPr>
          <w:rFonts w:asciiTheme="majorHAnsi" w:eastAsia="SimSun" w:hAnsiTheme="majorHAnsi" w:cstheme="majorHAnsi"/>
          <w:szCs w:val="26"/>
        </w:rPr>
        <w:t xml:space="preserve"> B.</w:t>
      </w:r>
    </w:p>
    <w:p w14:paraId="668CDE2A" w14:textId="77777777" w:rsidR="00076D19" w:rsidRPr="00C97AEE" w:rsidRDefault="00870C52" w:rsidP="00357BD7">
      <w:pPr>
        <w:ind w:firstLine="720"/>
        <w:jc w:val="both"/>
        <w:rPr>
          <w:rFonts w:asciiTheme="majorHAnsi" w:eastAsia="SimSun" w:hAnsiTheme="majorHAnsi" w:cstheme="majorHAnsi"/>
          <w:szCs w:val="26"/>
        </w:rPr>
      </w:pPr>
      <w:r w:rsidRPr="00C97AEE">
        <w:rPr>
          <w:rFonts w:asciiTheme="majorHAnsi" w:eastAsia="SimSun" w:hAnsiTheme="majorHAnsi" w:cstheme="majorHAnsi"/>
          <w:szCs w:val="26"/>
        </w:rPr>
        <w:t xml:space="preserve">Sau </w:t>
      </w:r>
      <w:proofErr w:type="spellStart"/>
      <w:r w:rsidRPr="00C97AEE">
        <w:rPr>
          <w:rFonts w:asciiTheme="majorHAnsi" w:eastAsia="SimSun" w:hAnsiTheme="majorHAnsi" w:cstheme="majorHAnsi"/>
          <w:szCs w:val="26"/>
        </w:rPr>
        <w:t>khi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chấm</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dứt</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hợp</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đồng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hai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bên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phải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tiến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hành</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thanh</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lý</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hợp</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đồng</w:t>
      </w:r>
      <w:proofErr w:type="spellEnd"/>
      <w:r w:rsidRPr="00C97AEE">
        <w:rPr>
          <w:rFonts w:asciiTheme="majorHAnsi" w:eastAsia="SimSun" w:hAnsiTheme="majorHAnsi" w:cstheme="majorHAnsi"/>
          <w:szCs w:val="26"/>
        </w:rPr>
        <w:t>.</w:t>
      </w:r>
    </w:p>
    <w:p w14:paraId="4533EC5D" w14:textId="77777777" w:rsidR="00076D19" w:rsidRPr="00C97AEE" w:rsidRDefault="00870C52" w:rsidP="00357BD7">
      <w:pPr>
        <w:ind w:firstLine="720"/>
        <w:jc w:val="both"/>
        <w:rPr>
          <w:rFonts w:asciiTheme="majorHAnsi" w:eastAsia="SimSun" w:hAnsiTheme="majorHAnsi" w:cstheme="majorHAnsi"/>
          <w:szCs w:val="26"/>
        </w:rPr>
      </w:pPr>
      <w:r w:rsidRPr="00C97AEE">
        <w:rPr>
          <w:rFonts w:asciiTheme="majorHAnsi" w:eastAsia="SimSun" w:hAnsiTheme="majorHAnsi" w:cstheme="majorHAnsi"/>
          <w:b/>
          <w:i/>
          <w:szCs w:val="26"/>
        </w:rPr>
        <w:t xml:space="preserve">8.2. </w:t>
      </w:r>
      <w:proofErr w:type="spellStart"/>
      <w:r w:rsidRPr="00C97AEE">
        <w:rPr>
          <w:rFonts w:asciiTheme="majorHAnsi" w:eastAsia="SimSun" w:hAnsiTheme="majorHAnsi" w:cstheme="majorHAnsi"/>
          <w:b/>
          <w:i/>
          <w:szCs w:val="26"/>
        </w:rPr>
        <w:t>Thời</w:t>
      </w:r>
      <w:proofErr w:type="spellEnd"/>
      <w:r w:rsidRPr="00C97AEE">
        <w:rPr>
          <w:rFonts w:asciiTheme="majorHAnsi" w:eastAsia="SimSun" w:hAnsiTheme="majorHAnsi" w:cstheme="majorHAnsi"/>
          <w:b/>
          <w:i/>
          <w:szCs w:val="26"/>
        </w:rPr>
        <w:t xml:space="preserve"> </w:t>
      </w:r>
      <w:proofErr w:type="spellStart"/>
      <w:r w:rsidRPr="00C97AEE">
        <w:rPr>
          <w:rFonts w:asciiTheme="majorHAnsi" w:eastAsia="SimSun" w:hAnsiTheme="majorHAnsi" w:cstheme="majorHAnsi"/>
          <w:b/>
          <w:i/>
          <w:szCs w:val="26"/>
        </w:rPr>
        <w:t>gian</w:t>
      </w:r>
      <w:proofErr w:type="spellEnd"/>
      <w:r w:rsidRPr="00C97AEE">
        <w:rPr>
          <w:rFonts w:asciiTheme="majorHAnsi" w:eastAsia="SimSun" w:hAnsiTheme="majorHAnsi" w:cstheme="majorHAnsi"/>
          <w:b/>
          <w:i/>
          <w:szCs w:val="26"/>
        </w:rPr>
        <w:t xml:space="preserve"> </w:t>
      </w:r>
      <w:proofErr w:type="spellStart"/>
      <w:r w:rsidRPr="00C97AEE">
        <w:rPr>
          <w:rFonts w:asciiTheme="majorHAnsi" w:eastAsia="SimSun" w:hAnsiTheme="majorHAnsi" w:cstheme="majorHAnsi"/>
          <w:b/>
          <w:i/>
          <w:szCs w:val="26"/>
        </w:rPr>
        <w:t>bảo</w:t>
      </w:r>
      <w:proofErr w:type="spellEnd"/>
      <w:r w:rsidRPr="00C97AEE">
        <w:rPr>
          <w:rFonts w:asciiTheme="majorHAnsi" w:eastAsia="SimSun" w:hAnsiTheme="majorHAnsi" w:cstheme="majorHAnsi"/>
          <w:b/>
          <w:i/>
          <w:szCs w:val="26"/>
        </w:rPr>
        <w:t xml:space="preserve"> </w:t>
      </w:r>
      <w:proofErr w:type="spellStart"/>
      <w:r w:rsidRPr="00C97AEE">
        <w:rPr>
          <w:rFonts w:asciiTheme="majorHAnsi" w:eastAsia="SimSun" w:hAnsiTheme="majorHAnsi" w:cstheme="majorHAnsi"/>
          <w:b/>
          <w:i/>
          <w:szCs w:val="26"/>
        </w:rPr>
        <w:t>hành</w:t>
      </w:r>
      <w:proofErr w:type="spellEnd"/>
      <w:r w:rsidRPr="00C97AEE">
        <w:rPr>
          <w:rFonts w:asciiTheme="majorHAnsi" w:eastAsia="SimSun" w:hAnsiTheme="majorHAnsi" w:cstheme="majorHAnsi"/>
          <w:szCs w:val="26"/>
        </w:rPr>
        <w:t xml:space="preserve">: 12 </w:t>
      </w:r>
      <w:proofErr w:type="spellStart"/>
      <w:r w:rsidRPr="00C97AEE">
        <w:rPr>
          <w:rFonts w:asciiTheme="majorHAnsi" w:eastAsia="SimSun" w:hAnsiTheme="majorHAnsi" w:cstheme="majorHAnsi"/>
          <w:szCs w:val="26"/>
        </w:rPr>
        <w:t>tháng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từ</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ngày</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ký</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nghiệm</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thu</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bàn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giao</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công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trình</w:t>
      </w:r>
      <w:proofErr w:type="spellEnd"/>
      <w:r w:rsidRPr="00C97AEE">
        <w:rPr>
          <w:rFonts w:asciiTheme="majorHAnsi" w:eastAsia="SimSun" w:hAnsiTheme="majorHAnsi" w:cstheme="majorHAnsi"/>
          <w:szCs w:val="26"/>
        </w:rPr>
        <w:t>.</w:t>
      </w:r>
    </w:p>
    <w:p w14:paraId="73FF9655" w14:textId="77777777" w:rsidR="00076D19" w:rsidRPr="00C97AEE" w:rsidRDefault="00870C52" w:rsidP="00357BD7">
      <w:pPr>
        <w:jc w:val="both"/>
        <w:rPr>
          <w:rFonts w:asciiTheme="majorHAnsi" w:eastAsia="SimSun" w:hAnsiTheme="majorHAnsi" w:cstheme="majorHAnsi"/>
          <w:b/>
          <w:szCs w:val="26"/>
          <w:lang w:val="vi-VN"/>
        </w:rPr>
      </w:pPr>
      <w:r w:rsidRPr="00C97AEE">
        <w:rPr>
          <w:rFonts w:asciiTheme="majorHAnsi" w:eastAsia="SimSun" w:hAnsiTheme="majorHAnsi" w:cstheme="majorHAnsi"/>
          <w:b/>
          <w:szCs w:val="26"/>
          <w:u w:val="single"/>
          <w:lang w:val="vi-VN"/>
        </w:rPr>
        <w:t xml:space="preserve">ĐIỀU </w:t>
      </w:r>
      <w:r w:rsidRPr="00C97AEE">
        <w:rPr>
          <w:rFonts w:asciiTheme="majorHAnsi" w:eastAsia="SimSun" w:hAnsiTheme="majorHAnsi" w:cstheme="majorHAnsi"/>
          <w:b/>
          <w:szCs w:val="26"/>
          <w:u w:val="single"/>
        </w:rPr>
        <w:t xml:space="preserve">9 </w:t>
      </w:r>
      <w:r w:rsidRPr="00C97AEE">
        <w:rPr>
          <w:rFonts w:asciiTheme="majorHAnsi" w:eastAsia="SimSun" w:hAnsiTheme="majorHAnsi" w:cstheme="majorHAnsi"/>
          <w:b/>
          <w:szCs w:val="26"/>
          <w:lang w:val="vi-VN"/>
        </w:rPr>
        <w:t>: Điều khoản chung</w:t>
      </w:r>
    </w:p>
    <w:p w14:paraId="2F371FF5" w14:textId="77777777" w:rsidR="00076D19" w:rsidRPr="00C97AEE" w:rsidRDefault="00870C52" w:rsidP="00357BD7">
      <w:pPr>
        <w:ind w:firstLine="720"/>
        <w:jc w:val="both"/>
        <w:rPr>
          <w:rFonts w:asciiTheme="majorHAnsi" w:eastAsia="SimSun" w:hAnsiTheme="majorHAnsi" w:cstheme="majorHAnsi"/>
          <w:szCs w:val="26"/>
        </w:rPr>
      </w:pPr>
      <w:r w:rsidRPr="00C97AEE">
        <w:rPr>
          <w:rFonts w:asciiTheme="majorHAnsi" w:eastAsia="SimSun" w:hAnsiTheme="majorHAnsi" w:cstheme="majorHAnsi"/>
          <w:szCs w:val="26"/>
          <w:lang w:val="vi-VN"/>
        </w:rPr>
        <w:t>- Hai bên cam kết thực hiện đầy đủ các điều khoản của hợp đồng này.</w:t>
      </w:r>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Nếu</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trong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quá</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trình</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thực</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hiện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có</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vấn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đề</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gì</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phát</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sinh</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mà</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các</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bên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không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giải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quyết</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được</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thì</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thông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báo</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bằng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văn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bản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và</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tích</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cực</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bàn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bạc</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giải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quyết</w:t>
      </w:r>
      <w:proofErr w:type="spellEnd"/>
      <w:r w:rsidRPr="00C97AEE">
        <w:rPr>
          <w:rFonts w:asciiTheme="majorHAnsi" w:eastAsia="SimSun" w:hAnsiTheme="majorHAnsi" w:cstheme="majorHAnsi"/>
          <w:szCs w:val="26"/>
        </w:rPr>
        <w:t>.</w:t>
      </w:r>
    </w:p>
    <w:p w14:paraId="70D1D530" w14:textId="77777777" w:rsidR="00076D19" w:rsidRPr="00C97AEE" w:rsidRDefault="00870C52" w:rsidP="00357BD7">
      <w:pPr>
        <w:ind w:firstLine="720"/>
        <w:jc w:val="both"/>
        <w:rPr>
          <w:rFonts w:asciiTheme="majorHAnsi" w:eastAsia="SimSun" w:hAnsiTheme="majorHAnsi" w:cstheme="majorHAnsi"/>
          <w:szCs w:val="26"/>
        </w:rPr>
      </w:pPr>
      <w:r w:rsidRPr="00C97AEE">
        <w:rPr>
          <w:rFonts w:asciiTheme="majorHAnsi" w:eastAsia="SimSun" w:hAnsiTheme="majorHAnsi" w:cstheme="majorHAnsi"/>
          <w:szCs w:val="26"/>
          <w:lang w:val="vi-VN"/>
        </w:rPr>
        <w:t xml:space="preserve">- Trường hợp có nội dung tranh chấp không tự giải quyết được thì hai bên thống nhất sẽ chuyển vụ việc đến Tòa án </w:t>
      </w:r>
      <w:proofErr w:type="spellStart"/>
      <w:r w:rsidRPr="00C97AEE">
        <w:rPr>
          <w:rFonts w:asciiTheme="majorHAnsi" w:eastAsia="SimSun" w:hAnsiTheme="majorHAnsi" w:cstheme="majorHAnsi"/>
          <w:szCs w:val="26"/>
        </w:rPr>
        <w:t>có</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thẩm</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quyền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tại</w:t>
      </w:r>
      <w:proofErr w:type="spellEnd"/>
      <w:r w:rsidRPr="00C97AEE">
        <w:rPr>
          <w:rFonts w:asciiTheme="majorHAnsi" w:eastAsia="SimSun" w:hAnsiTheme="majorHAnsi" w:cstheme="majorHAnsi"/>
          <w:szCs w:val="26"/>
        </w:rPr>
        <w:t xml:space="preserve"> TPHCM </w:t>
      </w:r>
      <w:proofErr w:type="spellStart"/>
      <w:r w:rsidRPr="00C97AEE">
        <w:rPr>
          <w:rFonts w:asciiTheme="majorHAnsi" w:eastAsia="SimSun" w:hAnsiTheme="majorHAnsi" w:cstheme="majorHAnsi"/>
          <w:szCs w:val="26"/>
        </w:rPr>
        <w:t>để</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giải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quyết</w:t>
      </w:r>
      <w:proofErr w:type="spellEnd"/>
      <w:r w:rsidRPr="00C97AEE">
        <w:rPr>
          <w:rFonts w:asciiTheme="majorHAnsi" w:eastAsia="SimSun" w:hAnsiTheme="majorHAnsi" w:cstheme="majorHAnsi"/>
          <w:szCs w:val="26"/>
        </w:rPr>
        <w:t xml:space="preserve"> </w:t>
      </w:r>
      <w:r w:rsidRPr="00C97AEE">
        <w:rPr>
          <w:rFonts w:asciiTheme="majorHAnsi" w:eastAsia="SimSun" w:hAnsiTheme="majorHAnsi" w:cstheme="majorHAnsi"/>
          <w:szCs w:val="26"/>
          <w:lang w:val="vi-VN"/>
        </w:rPr>
        <w:t>.</w:t>
      </w:r>
    </w:p>
    <w:p w14:paraId="3CEC94D0" w14:textId="77777777" w:rsidR="00076D19" w:rsidRPr="00C97AEE" w:rsidRDefault="00870C52" w:rsidP="00357BD7">
      <w:pPr>
        <w:ind w:firstLine="720"/>
        <w:jc w:val="both"/>
        <w:rPr>
          <w:rFonts w:asciiTheme="majorHAnsi" w:eastAsia="SimSun" w:hAnsiTheme="majorHAnsi" w:cstheme="majorHAnsi"/>
          <w:szCs w:val="26"/>
          <w:lang w:val="vi-VN"/>
        </w:rPr>
      </w:pPr>
      <w:r w:rsidRPr="00C97AEE">
        <w:rPr>
          <w:rFonts w:asciiTheme="majorHAnsi" w:eastAsia="SimSun" w:hAnsiTheme="majorHAnsi" w:cstheme="majorHAnsi"/>
          <w:szCs w:val="26"/>
          <w:lang w:val="vi-VN"/>
        </w:rPr>
        <w:t xml:space="preserve">- Hợp đồng này có hiệu lực kể từ ngày hai bên ký kết cho đến khi chấm dứt hợp đồng theo Điều </w:t>
      </w:r>
      <w:r w:rsidRPr="00C97AEE">
        <w:rPr>
          <w:rFonts w:asciiTheme="majorHAnsi" w:eastAsia="SimSun" w:hAnsiTheme="majorHAnsi" w:cstheme="majorHAnsi"/>
          <w:szCs w:val="26"/>
        </w:rPr>
        <w:t>8.1</w:t>
      </w:r>
      <w:r w:rsidRPr="00C97AEE">
        <w:rPr>
          <w:rFonts w:asciiTheme="majorHAnsi" w:eastAsia="SimSun" w:hAnsiTheme="majorHAnsi" w:cstheme="majorHAnsi"/>
          <w:szCs w:val="26"/>
          <w:lang w:val="vi-VN"/>
        </w:rPr>
        <w:t xml:space="preserve"> của hợp đồng này.</w:t>
      </w:r>
    </w:p>
    <w:p w14:paraId="5B15CB80" w14:textId="77777777" w:rsidR="00076D19" w:rsidRPr="00C97AEE" w:rsidRDefault="00870C52" w:rsidP="00357BD7">
      <w:pPr>
        <w:ind w:left="360" w:firstLine="360"/>
        <w:rPr>
          <w:rFonts w:asciiTheme="majorHAnsi" w:eastAsia="SimSun" w:hAnsiTheme="majorHAnsi" w:cstheme="majorHAnsi"/>
          <w:szCs w:val="26"/>
          <w:lang w:val="vi-VN"/>
        </w:rPr>
      </w:pPr>
      <w:r w:rsidRPr="00C97AEE">
        <w:rPr>
          <w:rFonts w:asciiTheme="majorHAnsi" w:eastAsia="SimSun" w:hAnsiTheme="majorHAnsi" w:cstheme="majorHAnsi"/>
          <w:szCs w:val="26"/>
          <w:lang w:val="vi-VN"/>
        </w:rPr>
        <w:t>Hợp đồng được lập thành 04 bản , mỗi bên giữ 02 bản có giá trị như nhau .</w:t>
      </w:r>
    </w:p>
    <w:tbl>
      <w:tblPr>
        <w:tblpPr w:leftFromText="180" w:rightFromText="180" w:vertAnchor="page" w:horzAnchor="page" w:tblpX="1125" w:tblpY="12120"/>
        <w:tblOverlap w:val="never"/>
        <w:tblW w:w="10469" w:type="dxa"/>
        <w:tblLayout w:type="fixed"/>
        <w:tblLook w:val="04A0" w:firstRow="1" w:lastRow="0" w:firstColumn="1" w:lastColumn="0" w:noHBand="0" w:noVBand="1"/>
      </w:tblPr>
      <w:tblGrid>
        <w:gridCol w:w="5059"/>
        <w:gridCol w:w="5410"/>
      </w:tblGrid>
      <w:tr w:rsidR="00076D19" w14:paraId="310D9B47" w14:textId="77777777">
        <w:tc>
          <w:tcPr>
            <w:tcW w:w="5059" w:type="dxa"/>
          </w:tcPr>
          <w:p w14:paraId="6E2CC277" w14:textId="77777777" w:rsidR="00076D19" w:rsidRPr="00C97AEE" w:rsidRDefault="00870C52" w:rsidP="00357BD7">
            <w:pPr>
              <w:widowControl w:val="0"/>
              <w:jc w:val="center"/>
              <w:rPr>
                <w:rFonts w:asciiTheme="majorHAnsi" w:eastAsia="SimSun" w:hAnsiTheme="majorHAnsi" w:cstheme="majorHAnsi"/>
                <w:b/>
                <w:szCs w:val="26"/>
                <w:lang w:val="vi-VN"/>
              </w:rPr>
            </w:pPr>
            <w:r w:rsidRPr="00C97AEE">
              <w:rPr>
                <w:rFonts w:asciiTheme="majorHAnsi" w:eastAsia="SimSun" w:hAnsiTheme="majorHAnsi" w:cstheme="majorHAnsi"/>
                <w:b/>
                <w:szCs w:val="26"/>
                <w:lang w:val="vi-VN"/>
              </w:rPr>
              <w:t>ĐẠI DIỆN BÊN A</w:t>
            </w:r>
          </w:p>
          <w:p w14:paraId="462D4EAF" w14:textId="77777777" w:rsidR="00076D19" w:rsidRPr="00C97AEE" w:rsidRDefault="00870C52" w:rsidP="00357BD7">
            <w:pPr>
              <w:widowControl w:val="0"/>
              <w:jc w:val="center"/>
              <w:rPr>
                <w:rFonts w:asciiTheme="majorHAnsi" w:eastAsia="SimSun" w:hAnsiTheme="majorHAnsi" w:cstheme="majorHAnsi"/>
                <w:b/>
                <w:szCs w:val="26"/>
                <w:lang w:val="vi-VN"/>
              </w:rPr>
            </w:pPr>
            <w:r w:rsidRPr="00C97AEE">
              <w:rPr>
                <w:rFonts w:asciiTheme="majorHAnsi" w:eastAsia="SimSun" w:hAnsiTheme="majorHAnsi" w:cstheme="majorHAnsi"/>
                <w:b/>
                <w:szCs w:val="26"/>
                <w:lang w:val="vi-VN"/>
              </w:rPr>
              <w:t>CTY CỔ PHẦN VIETTRONICS TÂN BÌNH</w:t>
            </w:r>
          </w:p>
          <w:p w14:paraId="5330685D" w14:textId="77777777" w:rsidR="00076D19" w:rsidRPr="00C97AEE" w:rsidRDefault="00870C52" w:rsidP="00357BD7">
            <w:pPr>
              <w:widowControl w:val="0"/>
              <w:jc w:val="center"/>
              <w:rPr>
                <w:rFonts w:asciiTheme="majorHAnsi" w:eastAsia="SimSun" w:hAnsiTheme="majorHAnsi" w:cstheme="majorHAnsi"/>
                <w:b/>
                <w:szCs w:val="26"/>
                <w:lang w:val="vi-VN"/>
              </w:rPr>
            </w:pPr>
            <w:r w:rsidRPr="00C97AEE">
              <w:rPr>
                <w:rFonts w:asciiTheme="majorHAnsi" w:eastAsia="SimSun" w:hAnsiTheme="majorHAnsi" w:cstheme="majorHAnsi"/>
                <w:b/>
                <w:szCs w:val="26"/>
                <w:lang w:val="vi-VN"/>
              </w:rPr>
              <w:t>TỔNG GIÁM ĐỐC</w:t>
            </w:r>
          </w:p>
          <w:p w14:paraId="03209AFF" w14:textId="77777777" w:rsidR="00076D19" w:rsidRPr="00C97AEE" w:rsidRDefault="00076D19" w:rsidP="00357BD7">
            <w:pPr>
              <w:jc w:val="center"/>
              <w:rPr>
                <w:rFonts w:asciiTheme="majorHAnsi" w:eastAsia="SimSun" w:hAnsiTheme="majorHAnsi" w:cstheme="majorHAnsi"/>
                <w:b/>
                <w:szCs w:val="26"/>
                <w:lang w:val="vi-VN"/>
              </w:rPr>
            </w:pPr>
          </w:p>
          <w:p w14:paraId="14E6C8A2" w14:textId="77777777" w:rsidR="00076D19" w:rsidRPr="00C97AEE" w:rsidRDefault="00076D19" w:rsidP="00357BD7">
            <w:pPr>
              <w:jc w:val="center"/>
              <w:rPr>
                <w:rFonts w:asciiTheme="majorHAnsi" w:eastAsia="SimSun" w:hAnsiTheme="majorHAnsi" w:cstheme="majorHAnsi"/>
                <w:b/>
                <w:szCs w:val="26"/>
                <w:lang w:val="vi-VN"/>
              </w:rPr>
            </w:pPr>
          </w:p>
          <w:p w14:paraId="74ABB7D5" w14:textId="77777777" w:rsidR="00076D19" w:rsidRPr="00C97AEE" w:rsidRDefault="00076D19" w:rsidP="00357BD7">
            <w:pPr>
              <w:keepNext/>
              <w:outlineLvl w:val="6"/>
              <w:rPr>
                <w:rFonts w:asciiTheme="majorHAnsi" w:eastAsia="SimSun" w:hAnsiTheme="majorHAnsi" w:cstheme="majorHAnsi"/>
                <w:b/>
                <w:szCs w:val="26"/>
                <w:lang w:val="vi-VN"/>
              </w:rPr>
            </w:pPr>
          </w:p>
          <w:p w14:paraId="7AB85412" w14:textId="77777777" w:rsidR="00076D19" w:rsidRPr="00C97AEE" w:rsidRDefault="00076D19" w:rsidP="00357BD7">
            <w:pPr>
              <w:rPr>
                <w:rFonts w:asciiTheme="majorHAnsi" w:eastAsia="SimSun" w:hAnsiTheme="majorHAnsi" w:cstheme="majorHAnsi"/>
                <w:szCs w:val="26"/>
                <w:lang w:val="vi-VN"/>
              </w:rPr>
            </w:pPr>
          </w:p>
          <w:p w14:paraId="0C7E33BF" w14:textId="77777777" w:rsidR="00076D19" w:rsidRPr="00C97AEE" w:rsidRDefault="00870C52" w:rsidP="00357BD7">
            <w:pPr>
              <w:ind w:firstLine="720"/>
              <w:jc w:val="both"/>
              <w:rPr>
                <w:rFonts w:asciiTheme="majorHAnsi" w:eastAsia="SimSun" w:hAnsiTheme="majorHAnsi" w:cstheme="majorHAnsi"/>
                <w:b/>
                <w:szCs w:val="26"/>
                <w:lang w:val="vi-VN"/>
              </w:rPr>
            </w:pPr>
            <w:r w:rsidRPr="00C97AEE">
              <w:rPr>
                <w:rFonts w:asciiTheme="majorHAnsi" w:eastAsia="SimSun" w:hAnsiTheme="majorHAnsi" w:cstheme="majorHAnsi"/>
                <w:b/>
                <w:szCs w:val="26"/>
                <w:lang w:val="vi-VN"/>
              </w:rPr>
              <w:t xml:space="preserve">      </w:t>
            </w:r>
          </w:p>
          <w:p w14:paraId="6093EDF1" w14:textId="77777777" w:rsidR="00076D19" w:rsidRPr="00C97AEE" w:rsidRDefault="00076D19" w:rsidP="00357BD7">
            <w:pPr>
              <w:jc w:val="center"/>
              <w:rPr>
                <w:rFonts w:asciiTheme="majorHAnsi" w:eastAsia="SimSun" w:hAnsiTheme="majorHAnsi" w:cstheme="majorHAnsi"/>
                <w:b/>
                <w:szCs w:val="26"/>
                <w:lang w:val="vi-VN"/>
              </w:rPr>
            </w:pPr>
          </w:p>
        </w:tc>
        <w:tc>
          <w:tcPr>
            <w:tcW w:w="5410" w:type="dxa"/>
          </w:tcPr>
          <w:p w14:paraId="261C224D" w14:textId="77777777" w:rsidR="00076D19" w:rsidRPr="00C97AEE" w:rsidRDefault="00870C52" w:rsidP="00357BD7">
            <w:pPr>
              <w:jc w:val="center"/>
              <w:rPr>
                <w:rFonts w:asciiTheme="majorHAnsi" w:eastAsia="SimSun" w:hAnsiTheme="majorHAnsi" w:cstheme="majorHAnsi"/>
                <w:b/>
                <w:szCs w:val="26"/>
                <w:lang w:val="vi-VN"/>
              </w:rPr>
            </w:pPr>
            <w:r w:rsidRPr="00C97AEE">
              <w:rPr>
                <w:rFonts w:asciiTheme="majorHAnsi" w:eastAsia="SimSun" w:hAnsiTheme="majorHAnsi" w:cstheme="majorHAnsi"/>
                <w:b/>
                <w:szCs w:val="26"/>
                <w:lang w:val="vi-VN"/>
              </w:rPr>
              <w:t>ĐẠI DIỆN BÊN B</w:t>
            </w:r>
          </w:p>
          <w:p w14:paraId="205C9F18" w14:textId="77777777" w:rsidR="00076D19" w:rsidRPr="00C97AEE" w:rsidRDefault="00870C52" w:rsidP="00357BD7">
            <w:pPr>
              <w:jc w:val="center"/>
              <w:rPr>
                <w:rFonts w:asciiTheme="majorHAnsi" w:eastAsia="SimSun" w:hAnsiTheme="majorHAnsi" w:cstheme="majorHAnsi"/>
                <w:b/>
                <w:szCs w:val="26"/>
                <w:lang w:val="vi-VN"/>
              </w:rPr>
            </w:pPr>
            <w:r w:rsidRPr="00C97AEE">
              <w:rPr>
                <w:rFonts w:asciiTheme="majorHAnsi" w:eastAsia="SimSun" w:hAnsiTheme="majorHAnsi" w:cstheme="majorHAnsi"/>
                <w:b/>
                <w:szCs w:val="26"/>
                <w:lang w:val="vi-VN"/>
              </w:rPr>
              <w:t>CTY TNHH TM HẢI NGÂN LÂM</w:t>
            </w:r>
          </w:p>
          <w:p w14:paraId="1C501B43" w14:textId="77777777" w:rsidR="00076D19" w:rsidRPr="00C97AEE" w:rsidRDefault="00870C52" w:rsidP="00357BD7">
            <w:pPr>
              <w:jc w:val="center"/>
              <w:rPr>
                <w:rFonts w:asciiTheme="majorHAnsi" w:eastAsia="SimSun" w:hAnsiTheme="majorHAnsi" w:cstheme="majorHAnsi"/>
                <w:b/>
                <w:szCs w:val="26"/>
                <w:lang w:val="vi-VN"/>
              </w:rPr>
            </w:pPr>
            <w:r w:rsidRPr="00C97AEE">
              <w:rPr>
                <w:rFonts w:asciiTheme="majorHAnsi" w:eastAsia="SimSun" w:hAnsiTheme="majorHAnsi" w:cstheme="majorHAnsi"/>
                <w:b/>
                <w:szCs w:val="26"/>
                <w:lang w:val="vi-VN"/>
              </w:rPr>
              <w:t>GIÁM ĐỐC</w:t>
            </w:r>
          </w:p>
          <w:p w14:paraId="48328E04" w14:textId="77777777" w:rsidR="00076D19" w:rsidRPr="00C97AEE" w:rsidRDefault="00076D19" w:rsidP="00357BD7">
            <w:pPr>
              <w:jc w:val="center"/>
              <w:rPr>
                <w:rFonts w:asciiTheme="majorHAnsi" w:eastAsia="SimSun" w:hAnsiTheme="majorHAnsi" w:cstheme="majorHAnsi"/>
                <w:b/>
                <w:szCs w:val="26"/>
                <w:lang w:val="vi-VN"/>
              </w:rPr>
            </w:pPr>
          </w:p>
          <w:p w14:paraId="567EFD87" w14:textId="77777777" w:rsidR="00076D19" w:rsidRPr="00C97AEE" w:rsidRDefault="00076D19" w:rsidP="00357BD7">
            <w:pPr>
              <w:jc w:val="center"/>
              <w:rPr>
                <w:rFonts w:asciiTheme="majorHAnsi" w:eastAsia="SimSun" w:hAnsiTheme="majorHAnsi" w:cstheme="majorHAnsi"/>
                <w:b/>
                <w:szCs w:val="26"/>
                <w:lang w:val="vi-VN"/>
              </w:rPr>
            </w:pPr>
          </w:p>
          <w:p w14:paraId="60D10838" w14:textId="77777777" w:rsidR="00076D19" w:rsidRPr="00C97AEE" w:rsidRDefault="00076D19" w:rsidP="00357BD7">
            <w:pPr>
              <w:jc w:val="center"/>
              <w:rPr>
                <w:rFonts w:asciiTheme="majorHAnsi" w:eastAsia="SimSun" w:hAnsiTheme="majorHAnsi" w:cstheme="majorHAnsi"/>
                <w:b/>
                <w:szCs w:val="26"/>
                <w:lang w:val="vi-VN"/>
              </w:rPr>
            </w:pPr>
          </w:p>
          <w:p w14:paraId="4E3546ED" w14:textId="77777777" w:rsidR="00076D19" w:rsidRPr="00C97AEE" w:rsidRDefault="00076D19" w:rsidP="00357BD7">
            <w:pPr>
              <w:rPr>
                <w:rFonts w:asciiTheme="majorHAnsi" w:eastAsia="SimSun" w:hAnsiTheme="majorHAnsi" w:cstheme="majorHAnsi"/>
                <w:b/>
                <w:szCs w:val="26"/>
                <w:lang w:val="vi-VN"/>
              </w:rPr>
            </w:pPr>
          </w:p>
          <w:p w14:paraId="6CEED23A" w14:textId="77777777" w:rsidR="00076D19" w:rsidRPr="00C97AEE" w:rsidRDefault="00076D19" w:rsidP="00357BD7">
            <w:pPr>
              <w:jc w:val="center"/>
              <w:rPr>
                <w:rFonts w:asciiTheme="majorHAnsi" w:eastAsia="SimSun" w:hAnsiTheme="majorHAnsi" w:cstheme="majorHAnsi"/>
                <w:b/>
                <w:szCs w:val="26"/>
                <w:lang w:val="vi-VN"/>
              </w:rPr>
            </w:pPr>
          </w:p>
          <w:p w14:paraId="2103FD00" w14:textId="77777777" w:rsidR="00076D19" w:rsidRPr="00C97AEE" w:rsidRDefault="00076D19" w:rsidP="00357BD7">
            <w:pPr>
              <w:rPr>
                <w:rFonts w:asciiTheme="majorHAnsi" w:eastAsia="SimSun" w:hAnsiTheme="majorHAnsi" w:cstheme="majorHAnsi"/>
                <w:b/>
                <w:szCs w:val="26"/>
                <w:lang w:val="vi-VN"/>
              </w:rPr>
            </w:pPr>
          </w:p>
        </w:tc>
      </w:tr>
    </w:tbl>
    <w:p w14:paraId="720AC80F" w14:textId="77777777" w:rsidR="00076D19" w:rsidRPr="00C97AEE" w:rsidRDefault="00870C52">
      <w:pPr>
        <w:tabs>
          <w:tab w:val="center" w:pos="6804"/>
        </w:tabs>
        <w:ind w:left="900"/>
        <w:rPr>
          <w:rFonts w:asciiTheme="majorHAnsi" w:eastAsia="SimSun" w:hAnsiTheme="majorHAnsi" w:cstheme="majorHAnsi"/>
          <w:b/>
          <w:bCs/>
          <w:sz w:val="22"/>
          <w:lang w:val="vi-VN"/>
        </w:rPr>
      </w:pPr>
      <w:r>
        <w:rPr>
          <w:rFonts w:ascii="Arial" w:eastAsia="SimSun" w:hAnsi="Arial" w:cs="Arial"/>
          <w:noProof/>
          <w:sz w:val="24"/>
          <w:szCs w:val="24"/>
          <w:lang w:val="vi-VN" w:eastAsia="vi-VN"/>
        </w:rPr>
        <w:drawing>
          <wp:inline distT="0" distB="0" distL="0" distR="0" wp14:anchorId="594164A2" wp14:editId="3CBE6EB2">
            <wp:extent cx="1188720" cy="487680"/>
            <wp:effectExtent l="0" t="0" r="0" b="7620"/>
            <wp:docPr id="9" name="Picture 9" descr="logo hai ngan l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hai ngan lam"/>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188720" cy="487680"/>
                    </a:xfrm>
                    <a:prstGeom prst="rect">
                      <a:avLst/>
                    </a:prstGeom>
                    <a:noFill/>
                    <a:ln>
                      <a:noFill/>
                    </a:ln>
                  </pic:spPr>
                </pic:pic>
              </a:graphicData>
            </a:graphic>
          </wp:inline>
        </w:drawing>
      </w:r>
      <w:r>
        <w:rPr>
          <w:rFonts w:ascii="Arial" w:eastAsia="SimSun" w:hAnsi="Arial" w:cs="Arial"/>
          <w:b/>
          <w:sz w:val="24"/>
          <w:szCs w:val="24"/>
          <w:lang w:val="vi-VN"/>
        </w:rPr>
        <w:t xml:space="preserve">                    </w:t>
      </w:r>
      <w:r>
        <w:rPr>
          <w:rFonts w:ascii="Arial" w:eastAsia="SimSun" w:hAnsi="Arial" w:cs="Arial"/>
          <w:b/>
          <w:sz w:val="24"/>
          <w:szCs w:val="24"/>
          <w:lang w:val="vi-VN"/>
        </w:rPr>
        <w:tab/>
        <w:t xml:space="preserve">                          </w:t>
      </w:r>
      <w:r w:rsidRPr="00C97AEE">
        <w:rPr>
          <w:rFonts w:asciiTheme="majorHAnsi" w:eastAsia="SimSun" w:hAnsiTheme="majorHAnsi" w:cstheme="majorHAnsi"/>
          <w:b/>
          <w:bCs/>
          <w:sz w:val="22"/>
          <w:lang w:val="vi-VN"/>
        </w:rPr>
        <w:t>CỘNG HÒA XÃ HỘI CHỦ</w:t>
      </w:r>
      <w:r>
        <w:rPr>
          <w:rFonts w:ascii="Arial" w:eastAsia="SimSun" w:hAnsi="Arial" w:cs="Arial"/>
          <w:b/>
          <w:bCs/>
          <w:sz w:val="22"/>
          <w:lang w:val="vi-VN"/>
        </w:rPr>
        <w:t xml:space="preserve"> </w:t>
      </w:r>
      <w:r w:rsidRPr="00C97AEE">
        <w:rPr>
          <w:rFonts w:asciiTheme="majorHAnsi" w:eastAsia="SimSun" w:hAnsiTheme="majorHAnsi" w:cstheme="majorHAnsi"/>
          <w:b/>
          <w:bCs/>
          <w:sz w:val="22"/>
          <w:lang w:val="vi-VN"/>
        </w:rPr>
        <w:t>NGHĨA VIỆT NAM</w:t>
      </w:r>
    </w:p>
    <w:p w14:paraId="22A9DC6A" w14:textId="77777777" w:rsidR="00076D19" w:rsidRPr="00C97AEE" w:rsidRDefault="00870C52">
      <w:pPr>
        <w:tabs>
          <w:tab w:val="center" w:pos="6804"/>
        </w:tabs>
        <w:rPr>
          <w:rFonts w:asciiTheme="majorHAnsi" w:eastAsia="SimSun" w:hAnsiTheme="majorHAnsi" w:cstheme="majorHAnsi"/>
          <w:b/>
          <w:bCs/>
          <w:sz w:val="22"/>
          <w:lang w:val="vi-VN"/>
        </w:rPr>
      </w:pPr>
      <w:r w:rsidRPr="00C97AEE">
        <w:rPr>
          <w:rFonts w:asciiTheme="majorHAnsi" w:eastAsia="SimSun" w:hAnsiTheme="majorHAnsi" w:cstheme="majorHAnsi"/>
          <w:b/>
          <w:sz w:val="22"/>
          <w:lang w:val="vi-VN"/>
        </w:rPr>
        <w:lastRenderedPageBreak/>
        <w:t xml:space="preserve">               CÔNG TY TNHH TM HẢI NGÂN LÂM</w:t>
      </w:r>
      <w:r w:rsidRPr="00C97AEE">
        <w:rPr>
          <w:rFonts w:asciiTheme="majorHAnsi" w:eastAsia="SimSun" w:hAnsiTheme="majorHAnsi" w:cstheme="majorHAnsi"/>
          <w:b/>
          <w:sz w:val="22"/>
          <w:lang w:val="vi-VN"/>
        </w:rPr>
        <w:tab/>
      </w:r>
      <w:r w:rsidR="00C97AEE">
        <w:rPr>
          <w:rFonts w:asciiTheme="majorHAnsi" w:eastAsia="SimSun" w:hAnsiTheme="majorHAnsi" w:cstheme="majorHAnsi"/>
          <w:b/>
          <w:sz w:val="22"/>
          <w:lang w:val="vi-VN"/>
        </w:rPr>
        <w:t xml:space="preserve">                            </w:t>
      </w:r>
      <w:r w:rsidRPr="00C97AEE">
        <w:rPr>
          <w:rFonts w:asciiTheme="majorHAnsi" w:eastAsia="SimSun" w:hAnsiTheme="majorHAnsi" w:cstheme="majorHAnsi"/>
          <w:b/>
          <w:sz w:val="22"/>
          <w:lang w:val="vi-VN"/>
        </w:rPr>
        <w:t xml:space="preserve"> </w:t>
      </w:r>
      <w:r w:rsidRPr="00C97AEE">
        <w:rPr>
          <w:rFonts w:asciiTheme="majorHAnsi" w:eastAsia="SimSun" w:hAnsiTheme="majorHAnsi" w:cstheme="majorHAnsi"/>
          <w:bCs/>
          <w:sz w:val="22"/>
          <w:lang w:val="vi-VN"/>
        </w:rPr>
        <w:t>Độc lập – Tự Do – Hạnh Phúc</w:t>
      </w:r>
    </w:p>
    <w:p w14:paraId="697996D0" w14:textId="77777777" w:rsidR="00076D19" w:rsidRPr="00C97AEE" w:rsidRDefault="00870C52">
      <w:pPr>
        <w:tabs>
          <w:tab w:val="center" w:pos="6804"/>
        </w:tabs>
        <w:rPr>
          <w:rFonts w:asciiTheme="majorHAnsi" w:eastAsia="SimSun" w:hAnsiTheme="majorHAnsi" w:cstheme="majorHAnsi"/>
          <w:b/>
          <w:sz w:val="22"/>
          <w:lang w:val="vi-VN"/>
        </w:rPr>
      </w:pPr>
      <w:r w:rsidRPr="00C97AEE">
        <w:rPr>
          <w:rFonts w:asciiTheme="majorHAnsi" w:eastAsia="SimSun" w:hAnsiTheme="majorHAnsi" w:cstheme="majorHAnsi"/>
          <w:b/>
          <w:sz w:val="22"/>
          <w:lang w:val="vi-VN"/>
        </w:rPr>
        <w:t>Số 15/12 đường C1, phường 13 , quận Tân Bình , TP.HCM</w:t>
      </w:r>
    </w:p>
    <w:p w14:paraId="789B8E43" w14:textId="77777777" w:rsidR="00076D19" w:rsidRPr="00C97AEE" w:rsidRDefault="00870C52">
      <w:pPr>
        <w:tabs>
          <w:tab w:val="center" w:pos="6804"/>
        </w:tabs>
        <w:rPr>
          <w:rFonts w:asciiTheme="majorHAnsi" w:eastAsia="SimSun" w:hAnsiTheme="majorHAnsi" w:cstheme="majorHAnsi"/>
          <w:bCs/>
          <w:sz w:val="22"/>
        </w:rPr>
      </w:pPr>
      <w:r w:rsidRPr="00C97AEE">
        <w:rPr>
          <w:rFonts w:asciiTheme="majorHAnsi" w:eastAsia="SimSun" w:hAnsiTheme="majorHAnsi" w:cstheme="majorHAnsi"/>
          <w:b/>
          <w:sz w:val="22"/>
          <w:lang w:val="vi-VN"/>
        </w:rPr>
        <w:t xml:space="preserve">                             </w:t>
      </w:r>
      <w:proofErr w:type="spellStart"/>
      <w:proofErr w:type="gramStart"/>
      <w:r w:rsidRPr="00C97AEE">
        <w:rPr>
          <w:rFonts w:asciiTheme="majorHAnsi" w:eastAsia="SimSun" w:hAnsiTheme="majorHAnsi" w:cstheme="majorHAnsi"/>
          <w:b/>
          <w:sz w:val="22"/>
        </w:rPr>
        <w:t>Tel,fax</w:t>
      </w:r>
      <w:proofErr w:type="spellEnd"/>
      <w:proofErr w:type="gramEnd"/>
      <w:r w:rsidRPr="00C97AEE">
        <w:rPr>
          <w:rFonts w:asciiTheme="majorHAnsi" w:eastAsia="SimSun" w:hAnsiTheme="majorHAnsi" w:cstheme="majorHAnsi"/>
          <w:b/>
          <w:sz w:val="22"/>
        </w:rPr>
        <w:t xml:space="preserve"> : 08-62628712 </w:t>
      </w:r>
      <w:r w:rsidRPr="00C97AEE">
        <w:rPr>
          <w:rFonts w:asciiTheme="majorHAnsi" w:eastAsia="SimSun" w:hAnsiTheme="majorHAnsi" w:cstheme="majorHAnsi"/>
          <w:bCs/>
          <w:sz w:val="22"/>
        </w:rPr>
        <w:t xml:space="preserve">                                                                  …………………………..</w:t>
      </w:r>
    </w:p>
    <w:p w14:paraId="02ADA557" w14:textId="77777777" w:rsidR="00076D19" w:rsidRDefault="00076D19">
      <w:pPr>
        <w:tabs>
          <w:tab w:val="center" w:pos="6804"/>
        </w:tabs>
        <w:rPr>
          <w:rFonts w:ascii="Arial" w:eastAsia="SimSun" w:hAnsi="Arial" w:cs="Arial"/>
          <w:bCs/>
          <w:sz w:val="16"/>
          <w:szCs w:val="16"/>
        </w:rPr>
      </w:pPr>
    </w:p>
    <w:p w14:paraId="5AACBDF7" w14:textId="77777777" w:rsidR="00076D19" w:rsidRPr="00C97AEE" w:rsidRDefault="00870C52">
      <w:pPr>
        <w:ind w:right="28"/>
        <w:rPr>
          <w:rFonts w:asciiTheme="majorHAnsi" w:eastAsia="SimSun" w:hAnsiTheme="majorHAnsi" w:cstheme="majorHAnsi"/>
          <w:szCs w:val="26"/>
          <w:lang w:val="vi-VN"/>
        </w:rPr>
      </w:pPr>
      <w:r>
        <w:rPr>
          <w:rFonts w:ascii="Arial" w:eastAsia="SimSun" w:hAnsi="Arial" w:cs="Arial"/>
          <w:sz w:val="20"/>
          <w:szCs w:val="20"/>
        </w:rPr>
        <w:tab/>
      </w:r>
      <w:proofErr w:type="gramStart"/>
      <w:r w:rsidRPr="00C97AEE">
        <w:rPr>
          <w:rFonts w:asciiTheme="majorHAnsi" w:eastAsia="SimSun" w:hAnsiTheme="majorHAnsi" w:cstheme="majorHAnsi"/>
          <w:b/>
          <w:szCs w:val="26"/>
        </w:rPr>
        <w:t>SỐ :</w:t>
      </w:r>
      <w:proofErr w:type="gramEnd"/>
      <w:r w:rsidRPr="00C97AEE">
        <w:rPr>
          <w:rFonts w:asciiTheme="majorHAnsi" w:eastAsia="SimSun" w:hAnsiTheme="majorHAnsi" w:cstheme="majorHAnsi"/>
          <w:b/>
          <w:szCs w:val="26"/>
        </w:rPr>
        <w:t xml:space="preserve"> </w:t>
      </w:r>
      <w:r w:rsidRPr="00C97AEE">
        <w:rPr>
          <w:rFonts w:asciiTheme="majorHAnsi" w:eastAsia="SimSun" w:hAnsiTheme="majorHAnsi" w:cstheme="majorHAnsi"/>
          <w:b/>
          <w:szCs w:val="26"/>
          <w:lang w:val="vi-VN" w:eastAsia="vi-VN"/>
        </w:rPr>
        <w:t>17/NT2021/VTB</w:t>
      </w:r>
      <w:r w:rsidRPr="00C97AEE">
        <w:rPr>
          <w:rFonts w:asciiTheme="majorHAnsi" w:eastAsia="SimSun" w:hAnsiTheme="majorHAnsi" w:cstheme="majorHAnsi"/>
          <w:b/>
          <w:bCs/>
          <w:szCs w:val="26"/>
        </w:rPr>
        <w:tab/>
        <w:t xml:space="preserve">                                                       </w:t>
      </w:r>
      <w:r w:rsidRPr="00C97AEE">
        <w:rPr>
          <w:rFonts w:asciiTheme="majorHAnsi" w:eastAsia="SimSun" w:hAnsiTheme="majorHAnsi" w:cstheme="majorHAnsi"/>
          <w:iCs/>
          <w:szCs w:val="26"/>
        </w:rPr>
        <w:t xml:space="preserve">TP. HCM, </w:t>
      </w:r>
      <w:r w:rsidRPr="00C97AEE">
        <w:rPr>
          <w:rFonts w:asciiTheme="majorHAnsi" w:eastAsia="SimSun" w:hAnsiTheme="majorHAnsi" w:cstheme="majorHAnsi"/>
          <w:iCs/>
          <w:szCs w:val="26"/>
          <w:lang w:val="vi-VN" w:eastAsia="vi-VN"/>
        </w:rPr>
        <w:t>ngày 7 tháng 6 năm 2021</w:t>
      </w:r>
    </w:p>
    <w:p w14:paraId="300091E3" w14:textId="77777777" w:rsidR="00076D19" w:rsidRPr="00C97AEE" w:rsidRDefault="00076D19">
      <w:pPr>
        <w:rPr>
          <w:rFonts w:asciiTheme="majorHAnsi" w:eastAsia="SimSun" w:hAnsiTheme="majorHAnsi" w:cstheme="majorHAnsi"/>
          <w:szCs w:val="26"/>
        </w:rPr>
      </w:pPr>
    </w:p>
    <w:p w14:paraId="20E98430" w14:textId="77777777" w:rsidR="00076D19" w:rsidRPr="00C97AEE" w:rsidRDefault="00870C52" w:rsidP="00357BD7">
      <w:pPr>
        <w:jc w:val="center"/>
        <w:rPr>
          <w:rFonts w:asciiTheme="majorHAnsi" w:eastAsia="SimSun" w:hAnsiTheme="majorHAnsi" w:cstheme="majorHAnsi"/>
          <w:b/>
          <w:szCs w:val="26"/>
          <w:lang w:val="vi-VN"/>
        </w:rPr>
      </w:pPr>
      <w:r w:rsidRPr="00C97AEE">
        <w:rPr>
          <w:rFonts w:asciiTheme="majorHAnsi" w:eastAsia="SimSun" w:hAnsiTheme="majorHAnsi" w:cstheme="majorHAnsi"/>
          <w:b/>
          <w:szCs w:val="26"/>
        </w:rPr>
        <w:t>BIÊN BẢN NGHIỆM THU</w:t>
      </w:r>
      <w:r w:rsidRPr="00C97AEE">
        <w:rPr>
          <w:rFonts w:asciiTheme="majorHAnsi" w:eastAsia="SimSun" w:hAnsiTheme="majorHAnsi" w:cstheme="majorHAnsi"/>
          <w:b/>
          <w:szCs w:val="26"/>
          <w:lang w:val="vi-VN"/>
        </w:rPr>
        <w:t xml:space="preserve"> KHỐI LƯỢNG HOÀN THÀNH</w:t>
      </w:r>
    </w:p>
    <w:p w14:paraId="3980ED4B" w14:textId="77777777" w:rsidR="00076D19" w:rsidRPr="00C97AEE" w:rsidRDefault="00870C52" w:rsidP="00357BD7">
      <w:pPr>
        <w:tabs>
          <w:tab w:val="left" w:pos="2268"/>
          <w:tab w:val="left" w:pos="2552"/>
        </w:tabs>
        <w:jc w:val="center"/>
        <w:rPr>
          <w:rFonts w:asciiTheme="majorHAnsi" w:eastAsia="SimSun" w:hAnsiTheme="majorHAnsi" w:cstheme="majorHAnsi"/>
          <w:b/>
          <w:bCs/>
          <w:szCs w:val="26"/>
          <w:lang w:val="vi-VN" w:eastAsia="vi-VN"/>
        </w:rPr>
      </w:pPr>
      <w:r w:rsidRPr="00CF329E">
        <w:rPr>
          <w:rFonts w:asciiTheme="majorHAnsi" w:eastAsia="SimSun" w:hAnsiTheme="majorHAnsi" w:cstheme="majorHAnsi"/>
          <w:b/>
          <w:bCs/>
          <w:szCs w:val="26"/>
          <w:lang w:val="vi-VN"/>
        </w:rPr>
        <w:t xml:space="preserve">CĂN CỨ HĐKT SỐ : </w:t>
      </w:r>
      <w:r w:rsidRPr="00C97AEE">
        <w:rPr>
          <w:rFonts w:asciiTheme="majorHAnsi" w:eastAsia="SimSun" w:hAnsiTheme="majorHAnsi" w:cstheme="majorHAnsi"/>
          <w:b/>
          <w:bCs/>
          <w:szCs w:val="26"/>
          <w:lang w:val="vi-VN" w:eastAsia="vi-VN"/>
        </w:rPr>
        <w:t>17/XD2021/VTB</w:t>
      </w:r>
      <w:r w:rsidRPr="00CF329E">
        <w:rPr>
          <w:rFonts w:asciiTheme="majorHAnsi" w:eastAsia="SimSun" w:hAnsiTheme="majorHAnsi" w:cstheme="majorHAnsi"/>
          <w:b/>
          <w:bCs/>
          <w:szCs w:val="26"/>
          <w:lang w:val="vi-VN"/>
        </w:rPr>
        <w:t xml:space="preserve">, </w:t>
      </w:r>
      <w:r w:rsidRPr="00C97AEE">
        <w:rPr>
          <w:rFonts w:asciiTheme="majorHAnsi" w:eastAsia="SimSun" w:hAnsiTheme="majorHAnsi" w:cstheme="majorHAnsi"/>
          <w:b/>
          <w:bCs/>
          <w:szCs w:val="26"/>
          <w:lang w:val="vi-VN"/>
        </w:rPr>
        <w:t>ký</w:t>
      </w:r>
      <w:r w:rsidRPr="00CF329E">
        <w:rPr>
          <w:rFonts w:asciiTheme="majorHAnsi" w:eastAsia="SimSun" w:hAnsiTheme="majorHAnsi" w:cstheme="majorHAnsi"/>
          <w:b/>
          <w:bCs/>
          <w:szCs w:val="26"/>
          <w:lang w:val="vi-VN"/>
        </w:rPr>
        <w:t xml:space="preserve"> </w:t>
      </w:r>
      <w:r w:rsidRPr="00C97AEE">
        <w:rPr>
          <w:rFonts w:asciiTheme="majorHAnsi" w:eastAsia="SimSun" w:hAnsiTheme="majorHAnsi" w:cstheme="majorHAnsi"/>
          <w:b/>
          <w:bCs/>
          <w:szCs w:val="26"/>
          <w:lang w:val="vi-VN" w:eastAsia="vi-VN"/>
        </w:rPr>
        <w:t>ngày 31 tháng 05 năm 2021</w:t>
      </w:r>
    </w:p>
    <w:p w14:paraId="221C3781" w14:textId="77777777" w:rsidR="00076D19" w:rsidRPr="00C97AEE" w:rsidRDefault="00870C52" w:rsidP="00357BD7">
      <w:pPr>
        <w:tabs>
          <w:tab w:val="left" w:pos="2268"/>
          <w:tab w:val="left" w:pos="2552"/>
        </w:tabs>
        <w:jc w:val="center"/>
        <w:rPr>
          <w:rFonts w:asciiTheme="majorHAnsi" w:eastAsia="SimSun" w:hAnsiTheme="majorHAnsi" w:cstheme="majorHAnsi"/>
          <w:b/>
          <w:bCs/>
          <w:szCs w:val="26"/>
          <w:lang w:val="vi-VN" w:eastAsia="vi-VN"/>
        </w:rPr>
      </w:pPr>
      <w:r w:rsidRPr="00C97AEE">
        <w:rPr>
          <w:rFonts w:asciiTheme="majorHAnsi" w:eastAsia="SimSun" w:hAnsiTheme="majorHAnsi" w:cstheme="majorHAnsi"/>
          <w:b/>
          <w:bCs/>
          <w:szCs w:val="26"/>
          <w:lang w:val="vi-VN"/>
        </w:rPr>
        <w:t>và bảng dự toán ký</w:t>
      </w:r>
      <w:r w:rsidRPr="00CF329E">
        <w:rPr>
          <w:rFonts w:asciiTheme="majorHAnsi" w:eastAsia="SimSun" w:hAnsiTheme="majorHAnsi" w:cstheme="majorHAnsi"/>
          <w:b/>
          <w:bCs/>
          <w:szCs w:val="26"/>
          <w:lang w:val="vi-VN"/>
        </w:rPr>
        <w:t xml:space="preserve"> </w:t>
      </w:r>
      <w:r w:rsidRPr="00C97AEE">
        <w:rPr>
          <w:rFonts w:asciiTheme="majorHAnsi" w:eastAsia="SimSun" w:hAnsiTheme="majorHAnsi" w:cstheme="majorHAnsi"/>
          <w:b/>
          <w:bCs/>
          <w:szCs w:val="26"/>
          <w:lang w:val="vi-VN"/>
        </w:rPr>
        <w:t>ngày 31 tháng 05 năm 2021</w:t>
      </w:r>
    </w:p>
    <w:p w14:paraId="2F8A20DD" w14:textId="77777777" w:rsidR="00076D19" w:rsidRPr="00C97AEE" w:rsidRDefault="00870C52" w:rsidP="00357BD7">
      <w:pPr>
        <w:tabs>
          <w:tab w:val="left" w:pos="2268"/>
          <w:tab w:val="left" w:pos="2552"/>
        </w:tabs>
        <w:jc w:val="center"/>
        <w:rPr>
          <w:rFonts w:asciiTheme="majorHAnsi" w:eastAsia="SimSun" w:hAnsiTheme="majorHAnsi" w:cstheme="majorHAnsi"/>
          <w:b/>
          <w:iCs/>
          <w:szCs w:val="26"/>
          <w:u w:val="single"/>
          <w:lang w:val="vi-VN"/>
        </w:rPr>
      </w:pPr>
      <w:r w:rsidRPr="00C97AEE">
        <w:rPr>
          <w:rFonts w:asciiTheme="majorHAnsi" w:eastAsia="SimSun" w:hAnsiTheme="majorHAnsi" w:cstheme="majorHAnsi"/>
          <w:b/>
          <w:iCs/>
          <w:szCs w:val="26"/>
          <w:u w:val="single"/>
          <w:lang w:val="vi-VN"/>
        </w:rPr>
        <w:t>CÔNG TRÌNH : CẢI TẠO DỌN MẶT BẰNG TẦNG TRỆT LÀM KHU SẢN XUẤT KHẨU TRANG</w:t>
      </w:r>
    </w:p>
    <w:p w14:paraId="611B7F52" w14:textId="77777777" w:rsidR="00076D19" w:rsidRPr="00C97AEE" w:rsidRDefault="00870C52" w:rsidP="00357BD7">
      <w:pPr>
        <w:tabs>
          <w:tab w:val="left" w:pos="2268"/>
          <w:tab w:val="left" w:pos="2552"/>
        </w:tabs>
        <w:jc w:val="center"/>
        <w:rPr>
          <w:rFonts w:asciiTheme="majorHAnsi" w:eastAsia="SimSun" w:hAnsiTheme="majorHAnsi" w:cstheme="majorHAnsi"/>
          <w:b/>
          <w:bCs/>
          <w:szCs w:val="26"/>
          <w:lang w:val="vi-VN"/>
        </w:rPr>
      </w:pPr>
      <w:r w:rsidRPr="00C97AEE">
        <w:rPr>
          <w:rFonts w:asciiTheme="majorHAnsi" w:eastAsia="SimSun" w:hAnsiTheme="majorHAnsi" w:cstheme="majorHAnsi"/>
          <w:b/>
          <w:bCs/>
          <w:szCs w:val="26"/>
          <w:lang w:val="vi-VN"/>
        </w:rPr>
        <w:t>ĐỊA ĐIỂM XÂY DỰNG : KCN VĨNH LỘC , XÃ VĨNH LỘC A , HUYỆN BÌNH CHÁNH , TP,HCM</w:t>
      </w:r>
    </w:p>
    <w:p w14:paraId="76F0601A" w14:textId="77777777" w:rsidR="00076D19" w:rsidRPr="00C97AEE" w:rsidRDefault="00076D19" w:rsidP="00357BD7">
      <w:pPr>
        <w:tabs>
          <w:tab w:val="left" w:pos="2268"/>
          <w:tab w:val="left" w:pos="2552"/>
        </w:tabs>
        <w:jc w:val="center"/>
        <w:rPr>
          <w:rFonts w:asciiTheme="majorHAnsi" w:eastAsia="SimSun" w:hAnsiTheme="majorHAnsi" w:cstheme="majorHAnsi"/>
          <w:b/>
          <w:bCs/>
          <w:szCs w:val="26"/>
          <w:lang w:val="vi-VN"/>
        </w:rPr>
      </w:pPr>
    </w:p>
    <w:p w14:paraId="7EA3B430" w14:textId="77777777" w:rsidR="00076D19" w:rsidRPr="00C97AEE" w:rsidRDefault="00870C52" w:rsidP="00357BD7">
      <w:pPr>
        <w:ind w:firstLine="720"/>
        <w:jc w:val="both"/>
        <w:rPr>
          <w:rFonts w:asciiTheme="majorHAnsi" w:eastAsia="SimSun" w:hAnsiTheme="majorHAnsi" w:cstheme="majorHAnsi"/>
          <w:szCs w:val="26"/>
          <w:lang w:val="vi-VN"/>
        </w:rPr>
      </w:pPr>
      <w:r w:rsidRPr="00C97AEE">
        <w:rPr>
          <w:rFonts w:asciiTheme="majorHAnsi" w:eastAsia="SimSun" w:hAnsiTheme="majorHAnsi" w:cstheme="majorHAnsi"/>
          <w:szCs w:val="26"/>
          <w:lang w:val="vi-VN"/>
        </w:rPr>
        <w:t xml:space="preserve">Hôm nay, </w:t>
      </w:r>
      <w:r w:rsidRPr="00C97AEE">
        <w:rPr>
          <w:rFonts w:asciiTheme="majorHAnsi" w:eastAsia="SimSun" w:hAnsiTheme="majorHAnsi" w:cstheme="majorHAnsi"/>
          <w:szCs w:val="26"/>
          <w:lang w:val="vi-VN" w:eastAsia="vi-VN"/>
        </w:rPr>
        <w:t>ngày 7 tháng 6 năm 2021</w:t>
      </w:r>
      <w:r w:rsidRPr="00C97AEE">
        <w:rPr>
          <w:rFonts w:asciiTheme="majorHAnsi" w:eastAsia="SimSun" w:hAnsiTheme="majorHAnsi" w:cstheme="majorHAnsi"/>
          <w:szCs w:val="26"/>
          <w:lang w:val="vi-VN"/>
        </w:rPr>
        <w:t xml:space="preserve">, tại công trình nhà máy điện lạnh của VTB trong </w:t>
      </w:r>
      <w:r w:rsidRPr="00C97AEE">
        <w:rPr>
          <w:rFonts w:asciiTheme="majorHAnsi" w:eastAsia="SimSun" w:hAnsiTheme="majorHAnsi" w:cstheme="majorHAnsi"/>
          <w:bCs/>
          <w:szCs w:val="26"/>
          <w:lang w:val="vi-VN"/>
        </w:rPr>
        <w:t>KCN Vĩnh Lộc , TP.HCM</w:t>
      </w:r>
      <w:r w:rsidRPr="00C97AEE">
        <w:rPr>
          <w:rFonts w:asciiTheme="majorHAnsi" w:eastAsia="SimSun" w:hAnsiTheme="majorHAnsi" w:cstheme="majorHAnsi"/>
          <w:szCs w:val="26"/>
          <w:lang w:val="vi-VN"/>
        </w:rPr>
        <w:t xml:space="preserve"> , chúng tôi gồm :</w:t>
      </w:r>
    </w:p>
    <w:p w14:paraId="69448142" w14:textId="77777777" w:rsidR="00076D19" w:rsidRPr="00C97AEE" w:rsidRDefault="00870C52" w:rsidP="00357BD7">
      <w:pPr>
        <w:ind w:firstLine="720"/>
        <w:rPr>
          <w:rFonts w:asciiTheme="majorHAnsi" w:eastAsia="SimSun" w:hAnsiTheme="majorHAnsi" w:cstheme="majorHAnsi"/>
          <w:b/>
          <w:szCs w:val="26"/>
          <w:lang w:val="vi-VN"/>
        </w:rPr>
      </w:pPr>
      <w:r w:rsidRPr="00C97AEE">
        <w:rPr>
          <w:rFonts w:asciiTheme="majorHAnsi" w:eastAsia="SimSun" w:hAnsiTheme="majorHAnsi" w:cstheme="majorHAnsi"/>
          <w:b/>
          <w:szCs w:val="26"/>
          <w:lang w:val="vi-VN"/>
        </w:rPr>
        <w:t xml:space="preserve">. ĐẠI DIỆN BÊN A – CÔNG TY </w:t>
      </w:r>
      <w:r w:rsidRPr="00C97AEE">
        <w:rPr>
          <w:rFonts w:asciiTheme="majorHAnsi" w:eastAsia="SimSun" w:hAnsiTheme="majorHAnsi" w:cstheme="majorHAnsi"/>
          <w:b/>
          <w:bCs/>
          <w:szCs w:val="26"/>
          <w:shd w:val="clear" w:color="auto" w:fill="FFFFFF"/>
          <w:lang w:val="vi-VN"/>
        </w:rPr>
        <w:t>CỔ PHẦN VIETTRONICS TÂN BÌNH</w:t>
      </w:r>
      <w:r w:rsidRPr="00C97AEE">
        <w:rPr>
          <w:rFonts w:asciiTheme="majorHAnsi" w:eastAsia="SimSun" w:hAnsiTheme="majorHAnsi" w:cstheme="majorHAnsi"/>
          <w:color w:val="575757"/>
          <w:szCs w:val="26"/>
          <w:shd w:val="clear" w:color="auto" w:fill="FFFFFF"/>
          <w:lang w:val="vi-VN"/>
        </w:rPr>
        <w:t> </w:t>
      </w:r>
      <w:r w:rsidRPr="00C97AEE">
        <w:rPr>
          <w:rFonts w:asciiTheme="majorHAnsi" w:eastAsia="SimSun" w:hAnsiTheme="majorHAnsi" w:cstheme="majorHAnsi"/>
          <w:b/>
          <w:szCs w:val="26"/>
          <w:lang w:val="vi-VN"/>
        </w:rPr>
        <w:t>.</w:t>
      </w:r>
    </w:p>
    <w:p w14:paraId="041FA981" w14:textId="77777777" w:rsidR="00076D19" w:rsidRPr="00C97AEE" w:rsidRDefault="00870C52" w:rsidP="00357BD7">
      <w:pPr>
        <w:ind w:firstLine="1300"/>
        <w:jc w:val="both"/>
        <w:rPr>
          <w:rFonts w:asciiTheme="majorHAnsi" w:eastAsia="SimSun" w:hAnsiTheme="majorHAnsi" w:cstheme="majorHAnsi"/>
          <w:b/>
          <w:szCs w:val="26"/>
          <w:lang w:val="vi-VN"/>
        </w:rPr>
      </w:pPr>
      <w:r w:rsidRPr="00CF329E">
        <w:rPr>
          <w:rFonts w:asciiTheme="majorHAnsi" w:eastAsia="SimSun" w:hAnsiTheme="majorHAnsi" w:cstheme="majorHAnsi"/>
          <w:szCs w:val="26"/>
          <w:lang w:val="vi-VN"/>
        </w:rPr>
        <w:t>Đại diện là</w:t>
      </w:r>
      <w:r w:rsidRPr="00CF329E">
        <w:rPr>
          <w:rFonts w:asciiTheme="majorHAnsi" w:eastAsia="SimSun" w:hAnsiTheme="majorHAnsi" w:cstheme="majorHAnsi"/>
          <w:szCs w:val="26"/>
          <w:lang w:val="vi-VN"/>
        </w:rPr>
        <w:tab/>
        <w:t xml:space="preserve">: Ông </w:t>
      </w:r>
      <w:r w:rsidRPr="00CF329E">
        <w:rPr>
          <w:rFonts w:asciiTheme="majorHAnsi" w:eastAsia="SimSun" w:hAnsiTheme="majorHAnsi" w:cstheme="majorHAnsi"/>
          <w:b/>
          <w:szCs w:val="26"/>
          <w:lang w:val="vi-VN"/>
        </w:rPr>
        <w:t>VŨ DƯƠNG NGỌC DUY</w:t>
      </w:r>
      <w:r w:rsidRPr="00CF329E">
        <w:rPr>
          <w:rFonts w:asciiTheme="majorHAnsi" w:eastAsia="SimSun" w:hAnsiTheme="majorHAnsi" w:cstheme="majorHAnsi"/>
          <w:szCs w:val="26"/>
          <w:lang w:val="vi-VN"/>
        </w:rPr>
        <w:t xml:space="preserve"> – </w:t>
      </w:r>
      <w:r w:rsidRPr="00CF329E">
        <w:rPr>
          <w:rFonts w:asciiTheme="majorHAnsi" w:eastAsia="SimSun" w:hAnsiTheme="majorHAnsi" w:cstheme="majorHAnsi"/>
          <w:b/>
          <w:szCs w:val="26"/>
          <w:lang w:val="vi-VN"/>
        </w:rPr>
        <w:t>Tổng Giám Đốc</w:t>
      </w:r>
    </w:p>
    <w:p w14:paraId="4DB67C40" w14:textId="77777777" w:rsidR="00076D19" w:rsidRPr="00C97AEE" w:rsidRDefault="00870C52" w:rsidP="00357BD7">
      <w:pPr>
        <w:ind w:firstLine="1300"/>
        <w:rPr>
          <w:rFonts w:asciiTheme="majorHAnsi" w:eastAsia="SimSun" w:hAnsiTheme="majorHAnsi" w:cstheme="majorHAnsi"/>
          <w:szCs w:val="26"/>
          <w:lang w:val="vi-VN"/>
        </w:rPr>
      </w:pPr>
      <w:r w:rsidRPr="00C97AEE">
        <w:rPr>
          <w:rFonts w:asciiTheme="majorHAnsi" w:eastAsia="SimSun" w:hAnsiTheme="majorHAnsi" w:cstheme="majorHAnsi"/>
          <w:szCs w:val="26"/>
          <w:lang w:val="vi-VN"/>
        </w:rPr>
        <w:t>Địa chỉ</w:t>
      </w:r>
      <w:r w:rsidRPr="00C97AEE">
        <w:rPr>
          <w:rFonts w:asciiTheme="majorHAnsi" w:eastAsia="SimSun" w:hAnsiTheme="majorHAnsi" w:cstheme="majorHAnsi"/>
          <w:szCs w:val="26"/>
          <w:lang w:val="vi-VN"/>
        </w:rPr>
        <w:tab/>
      </w:r>
      <w:r w:rsidRPr="00C97AEE">
        <w:rPr>
          <w:rFonts w:asciiTheme="majorHAnsi" w:eastAsia="SimSun" w:hAnsiTheme="majorHAnsi" w:cstheme="majorHAnsi"/>
          <w:szCs w:val="26"/>
          <w:lang w:val="vi-VN"/>
        </w:rPr>
        <w:tab/>
        <w:t>: 248A Nơ Trang Long, Phường  12, Quận Bình Thạnh , TP. HCM</w:t>
      </w:r>
    </w:p>
    <w:p w14:paraId="6CC97A8A" w14:textId="77777777" w:rsidR="00076D19" w:rsidRPr="00C97AEE" w:rsidRDefault="00870C52" w:rsidP="00357BD7">
      <w:pPr>
        <w:ind w:firstLine="1300"/>
        <w:rPr>
          <w:rFonts w:asciiTheme="majorHAnsi" w:eastAsia="SimSun" w:hAnsiTheme="majorHAnsi" w:cstheme="majorHAnsi"/>
          <w:szCs w:val="26"/>
          <w:lang w:val="vi-VN"/>
        </w:rPr>
      </w:pPr>
      <w:r w:rsidRPr="00C97AEE">
        <w:rPr>
          <w:rFonts w:asciiTheme="majorHAnsi" w:eastAsia="SimSun" w:hAnsiTheme="majorHAnsi" w:cstheme="majorHAnsi"/>
          <w:szCs w:val="26"/>
          <w:lang w:val="vi-VN"/>
        </w:rPr>
        <w:t>Mã số thuế</w:t>
      </w:r>
      <w:r w:rsidRPr="00C97AEE">
        <w:rPr>
          <w:rFonts w:asciiTheme="majorHAnsi" w:eastAsia="SimSun" w:hAnsiTheme="majorHAnsi" w:cstheme="majorHAnsi"/>
          <w:szCs w:val="26"/>
          <w:lang w:val="vi-VN"/>
        </w:rPr>
        <w:tab/>
        <w:t>:  0300391837</w:t>
      </w:r>
    </w:p>
    <w:p w14:paraId="086EF16E" w14:textId="77777777" w:rsidR="00076D19" w:rsidRPr="00C97AEE" w:rsidRDefault="00870C52" w:rsidP="00357BD7">
      <w:pPr>
        <w:ind w:firstLine="720"/>
        <w:rPr>
          <w:rFonts w:asciiTheme="majorHAnsi" w:eastAsia="SimSun" w:hAnsiTheme="majorHAnsi" w:cstheme="majorHAnsi"/>
          <w:b/>
          <w:szCs w:val="26"/>
          <w:lang w:val="vi-VN"/>
        </w:rPr>
      </w:pPr>
      <w:r w:rsidRPr="00C97AEE">
        <w:rPr>
          <w:rFonts w:asciiTheme="majorHAnsi" w:eastAsia="SimSun" w:hAnsiTheme="majorHAnsi" w:cstheme="majorHAnsi"/>
          <w:b/>
          <w:szCs w:val="26"/>
          <w:lang w:val="vi-VN"/>
        </w:rPr>
        <w:t>. ĐẠI DIỆN BÊN B – CÔNG TY TNHH TM HẢI NGÂN LÂM</w:t>
      </w:r>
    </w:p>
    <w:p w14:paraId="2330AEA7" w14:textId="77777777" w:rsidR="00076D19" w:rsidRPr="00C97AEE" w:rsidRDefault="00870C52" w:rsidP="00357BD7">
      <w:pPr>
        <w:ind w:firstLineChars="590" w:firstLine="1534"/>
        <w:jc w:val="both"/>
        <w:rPr>
          <w:rFonts w:asciiTheme="majorHAnsi" w:eastAsia="SimSun" w:hAnsiTheme="majorHAnsi" w:cstheme="majorHAnsi"/>
          <w:szCs w:val="26"/>
          <w:lang w:val="vi-VN"/>
        </w:rPr>
      </w:pPr>
      <w:r w:rsidRPr="00C97AEE">
        <w:rPr>
          <w:rFonts w:asciiTheme="majorHAnsi" w:eastAsia="SimSun" w:hAnsiTheme="majorHAnsi" w:cstheme="majorHAnsi"/>
          <w:szCs w:val="26"/>
          <w:lang w:val="vi-VN"/>
        </w:rPr>
        <w:t xml:space="preserve">Đại diện </w:t>
      </w:r>
      <w:r w:rsidRPr="00C97AEE">
        <w:rPr>
          <w:rFonts w:asciiTheme="majorHAnsi" w:eastAsia="SimSun" w:hAnsiTheme="majorHAnsi" w:cstheme="majorHAnsi"/>
          <w:szCs w:val="26"/>
          <w:lang w:val="vi-VN"/>
        </w:rPr>
        <w:tab/>
        <w:t>: Ông</w:t>
      </w:r>
      <w:r w:rsidRPr="00C97AEE">
        <w:rPr>
          <w:rFonts w:asciiTheme="majorHAnsi" w:eastAsia="SimSun" w:hAnsiTheme="majorHAnsi" w:cstheme="majorHAnsi"/>
          <w:b/>
          <w:szCs w:val="26"/>
          <w:lang w:val="vi-VN"/>
        </w:rPr>
        <w:t xml:space="preserve"> NGUYỄN MINH TÂN – Giám đốc</w:t>
      </w:r>
    </w:p>
    <w:p w14:paraId="1DA8FE28" w14:textId="77777777" w:rsidR="00076D19" w:rsidRPr="00C97AEE" w:rsidRDefault="00870C52" w:rsidP="00357BD7">
      <w:pPr>
        <w:ind w:firstLineChars="590" w:firstLine="1534"/>
        <w:rPr>
          <w:rFonts w:asciiTheme="majorHAnsi" w:eastAsia="SimSun" w:hAnsiTheme="majorHAnsi" w:cstheme="majorHAnsi"/>
          <w:szCs w:val="26"/>
          <w:lang w:val="vi-VN"/>
        </w:rPr>
      </w:pPr>
      <w:r w:rsidRPr="00C97AEE">
        <w:rPr>
          <w:rFonts w:asciiTheme="majorHAnsi" w:eastAsia="SimSun" w:hAnsiTheme="majorHAnsi" w:cstheme="majorHAnsi"/>
          <w:szCs w:val="26"/>
          <w:lang w:val="vi-VN"/>
        </w:rPr>
        <w:t>Địa chỉ</w:t>
      </w:r>
      <w:r w:rsidRPr="00C97AEE">
        <w:rPr>
          <w:rFonts w:asciiTheme="majorHAnsi" w:eastAsia="SimSun" w:hAnsiTheme="majorHAnsi" w:cstheme="majorHAnsi"/>
          <w:szCs w:val="26"/>
          <w:lang w:val="vi-VN"/>
        </w:rPr>
        <w:tab/>
      </w:r>
      <w:r w:rsidRPr="00C97AEE">
        <w:rPr>
          <w:rFonts w:asciiTheme="majorHAnsi" w:eastAsia="SimSun" w:hAnsiTheme="majorHAnsi" w:cstheme="majorHAnsi"/>
          <w:szCs w:val="26"/>
          <w:lang w:val="vi-VN"/>
        </w:rPr>
        <w:tab/>
        <w:t xml:space="preserve">: Số 15/12 đường C1, phường 13 , quận Tân Bình , TP.HCM                                                    </w:t>
      </w:r>
    </w:p>
    <w:p w14:paraId="772B14ED" w14:textId="77777777" w:rsidR="00076D19" w:rsidRPr="00C97AEE" w:rsidRDefault="00870C52" w:rsidP="00357BD7">
      <w:pPr>
        <w:ind w:firstLineChars="590" w:firstLine="1534"/>
        <w:rPr>
          <w:rFonts w:asciiTheme="majorHAnsi" w:eastAsia="SimSun" w:hAnsiTheme="majorHAnsi" w:cstheme="majorHAnsi"/>
          <w:szCs w:val="26"/>
          <w:lang w:val="vi-VN"/>
        </w:rPr>
      </w:pPr>
      <w:r w:rsidRPr="00C97AEE">
        <w:rPr>
          <w:rFonts w:asciiTheme="majorHAnsi" w:eastAsia="SimSun" w:hAnsiTheme="majorHAnsi" w:cstheme="majorHAnsi"/>
          <w:szCs w:val="26"/>
          <w:lang w:val="vi-VN"/>
        </w:rPr>
        <w:lastRenderedPageBreak/>
        <w:t>Mã số thuế</w:t>
      </w:r>
      <w:r w:rsidRPr="00C97AEE">
        <w:rPr>
          <w:rFonts w:asciiTheme="majorHAnsi" w:eastAsia="SimSun" w:hAnsiTheme="majorHAnsi" w:cstheme="majorHAnsi"/>
          <w:szCs w:val="26"/>
          <w:lang w:val="vi-VN"/>
        </w:rPr>
        <w:tab/>
        <w:t>:  0315289138</w:t>
      </w:r>
    </w:p>
    <w:p w14:paraId="4ACEC47A" w14:textId="77777777" w:rsidR="00076D19" w:rsidRPr="00C97AEE" w:rsidRDefault="00870C52" w:rsidP="00357BD7">
      <w:pPr>
        <w:tabs>
          <w:tab w:val="left" w:pos="2268"/>
          <w:tab w:val="left" w:pos="2552"/>
        </w:tabs>
        <w:jc w:val="both"/>
        <w:rPr>
          <w:rFonts w:asciiTheme="majorHAnsi" w:eastAsia="SimSun" w:hAnsiTheme="majorHAnsi" w:cstheme="majorHAnsi"/>
          <w:bCs/>
          <w:szCs w:val="26"/>
          <w:lang w:val="vi-VN"/>
        </w:rPr>
      </w:pPr>
      <w:r w:rsidRPr="00C97AEE">
        <w:rPr>
          <w:rFonts w:asciiTheme="majorHAnsi" w:eastAsia="SimSun" w:hAnsiTheme="majorHAnsi" w:cstheme="majorHAnsi"/>
          <w:szCs w:val="26"/>
          <w:lang w:val="vi-VN"/>
        </w:rPr>
        <w:t xml:space="preserve">           Hai bên cùng tổ chức nghiệm thu khối lượng những hạng mục công việc sau khi bên B đã hoàn thành việc cải tạo dọn mặt bằng tầng trệt làm khu sản xuất khẩu trang, tại nhà máy điện lạnh của VTB trong </w:t>
      </w:r>
      <w:r w:rsidRPr="00C97AEE">
        <w:rPr>
          <w:rFonts w:asciiTheme="majorHAnsi" w:eastAsia="SimSun" w:hAnsiTheme="majorHAnsi" w:cstheme="majorHAnsi"/>
          <w:bCs/>
          <w:szCs w:val="26"/>
          <w:lang w:val="vi-VN"/>
        </w:rPr>
        <w:t>KCN Vĩnh Lộc , xã Vĩnh Lộc A , huyện Bình Chánh , TP.HCM</w:t>
      </w:r>
      <w:r w:rsidRPr="00C97AEE">
        <w:rPr>
          <w:rFonts w:asciiTheme="majorHAnsi" w:eastAsia="SimSun" w:hAnsiTheme="majorHAnsi" w:cstheme="majorHAnsi"/>
          <w:szCs w:val="26"/>
          <w:lang w:val="vi-VN"/>
        </w:rPr>
        <w:t xml:space="preserve"> </w:t>
      </w:r>
      <w:r w:rsidRPr="00C97AEE">
        <w:rPr>
          <w:rFonts w:asciiTheme="majorHAnsi" w:eastAsia="SimSun" w:hAnsiTheme="majorHAnsi" w:cstheme="majorHAnsi"/>
          <w:bCs/>
          <w:szCs w:val="26"/>
          <w:lang w:val="vi-VN"/>
        </w:rPr>
        <w:t>. Như sau :</w:t>
      </w:r>
    </w:p>
    <w:p w14:paraId="79546A3D" w14:textId="77777777" w:rsidR="00076D19" w:rsidRPr="00C97AEE" w:rsidRDefault="00076D19">
      <w:pPr>
        <w:tabs>
          <w:tab w:val="left" w:pos="2268"/>
          <w:tab w:val="left" w:pos="2552"/>
        </w:tabs>
        <w:spacing w:before="60"/>
        <w:jc w:val="both"/>
        <w:rPr>
          <w:rFonts w:asciiTheme="majorHAnsi" w:eastAsia="SimSun" w:hAnsiTheme="majorHAnsi" w:cstheme="majorHAnsi"/>
          <w:bCs/>
          <w:szCs w:val="26"/>
          <w:lang w:val="vi-VN"/>
        </w:rPr>
      </w:pPr>
    </w:p>
    <w:tbl>
      <w:tblPr>
        <w:tblW w:w="1018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
        <w:gridCol w:w="2623"/>
        <w:gridCol w:w="731"/>
        <w:gridCol w:w="861"/>
        <w:gridCol w:w="939"/>
        <w:gridCol w:w="861"/>
        <w:gridCol w:w="892"/>
        <w:gridCol w:w="970"/>
        <w:gridCol w:w="869"/>
        <w:gridCol w:w="960"/>
      </w:tblGrid>
      <w:tr w:rsidR="00076D19" w:rsidRPr="00C97AEE" w14:paraId="4ABEEE8A" w14:textId="77777777">
        <w:trPr>
          <w:trHeight w:val="290"/>
        </w:trPr>
        <w:tc>
          <w:tcPr>
            <w:tcW w:w="479" w:type="dxa"/>
            <w:vMerge w:val="restart"/>
            <w:vAlign w:val="center"/>
          </w:tcPr>
          <w:p w14:paraId="367C91E8" w14:textId="77777777" w:rsidR="00076D19" w:rsidRPr="00C97AEE" w:rsidRDefault="00870C52">
            <w:pPr>
              <w:jc w:val="center"/>
              <w:textAlignment w:val="center"/>
              <w:rPr>
                <w:rFonts w:asciiTheme="majorHAnsi" w:eastAsia="SimSun" w:hAnsiTheme="majorHAnsi" w:cstheme="majorHAnsi"/>
                <w:b/>
                <w:bCs/>
                <w:color w:val="000000"/>
                <w:szCs w:val="26"/>
              </w:rPr>
            </w:pPr>
            <w:r w:rsidRPr="00C97AEE">
              <w:rPr>
                <w:rFonts w:asciiTheme="majorHAnsi" w:eastAsia="SimSun" w:hAnsiTheme="majorHAnsi" w:cstheme="majorHAnsi"/>
                <w:b/>
                <w:bCs/>
                <w:color w:val="000000"/>
                <w:szCs w:val="26"/>
                <w:lang w:eastAsia="zh-CN" w:bidi="ar"/>
              </w:rPr>
              <w:t>STT</w:t>
            </w:r>
          </w:p>
        </w:tc>
        <w:tc>
          <w:tcPr>
            <w:tcW w:w="2623" w:type="dxa"/>
            <w:vMerge w:val="restart"/>
            <w:vAlign w:val="center"/>
          </w:tcPr>
          <w:p w14:paraId="63F652E9" w14:textId="77777777" w:rsidR="00076D19" w:rsidRPr="00C97AEE" w:rsidRDefault="00870C52">
            <w:pPr>
              <w:jc w:val="center"/>
              <w:textAlignment w:val="center"/>
              <w:rPr>
                <w:rFonts w:asciiTheme="majorHAnsi" w:eastAsia="SimSun" w:hAnsiTheme="majorHAnsi" w:cstheme="majorHAnsi"/>
                <w:b/>
                <w:bCs/>
                <w:color w:val="000000"/>
                <w:szCs w:val="26"/>
              </w:rPr>
            </w:pPr>
            <w:r w:rsidRPr="00C97AEE">
              <w:rPr>
                <w:rFonts w:asciiTheme="majorHAnsi" w:eastAsia="SimSun" w:hAnsiTheme="majorHAnsi" w:cstheme="majorHAnsi"/>
                <w:b/>
                <w:bCs/>
                <w:color w:val="000000"/>
                <w:szCs w:val="26"/>
                <w:lang w:eastAsia="zh-CN" w:bidi="ar"/>
              </w:rPr>
              <w:t>TÊN HẠNG MỤC</w:t>
            </w:r>
          </w:p>
        </w:tc>
        <w:tc>
          <w:tcPr>
            <w:tcW w:w="731" w:type="dxa"/>
            <w:vMerge w:val="restart"/>
            <w:vAlign w:val="center"/>
          </w:tcPr>
          <w:p w14:paraId="7BD7A87B" w14:textId="77777777" w:rsidR="00076D19" w:rsidRPr="00C97AEE" w:rsidRDefault="00870C52">
            <w:pPr>
              <w:jc w:val="center"/>
              <w:textAlignment w:val="center"/>
              <w:rPr>
                <w:rFonts w:asciiTheme="majorHAnsi" w:eastAsia="SimSun" w:hAnsiTheme="majorHAnsi" w:cstheme="majorHAnsi"/>
                <w:b/>
                <w:bCs/>
                <w:color w:val="000000"/>
                <w:szCs w:val="26"/>
              </w:rPr>
            </w:pPr>
            <w:r w:rsidRPr="00C97AEE">
              <w:rPr>
                <w:rFonts w:asciiTheme="majorHAnsi" w:eastAsia="SimSun" w:hAnsiTheme="majorHAnsi" w:cstheme="majorHAnsi"/>
                <w:b/>
                <w:bCs/>
                <w:color w:val="000000"/>
                <w:szCs w:val="26"/>
                <w:lang w:eastAsia="zh-CN" w:bidi="ar"/>
              </w:rPr>
              <w:t>SL</w:t>
            </w:r>
          </w:p>
        </w:tc>
        <w:tc>
          <w:tcPr>
            <w:tcW w:w="2661" w:type="dxa"/>
            <w:gridSpan w:val="3"/>
            <w:vAlign w:val="center"/>
          </w:tcPr>
          <w:p w14:paraId="1B676FD8" w14:textId="77777777" w:rsidR="00076D19" w:rsidRPr="00C97AEE" w:rsidRDefault="00870C52">
            <w:pPr>
              <w:jc w:val="center"/>
              <w:textAlignment w:val="center"/>
              <w:rPr>
                <w:rFonts w:asciiTheme="majorHAnsi" w:eastAsia="SimSun" w:hAnsiTheme="majorHAnsi" w:cstheme="majorHAnsi"/>
                <w:b/>
                <w:bCs/>
                <w:color w:val="000000"/>
                <w:szCs w:val="26"/>
              </w:rPr>
            </w:pPr>
            <w:r w:rsidRPr="00C97AEE">
              <w:rPr>
                <w:rFonts w:asciiTheme="majorHAnsi" w:eastAsia="SimSun" w:hAnsiTheme="majorHAnsi" w:cstheme="majorHAnsi"/>
                <w:b/>
                <w:bCs/>
                <w:color w:val="000000"/>
                <w:szCs w:val="26"/>
                <w:lang w:eastAsia="zh-CN" w:bidi="ar"/>
              </w:rPr>
              <w:t>KÍCH THƯỚC</w:t>
            </w:r>
          </w:p>
        </w:tc>
        <w:tc>
          <w:tcPr>
            <w:tcW w:w="1862" w:type="dxa"/>
            <w:gridSpan w:val="2"/>
            <w:vAlign w:val="center"/>
          </w:tcPr>
          <w:p w14:paraId="6A3A805E" w14:textId="77777777" w:rsidR="00076D19" w:rsidRPr="00C97AEE" w:rsidRDefault="00870C52">
            <w:pPr>
              <w:jc w:val="center"/>
              <w:textAlignment w:val="center"/>
              <w:rPr>
                <w:rFonts w:asciiTheme="majorHAnsi" w:eastAsia="SimSun" w:hAnsiTheme="majorHAnsi" w:cstheme="majorHAnsi"/>
                <w:b/>
                <w:bCs/>
                <w:color w:val="000000"/>
                <w:szCs w:val="26"/>
              </w:rPr>
            </w:pPr>
            <w:r w:rsidRPr="00C97AEE">
              <w:rPr>
                <w:rFonts w:asciiTheme="majorHAnsi" w:eastAsia="SimSun" w:hAnsiTheme="majorHAnsi" w:cstheme="majorHAnsi"/>
                <w:b/>
                <w:bCs/>
                <w:color w:val="000000"/>
                <w:szCs w:val="26"/>
                <w:lang w:eastAsia="zh-CN" w:bidi="ar"/>
              </w:rPr>
              <w:t>KHỐI LƯỢNG</w:t>
            </w:r>
          </w:p>
        </w:tc>
        <w:tc>
          <w:tcPr>
            <w:tcW w:w="869" w:type="dxa"/>
            <w:vMerge w:val="restart"/>
            <w:vAlign w:val="center"/>
          </w:tcPr>
          <w:p w14:paraId="615B7A40" w14:textId="77777777" w:rsidR="00076D19" w:rsidRPr="00C97AEE" w:rsidRDefault="00870C52">
            <w:pPr>
              <w:jc w:val="center"/>
              <w:textAlignment w:val="center"/>
              <w:rPr>
                <w:rFonts w:asciiTheme="majorHAnsi" w:eastAsia="SimSun" w:hAnsiTheme="majorHAnsi" w:cstheme="majorHAnsi"/>
                <w:b/>
                <w:bCs/>
                <w:color w:val="000000"/>
                <w:szCs w:val="26"/>
              </w:rPr>
            </w:pPr>
            <w:r w:rsidRPr="00C97AEE">
              <w:rPr>
                <w:rFonts w:asciiTheme="majorHAnsi" w:eastAsia="SimSun" w:hAnsiTheme="majorHAnsi" w:cstheme="majorHAnsi"/>
                <w:b/>
                <w:bCs/>
                <w:color w:val="000000"/>
                <w:szCs w:val="26"/>
                <w:lang w:eastAsia="zh-CN" w:bidi="ar"/>
              </w:rPr>
              <w:t>ĐVT</w:t>
            </w:r>
          </w:p>
        </w:tc>
        <w:tc>
          <w:tcPr>
            <w:tcW w:w="960" w:type="dxa"/>
            <w:vMerge w:val="restart"/>
            <w:vAlign w:val="center"/>
          </w:tcPr>
          <w:p w14:paraId="0D6DDCDE" w14:textId="77777777" w:rsidR="00076D19" w:rsidRPr="00C97AEE" w:rsidRDefault="00870C52">
            <w:pPr>
              <w:jc w:val="center"/>
              <w:textAlignment w:val="center"/>
              <w:rPr>
                <w:rFonts w:asciiTheme="majorHAnsi" w:eastAsia="SimSun" w:hAnsiTheme="majorHAnsi" w:cstheme="majorHAnsi"/>
                <w:b/>
                <w:bCs/>
                <w:color w:val="000000"/>
                <w:szCs w:val="26"/>
              </w:rPr>
            </w:pPr>
            <w:proofErr w:type="spellStart"/>
            <w:r w:rsidRPr="00C97AEE">
              <w:rPr>
                <w:rFonts w:asciiTheme="majorHAnsi" w:eastAsia="SimSun" w:hAnsiTheme="majorHAnsi" w:cstheme="majorHAnsi"/>
                <w:b/>
                <w:bCs/>
                <w:color w:val="000000"/>
                <w:szCs w:val="26"/>
                <w:lang w:eastAsia="zh-CN" w:bidi="ar"/>
              </w:rPr>
              <w:t>Ghi</w:t>
            </w:r>
            <w:proofErr w:type="spellEnd"/>
            <w:r w:rsidRPr="00C97AEE">
              <w:rPr>
                <w:rFonts w:asciiTheme="majorHAnsi" w:eastAsia="SimSun" w:hAnsiTheme="majorHAnsi" w:cstheme="majorHAnsi"/>
                <w:b/>
                <w:bCs/>
                <w:color w:val="000000"/>
                <w:szCs w:val="26"/>
                <w:lang w:eastAsia="zh-CN" w:bidi="ar"/>
              </w:rPr>
              <w:t xml:space="preserve"> </w:t>
            </w:r>
            <w:proofErr w:type="spellStart"/>
            <w:r w:rsidRPr="00C97AEE">
              <w:rPr>
                <w:rFonts w:asciiTheme="majorHAnsi" w:eastAsia="SimSun" w:hAnsiTheme="majorHAnsi" w:cstheme="majorHAnsi"/>
                <w:b/>
                <w:bCs/>
                <w:color w:val="000000"/>
                <w:szCs w:val="26"/>
                <w:lang w:eastAsia="zh-CN" w:bidi="ar"/>
              </w:rPr>
              <w:t>chú</w:t>
            </w:r>
            <w:proofErr w:type="spellEnd"/>
          </w:p>
        </w:tc>
      </w:tr>
      <w:tr w:rsidR="00076D19" w:rsidRPr="00C97AEE" w14:paraId="544C1314" w14:textId="77777777">
        <w:trPr>
          <w:trHeight w:val="570"/>
        </w:trPr>
        <w:tc>
          <w:tcPr>
            <w:tcW w:w="479" w:type="dxa"/>
            <w:vMerge/>
            <w:vAlign w:val="center"/>
          </w:tcPr>
          <w:p w14:paraId="19D1FF53" w14:textId="77777777" w:rsidR="00076D19" w:rsidRPr="00C97AEE" w:rsidRDefault="00076D19">
            <w:pPr>
              <w:jc w:val="center"/>
              <w:rPr>
                <w:rFonts w:asciiTheme="majorHAnsi" w:eastAsia="SimSun" w:hAnsiTheme="majorHAnsi" w:cstheme="majorHAnsi"/>
                <w:b/>
                <w:bCs/>
                <w:color w:val="000000"/>
                <w:szCs w:val="26"/>
              </w:rPr>
            </w:pPr>
          </w:p>
        </w:tc>
        <w:tc>
          <w:tcPr>
            <w:tcW w:w="2623" w:type="dxa"/>
            <w:vMerge/>
            <w:vAlign w:val="center"/>
          </w:tcPr>
          <w:p w14:paraId="283CC8CE" w14:textId="77777777" w:rsidR="00076D19" w:rsidRPr="00C97AEE" w:rsidRDefault="00076D19">
            <w:pPr>
              <w:jc w:val="center"/>
              <w:rPr>
                <w:rFonts w:asciiTheme="majorHAnsi" w:eastAsia="SimSun" w:hAnsiTheme="majorHAnsi" w:cstheme="majorHAnsi"/>
                <w:b/>
                <w:bCs/>
                <w:color w:val="000000"/>
                <w:szCs w:val="26"/>
              </w:rPr>
            </w:pPr>
          </w:p>
        </w:tc>
        <w:tc>
          <w:tcPr>
            <w:tcW w:w="731" w:type="dxa"/>
            <w:vMerge/>
            <w:vAlign w:val="center"/>
          </w:tcPr>
          <w:p w14:paraId="3EF03C69" w14:textId="77777777" w:rsidR="00076D19" w:rsidRPr="00C97AEE" w:rsidRDefault="00076D19">
            <w:pPr>
              <w:jc w:val="center"/>
              <w:rPr>
                <w:rFonts w:asciiTheme="majorHAnsi" w:eastAsia="SimSun" w:hAnsiTheme="majorHAnsi" w:cstheme="majorHAnsi"/>
                <w:b/>
                <w:bCs/>
                <w:color w:val="000000"/>
                <w:szCs w:val="26"/>
              </w:rPr>
            </w:pPr>
          </w:p>
        </w:tc>
        <w:tc>
          <w:tcPr>
            <w:tcW w:w="861" w:type="dxa"/>
            <w:vAlign w:val="center"/>
          </w:tcPr>
          <w:p w14:paraId="214A5D1E" w14:textId="77777777" w:rsidR="00076D19" w:rsidRPr="00C97AEE" w:rsidRDefault="00870C52">
            <w:pPr>
              <w:jc w:val="center"/>
              <w:textAlignment w:val="center"/>
              <w:rPr>
                <w:rFonts w:asciiTheme="majorHAnsi" w:eastAsia="SimSun" w:hAnsiTheme="majorHAnsi" w:cstheme="majorHAnsi"/>
                <w:b/>
                <w:bCs/>
                <w:color w:val="000000"/>
                <w:szCs w:val="26"/>
              </w:rPr>
            </w:pPr>
            <w:r w:rsidRPr="00C97AEE">
              <w:rPr>
                <w:rFonts w:asciiTheme="majorHAnsi" w:eastAsia="SimSun" w:hAnsiTheme="majorHAnsi" w:cstheme="majorHAnsi"/>
                <w:b/>
                <w:bCs/>
                <w:color w:val="000000"/>
                <w:szCs w:val="26"/>
                <w:lang w:eastAsia="zh-CN" w:bidi="ar"/>
              </w:rPr>
              <w:t>DÀI</w:t>
            </w:r>
          </w:p>
        </w:tc>
        <w:tc>
          <w:tcPr>
            <w:tcW w:w="939" w:type="dxa"/>
            <w:vAlign w:val="center"/>
          </w:tcPr>
          <w:p w14:paraId="3CE2FAA0" w14:textId="77777777" w:rsidR="00076D19" w:rsidRPr="00C97AEE" w:rsidRDefault="00870C52">
            <w:pPr>
              <w:jc w:val="center"/>
              <w:textAlignment w:val="center"/>
              <w:rPr>
                <w:rFonts w:asciiTheme="majorHAnsi" w:eastAsia="SimSun" w:hAnsiTheme="majorHAnsi" w:cstheme="majorHAnsi"/>
                <w:b/>
                <w:bCs/>
                <w:color w:val="000000"/>
                <w:szCs w:val="26"/>
              </w:rPr>
            </w:pPr>
            <w:r w:rsidRPr="00C97AEE">
              <w:rPr>
                <w:rFonts w:asciiTheme="majorHAnsi" w:eastAsia="SimSun" w:hAnsiTheme="majorHAnsi" w:cstheme="majorHAnsi"/>
                <w:b/>
                <w:bCs/>
                <w:color w:val="000000"/>
                <w:szCs w:val="26"/>
                <w:lang w:eastAsia="zh-CN" w:bidi="ar"/>
              </w:rPr>
              <w:t>RỘNG</w:t>
            </w:r>
          </w:p>
        </w:tc>
        <w:tc>
          <w:tcPr>
            <w:tcW w:w="861" w:type="dxa"/>
            <w:vAlign w:val="center"/>
          </w:tcPr>
          <w:p w14:paraId="6AB5A4D6" w14:textId="77777777" w:rsidR="00076D19" w:rsidRPr="00C97AEE" w:rsidRDefault="00870C52">
            <w:pPr>
              <w:jc w:val="center"/>
              <w:textAlignment w:val="center"/>
              <w:rPr>
                <w:rFonts w:asciiTheme="majorHAnsi" w:eastAsia="SimSun" w:hAnsiTheme="majorHAnsi" w:cstheme="majorHAnsi"/>
                <w:b/>
                <w:bCs/>
                <w:color w:val="000000"/>
                <w:szCs w:val="26"/>
              </w:rPr>
            </w:pPr>
            <w:r w:rsidRPr="00C97AEE">
              <w:rPr>
                <w:rFonts w:asciiTheme="majorHAnsi" w:eastAsia="SimSun" w:hAnsiTheme="majorHAnsi" w:cstheme="majorHAnsi"/>
                <w:b/>
                <w:bCs/>
                <w:color w:val="000000"/>
                <w:szCs w:val="26"/>
                <w:lang w:eastAsia="zh-CN" w:bidi="ar"/>
              </w:rPr>
              <w:t>CAO</w:t>
            </w:r>
          </w:p>
        </w:tc>
        <w:tc>
          <w:tcPr>
            <w:tcW w:w="892" w:type="dxa"/>
            <w:vAlign w:val="center"/>
          </w:tcPr>
          <w:p w14:paraId="5581A857" w14:textId="77777777" w:rsidR="00076D19" w:rsidRPr="00C97AEE" w:rsidRDefault="00870C52">
            <w:pPr>
              <w:jc w:val="center"/>
              <w:textAlignment w:val="center"/>
              <w:rPr>
                <w:rFonts w:asciiTheme="majorHAnsi" w:eastAsia="SimSun" w:hAnsiTheme="majorHAnsi" w:cstheme="majorHAnsi"/>
                <w:b/>
                <w:bCs/>
                <w:color w:val="000000"/>
                <w:szCs w:val="26"/>
              </w:rPr>
            </w:pPr>
            <w:r w:rsidRPr="00C97AEE">
              <w:rPr>
                <w:rFonts w:asciiTheme="majorHAnsi" w:eastAsia="SimSun" w:hAnsiTheme="majorHAnsi" w:cstheme="majorHAnsi"/>
                <w:b/>
                <w:bCs/>
                <w:color w:val="000000"/>
                <w:szCs w:val="26"/>
                <w:lang w:eastAsia="zh-CN" w:bidi="ar"/>
              </w:rPr>
              <w:t xml:space="preserve"> </w:t>
            </w:r>
            <w:proofErr w:type="spellStart"/>
            <w:r w:rsidRPr="00C97AEE">
              <w:rPr>
                <w:rFonts w:asciiTheme="majorHAnsi" w:eastAsia="SimSun" w:hAnsiTheme="majorHAnsi" w:cstheme="majorHAnsi"/>
                <w:b/>
                <w:bCs/>
                <w:color w:val="000000"/>
                <w:szCs w:val="26"/>
                <w:lang w:eastAsia="zh-CN" w:bidi="ar"/>
              </w:rPr>
              <w:t>RiÊNG</w:t>
            </w:r>
            <w:proofErr w:type="spellEnd"/>
            <w:r w:rsidRPr="00C97AEE">
              <w:rPr>
                <w:rFonts w:asciiTheme="majorHAnsi" w:eastAsia="SimSun" w:hAnsiTheme="majorHAnsi" w:cstheme="majorHAnsi"/>
                <w:b/>
                <w:bCs/>
                <w:color w:val="000000"/>
                <w:szCs w:val="26"/>
                <w:lang w:eastAsia="zh-CN" w:bidi="ar"/>
              </w:rPr>
              <w:t xml:space="preserve"> </w:t>
            </w:r>
          </w:p>
        </w:tc>
        <w:tc>
          <w:tcPr>
            <w:tcW w:w="970" w:type="dxa"/>
            <w:vAlign w:val="center"/>
          </w:tcPr>
          <w:p w14:paraId="6A240272" w14:textId="77777777" w:rsidR="00076D19" w:rsidRPr="00C97AEE" w:rsidRDefault="00870C52">
            <w:pPr>
              <w:jc w:val="center"/>
              <w:textAlignment w:val="center"/>
              <w:rPr>
                <w:rFonts w:asciiTheme="majorHAnsi" w:eastAsia="SimSun" w:hAnsiTheme="majorHAnsi" w:cstheme="majorHAnsi"/>
                <w:b/>
                <w:bCs/>
                <w:color w:val="000000"/>
                <w:szCs w:val="26"/>
              </w:rPr>
            </w:pPr>
            <w:r w:rsidRPr="00C97AEE">
              <w:rPr>
                <w:rFonts w:asciiTheme="majorHAnsi" w:eastAsia="SimSun" w:hAnsiTheme="majorHAnsi" w:cstheme="majorHAnsi"/>
                <w:b/>
                <w:bCs/>
                <w:color w:val="000000"/>
                <w:szCs w:val="26"/>
                <w:lang w:eastAsia="zh-CN" w:bidi="ar"/>
              </w:rPr>
              <w:t xml:space="preserve"> CHUNG</w:t>
            </w:r>
          </w:p>
        </w:tc>
        <w:tc>
          <w:tcPr>
            <w:tcW w:w="869" w:type="dxa"/>
            <w:vMerge/>
            <w:vAlign w:val="center"/>
          </w:tcPr>
          <w:p w14:paraId="027EBE63" w14:textId="77777777" w:rsidR="00076D19" w:rsidRPr="00C97AEE" w:rsidRDefault="00076D19">
            <w:pPr>
              <w:jc w:val="center"/>
              <w:rPr>
                <w:rFonts w:asciiTheme="majorHAnsi" w:eastAsia="SimSun" w:hAnsiTheme="majorHAnsi" w:cstheme="majorHAnsi"/>
                <w:b/>
                <w:bCs/>
                <w:color w:val="000000"/>
                <w:szCs w:val="26"/>
              </w:rPr>
            </w:pPr>
          </w:p>
        </w:tc>
        <w:tc>
          <w:tcPr>
            <w:tcW w:w="960" w:type="dxa"/>
            <w:vMerge/>
            <w:vAlign w:val="center"/>
          </w:tcPr>
          <w:p w14:paraId="535A8FD0" w14:textId="77777777" w:rsidR="00076D19" w:rsidRPr="00C97AEE" w:rsidRDefault="00076D19">
            <w:pPr>
              <w:jc w:val="center"/>
              <w:rPr>
                <w:rFonts w:asciiTheme="majorHAnsi" w:eastAsia="SimSun" w:hAnsiTheme="majorHAnsi" w:cstheme="majorHAnsi"/>
                <w:b/>
                <w:bCs/>
                <w:color w:val="000000"/>
                <w:szCs w:val="26"/>
              </w:rPr>
            </w:pPr>
          </w:p>
        </w:tc>
      </w:tr>
      <w:tr w:rsidR="00076D19" w:rsidRPr="00C97AEE" w14:paraId="7AAEC111" w14:textId="77777777">
        <w:trPr>
          <w:trHeight w:val="460"/>
        </w:trPr>
        <w:tc>
          <w:tcPr>
            <w:tcW w:w="479" w:type="dxa"/>
            <w:vAlign w:val="center"/>
          </w:tcPr>
          <w:p w14:paraId="0584C20F" w14:textId="77777777" w:rsidR="00076D19" w:rsidRPr="00C97AEE" w:rsidRDefault="00870C52">
            <w:pPr>
              <w:jc w:val="center"/>
              <w:textAlignment w:val="center"/>
              <w:rPr>
                <w:rFonts w:asciiTheme="majorHAnsi" w:eastAsia="SimSun" w:hAnsiTheme="majorHAnsi" w:cstheme="majorHAnsi"/>
                <w:b/>
                <w:bCs/>
                <w:color w:val="000000"/>
                <w:szCs w:val="26"/>
              </w:rPr>
            </w:pPr>
            <w:r w:rsidRPr="00C97AEE">
              <w:rPr>
                <w:rFonts w:asciiTheme="majorHAnsi" w:eastAsia="SimSun" w:hAnsiTheme="majorHAnsi" w:cstheme="majorHAnsi"/>
                <w:b/>
                <w:bCs/>
                <w:color w:val="000000"/>
                <w:szCs w:val="26"/>
                <w:lang w:eastAsia="zh-CN" w:bidi="ar"/>
              </w:rPr>
              <w:t>1</w:t>
            </w:r>
          </w:p>
        </w:tc>
        <w:tc>
          <w:tcPr>
            <w:tcW w:w="2623" w:type="dxa"/>
            <w:vAlign w:val="center"/>
          </w:tcPr>
          <w:p w14:paraId="51155A1E" w14:textId="77777777" w:rsidR="00076D19" w:rsidRPr="00C97AEE" w:rsidRDefault="00870C52">
            <w:pPr>
              <w:textAlignment w:val="center"/>
              <w:rPr>
                <w:rFonts w:asciiTheme="majorHAnsi" w:eastAsia="SimSun" w:hAnsiTheme="majorHAnsi" w:cstheme="majorHAnsi"/>
                <w:b/>
                <w:bCs/>
                <w:color w:val="000000"/>
                <w:szCs w:val="26"/>
              </w:rPr>
            </w:pPr>
            <w:proofErr w:type="spellStart"/>
            <w:r w:rsidRPr="00C97AEE">
              <w:rPr>
                <w:rFonts w:asciiTheme="majorHAnsi" w:eastAsia="SimSun" w:hAnsiTheme="majorHAnsi" w:cstheme="majorHAnsi"/>
                <w:b/>
                <w:bCs/>
                <w:color w:val="000000"/>
                <w:szCs w:val="26"/>
                <w:lang w:eastAsia="zh-CN" w:bidi="ar"/>
              </w:rPr>
              <w:t>Lắp</w:t>
            </w:r>
            <w:proofErr w:type="spellEnd"/>
            <w:r w:rsidRPr="00C97AEE">
              <w:rPr>
                <w:rFonts w:asciiTheme="majorHAnsi" w:eastAsia="SimSun" w:hAnsiTheme="majorHAnsi" w:cstheme="majorHAnsi"/>
                <w:b/>
                <w:bCs/>
                <w:color w:val="000000"/>
                <w:szCs w:val="26"/>
                <w:lang w:eastAsia="zh-CN" w:bidi="ar"/>
              </w:rPr>
              <w:t xml:space="preserve"> </w:t>
            </w:r>
            <w:proofErr w:type="spellStart"/>
            <w:r w:rsidRPr="00C97AEE">
              <w:rPr>
                <w:rFonts w:asciiTheme="majorHAnsi" w:eastAsia="SimSun" w:hAnsiTheme="majorHAnsi" w:cstheme="majorHAnsi"/>
                <w:b/>
                <w:bCs/>
                <w:color w:val="000000"/>
                <w:szCs w:val="26"/>
                <w:lang w:eastAsia="zh-CN" w:bidi="ar"/>
              </w:rPr>
              <w:t>lại</w:t>
            </w:r>
            <w:proofErr w:type="spellEnd"/>
            <w:r w:rsidRPr="00C97AEE">
              <w:rPr>
                <w:rFonts w:asciiTheme="majorHAnsi" w:eastAsia="SimSun" w:hAnsiTheme="majorHAnsi" w:cstheme="majorHAnsi"/>
                <w:b/>
                <w:bCs/>
                <w:color w:val="000000"/>
                <w:szCs w:val="26"/>
                <w:lang w:eastAsia="zh-CN" w:bidi="ar"/>
              </w:rPr>
              <w:t xml:space="preserve"> 1 </w:t>
            </w:r>
            <w:proofErr w:type="spellStart"/>
            <w:r w:rsidRPr="00C97AEE">
              <w:rPr>
                <w:rFonts w:asciiTheme="majorHAnsi" w:eastAsia="SimSun" w:hAnsiTheme="majorHAnsi" w:cstheme="majorHAnsi"/>
                <w:b/>
                <w:bCs/>
                <w:color w:val="000000"/>
                <w:szCs w:val="26"/>
                <w:lang w:eastAsia="zh-CN" w:bidi="ar"/>
              </w:rPr>
              <w:t>bộ</w:t>
            </w:r>
            <w:proofErr w:type="spellEnd"/>
            <w:r w:rsidRPr="00C97AEE">
              <w:rPr>
                <w:rFonts w:asciiTheme="majorHAnsi" w:eastAsia="SimSun" w:hAnsiTheme="majorHAnsi" w:cstheme="majorHAnsi"/>
                <w:b/>
                <w:bCs/>
                <w:color w:val="000000"/>
                <w:szCs w:val="26"/>
                <w:lang w:eastAsia="zh-CN" w:bidi="ar"/>
              </w:rPr>
              <w:t xml:space="preserve"> </w:t>
            </w:r>
            <w:proofErr w:type="spellStart"/>
            <w:r w:rsidRPr="00C97AEE">
              <w:rPr>
                <w:rFonts w:asciiTheme="majorHAnsi" w:eastAsia="SimSun" w:hAnsiTheme="majorHAnsi" w:cstheme="majorHAnsi"/>
                <w:b/>
                <w:bCs/>
                <w:color w:val="000000"/>
                <w:szCs w:val="26"/>
                <w:lang w:eastAsia="zh-CN" w:bidi="ar"/>
              </w:rPr>
              <w:t>cửa</w:t>
            </w:r>
            <w:proofErr w:type="spellEnd"/>
            <w:r w:rsidRPr="00C97AEE">
              <w:rPr>
                <w:rFonts w:asciiTheme="majorHAnsi" w:eastAsia="SimSun" w:hAnsiTheme="majorHAnsi" w:cstheme="majorHAnsi"/>
                <w:b/>
                <w:bCs/>
                <w:color w:val="000000"/>
                <w:szCs w:val="26"/>
                <w:lang w:eastAsia="zh-CN" w:bidi="ar"/>
              </w:rPr>
              <w:t xml:space="preserve"> </w:t>
            </w:r>
            <w:proofErr w:type="spellStart"/>
            <w:r w:rsidRPr="00C97AEE">
              <w:rPr>
                <w:rFonts w:asciiTheme="majorHAnsi" w:eastAsia="SimSun" w:hAnsiTheme="majorHAnsi" w:cstheme="majorHAnsi"/>
                <w:b/>
                <w:bCs/>
                <w:color w:val="000000"/>
                <w:szCs w:val="26"/>
                <w:lang w:eastAsia="zh-CN" w:bidi="ar"/>
              </w:rPr>
              <w:t>nhôm</w:t>
            </w:r>
            <w:proofErr w:type="spellEnd"/>
          </w:p>
        </w:tc>
        <w:tc>
          <w:tcPr>
            <w:tcW w:w="731" w:type="dxa"/>
            <w:noWrap/>
            <w:vAlign w:val="center"/>
          </w:tcPr>
          <w:p w14:paraId="3B2F123B" w14:textId="77777777" w:rsidR="00076D19" w:rsidRPr="00C97AEE" w:rsidRDefault="00076D19">
            <w:pPr>
              <w:jc w:val="center"/>
              <w:rPr>
                <w:rFonts w:asciiTheme="majorHAnsi" w:eastAsia="SimSun" w:hAnsiTheme="majorHAnsi" w:cstheme="majorHAnsi"/>
                <w:color w:val="000000"/>
                <w:szCs w:val="26"/>
              </w:rPr>
            </w:pPr>
          </w:p>
        </w:tc>
        <w:tc>
          <w:tcPr>
            <w:tcW w:w="861" w:type="dxa"/>
            <w:noWrap/>
            <w:vAlign w:val="center"/>
          </w:tcPr>
          <w:p w14:paraId="17DB3967" w14:textId="77777777" w:rsidR="00076D19" w:rsidRPr="00C97AEE" w:rsidRDefault="00076D19">
            <w:pPr>
              <w:jc w:val="center"/>
              <w:rPr>
                <w:rFonts w:asciiTheme="majorHAnsi" w:eastAsia="SimSun" w:hAnsiTheme="majorHAnsi" w:cstheme="majorHAnsi"/>
                <w:color w:val="000000"/>
                <w:szCs w:val="26"/>
              </w:rPr>
            </w:pPr>
          </w:p>
        </w:tc>
        <w:tc>
          <w:tcPr>
            <w:tcW w:w="939" w:type="dxa"/>
            <w:noWrap/>
            <w:vAlign w:val="center"/>
          </w:tcPr>
          <w:p w14:paraId="5035E156" w14:textId="77777777" w:rsidR="00076D19" w:rsidRPr="00C97AEE" w:rsidRDefault="00076D19">
            <w:pPr>
              <w:jc w:val="center"/>
              <w:rPr>
                <w:rFonts w:asciiTheme="majorHAnsi" w:eastAsia="SimSun" w:hAnsiTheme="majorHAnsi" w:cstheme="majorHAnsi"/>
                <w:color w:val="000000"/>
                <w:szCs w:val="26"/>
              </w:rPr>
            </w:pPr>
          </w:p>
        </w:tc>
        <w:tc>
          <w:tcPr>
            <w:tcW w:w="861" w:type="dxa"/>
            <w:noWrap/>
            <w:vAlign w:val="center"/>
          </w:tcPr>
          <w:p w14:paraId="3E126D92" w14:textId="77777777" w:rsidR="00076D19" w:rsidRPr="00C97AEE" w:rsidRDefault="00076D19">
            <w:pPr>
              <w:jc w:val="center"/>
              <w:rPr>
                <w:rFonts w:asciiTheme="majorHAnsi" w:eastAsia="SimSun" w:hAnsiTheme="majorHAnsi" w:cstheme="majorHAnsi"/>
                <w:color w:val="000000"/>
                <w:szCs w:val="26"/>
              </w:rPr>
            </w:pPr>
          </w:p>
        </w:tc>
        <w:tc>
          <w:tcPr>
            <w:tcW w:w="892" w:type="dxa"/>
            <w:noWrap/>
            <w:vAlign w:val="center"/>
          </w:tcPr>
          <w:p w14:paraId="64023EE5" w14:textId="77777777" w:rsidR="00076D19" w:rsidRPr="00C97AEE" w:rsidRDefault="00076D19">
            <w:pPr>
              <w:jc w:val="center"/>
              <w:rPr>
                <w:rFonts w:asciiTheme="majorHAnsi" w:eastAsia="SimSun" w:hAnsiTheme="majorHAnsi" w:cstheme="majorHAnsi"/>
                <w:color w:val="000000"/>
                <w:szCs w:val="26"/>
              </w:rPr>
            </w:pPr>
          </w:p>
        </w:tc>
        <w:tc>
          <w:tcPr>
            <w:tcW w:w="970" w:type="dxa"/>
            <w:noWrap/>
            <w:vAlign w:val="center"/>
          </w:tcPr>
          <w:p w14:paraId="4533D49F" w14:textId="77777777" w:rsidR="00076D19" w:rsidRPr="00C97AEE" w:rsidRDefault="00870C52">
            <w:pPr>
              <w:jc w:val="center"/>
              <w:textAlignment w:val="center"/>
              <w:rPr>
                <w:rFonts w:asciiTheme="majorHAnsi" w:eastAsia="SimSun" w:hAnsiTheme="majorHAnsi" w:cstheme="majorHAnsi"/>
                <w:b/>
                <w:bCs/>
                <w:color w:val="000000"/>
                <w:szCs w:val="26"/>
                <w:u w:val="single"/>
              </w:rPr>
            </w:pPr>
            <w:r w:rsidRPr="00C97AEE">
              <w:rPr>
                <w:rFonts w:asciiTheme="majorHAnsi" w:eastAsia="SimSun" w:hAnsiTheme="majorHAnsi" w:cstheme="majorHAnsi"/>
                <w:b/>
                <w:bCs/>
                <w:color w:val="000000"/>
                <w:szCs w:val="26"/>
                <w:u w:val="single"/>
                <w:lang w:eastAsia="zh-CN" w:bidi="ar"/>
              </w:rPr>
              <w:t>1,00</w:t>
            </w:r>
          </w:p>
        </w:tc>
        <w:tc>
          <w:tcPr>
            <w:tcW w:w="869" w:type="dxa"/>
            <w:noWrap/>
            <w:vAlign w:val="center"/>
          </w:tcPr>
          <w:p w14:paraId="7070B425" w14:textId="77777777" w:rsidR="00076D19" w:rsidRPr="00C97AEE" w:rsidRDefault="00870C52">
            <w:pPr>
              <w:jc w:val="center"/>
              <w:textAlignment w:val="center"/>
              <w:rPr>
                <w:rFonts w:asciiTheme="majorHAnsi" w:eastAsia="SimSun" w:hAnsiTheme="majorHAnsi" w:cstheme="majorHAnsi"/>
                <w:color w:val="000000"/>
                <w:szCs w:val="26"/>
              </w:rPr>
            </w:pPr>
            <w:proofErr w:type="spellStart"/>
            <w:r w:rsidRPr="00C97AEE">
              <w:rPr>
                <w:rFonts w:asciiTheme="majorHAnsi" w:eastAsia="SimSun" w:hAnsiTheme="majorHAnsi" w:cstheme="majorHAnsi"/>
                <w:color w:val="000000"/>
                <w:szCs w:val="26"/>
                <w:lang w:eastAsia="zh-CN" w:bidi="ar"/>
              </w:rPr>
              <w:t>bộ</w:t>
            </w:r>
            <w:proofErr w:type="spellEnd"/>
          </w:p>
        </w:tc>
        <w:tc>
          <w:tcPr>
            <w:tcW w:w="960" w:type="dxa"/>
            <w:vAlign w:val="center"/>
          </w:tcPr>
          <w:p w14:paraId="2EBBEE39" w14:textId="77777777" w:rsidR="00076D19" w:rsidRPr="00C97AEE" w:rsidRDefault="00076D19">
            <w:pPr>
              <w:rPr>
                <w:rFonts w:asciiTheme="majorHAnsi" w:eastAsia="SimSun" w:hAnsiTheme="majorHAnsi" w:cstheme="majorHAnsi"/>
                <w:b/>
                <w:bCs/>
                <w:color w:val="000000"/>
                <w:szCs w:val="26"/>
              </w:rPr>
            </w:pPr>
          </w:p>
        </w:tc>
      </w:tr>
      <w:tr w:rsidR="00076D19" w:rsidRPr="00C97AEE" w14:paraId="6461108E" w14:textId="77777777">
        <w:trPr>
          <w:trHeight w:val="380"/>
        </w:trPr>
        <w:tc>
          <w:tcPr>
            <w:tcW w:w="479" w:type="dxa"/>
            <w:vAlign w:val="center"/>
          </w:tcPr>
          <w:p w14:paraId="1D31AA81" w14:textId="77777777" w:rsidR="00076D19" w:rsidRPr="00C97AEE" w:rsidRDefault="00870C52">
            <w:pPr>
              <w:jc w:val="center"/>
              <w:textAlignment w:val="center"/>
              <w:rPr>
                <w:rFonts w:asciiTheme="majorHAnsi" w:eastAsia="SimSun" w:hAnsiTheme="majorHAnsi" w:cstheme="majorHAnsi"/>
                <w:b/>
                <w:bCs/>
                <w:color w:val="000000"/>
                <w:szCs w:val="26"/>
              </w:rPr>
            </w:pPr>
            <w:r w:rsidRPr="00C97AEE">
              <w:rPr>
                <w:rFonts w:asciiTheme="majorHAnsi" w:eastAsia="SimSun" w:hAnsiTheme="majorHAnsi" w:cstheme="majorHAnsi"/>
                <w:b/>
                <w:bCs/>
                <w:color w:val="000000"/>
                <w:szCs w:val="26"/>
                <w:lang w:eastAsia="zh-CN" w:bidi="ar"/>
              </w:rPr>
              <w:t>2</w:t>
            </w:r>
          </w:p>
        </w:tc>
        <w:tc>
          <w:tcPr>
            <w:tcW w:w="2623" w:type="dxa"/>
            <w:vAlign w:val="center"/>
          </w:tcPr>
          <w:p w14:paraId="1566DE1F" w14:textId="77777777" w:rsidR="00076D19" w:rsidRPr="00C97AEE" w:rsidRDefault="00870C52">
            <w:pPr>
              <w:textAlignment w:val="center"/>
              <w:rPr>
                <w:rFonts w:asciiTheme="majorHAnsi" w:eastAsia="SimSun" w:hAnsiTheme="majorHAnsi" w:cstheme="majorHAnsi"/>
                <w:b/>
                <w:bCs/>
                <w:color w:val="000000"/>
                <w:szCs w:val="26"/>
              </w:rPr>
            </w:pPr>
            <w:proofErr w:type="spellStart"/>
            <w:r w:rsidRPr="00C97AEE">
              <w:rPr>
                <w:rFonts w:asciiTheme="majorHAnsi" w:eastAsia="SimSun" w:hAnsiTheme="majorHAnsi" w:cstheme="majorHAnsi"/>
                <w:b/>
                <w:bCs/>
                <w:color w:val="000000"/>
                <w:szCs w:val="26"/>
                <w:lang w:eastAsia="zh-CN" w:bidi="ar"/>
              </w:rPr>
              <w:t>Sơn</w:t>
            </w:r>
            <w:proofErr w:type="spellEnd"/>
            <w:r w:rsidRPr="00C97AEE">
              <w:rPr>
                <w:rFonts w:asciiTheme="majorHAnsi" w:eastAsia="SimSun" w:hAnsiTheme="majorHAnsi" w:cstheme="majorHAnsi"/>
                <w:b/>
                <w:bCs/>
                <w:color w:val="000000"/>
                <w:szCs w:val="26"/>
                <w:lang w:eastAsia="zh-CN" w:bidi="ar"/>
              </w:rPr>
              <w:t xml:space="preserve"> </w:t>
            </w:r>
            <w:proofErr w:type="spellStart"/>
            <w:r w:rsidRPr="00C97AEE">
              <w:rPr>
                <w:rFonts w:asciiTheme="majorHAnsi" w:eastAsia="SimSun" w:hAnsiTheme="majorHAnsi" w:cstheme="majorHAnsi"/>
                <w:b/>
                <w:bCs/>
                <w:color w:val="000000"/>
                <w:szCs w:val="26"/>
                <w:lang w:eastAsia="zh-CN" w:bidi="ar"/>
              </w:rPr>
              <w:t>expoxy</w:t>
            </w:r>
            <w:proofErr w:type="spellEnd"/>
            <w:r w:rsidRPr="00C97AEE">
              <w:rPr>
                <w:rFonts w:asciiTheme="majorHAnsi" w:eastAsia="SimSun" w:hAnsiTheme="majorHAnsi" w:cstheme="majorHAnsi"/>
                <w:b/>
                <w:bCs/>
                <w:color w:val="000000"/>
                <w:szCs w:val="26"/>
                <w:lang w:eastAsia="zh-CN" w:bidi="ar"/>
              </w:rPr>
              <w:t xml:space="preserve"> </w:t>
            </w:r>
            <w:proofErr w:type="spellStart"/>
            <w:r w:rsidRPr="00C97AEE">
              <w:rPr>
                <w:rFonts w:asciiTheme="majorHAnsi" w:eastAsia="SimSun" w:hAnsiTheme="majorHAnsi" w:cstheme="majorHAnsi"/>
                <w:b/>
                <w:bCs/>
                <w:color w:val="000000"/>
                <w:szCs w:val="26"/>
                <w:lang w:eastAsia="zh-CN" w:bidi="ar"/>
              </w:rPr>
              <w:t>nền</w:t>
            </w:r>
            <w:proofErr w:type="spellEnd"/>
          </w:p>
        </w:tc>
        <w:tc>
          <w:tcPr>
            <w:tcW w:w="731" w:type="dxa"/>
            <w:noWrap/>
            <w:vAlign w:val="center"/>
          </w:tcPr>
          <w:p w14:paraId="26641B23" w14:textId="77777777" w:rsidR="00076D19" w:rsidRPr="00C97AEE" w:rsidRDefault="00076D19">
            <w:pPr>
              <w:jc w:val="center"/>
              <w:rPr>
                <w:rFonts w:asciiTheme="majorHAnsi" w:eastAsia="SimSun" w:hAnsiTheme="majorHAnsi" w:cstheme="majorHAnsi"/>
                <w:color w:val="000000"/>
                <w:szCs w:val="26"/>
              </w:rPr>
            </w:pPr>
          </w:p>
        </w:tc>
        <w:tc>
          <w:tcPr>
            <w:tcW w:w="861" w:type="dxa"/>
            <w:noWrap/>
            <w:vAlign w:val="center"/>
          </w:tcPr>
          <w:p w14:paraId="6971D951" w14:textId="77777777" w:rsidR="00076D19" w:rsidRPr="00C97AEE" w:rsidRDefault="00076D19">
            <w:pPr>
              <w:jc w:val="center"/>
              <w:rPr>
                <w:rFonts w:asciiTheme="majorHAnsi" w:eastAsia="SimSun" w:hAnsiTheme="majorHAnsi" w:cstheme="majorHAnsi"/>
                <w:color w:val="000000"/>
                <w:szCs w:val="26"/>
              </w:rPr>
            </w:pPr>
          </w:p>
        </w:tc>
        <w:tc>
          <w:tcPr>
            <w:tcW w:w="939" w:type="dxa"/>
            <w:noWrap/>
            <w:vAlign w:val="center"/>
          </w:tcPr>
          <w:p w14:paraId="4FAADCD4" w14:textId="77777777" w:rsidR="00076D19" w:rsidRPr="00C97AEE" w:rsidRDefault="00076D19">
            <w:pPr>
              <w:jc w:val="center"/>
              <w:rPr>
                <w:rFonts w:asciiTheme="majorHAnsi" w:eastAsia="SimSun" w:hAnsiTheme="majorHAnsi" w:cstheme="majorHAnsi"/>
                <w:color w:val="000000"/>
                <w:szCs w:val="26"/>
              </w:rPr>
            </w:pPr>
          </w:p>
        </w:tc>
        <w:tc>
          <w:tcPr>
            <w:tcW w:w="861" w:type="dxa"/>
            <w:noWrap/>
            <w:vAlign w:val="center"/>
          </w:tcPr>
          <w:p w14:paraId="68E69A23" w14:textId="77777777" w:rsidR="00076D19" w:rsidRPr="00C97AEE" w:rsidRDefault="00076D19">
            <w:pPr>
              <w:jc w:val="center"/>
              <w:rPr>
                <w:rFonts w:asciiTheme="majorHAnsi" w:eastAsia="SimSun" w:hAnsiTheme="majorHAnsi" w:cstheme="majorHAnsi"/>
                <w:color w:val="000000"/>
                <w:szCs w:val="26"/>
              </w:rPr>
            </w:pPr>
          </w:p>
        </w:tc>
        <w:tc>
          <w:tcPr>
            <w:tcW w:w="892" w:type="dxa"/>
            <w:noWrap/>
            <w:vAlign w:val="center"/>
          </w:tcPr>
          <w:p w14:paraId="71B42AD8" w14:textId="77777777" w:rsidR="00076D19" w:rsidRPr="00C97AEE" w:rsidRDefault="00076D19">
            <w:pPr>
              <w:jc w:val="center"/>
              <w:rPr>
                <w:rFonts w:asciiTheme="majorHAnsi" w:eastAsia="SimSun" w:hAnsiTheme="majorHAnsi" w:cstheme="majorHAnsi"/>
                <w:color w:val="000000"/>
                <w:szCs w:val="26"/>
              </w:rPr>
            </w:pPr>
          </w:p>
        </w:tc>
        <w:tc>
          <w:tcPr>
            <w:tcW w:w="970" w:type="dxa"/>
            <w:noWrap/>
            <w:vAlign w:val="center"/>
          </w:tcPr>
          <w:p w14:paraId="27DCA385" w14:textId="77777777" w:rsidR="00076D19" w:rsidRPr="00C97AEE" w:rsidRDefault="00870C52">
            <w:pPr>
              <w:jc w:val="center"/>
              <w:textAlignment w:val="center"/>
              <w:rPr>
                <w:rFonts w:asciiTheme="majorHAnsi" w:eastAsia="SimSun" w:hAnsiTheme="majorHAnsi" w:cstheme="majorHAnsi"/>
                <w:b/>
                <w:bCs/>
                <w:color w:val="000000"/>
                <w:szCs w:val="26"/>
                <w:u w:val="single"/>
              </w:rPr>
            </w:pPr>
            <w:r w:rsidRPr="00C97AEE">
              <w:rPr>
                <w:rFonts w:asciiTheme="majorHAnsi" w:eastAsia="SimSun" w:hAnsiTheme="majorHAnsi" w:cstheme="majorHAnsi"/>
                <w:b/>
                <w:bCs/>
                <w:color w:val="000000"/>
                <w:szCs w:val="26"/>
                <w:u w:val="single"/>
                <w:lang w:eastAsia="zh-CN" w:bidi="ar"/>
              </w:rPr>
              <w:t>166,97</w:t>
            </w:r>
          </w:p>
        </w:tc>
        <w:tc>
          <w:tcPr>
            <w:tcW w:w="869" w:type="dxa"/>
            <w:noWrap/>
            <w:vAlign w:val="center"/>
          </w:tcPr>
          <w:p w14:paraId="5679F351"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m2</w:t>
            </w:r>
          </w:p>
        </w:tc>
        <w:tc>
          <w:tcPr>
            <w:tcW w:w="960" w:type="dxa"/>
            <w:vAlign w:val="center"/>
          </w:tcPr>
          <w:p w14:paraId="1F7847A4" w14:textId="77777777" w:rsidR="00076D19" w:rsidRPr="00C97AEE" w:rsidRDefault="00076D19">
            <w:pPr>
              <w:rPr>
                <w:rFonts w:asciiTheme="majorHAnsi" w:eastAsia="SimSun" w:hAnsiTheme="majorHAnsi" w:cstheme="majorHAnsi"/>
                <w:b/>
                <w:bCs/>
                <w:color w:val="000000"/>
                <w:szCs w:val="26"/>
              </w:rPr>
            </w:pPr>
          </w:p>
        </w:tc>
      </w:tr>
      <w:tr w:rsidR="00076D19" w:rsidRPr="00C97AEE" w14:paraId="56D83BA4" w14:textId="77777777">
        <w:trPr>
          <w:trHeight w:val="380"/>
        </w:trPr>
        <w:tc>
          <w:tcPr>
            <w:tcW w:w="479" w:type="dxa"/>
            <w:vAlign w:val="center"/>
          </w:tcPr>
          <w:p w14:paraId="7AC4F757" w14:textId="77777777" w:rsidR="00076D19" w:rsidRPr="00C97AEE" w:rsidRDefault="00076D19">
            <w:pPr>
              <w:jc w:val="center"/>
              <w:rPr>
                <w:rFonts w:asciiTheme="majorHAnsi" w:eastAsia="SimSun" w:hAnsiTheme="majorHAnsi" w:cstheme="majorHAnsi"/>
                <w:b/>
                <w:bCs/>
                <w:color w:val="000000"/>
                <w:szCs w:val="26"/>
              </w:rPr>
            </w:pPr>
          </w:p>
        </w:tc>
        <w:tc>
          <w:tcPr>
            <w:tcW w:w="2623" w:type="dxa"/>
            <w:vAlign w:val="center"/>
          </w:tcPr>
          <w:p w14:paraId="7151CA0D" w14:textId="77777777" w:rsidR="00076D19" w:rsidRPr="00C97AEE" w:rsidRDefault="00870C52">
            <w:pPr>
              <w:textAlignment w:val="center"/>
              <w:rPr>
                <w:rFonts w:asciiTheme="majorHAnsi" w:eastAsia="SimSun" w:hAnsiTheme="majorHAnsi" w:cstheme="majorHAnsi"/>
                <w:i/>
                <w:iCs/>
                <w:color w:val="000000"/>
                <w:szCs w:val="26"/>
              </w:rPr>
            </w:pPr>
            <w:proofErr w:type="spellStart"/>
            <w:r w:rsidRPr="00C97AEE">
              <w:rPr>
                <w:rFonts w:asciiTheme="majorHAnsi" w:eastAsia="SimSun" w:hAnsiTheme="majorHAnsi" w:cstheme="majorHAnsi"/>
                <w:i/>
                <w:iCs/>
                <w:color w:val="000000"/>
                <w:szCs w:val="26"/>
                <w:lang w:eastAsia="zh-CN" w:bidi="ar"/>
              </w:rPr>
              <w:t>phòng</w:t>
            </w:r>
            <w:proofErr w:type="spellEnd"/>
            <w:r w:rsidRPr="00C97AEE">
              <w:rPr>
                <w:rFonts w:asciiTheme="majorHAnsi" w:eastAsia="SimSun" w:hAnsiTheme="majorHAnsi" w:cstheme="majorHAnsi"/>
                <w:i/>
                <w:iCs/>
                <w:color w:val="000000"/>
                <w:szCs w:val="26"/>
                <w:lang w:eastAsia="zh-CN" w:bidi="ar"/>
              </w:rPr>
              <w:t xml:space="preserve"> </w:t>
            </w:r>
            <w:proofErr w:type="spellStart"/>
            <w:r w:rsidRPr="00C97AEE">
              <w:rPr>
                <w:rFonts w:asciiTheme="majorHAnsi" w:eastAsia="SimSun" w:hAnsiTheme="majorHAnsi" w:cstheme="majorHAnsi"/>
                <w:i/>
                <w:iCs/>
                <w:color w:val="000000"/>
                <w:szCs w:val="26"/>
                <w:lang w:eastAsia="zh-CN" w:bidi="ar"/>
              </w:rPr>
              <w:t>thay</w:t>
            </w:r>
            <w:proofErr w:type="spellEnd"/>
            <w:r w:rsidRPr="00C97AEE">
              <w:rPr>
                <w:rFonts w:asciiTheme="majorHAnsi" w:eastAsia="SimSun" w:hAnsiTheme="majorHAnsi" w:cstheme="majorHAnsi"/>
                <w:i/>
                <w:iCs/>
                <w:color w:val="000000"/>
                <w:szCs w:val="26"/>
                <w:lang w:eastAsia="zh-CN" w:bidi="ar"/>
              </w:rPr>
              <w:t xml:space="preserve"> </w:t>
            </w:r>
            <w:proofErr w:type="spellStart"/>
            <w:r w:rsidRPr="00C97AEE">
              <w:rPr>
                <w:rFonts w:asciiTheme="majorHAnsi" w:eastAsia="SimSun" w:hAnsiTheme="majorHAnsi" w:cstheme="majorHAnsi"/>
                <w:i/>
                <w:iCs/>
                <w:color w:val="000000"/>
                <w:szCs w:val="26"/>
                <w:lang w:eastAsia="zh-CN" w:bidi="ar"/>
              </w:rPr>
              <w:t>đồ</w:t>
            </w:r>
            <w:proofErr w:type="spellEnd"/>
          </w:p>
        </w:tc>
        <w:tc>
          <w:tcPr>
            <w:tcW w:w="731" w:type="dxa"/>
            <w:noWrap/>
            <w:vAlign w:val="center"/>
          </w:tcPr>
          <w:p w14:paraId="69C141E4"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1</w:t>
            </w:r>
          </w:p>
        </w:tc>
        <w:tc>
          <w:tcPr>
            <w:tcW w:w="861" w:type="dxa"/>
            <w:noWrap/>
            <w:vAlign w:val="center"/>
          </w:tcPr>
          <w:p w14:paraId="3609BAB2"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6,50</w:t>
            </w:r>
          </w:p>
        </w:tc>
        <w:tc>
          <w:tcPr>
            <w:tcW w:w="939" w:type="dxa"/>
            <w:noWrap/>
            <w:vAlign w:val="center"/>
          </w:tcPr>
          <w:p w14:paraId="2E4C0399"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4,00</w:t>
            </w:r>
          </w:p>
        </w:tc>
        <w:tc>
          <w:tcPr>
            <w:tcW w:w="861" w:type="dxa"/>
            <w:noWrap/>
            <w:vAlign w:val="center"/>
          </w:tcPr>
          <w:p w14:paraId="3532E29E" w14:textId="77777777" w:rsidR="00076D19" w:rsidRPr="00C97AEE" w:rsidRDefault="00076D19">
            <w:pPr>
              <w:jc w:val="center"/>
              <w:rPr>
                <w:rFonts w:asciiTheme="majorHAnsi" w:eastAsia="SimSun" w:hAnsiTheme="majorHAnsi" w:cstheme="majorHAnsi"/>
                <w:color w:val="000000"/>
                <w:szCs w:val="26"/>
              </w:rPr>
            </w:pPr>
          </w:p>
        </w:tc>
        <w:tc>
          <w:tcPr>
            <w:tcW w:w="892" w:type="dxa"/>
            <w:noWrap/>
            <w:vAlign w:val="center"/>
          </w:tcPr>
          <w:p w14:paraId="7C2C9FA9"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26,00</w:t>
            </w:r>
          </w:p>
        </w:tc>
        <w:tc>
          <w:tcPr>
            <w:tcW w:w="970" w:type="dxa"/>
            <w:noWrap/>
            <w:vAlign w:val="center"/>
          </w:tcPr>
          <w:p w14:paraId="56F6158C" w14:textId="77777777" w:rsidR="00076D19" w:rsidRPr="00C97AEE" w:rsidRDefault="00076D19">
            <w:pPr>
              <w:jc w:val="center"/>
              <w:rPr>
                <w:rFonts w:asciiTheme="majorHAnsi" w:eastAsia="SimSun" w:hAnsiTheme="majorHAnsi" w:cstheme="majorHAnsi"/>
                <w:b/>
                <w:bCs/>
                <w:color w:val="000000"/>
                <w:szCs w:val="26"/>
                <w:u w:val="single"/>
              </w:rPr>
            </w:pPr>
          </w:p>
        </w:tc>
        <w:tc>
          <w:tcPr>
            <w:tcW w:w="869" w:type="dxa"/>
            <w:noWrap/>
            <w:vAlign w:val="center"/>
          </w:tcPr>
          <w:p w14:paraId="39A57F24" w14:textId="77777777" w:rsidR="00076D19" w:rsidRPr="00C97AEE" w:rsidRDefault="00076D19">
            <w:pPr>
              <w:jc w:val="center"/>
              <w:rPr>
                <w:rFonts w:asciiTheme="majorHAnsi" w:eastAsia="SimSun" w:hAnsiTheme="majorHAnsi" w:cstheme="majorHAnsi"/>
                <w:color w:val="000000"/>
                <w:szCs w:val="26"/>
              </w:rPr>
            </w:pPr>
          </w:p>
        </w:tc>
        <w:tc>
          <w:tcPr>
            <w:tcW w:w="960" w:type="dxa"/>
            <w:vAlign w:val="center"/>
          </w:tcPr>
          <w:p w14:paraId="1D0B5568" w14:textId="77777777" w:rsidR="00076D19" w:rsidRPr="00C97AEE" w:rsidRDefault="00076D19">
            <w:pPr>
              <w:rPr>
                <w:rFonts w:asciiTheme="majorHAnsi" w:eastAsia="SimSun" w:hAnsiTheme="majorHAnsi" w:cstheme="majorHAnsi"/>
                <w:b/>
                <w:bCs/>
                <w:color w:val="000000"/>
                <w:szCs w:val="26"/>
              </w:rPr>
            </w:pPr>
          </w:p>
        </w:tc>
      </w:tr>
      <w:tr w:rsidR="00076D19" w:rsidRPr="00C97AEE" w14:paraId="6BE7667E" w14:textId="77777777">
        <w:trPr>
          <w:trHeight w:val="380"/>
        </w:trPr>
        <w:tc>
          <w:tcPr>
            <w:tcW w:w="479" w:type="dxa"/>
            <w:vAlign w:val="center"/>
          </w:tcPr>
          <w:p w14:paraId="4074D9A5" w14:textId="77777777" w:rsidR="00076D19" w:rsidRPr="00C97AEE" w:rsidRDefault="00076D19">
            <w:pPr>
              <w:jc w:val="center"/>
              <w:rPr>
                <w:rFonts w:asciiTheme="majorHAnsi" w:eastAsia="SimSun" w:hAnsiTheme="majorHAnsi" w:cstheme="majorHAnsi"/>
                <w:b/>
                <w:bCs/>
                <w:color w:val="000000"/>
                <w:szCs w:val="26"/>
              </w:rPr>
            </w:pPr>
          </w:p>
        </w:tc>
        <w:tc>
          <w:tcPr>
            <w:tcW w:w="2623" w:type="dxa"/>
            <w:vAlign w:val="center"/>
          </w:tcPr>
          <w:p w14:paraId="5DCE6B54" w14:textId="77777777" w:rsidR="00076D19" w:rsidRPr="00C97AEE" w:rsidRDefault="00870C52">
            <w:pPr>
              <w:textAlignment w:val="center"/>
              <w:rPr>
                <w:rFonts w:asciiTheme="majorHAnsi" w:eastAsia="SimSun" w:hAnsiTheme="majorHAnsi" w:cstheme="majorHAnsi"/>
                <w:i/>
                <w:iCs/>
                <w:color w:val="000000"/>
                <w:szCs w:val="26"/>
              </w:rPr>
            </w:pPr>
            <w:proofErr w:type="spellStart"/>
            <w:r w:rsidRPr="00C97AEE">
              <w:rPr>
                <w:rFonts w:asciiTheme="majorHAnsi" w:eastAsia="SimSun" w:hAnsiTheme="majorHAnsi" w:cstheme="majorHAnsi"/>
                <w:i/>
                <w:iCs/>
                <w:color w:val="000000"/>
                <w:szCs w:val="26"/>
                <w:lang w:eastAsia="zh-CN" w:bidi="ar"/>
              </w:rPr>
              <w:t>khu</w:t>
            </w:r>
            <w:proofErr w:type="spellEnd"/>
            <w:r w:rsidRPr="00C97AEE">
              <w:rPr>
                <w:rFonts w:asciiTheme="majorHAnsi" w:eastAsia="SimSun" w:hAnsiTheme="majorHAnsi" w:cstheme="majorHAnsi"/>
                <w:i/>
                <w:iCs/>
                <w:color w:val="000000"/>
                <w:szCs w:val="26"/>
                <w:lang w:eastAsia="zh-CN" w:bidi="ar"/>
              </w:rPr>
              <w:t xml:space="preserve"> </w:t>
            </w:r>
            <w:proofErr w:type="spellStart"/>
            <w:r w:rsidRPr="00C97AEE">
              <w:rPr>
                <w:rFonts w:asciiTheme="majorHAnsi" w:eastAsia="SimSun" w:hAnsiTheme="majorHAnsi" w:cstheme="majorHAnsi"/>
                <w:i/>
                <w:iCs/>
                <w:color w:val="000000"/>
                <w:szCs w:val="26"/>
                <w:lang w:eastAsia="zh-CN" w:bidi="ar"/>
              </w:rPr>
              <w:t>sản</w:t>
            </w:r>
            <w:proofErr w:type="spellEnd"/>
            <w:r w:rsidRPr="00C97AEE">
              <w:rPr>
                <w:rFonts w:asciiTheme="majorHAnsi" w:eastAsia="SimSun" w:hAnsiTheme="majorHAnsi" w:cstheme="majorHAnsi"/>
                <w:i/>
                <w:iCs/>
                <w:color w:val="000000"/>
                <w:szCs w:val="26"/>
                <w:lang w:eastAsia="zh-CN" w:bidi="ar"/>
              </w:rPr>
              <w:t xml:space="preserve"> </w:t>
            </w:r>
            <w:proofErr w:type="spellStart"/>
            <w:r w:rsidRPr="00C97AEE">
              <w:rPr>
                <w:rFonts w:asciiTheme="majorHAnsi" w:eastAsia="SimSun" w:hAnsiTheme="majorHAnsi" w:cstheme="majorHAnsi"/>
                <w:i/>
                <w:iCs/>
                <w:color w:val="000000"/>
                <w:szCs w:val="26"/>
                <w:lang w:eastAsia="zh-CN" w:bidi="ar"/>
              </w:rPr>
              <w:t>xuất</w:t>
            </w:r>
            <w:proofErr w:type="spellEnd"/>
          </w:p>
        </w:tc>
        <w:tc>
          <w:tcPr>
            <w:tcW w:w="731" w:type="dxa"/>
            <w:noWrap/>
            <w:vAlign w:val="center"/>
          </w:tcPr>
          <w:p w14:paraId="52F84DEE"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1</w:t>
            </w:r>
          </w:p>
        </w:tc>
        <w:tc>
          <w:tcPr>
            <w:tcW w:w="861" w:type="dxa"/>
            <w:noWrap/>
            <w:vAlign w:val="center"/>
          </w:tcPr>
          <w:p w14:paraId="1AD28A31"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12,70</w:t>
            </w:r>
          </w:p>
        </w:tc>
        <w:tc>
          <w:tcPr>
            <w:tcW w:w="939" w:type="dxa"/>
            <w:noWrap/>
            <w:vAlign w:val="center"/>
          </w:tcPr>
          <w:p w14:paraId="1A0C2E67"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11,10</w:t>
            </w:r>
          </w:p>
        </w:tc>
        <w:tc>
          <w:tcPr>
            <w:tcW w:w="861" w:type="dxa"/>
            <w:noWrap/>
            <w:vAlign w:val="center"/>
          </w:tcPr>
          <w:p w14:paraId="605CEC86" w14:textId="77777777" w:rsidR="00076D19" w:rsidRPr="00C97AEE" w:rsidRDefault="00076D19">
            <w:pPr>
              <w:jc w:val="center"/>
              <w:rPr>
                <w:rFonts w:asciiTheme="majorHAnsi" w:eastAsia="SimSun" w:hAnsiTheme="majorHAnsi" w:cstheme="majorHAnsi"/>
                <w:color w:val="000000"/>
                <w:szCs w:val="26"/>
              </w:rPr>
            </w:pPr>
          </w:p>
        </w:tc>
        <w:tc>
          <w:tcPr>
            <w:tcW w:w="892" w:type="dxa"/>
            <w:noWrap/>
            <w:vAlign w:val="center"/>
          </w:tcPr>
          <w:p w14:paraId="67EAB8FA"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140,97</w:t>
            </w:r>
          </w:p>
        </w:tc>
        <w:tc>
          <w:tcPr>
            <w:tcW w:w="970" w:type="dxa"/>
            <w:noWrap/>
            <w:vAlign w:val="center"/>
          </w:tcPr>
          <w:p w14:paraId="32C74908" w14:textId="77777777" w:rsidR="00076D19" w:rsidRPr="00C97AEE" w:rsidRDefault="00076D19">
            <w:pPr>
              <w:jc w:val="center"/>
              <w:rPr>
                <w:rFonts w:asciiTheme="majorHAnsi" w:eastAsia="SimSun" w:hAnsiTheme="majorHAnsi" w:cstheme="majorHAnsi"/>
                <w:b/>
                <w:bCs/>
                <w:color w:val="000000"/>
                <w:szCs w:val="26"/>
                <w:u w:val="single"/>
              </w:rPr>
            </w:pPr>
          </w:p>
        </w:tc>
        <w:tc>
          <w:tcPr>
            <w:tcW w:w="869" w:type="dxa"/>
            <w:noWrap/>
            <w:vAlign w:val="center"/>
          </w:tcPr>
          <w:p w14:paraId="22497533" w14:textId="77777777" w:rsidR="00076D19" w:rsidRPr="00C97AEE" w:rsidRDefault="00076D19">
            <w:pPr>
              <w:jc w:val="center"/>
              <w:rPr>
                <w:rFonts w:asciiTheme="majorHAnsi" w:eastAsia="SimSun" w:hAnsiTheme="majorHAnsi" w:cstheme="majorHAnsi"/>
                <w:color w:val="000000"/>
                <w:szCs w:val="26"/>
              </w:rPr>
            </w:pPr>
          </w:p>
        </w:tc>
        <w:tc>
          <w:tcPr>
            <w:tcW w:w="960" w:type="dxa"/>
            <w:vAlign w:val="center"/>
          </w:tcPr>
          <w:p w14:paraId="7721EF54" w14:textId="77777777" w:rsidR="00076D19" w:rsidRPr="00C97AEE" w:rsidRDefault="00076D19">
            <w:pPr>
              <w:rPr>
                <w:rFonts w:asciiTheme="majorHAnsi" w:eastAsia="SimSun" w:hAnsiTheme="majorHAnsi" w:cstheme="majorHAnsi"/>
                <w:b/>
                <w:bCs/>
                <w:color w:val="000000"/>
                <w:szCs w:val="26"/>
              </w:rPr>
            </w:pPr>
          </w:p>
        </w:tc>
      </w:tr>
      <w:tr w:rsidR="00076D19" w:rsidRPr="00C97AEE" w14:paraId="6E39A9D6" w14:textId="77777777">
        <w:trPr>
          <w:trHeight w:val="560"/>
        </w:trPr>
        <w:tc>
          <w:tcPr>
            <w:tcW w:w="479" w:type="dxa"/>
            <w:vAlign w:val="center"/>
          </w:tcPr>
          <w:p w14:paraId="2753EF14" w14:textId="77777777" w:rsidR="00076D19" w:rsidRPr="00C97AEE" w:rsidRDefault="00870C52">
            <w:pPr>
              <w:jc w:val="center"/>
              <w:textAlignment w:val="center"/>
              <w:rPr>
                <w:rFonts w:asciiTheme="majorHAnsi" w:eastAsia="SimSun" w:hAnsiTheme="majorHAnsi" w:cstheme="majorHAnsi"/>
                <w:b/>
                <w:bCs/>
                <w:color w:val="000000"/>
                <w:szCs w:val="26"/>
              </w:rPr>
            </w:pPr>
            <w:r w:rsidRPr="00C97AEE">
              <w:rPr>
                <w:rFonts w:asciiTheme="majorHAnsi" w:eastAsia="SimSun" w:hAnsiTheme="majorHAnsi" w:cstheme="majorHAnsi"/>
                <w:b/>
                <w:bCs/>
                <w:color w:val="000000"/>
                <w:szCs w:val="26"/>
                <w:lang w:eastAsia="zh-CN" w:bidi="ar"/>
              </w:rPr>
              <w:t>3</w:t>
            </w:r>
          </w:p>
        </w:tc>
        <w:tc>
          <w:tcPr>
            <w:tcW w:w="2623" w:type="dxa"/>
            <w:vAlign w:val="center"/>
          </w:tcPr>
          <w:p w14:paraId="5A079D1E" w14:textId="77777777" w:rsidR="00076D19" w:rsidRPr="00C97AEE" w:rsidRDefault="00870C52">
            <w:pPr>
              <w:textAlignment w:val="center"/>
              <w:rPr>
                <w:rFonts w:asciiTheme="majorHAnsi" w:eastAsia="SimSun" w:hAnsiTheme="majorHAnsi" w:cstheme="majorHAnsi"/>
                <w:b/>
                <w:bCs/>
                <w:color w:val="000000"/>
                <w:szCs w:val="26"/>
              </w:rPr>
            </w:pPr>
            <w:proofErr w:type="spellStart"/>
            <w:r w:rsidRPr="00C97AEE">
              <w:rPr>
                <w:rFonts w:asciiTheme="majorHAnsi" w:eastAsia="SimSun" w:hAnsiTheme="majorHAnsi" w:cstheme="majorHAnsi"/>
                <w:b/>
                <w:bCs/>
                <w:color w:val="000000"/>
                <w:szCs w:val="26"/>
                <w:lang w:eastAsia="zh-CN" w:bidi="ar"/>
              </w:rPr>
              <w:t>Đóng</w:t>
            </w:r>
            <w:proofErr w:type="spellEnd"/>
            <w:r w:rsidRPr="00C97AEE">
              <w:rPr>
                <w:rFonts w:asciiTheme="majorHAnsi" w:eastAsia="SimSun" w:hAnsiTheme="majorHAnsi" w:cstheme="majorHAnsi"/>
                <w:b/>
                <w:bCs/>
                <w:color w:val="000000"/>
                <w:szCs w:val="26"/>
                <w:lang w:eastAsia="zh-CN" w:bidi="ar"/>
              </w:rPr>
              <w:t xml:space="preserve"> </w:t>
            </w:r>
            <w:proofErr w:type="spellStart"/>
            <w:r w:rsidRPr="00C97AEE">
              <w:rPr>
                <w:rFonts w:asciiTheme="majorHAnsi" w:eastAsia="SimSun" w:hAnsiTheme="majorHAnsi" w:cstheme="majorHAnsi"/>
                <w:b/>
                <w:bCs/>
                <w:color w:val="000000"/>
                <w:szCs w:val="26"/>
                <w:lang w:eastAsia="zh-CN" w:bidi="ar"/>
              </w:rPr>
              <w:t>vách</w:t>
            </w:r>
            <w:proofErr w:type="spellEnd"/>
            <w:r w:rsidRPr="00C97AEE">
              <w:rPr>
                <w:rFonts w:asciiTheme="majorHAnsi" w:eastAsia="SimSun" w:hAnsiTheme="majorHAnsi" w:cstheme="majorHAnsi"/>
                <w:b/>
                <w:bCs/>
                <w:color w:val="000000"/>
                <w:szCs w:val="26"/>
                <w:lang w:eastAsia="zh-CN" w:bidi="ar"/>
              </w:rPr>
              <w:t xml:space="preserve"> </w:t>
            </w:r>
            <w:proofErr w:type="spellStart"/>
            <w:r w:rsidRPr="00C97AEE">
              <w:rPr>
                <w:rFonts w:asciiTheme="majorHAnsi" w:eastAsia="SimSun" w:hAnsiTheme="majorHAnsi" w:cstheme="majorHAnsi"/>
                <w:b/>
                <w:bCs/>
                <w:color w:val="000000"/>
                <w:szCs w:val="26"/>
                <w:lang w:eastAsia="zh-CN" w:bidi="ar"/>
              </w:rPr>
              <w:t>thạch</w:t>
            </w:r>
            <w:proofErr w:type="spellEnd"/>
            <w:r w:rsidRPr="00C97AEE">
              <w:rPr>
                <w:rFonts w:asciiTheme="majorHAnsi" w:eastAsia="SimSun" w:hAnsiTheme="majorHAnsi" w:cstheme="majorHAnsi"/>
                <w:b/>
                <w:bCs/>
                <w:color w:val="000000"/>
                <w:szCs w:val="26"/>
                <w:lang w:eastAsia="zh-CN" w:bidi="ar"/>
              </w:rPr>
              <w:t xml:space="preserve"> </w:t>
            </w:r>
            <w:proofErr w:type="spellStart"/>
            <w:r w:rsidRPr="00C97AEE">
              <w:rPr>
                <w:rFonts w:asciiTheme="majorHAnsi" w:eastAsia="SimSun" w:hAnsiTheme="majorHAnsi" w:cstheme="majorHAnsi"/>
                <w:b/>
                <w:bCs/>
                <w:color w:val="000000"/>
                <w:szCs w:val="26"/>
                <w:lang w:eastAsia="zh-CN" w:bidi="ar"/>
              </w:rPr>
              <w:t>cao</w:t>
            </w:r>
            <w:proofErr w:type="spellEnd"/>
            <w:r w:rsidRPr="00C97AEE">
              <w:rPr>
                <w:rFonts w:asciiTheme="majorHAnsi" w:eastAsia="SimSun" w:hAnsiTheme="majorHAnsi" w:cstheme="majorHAnsi"/>
                <w:b/>
                <w:bCs/>
                <w:color w:val="000000"/>
                <w:szCs w:val="26"/>
                <w:lang w:eastAsia="zh-CN" w:bidi="ar"/>
              </w:rPr>
              <w:t xml:space="preserve"> 2 </w:t>
            </w:r>
            <w:proofErr w:type="spellStart"/>
            <w:r w:rsidRPr="00C97AEE">
              <w:rPr>
                <w:rFonts w:asciiTheme="majorHAnsi" w:eastAsia="SimSun" w:hAnsiTheme="majorHAnsi" w:cstheme="majorHAnsi"/>
                <w:b/>
                <w:bCs/>
                <w:color w:val="000000"/>
                <w:szCs w:val="26"/>
                <w:lang w:eastAsia="zh-CN" w:bidi="ar"/>
              </w:rPr>
              <w:t>mặt</w:t>
            </w:r>
            <w:proofErr w:type="spellEnd"/>
            <w:r w:rsidRPr="00C97AEE">
              <w:rPr>
                <w:rFonts w:asciiTheme="majorHAnsi" w:eastAsia="SimSun" w:hAnsiTheme="majorHAnsi" w:cstheme="majorHAnsi"/>
                <w:b/>
                <w:bCs/>
                <w:color w:val="000000"/>
                <w:szCs w:val="26"/>
                <w:lang w:eastAsia="zh-CN" w:bidi="ar"/>
              </w:rPr>
              <w:t xml:space="preserve"> </w:t>
            </w:r>
            <w:proofErr w:type="spellStart"/>
            <w:r w:rsidRPr="00C97AEE">
              <w:rPr>
                <w:rFonts w:asciiTheme="majorHAnsi" w:eastAsia="SimSun" w:hAnsiTheme="majorHAnsi" w:cstheme="majorHAnsi"/>
                <w:b/>
                <w:bCs/>
                <w:color w:val="000000"/>
                <w:szCs w:val="26"/>
                <w:lang w:eastAsia="zh-CN" w:bidi="ar"/>
              </w:rPr>
              <w:t>ngăn</w:t>
            </w:r>
            <w:proofErr w:type="spellEnd"/>
            <w:r w:rsidRPr="00C97AEE">
              <w:rPr>
                <w:rFonts w:asciiTheme="majorHAnsi" w:eastAsia="SimSun" w:hAnsiTheme="majorHAnsi" w:cstheme="majorHAnsi"/>
                <w:b/>
                <w:bCs/>
                <w:color w:val="000000"/>
                <w:szCs w:val="26"/>
                <w:lang w:eastAsia="zh-CN" w:bidi="ar"/>
              </w:rPr>
              <w:t xml:space="preserve"> </w:t>
            </w:r>
            <w:proofErr w:type="spellStart"/>
            <w:r w:rsidRPr="00C97AEE">
              <w:rPr>
                <w:rFonts w:asciiTheme="majorHAnsi" w:eastAsia="SimSun" w:hAnsiTheme="majorHAnsi" w:cstheme="majorHAnsi"/>
                <w:b/>
                <w:bCs/>
                <w:color w:val="000000"/>
                <w:szCs w:val="26"/>
                <w:lang w:eastAsia="zh-CN" w:bidi="ar"/>
              </w:rPr>
              <w:t>khu</w:t>
            </w:r>
            <w:proofErr w:type="spellEnd"/>
            <w:r w:rsidRPr="00C97AEE">
              <w:rPr>
                <w:rFonts w:asciiTheme="majorHAnsi" w:eastAsia="SimSun" w:hAnsiTheme="majorHAnsi" w:cstheme="majorHAnsi"/>
                <w:b/>
                <w:bCs/>
                <w:color w:val="000000"/>
                <w:szCs w:val="26"/>
                <w:lang w:eastAsia="zh-CN" w:bidi="ar"/>
              </w:rPr>
              <w:t xml:space="preserve"> </w:t>
            </w:r>
            <w:proofErr w:type="spellStart"/>
            <w:r w:rsidRPr="00C97AEE">
              <w:rPr>
                <w:rFonts w:asciiTheme="majorHAnsi" w:eastAsia="SimSun" w:hAnsiTheme="majorHAnsi" w:cstheme="majorHAnsi"/>
                <w:b/>
                <w:bCs/>
                <w:color w:val="000000"/>
                <w:szCs w:val="26"/>
                <w:lang w:eastAsia="zh-CN" w:bidi="ar"/>
              </w:rPr>
              <w:t>sản</w:t>
            </w:r>
            <w:proofErr w:type="spellEnd"/>
            <w:r w:rsidRPr="00C97AEE">
              <w:rPr>
                <w:rFonts w:asciiTheme="majorHAnsi" w:eastAsia="SimSun" w:hAnsiTheme="majorHAnsi" w:cstheme="majorHAnsi"/>
                <w:b/>
                <w:bCs/>
                <w:color w:val="000000"/>
                <w:szCs w:val="26"/>
                <w:lang w:eastAsia="zh-CN" w:bidi="ar"/>
              </w:rPr>
              <w:t xml:space="preserve"> </w:t>
            </w:r>
            <w:proofErr w:type="spellStart"/>
            <w:r w:rsidRPr="00C97AEE">
              <w:rPr>
                <w:rFonts w:asciiTheme="majorHAnsi" w:eastAsia="SimSun" w:hAnsiTheme="majorHAnsi" w:cstheme="majorHAnsi"/>
                <w:b/>
                <w:bCs/>
                <w:color w:val="000000"/>
                <w:szCs w:val="26"/>
                <w:lang w:eastAsia="zh-CN" w:bidi="ar"/>
              </w:rPr>
              <w:t>xuất</w:t>
            </w:r>
            <w:proofErr w:type="spellEnd"/>
            <w:r w:rsidRPr="00C97AEE">
              <w:rPr>
                <w:rFonts w:asciiTheme="majorHAnsi" w:eastAsia="SimSun" w:hAnsiTheme="majorHAnsi" w:cstheme="majorHAnsi"/>
                <w:b/>
                <w:bCs/>
                <w:color w:val="000000"/>
                <w:szCs w:val="26"/>
                <w:lang w:eastAsia="zh-CN" w:bidi="ar"/>
              </w:rPr>
              <w:t xml:space="preserve"> (</w:t>
            </w:r>
            <w:proofErr w:type="spellStart"/>
            <w:r w:rsidRPr="00C97AEE">
              <w:rPr>
                <w:rFonts w:asciiTheme="majorHAnsi" w:eastAsia="SimSun" w:hAnsiTheme="majorHAnsi" w:cstheme="majorHAnsi"/>
                <w:b/>
                <w:bCs/>
                <w:color w:val="000000"/>
                <w:szCs w:val="26"/>
                <w:lang w:eastAsia="zh-CN" w:bidi="ar"/>
              </w:rPr>
              <w:t>tận</w:t>
            </w:r>
            <w:proofErr w:type="spellEnd"/>
            <w:r w:rsidRPr="00C97AEE">
              <w:rPr>
                <w:rFonts w:asciiTheme="majorHAnsi" w:eastAsia="SimSun" w:hAnsiTheme="majorHAnsi" w:cstheme="majorHAnsi"/>
                <w:b/>
                <w:bCs/>
                <w:color w:val="000000"/>
                <w:szCs w:val="26"/>
                <w:lang w:eastAsia="zh-CN" w:bidi="ar"/>
              </w:rPr>
              <w:t xml:space="preserve"> </w:t>
            </w:r>
            <w:proofErr w:type="spellStart"/>
            <w:r w:rsidRPr="00C97AEE">
              <w:rPr>
                <w:rFonts w:asciiTheme="majorHAnsi" w:eastAsia="SimSun" w:hAnsiTheme="majorHAnsi" w:cstheme="majorHAnsi"/>
                <w:b/>
                <w:bCs/>
                <w:color w:val="000000"/>
                <w:szCs w:val="26"/>
                <w:lang w:eastAsia="zh-CN" w:bidi="ar"/>
              </w:rPr>
              <w:t>dụng</w:t>
            </w:r>
            <w:proofErr w:type="spellEnd"/>
            <w:r w:rsidRPr="00C97AEE">
              <w:rPr>
                <w:rFonts w:asciiTheme="majorHAnsi" w:eastAsia="SimSun" w:hAnsiTheme="majorHAnsi" w:cstheme="majorHAnsi"/>
                <w:b/>
                <w:bCs/>
                <w:color w:val="000000"/>
                <w:szCs w:val="26"/>
                <w:lang w:eastAsia="zh-CN" w:bidi="ar"/>
              </w:rPr>
              <w:t xml:space="preserve"> </w:t>
            </w:r>
            <w:proofErr w:type="spellStart"/>
            <w:r w:rsidRPr="00C97AEE">
              <w:rPr>
                <w:rFonts w:asciiTheme="majorHAnsi" w:eastAsia="SimSun" w:hAnsiTheme="majorHAnsi" w:cstheme="majorHAnsi"/>
                <w:b/>
                <w:bCs/>
                <w:color w:val="000000"/>
                <w:szCs w:val="26"/>
                <w:lang w:eastAsia="zh-CN" w:bidi="ar"/>
              </w:rPr>
              <w:t>cửa</w:t>
            </w:r>
            <w:proofErr w:type="spellEnd"/>
            <w:r w:rsidRPr="00C97AEE">
              <w:rPr>
                <w:rFonts w:asciiTheme="majorHAnsi" w:eastAsia="SimSun" w:hAnsiTheme="majorHAnsi" w:cstheme="majorHAnsi"/>
                <w:b/>
                <w:bCs/>
                <w:color w:val="000000"/>
                <w:szCs w:val="26"/>
                <w:lang w:eastAsia="zh-CN" w:bidi="ar"/>
              </w:rPr>
              <w:t xml:space="preserve"> </w:t>
            </w:r>
            <w:proofErr w:type="spellStart"/>
            <w:r w:rsidRPr="00C97AEE">
              <w:rPr>
                <w:rFonts w:asciiTheme="majorHAnsi" w:eastAsia="SimSun" w:hAnsiTheme="majorHAnsi" w:cstheme="majorHAnsi"/>
                <w:b/>
                <w:bCs/>
                <w:color w:val="000000"/>
                <w:szCs w:val="26"/>
                <w:lang w:eastAsia="zh-CN" w:bidi="ar"/>
              </w:rPr>
              <w:t>và</w:t>
            </w:r>
            <w:proofErr w:type="spellEnd"/>
            <w:r w:rsidRPr="00C97AEE">
              <w:rPr>
                <w:rFonts w:asciiTheme="majorHAnsi" w:eastAsia="SimSun" w:hAnsiTheme="majorHAnsi" w:cstheme="majorHAnsi"/>
                <w:b/>
                <w:bCs/>
                <w:color w:val="000000"/>
                <w:szCs w:val="26"/>
                <w:lang w:eastAsia="zh-CN" w:bidi="ar"/>
              </w:rPr>
              <w:t xml:space="preserve"> </w:t>
            </w:r>
            <w:proofErr w:type="spellStart"/>
            <w:r w:rsidRPr="00C97AEE">
              <w:rPr>
                <w:rFonts w:asciiTheme="majorHAnsi" w:eastAsia="SimSun" w:hAnsiTheme="majorHAnsi" w:cstheme="majorHAnsi"/>
                <w:b/>
                <w:bCs/>
                <w:color w:val="000000"/>
                <w:szCs w:val="26"/>
                <w:lang w:eastAsia="zh-CN" w:bidi="ar"/>
              </w:rPr>
              <w:t>kính</w:t>
            </w:r>
            <w:proofErr w:type="spellEnd"/>
            <w:r w:rsidRPr="00C97AEE">
              <w:rPr>
                <w:rFonts w:asciiTheme="majorHAnsi" w:eastAsia="SimSun" w:hAnsiTheme="majorHAnsi" w:cstheme="majorHAnsi"/>
                <w:b/>
                <w:bCs/>
                <w:color w:val="000000"/>
                <w:szCs w:val="26"/>
                <w:lang w:eastAsia="zh-CN" w:bidi="ar"/>
              </w:rPr>
              <w:t xml:space="preserve"> </w:t>
            </w:r>
            <w:proofErr w:type="spellStart"/>
            <w:r w:rsidRPr="00C97AEE">
              <w:rPr>
                <w:rFonts w:asciiTheme="majorHAnsi" w:eastAsia="SimSun" w:hAnsiTheme="majorHAnsi" w:cstheme="majorHAnsi"/>
                <w:b/>
                <w:bCs/>
                <w:color w:val="000000"/>
                <w:szCs w:val="26"/>
                <w:lang w:eastAsia="zh-CN" w:bidi="ar"/>
              </w:rPr>
              <w:t>cũ</w:t>
            </w:r>
            <w:proofErr w:type="spellEnd"/>
            <w:r w:rsidRPr="00C97AEE">
              <w:rPr>
                <w:rFonts w:asciiTheme="majorHAnsi" w:eastAsia="SimSun" w:hAnsiTheme="majorHAnsi" w:cstheme="majorHAnsi"/>
                <w:b/>
                <w:bCs/>
                <w:color w:val="000000"/>
                <w:szCs w:val="26"/>
                <w:lang w:eastAsia="zh-CN" w:bidi="ar"/>
              </w:rPr>
              <w:t>)</w:t>
            </w:r>
          </w:p>
        </w:tc>
        <w:tc>
          <w:tcPr>
            <w:tcW w:w="731" w:type="dxa"/>
            <w:noWrap/>
            <w:vAlign w:val="center"/>
          </w:tcPr>
          <w:p w14:paraId="71237358" w14:textId="77777777" w:rsidR="00076D19" w:rsidRPr="00C97AEE" w:rsidRDefault="00076D19">
            <w:pPr>
              <w:jc w:val="center"/>
              <w:rPr>
                <w:rFonts w:asciiTheme="majorHAnsi" w:eastAsia="SimSun" w:hAnsiTheme="majorHAnsi" w:cstheme="majorHAnsi"/>
                <w:color w:val="000000"/>
                <w:szCs w:val="26"/>
              </w:rPr>
            </w:pPr>
          </w:p>
        </w:tc>
        <w:tc>
          <w:tcPr>
            <w:tcW w:w="861" w:type="dxa"/>
            <w:noWrap/>
            <w:vAlign w:val="center"/>
          </w:tcPr>
          <w:p w14:paraId="780CE2F0" w14:textId="77777777" w:rsidR="00076D19" w:rsidRPr="00C97AEE" w:rsidRDefault="00076D19">
            <w:pPr>
              <w:jc w:val="center"/>
              <w:rPr>
                <w:rFonts w:asciiTheme="majorHAnsi" w:eastAsia="SimSun" w:hAnsiTheme="majorHAnsi" w:cstheme="majorHAnsi"/>
                <w:color w:val="000000"/>
                <w:szCs w:val="26"/>
              </w:rPr>
            </w:pPr>
          </w:p>
        </w:tc>
        <w:tc>
          <w:tcPr>
            <w:tcW w:w="939" w:type="dxa"/>
            <w:noWrap/>
            <w:vAlign w:val="center"/>
          </w:tcPr>
          <w:p w14:paraId="216B07A7" w14:textId="77777777" w:rsidR="00076D19" w:rsidRPr="00C97AEE" w:rsidRDefault="00076D19">
            <w:pPr>
              <w:jc w:val="center"/>
              <w:rPr>
                <w:rFonts w:asciiTheme="majorHAnsi" w:eastAsia="SimSun" w:hAnsiTheme="majorHAnsi" w:cstheme="majorHAnsi"/>
                <w:color w:val="000000"/>
                <w:szCs w:val="26"/>
              </w:rPr>
            </w:pPr>
          </w:p>
        </w:tc>
        <w:tc>
          <w:tcPr>
            <w:tcW w:w="861" w:type="dxa"/>
            <w:noWrap/>
            <w:vAlign w:val="center"/>
          </w:tcPr>
          <w:p w14:paraId="22114BE4" w14:textId="77777777" w:rsidR="00076D19" w:rsidRPr="00C97AEE" w:rsidRDefault="00076D19">
            <w:pPr>
              <w:jc w:val="center"/>
              <w:rPr>
                <w:rFonts w:asciiTheme="majorHAnsi" w:eastAsia="SimSun" w:hAnsiTheme="majorHAnsi" w:cstheme="majorHAnsi"/>
                <w:color w:val="000000"/>
                <w:szCs w:val="26"/>
              </w:rPr>
            </w:pPr>
          </w:p>
        </w:tc>
        <w:tc>
          <w:tcPr>
            <w:tcW w:w="892" w:type="dxa"/>
            <w:noWrap/>
            <w:vAlign w:val="center"/>
          </w:tcPr>
          <w:p w14:paraId="0C99227A" w14:textId="77777777" w:rsidR="00076D19" w:rsidRPr="00C97AEE" w:rsidRDefault="00076D19">
            <w:pPr>
              <w:jc w:val="center"/>
              <w:rPr>
                <w:rFonts w:asciiTheme="majorHAnsi" w:eastAsia="SimSun" w:hAnsiTheme="majorHAnsi" w:cstheme="majorHAnsi"/>
                <w:color w:val="000000"/>
                <w:szCs w:val="26"/>
              </w:rPr>
            </w:pPr>
          </w:p>
        </w:tc>
        <w:tc>
          <w:tcPr>
            <w:tcW w:w="970" w:type="dxa"/>
            <w:vAlign w:val="center"/>
          </w:tcPr>
          <w:p w14:paraId="69CC6215" w14:textId="77777777" w:rsidR="00076D19" w:rsidRPr="00C97AEE" w:rsidRDefault="00870C52">
            <w:pPr>
              <w:jc w:val="center"/>
              <w:textAlignment w:val="center"/>
              <w:rPr>
                <w:rFonts w:asciiTheme="majorHAnsi" w:eastAsia="SimSun" w:hAnsiTheme="majorHAnsi" w:cstheme="majorHAnsi"/>
                <w:b/>
                <w:bCs/>
                <w:color w:val="000000"/>
                <w:szCs w:val="26"/>
              </w:rPr>
            </w:pPr>
            <w:r w:rsidRPr="00C97AEE">
              <w:rPr>
                <w:rFonts w:asciiTheme="majorHAnsi" w:eastAsia="SimSun" w:hAnsiTheme="majorHAnsi" w:cstheme="majorHAnsi"/>
                <w:b/>
                <w:bCs/>
                <w:color w:val="000000"/>
                <w:szCs w:val="26"/>
                <w:lang w:eastAsia="zh-CN" w:bidi="ar"/>
              </w:rPr>
              <w:t>37,55</w:t>
            </w:r>
          </w:p>
        </w:tc>
        <w:tc>
          <w:tcPr>
            <w:tcW w:w="869" w:type="dxa"/>
            <w:vAlign w:val="center"/>
          </w:tcPr>
          <w:p w14:paraId="60DBAF92"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 xml:space="preserve"> m2 </w:t>
            </w:r>
          </w:p>
        </w:tc>
        <w:tc>
          <w:tcPr>
            <w:tcW w:w="960" w:type="dxa"/>
            <w:vAlign w:val="center"/>
          </w:tcPr>
          <w:p w14:paraId="66EB5C1D" w14:textId="77777777" w:rsidR="00076D19" w:rsidRPr="00C97AEE" w:rsidRDefault="00076D19">
            <w:pPr>
              <w:rPr>
                <w:rFonts w:asciiTheme="majorHAnsi" w:eastAsia="SimSun" w:hAnsiTheme="majorHAnsi" w:cstheme="majorHAnsi"/>
                <w:b/>
                <w:bCs/>
                <w:color w:val="000000"/>
                <w:szCs w:val="26"/>
              </w:rPr>
            </w:pPr>
          </w:p>
        </w:tc>
      </w:tr>
      <w:tr w:rsidR="00076D19" w:rsidRPr="00C97AEE" w14:paraId="7053B985" w14:textId="77777777">
        <w:trPr>
          <w:trHeight w:val="360"/>
        </w:trPr>
        <w:tc>
          <w:tcPr>
            <w:tcW w:w="479" w:type="dxa"/>
            <w:vAlign w:val="center"/>
          </w:tcPr>
          <w:p w14:paraId="353566C3" w14:textId="77777777" w:rsidR="00076D19" w:rsidRPr="00C97AEE" w:rsidRDefault="00076D19">
            <w:pPr>
              <w:jc w:val="center"/>
              <w:rPr>
                <w:rFonts w:asciiTheme="majorHAnsi" w:eastAsia="SimSun" w:hAnsiTheme="majorHAnsi" w:cstheme="majorHAnsi"/>
                <w:b/>
                <w:bCs/>
                <w:color w:val="000000"/>
                <w:szCs w:val="26"/>
              </w:rPr>
            </w:pPr>
          </w:p>
        </w:tc>
        <w:tc>
          <w:tcPr>
            <w:tcW w:w="2623" w:type="dxa"/>
            <w:vAlign w:val="center"/>
          </w:tcPr>
          <w:p w14:paraId="5CB40F98" w14:textId="77777777" w:rsidR="00076D19" w:rsidRPr="00C97AEE" w:rsidRDefault="00076D19">
            <w:pPr>
              <w:rPr>
                <w:rFonts w:asciiTheme="majorHAnsi" w:eastAsia="SimSun" w:hAnsiTheme="majorHAnsi" w:cstheme="majorHAnsi"/>
                <w:i/>
                <w:iCs/>
                <w:color w:val="000000"/>
                <w:szCs w:val="26"/>
              </w:rPr>
            </w:pPr>
          </w:p>
        </w:tc>
        <w:tc>
          <w:tcPr>
            <w:tcW w:w="731" w:type="dxa"/>
            <w:noWrap/>
            <w:vAlign w:val="center"/>
          </w:tcPr>
          <w:p w14:paraId="02C72260"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1</w:t>
            </w:r>
          </w:p>
        </w:tc>
        <w:tc>
          <w:tcPr>
            <w:tcW w:w="861" w:type="dxa"/>
            <w:noWrap/>
            <w:vAlign w:val="center"/>
          </w:tcPr>
          <w:p w14:paraId="2C7E5C6C"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12,70</w:t>
            </w:r>
          </w:p>
        </w:tc>
        <w:tc>
          <w:tcPr>
            <w:tcW w:w="939" w:type="dxa"/>
            <w:noWrap/>
            <w:vAlign w:val="center"/>
          </w:tcPr>
          <w:p w14:paraId="06AC60C6" w14:textId="77777777" w:rsidR="00076D19" w:rsidRPr="00C97AEE" w:rsidRDefault="00076D19">
            <w:pPr>
              <w:jc w:val="center"/>
              <w:rPr>
                <w:rFonts w:asciiTheme="majorHAnsi" w:eastAsia="SimSun" w:hAnsiTheme="majorHAnsi" w:cstheme="majorHAnsi"/>
                <w:color w:val="000000"/>
                <w:szCs w:val="26"/>
              </w:rPr>
            </w:pPr>
          </w:p>
        </w:tc>
        <w:tc>
          <w:tcPr>
            <w:tcW w:w="861" w:type="dxa"/>
            <w:noWrap/>
            <w:vAlign w:val="center"/>
          </w:tcPr>
          <w:p w14:paraId="1E0945A0"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3,75</w:t>
            </w:r>
          </w:p>
        </w:tc>
        <w:tc>
          <w:tcPr>
            <w:tcW w:w="892" w:type="dxa"/>
            <w:noWrap/>
            <w:vAlign w:val="center"/>
          </w:tcPr>
          <w:p w14:paraId="64C0DFB8"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47,63</w:t>
            </w:r>
          </w:p>
        </w:tc>
        <w:tc>
          <w:tcPr>
            <w:tcW w:w="970" w:type="dxa"/>
            <w:vAlign w:val="center"/>
          </w:tcPr>
          <w:p w14:paraId="56537274" w14:textId="77777777" w:rsidR="00076D19" w:rsidRPr="00C97AEE" w:rsidRDefault="00076D19">
            <w:pPr>
              <w:jc w:val="center"/>
              <w:rPr>
                <w:rFonts w:asciiTheme="majorHAnsi" w:eastAsia="SimSun" w:hAnsiTheme="majorHAnsi" w:cstheme="majorHAnsi"/>
                <w:b/>
                <w:bCs/>
                <w:color w:val="000000"/>
                <w:szCs w:val="26"/>
              </w:rPr>
            </w:pPr>
          </w:p>
        </w:tc>
        <w:tc>
          <w:tcPr>
            <w:tcW w:w="869" w:type="dxa"/>
            <w:vAlign w:val="center"/>
          </w:tcPr>
          <w:p w14:paraId="5A5AB976" w14:textId="77777777" w:rsidR="00076D19" w:rsidRPr="00C97AEE" w:rsidRDefault="00076D19">
            <w:pPr>
              <w:jc w:val="center"/>
              <w:rPr>
                <w:rFonts w:asciiTheme="majorHAnsi" w:eastAsia="SimSun" w:hAnsiTheme="majorHAnsi" w:cstheme="majorHAnsi"/>
                <w:color w:val="000000"/>
                <w:szCs w:val="26"/>
              </w:rPr>
            </w:pPr>
          </w:p>
        </w:tc>
        <w:tc>
          <w:tcPr>
            <w:tcW w:w="960" w:type="dxa"/>
            <w:vAlign w:val="center"/>
          </w:tcPr>
          <w:p w14:paraId="6589BE3B" w14:textId="77777777" w:rsidR="00076D19" w:rsidRPr="00C97AEE" w:rsidRDefault="00076D19">
            <w:pPr>
              <w:rPr>
                <w:rFonts w:asciiTheme="majorHAnsi" w:eastAsia="SimSun" w:hAnsiTheme="majorHAnsi" w:cstheme="majorHAnsi"/>
                <w:b/>
                <w:bCs/>
                <w:color w:val="000000"/>
                <w:szCs w:val="26"/>
              </w:rPr>
            </w:pPr>
          </w:p>
        </w:tc>
      </w:tr>
      <w:tr w:rsidR="00076D19" w:rsidRPr="00C97AEE" w14:paraId="6B5D29FC" w14:textId="77777777">
        <w:trPr>
          <w:trHeight w:val="360"/>
        </w:trPr>
        <w:tc>
          <w:tcPr>
            <w:tcW w:w="479" w:type="dxa"/>
            <w:vAlign w:val="center"/>
          </w:tcPr>
          <w:p w14:paraId="57010638" w14:textId="77777777" w:rsidR="00076D19" w:rsidRPr="00C97AEE" w:rsidRDefault="00076D19">
            <w:pPr>
              <w:jc w:val="center"/>
              <w:rPr>
                <w:rFonts w:asciiTheme="majorHAnsi" w:eastAsia="SimSun" w:hAnsiTheme="majorHAnsi" w:cstheme="majorHAnsi"/>
                <w:b/>
                <w:bCs/>
                <w:color w:val="000000"/>
                <w:szCs w:val="26"/>
              </w:rPr>
            </w:pPr>
          </w:p>
        </w:tc>
        <w:tc>
          <w:tcPr>
            <w:tcW w:w="2623" w:type="dxa"/>
            <w:vAlign w:val="center"/>
          </w:tcPr>
          <w:p w14:paraId="5D58898E" w14:textId="77777777" w:rsidR="00076D19" w:rsidRPr="00C97AEE" w:rsidRDefault="00870C52">
            <w:pPr>
              <w:textAlignment w:val="center"/>
              <w:rPr>
                <w:rFonts w:asciiTheme="majorHAnsi" w:eastAsia="SimSun" w:hAnsiTheme="majorHAnsi" w:cstheme="majorHAnsi"/>
                <w:i/>
                <w:iCs/>
                <w:color w:val="000000"/>
                <w:szCs w:val="26"/>
              </w:rPr>
            </w:pPr>
            <w:proofErr w:type="spellStart"/>
            <w:r w:rsidRPr="00C97AEE">
              <w:rPr>
                <w:rFonts w:asciiTheme="majorHAnsi" w:eastAsia="SimSun" w:hAnsiTheme="majorHAnsi" w:cstheme="majorHAnsi"/>
                <w:i/>
                <w:iCs/>
                <w:color w:val="000000"/>
                <w:szCs w:val="26"/>
                <w:lang w:eastAsia="zh-CN" w:bidi="ar"/>
              </w:rPr>
              <w:t>trừ</w:t>
            </w:r>
            <w:proofErr w:type="spellEnd"/>
            <w:r w:rsidRPr="00C97AEE">
              <w:rPr>
                <w:rFonts w:asciiTheme="majorHAnsi" w:eastAsia="SimSun" w:hAnsiTheme="majorHAnsi" w:cstheme="majorHAnsi"/>
                <w:i/>
                <w:iCs/>
                <w:color w:val="000000"/>
                <w:szCs w:val="26"/>
                <w:lang w:eastAsia="zh-CN" w:bidi="ar"/>
              </w:rPr>
              <w:t xml:space="preserve"> </w:t>
            </w:r>
            <w:proofErr w:type="spellStart"/>
            <w:r w:rsidRPr="00C97AEE">
              <w:rPr>
                <w:rFonts w:asciiTheme="majorHAnsi" w:eastAsia="SimSun" w:hAnsiTheme="majorHAnsi" w:cstheme="majorHAnsi"/>
                <w:i/>
                <w:iCs/>
                <w:color w:val="000000"/>
                <w:szCs w:val="26"/>
                <w:lang w:eastAsia="zh-CN" w:bidi="ar"/>
              </w:rPr>
              <w:t>cửa</w:t>
            </w:r>
            <w:proofErr w:type="spellEnd"/>
            <w:r w:rsidRPr="00C97AEE">
              <w:rPr>
                <w:rFonts w:asciiTheme="majorHAnsi" w:eastAsia="SimSun" w:hAnsiTheme="majorHAnsi" w:cstheme="majorHAnsi"/>
                <w:i/>
                <w:iCs/>
                <w:color w:val="000000"/>
                <w:szCs w:val="26"/>
                <w:lang w:eastAsia="zh-CN" w:bidi="ar"/>
              </w:rPr>
              <w:t xml:space="preserve"> </w:t>
            </w:r>
            <w:proofErr w:type="spellStart"/>
            <w:r w:rsidRPr="00C97AEE">
              <w:rPr>
                <w:rFonts w:asciiTheme="majorHAnsi" w:eastAsia="SimSun" w:hAnsiTheme="majorHAnsi" w:cstheme="majorHAnsi"/>
                <w:i/>
                <w:iCs/>
                <w:color w:val="000000"/>
                <w:szCs w:val="26"/>
                <w:lang w:eastAsia="zh-CN" w:bidi="ar"/>
              </w:rPr>
              <w:t>đi</w:t>
            </w:r>
            <w:proofErr w:type="spellEnd"/>
          </w:p>
        </w:tc>
        <w:tc>
          <w:tcPr>
            <w:tcW w:w="731" w:type="dxa"/>
            <w:noWrap/>
            <w:vAlign w:val="center"/>
          </w:tcPr>
          <w:p w14:paraId="28A1E60D"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-2</w:t>
            </w:r>
          </w:p>
        </w:tc>
        <w:tc>
          <w:tcPr>
            <w:tcW w:w="861" w:type="dxa"/>
            <w:noWrap/>
            <w:vAlign w:val="center"/>
          </w:tcPr>
          <w:p w14:paraId="660355EA"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1,20</w:t>
            </w:r>
          </w:p>
        </w:tc>
        <w:tc>
          <w:tcPr>
            <w:tcW w:w="939" w:type="dxa"/>
            <w:noWrap/>
            <w:vAlign w:val="center"/>
          </w:tcPr>
          <w:p w14:paraId="2903E001" w14:textId="77777777" w:rsidR="00076D19" w:rsidRPr="00C97AEE" w:rsidRDefault="00076D19">
            <w:pPr>
              <w:jc w:val="center"/>
              <w:rPr>
                <w:rFonts w:asciiTheme="majorHAnsi" w:eastAsia="SimSun" w:hAnsiTheme="majorHAnsi" w:cstheme="majorHAnsi"/>
                <w:color w:val="000000"/>
                <w:szCs w:val="26"/>
              </w:rPr>
            </w:pPr>
          </w:p>
        </w:tc>
        <w:tc>
          <w:tcPr>
            <w:tcW w:w="861" w:type="dxa"/>
            <w:noWrap/>
            <w:vAlign w:val="center"/>
          </w:tcPr>
          <w:p w14:paraId="14B552B8"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2,20</w:t>
            </w:r>
          </w:p>
        </w:tc>
        <w:tc>
          <w:tcPr>
            <w:tcW w:w="892" w:type="dxa"/>
            <w:noWrap/>
            <w:vAlign w:val="center"/>
          </w:tcPr>
          <w:p w14:paraId="0B3313D8"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-5,28</w:t>
            </w:r>
          </w:p>
        </w:tc>
        <w:tc>
          <w:tcPr>
            <w:tcW w:w="970" w:type="dxa"/>
            <w:vAlign w:val="center"/>
          </w:tcPr>
          <w:p w14:paraId="418D0562" w14:textId="77777777" w:rsidR="00076D19" w:rsidRPr="00C97AEE" w:rsidRDefault="00076D19">
            <w:pPr>
              <w:jc w:val="center"/>
              <w:rPr>
                <w:rFonts w:asciiTheme="majorHAnsi" w:eastAsia="SimSun" w:hAnsiTheme="majorHAnsi" w:cstheme="majorHAnsi"/>
                <w:b/>
                <w:bCs/>
                <w:color w:val="000000"/>
                <w:szCs w:val="26"/>
              </w:rPr>
            </w:pPr>
          </w:p>
        </w:tc>
        <w:tc>
          <w:tcPr>
            <w:tcW w:w="869" w:type="dxa"/>
            <w:vAlign w:val="center"/>
          </w:tcPr>
          <w:p w14:paraId="5A14581E" w14:textId="77777777" w:rsidR="00076D19" w:rsidRPr="00C97AEE" w:rsidRDefault="00076D19">
            <w:pPr>
              <w:jc w:val="center"/>
              <w:rPr>
                <w:rFonts w:asciiTheme="majorHAnsi" w:eastAsia="SimSun" w:hAnsiTheme="majorHAnsi" w:cstheme="majorHAnsi"/>
                <w:color w:val="000000"/>
                <w:szCs w:val="26"/>
              </w:rPr>
            </w:pPr>
          </w:p>
        </w:tc>
        <w:tc>
          <w:tcPr>
            <w:tcW w:w="960" w:type="dxa"/>
            <w:vAlign w:val="center"/>
          </w:tcPr>
          <w:p w14:paraId="598556BB" w14:textId="77777777" w:rsidR="00076D19" w:rsidRPr="00C97AEE" w:rsidRDefault="00076D19">
            <w:pPr>
              <w:rPr>
                <w:rFonts w:asciiTheme="majorHAnsi" w:eastAsia="SimSun" w:hAnsiTheme="majorHAnsi" w:cstheme="majorHAnsi"/>
                <w:b/>
                <w:bCs/>
                <w:color w:val="000000"/>
                <w:szCs w:val="26"/>
              </w:rPr>
            </w:pPr>
          </w:p>
        </w:tc>
      </w:tr>
      <w:tr w:rsidR="00076D19" w:rsidRPr="00C97AEE" w14:paraId="138DFC29" w14:textId="77777777">
        <w:trPr>
          <w:trHeight w:val="360"/>
        </w:trPr>
        <w:tc>
          <w:tcPr>
            <w:tcW w:w="479" w:type="dxa"/>
            <w:vAlign w:val="center"/>
          </w:tcPr>
          <w:p w14:paraId="70209185" w14:textId="77777777" w:rsidR="00076D19" w:rsidRPr="00C97AEE" w:rsidRDefault="00076D19">
            <w:pPr>
              <w:jc w:val="center"/>
              <w:rPr>
                <w:rFonts w:asciiTheme="majorHAnsi" w:eastAsia="SimSun" w:hAnsiTheme="majorHAnsi" w:cstheme="majorHAnsi"/>
                <w:b/>
                <w:bCs/>
                <w:color w:val="000000"/>
                <w:szCs w:val="26"/>
              </w:rPr>
            </w:pPr>
          </w:p>
        </w:tc>
        <w:tc>
          <w:tcPr>
            <w:tcW w:w="2623" w:type="dxa"/>
            <w:vAlign w:val="center"/>
          </w:tcPr>
          <w:p w14:paraId="2C7B8797" w14:textId="77777777" w:rsidR="00076D19" w:rsidRPr="00C97AEE" w:rsidRDefault="00870C52">
            <w:pPr>
              <w:textAlignment w:val="center"/>
              <w:rPr>
                <w:rFonts w:asciiTheme="majorHAnsi" w:eastAsia="SimSun" w:hAnsiTheme="majorHAnsi" w:cstheme="majorHAnsi"/>
                <w:i/>
                <w:iCs/>
                <w:color w:val="000000"/>
                <w:szCs w:val="26"/>
              </w:rPr>
            </w:pPr>
            <w:proofErr w:type="spellStart"/>
            <w:r w:rsidRPr="00C97AEE">
              <w:rPr>
                <w:rFonts w:asciiTheme="majorHAnsi" w:eastAsia="SimSun" w:hAnsiTheme="majorHAnsi" w:cstheme="majorHAnsi"/>
                <w:i/>
                <w:iCs/>
                <w:color w:val="000000"/>
                <w:szCs w:val="26"/>
                <w:lang w:eastAsia="zh-CN" w:bidi="ar"/>
              </w:rPr>
              <w:t>trừ</w:t>
            </w:r>
            <w:proofErr w:type="spellEnd"/>
            <w:r w:rsidRPr="00C97AEE">
              <w:rPr>
                <w:rFonts w:asciiTheme="majorHAnsi" w:eastAsia="SimSun" w:hAnsiTheme="majorHAnsi" w:cstheme="majorHAnsi"/>
                <w:i/>
                <w:iCs/>
                <w:color w:val="000000"/>
                <w:szCs w:val="26"/>
                <w:lang w:eastAsia="zh-CN" w:bidi="ar"/>
              </w:rPr>
              <w:t xml:space="preserve"> ô </w:t>
            </w:r>
            <w:proofErr w:type="spellStart"/>
            <w:r w:rsidRPr="00C97AEE">
              <w:rPr>
                <w:rFonts w:asciiTheme="majorHAnsi" w:eastAsia="SimSun" w:hAnsiTheme="majorHAnsi" w:cstheme="majorHAnsi"/>
                <w:i/>
                <w:iCs/>
                <w:color w:val="000000"/>
                <w:szCs w:val="26"/>
                <w:lang w:eastAsia="zh-CN" w:bidi="ar"/>
              </w:rPr>
              <w:t>kính</w:t>
            </w:r>
            <w:proofErr w:type="spellEnd"/>
          </w:p>
        </w:tc>
        <w:tc>
          <w:tcPr>
            <w:tcW w:w="731" w:type="dxa"/>
            <w:noWrap/>
            <w:vAlign w:val="center"/>
          </w:tcPr>
          <w:p w14:paraId="1A0D7177"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-1</w:t>
            </w:r>
          </w:p>
        </w:tc>
        <w:tc>
          <w:tcPr>
            <w:tcW w:w="861" w:type="dxa"/>
            <w:noWrap/>
            <w:vAlign w:val="center"/>
          </w:tcPr>
          <w:p w14:paraId="10C6B242"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4,00</w:t>
            </w:r>
          </w:p>
        </w:tc>
        <w:tc>
          <w:tcPr>
            <w:tcW w:w="939" w:type="dxa"/>
            <w:noWrap/>
            <w:vAlign w:val="center"/>
          </w:tcPr>
          <w:p w14:paraId="31B14127" w14:textId="77777777" w:rsidR="00076D19" w:rsidRPr="00C97AEE" w:rsidRDefault="00076D19">
            <w:pPr>
              <w:jc w:val="center"/>
              <w:rPr>
                <w:rFonts w:asciiTheme="majorHAnsi" w:eastAsia="SimSun" w:hAnsiTheme="majorHAnsi" w:cstheme="majorHAnsi"/>
                <w:color w:val="000000"/>
                <w:szCs w:val="26"/>
              </w:rPr>
            </w:pPr>
          </w:p>
        </w:tc>
        <w:tc>
          <w:tcPr>
            <w:tcW w:w="861" w:type="dxa"/>
            <w:noWrap/>
            <w:vAlign w:val="center"/>
          </w:tcPr>
          <w:p w14:paraId="781D5154"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1,20</w:t>
            </w:r>
          </w:p>
        </w:tc>
        <w:tc>
          <w:tcPr>
            <w:tcW w:w="892" w:type="dxa"/>
            <w:noWrap/>
            <w:vAlign w:val="center"/>
          </w:tcPr>
          <w:p w14:paraId="17C5ED64"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-4,80</w:t>
            </w:r>
          </w:p>
        </w:tc>
        <w:tc>
          <w:tcPr>
            <w:tcW w:w="970" w:type="dxa"/>
            <w:vAlign w:val="center"/>
          </w:tcPr>
          <w:p w14:paraId="1F30E222" w14:textId="77777777" w:rsidR="00076D19" w:rsidRPr="00C97AEE" w:rsidRDefault="00076D19">
            <w:pPr>
              <w:jc w:val="center"/>
              <w:rPr>
                <w:rFonts w:asciiTheme="majorHAnsi" w:eastAsia="SimSun" w:hAnsiTheme="majorHAnsi" w:cstheme="majorHAnsi"/>
                <w:b/>
                <w:bCs/>
                <w:color w:val="000000"/>
                <w:szCs w:val="26"/>
              </w:rPr>
            </w:pPr>
          </w:p>
        </w:tc>
        <w:tc>
          <w:tcPr>
            <w:tcW w:w="869" w:type="dxa"/>
            <w:vAlign w:val="center"/>
          </w:tcPr>
          <w:p w14:paraId="315FECCC" w14:textId="77777777" w:rsidR="00076D19" w:rsidRPr="00C97AEE" w:rsidRDefault="00076D19">
            <w:pPr>
              <w:jc w:val="center"/>
              <w:rPr>
                <w:rFonts w:asciiTheme="majorHAnsi" w:eastAsia="SimSun" w:hAnsiTheme="majorHAnsi" w:cstheme="majorHAnsi"/>
                <w:color w:val="000000"/>
                <w:szCs w:val="26"/>
              </w:rPr>
            </w:pPr>
          </w:p>
        </w:tc>
        <w:tc>
          <w:tcPr>
            <w:tcW w:w="960" w:type="dxa"/>
            <w:vAlign w:val="center"/>
          </w:tcPr>
          <w:p w14:paraId="480C1BA9" w14:textId="77777777" w:rsidR="00076D19" w:rsidRPr="00C97AEE" w:rsidRDefault="00076D19">
            <w:pPr>
              <w:rPr>
                <w:rFonts w:asciiTheme="majorHAnsi" w:eastAsia="SimSun" w:hAnsiTheme="majorHAnsi" w:cstheme="majorHAnsi"/>
                <w:b/>
                <w:bCs/>
                <w:color w:val="000000"/>
                <w:szCs w:val="26"/>
              </w:rPr>
            </w:pPr>
          </w:p>
        </w:tc>
      </w:tr>
      <w:tr w:rsidR="00076D19" w:rsidRPr="00C97AEE" w14:paraId="45AB9D71" w14:textId="77777777">
        <w:trPr>
          <w:trHeight w:val="700"/>
        </w:trPr>
        <w:tc>
          <w:tcPr>
            <w:tcW w:w="479" w:type="dxa"/>
            <w:vAlign w:val="center"/>
          </w:tcPr>
          <w:p w14:paraId="490F7B99" w14:textId="77777777" w:rsidR="00076D19" w:rsidRPr="00C97AEE" w:rsidRDefault="00870C52">
            <w:pPr>
              <w:jc w:val="center"/>
              <w:textAlignment w:val="center"/>
              <w:rPr>
                <w:rFonts w:asciiTheme="majorHAnsi" w:eastAsia="SimSun" w:hAnsiTheme="majorHAnsi" w:cstheme="majorHAnsi"/>
                <w:b/>
                <w:bCs/>
                <w:color w:val="000000"/>
                <w:szCs w:val="26"/>
              </w:rPr>
            </w:pPr>
            <w:r w:rsidRPr="00C97AEE">
              <w:rPr>
                <w:rFonts w:asciiTheme="majorHAnsi" w:eastAsia="SimSun" w:hAnsiTheme="majorHAnsi" w:cstheme="majorHAnsi"/>
                <w:b/>
                <w:bCs/>
                <w:color w:val="000000"/>
                <w:szCs w:val="26"/>
                <w:lang w:eastAsia="zh-CN" w:bidi="ar"/>
              </w:rPr>
              <w:lastRenderedPageBreak/>
              <w:t>4</w:t>
            </w:r>
          </w:p>
        </w:tc>
        <w:tc>
          <w:tcPr>
            <w:tcW w:w="2623" w:type="dxa"/>
            <w:vAlign w:val="center"/>
          </w:tcPr>
          <w:p w14:paraId="72057A17" w14:textId="77777777" w:rsidR="00076D19" w:rsidRPr="00C97AEE" w:rsidRDefault="00870C52">
            <w:pPr>
              <w:textAlignment w:val="center"/>
              <w:rPr>
                <w:rFonts w:asciiTheme="majorHAnsi" w:eastAsia="SimSun" w:hAnsiTheme="majorHAnsi" w:cstheme="majorHAnsi"/>
                <w:b/>
                <w:bCs/>
                <w:color w:val="000000"/>
                <w:szCs w:val="26"/>
              </w:rPr>
            </w:pPr>
            <w:proofErr w:type="spellStart"/>
            <w:r w:rsidRPr="00C97AEE">
              <w:rPr>
                <w:rFonts w:asciiTheme="majorHAnsi" w:eastAsia="SimSun" w:hAnsiTheme="majorHAnsi" w:cstheme="majorHAnsi"/>
                <w:b/>
                <w:bCs/>
                <w:color w:val="000000"/>
                <w:szCs w:val="26"/>
                <w:lang w:eastAsia="zh-CN" w:bidi="ar"/>
              </w:rPr>
              <w:t>Sơn</w:t>
            </w:r>
            <w:proofErr w:type="spellEnd"/>
            <w:r w:rsidRPr="00C97AEE">
              <w:rPr>
                <w:rFonts w:asciiTheme="majorHAnsi" w:eastAsia="SimSun" w:hAnsiTheme="majorHAnsi" w:cstheme="majorHAnsi"/>
                <w:b/>
                <w:bCs/>
                <w:color w:val="000000"/>
                <w:szCs w:val="26"/>
                <w:lang w:eastAsia="zh-CN" w:bidi="ar"/>
              </w:rPr>
              <w:t xml:space="preserve"> </w:t>
            </w:r>
            <w:proofErr w:type="spellStart"/>
            <w:r w:rsidRPr="00C97AEE">
              <w:rPr>
                <w:rFonts w:asciiTheme="majorHAnsi" w:eastAsia="SimSun" w:hAnsiTheme="majorHAnsi" w:cstheme="majorHAnsi"/>
                <w:b/>
                <w:bCs/>
                <w:color w:val="000000"/>
                <w:szCs w:val="26"/>
                <w:lang w:eastAsia="zh-CN" w:bidi="ar"/>
              </w:rPr>
              <w:t>lại</w:t>
            </w:r>
            <w:proofErr w:type="spellEnd"/>
            <w:r w:rsidRPr="00C97AEE">
              <w:rPr>
                <w:rFonts w:asciiTheme="majorHAnsi" w:eastAsia="SimSun" w:hAnsiTheme="majorHAnsi" w:cstheme="majorHAnsi"/>
                <w:b/>
                <w:bCs/>
                <w:color w:val="000000"/>
                <w:szCs w:val="26"/>
                <w:lang w:eastAsia="zh-CN" w:bidi="ar"/>
              </w:rPr>
              <w:t xml:space="preserve"> </w:t>
            </w:r>
            <w:proofErr w:type="spellStart"/>
            <w:r w:rsidRPr="00C97AEE">
              <w:rPr>
                <w:rFonts w:asciiTheme="majorHAnsi" w:eastAsia="SimSun" w:hAnsiTheme="majorHAnsi" w:cstheme="majorHAnsi"/>
                <w:b/>
                <w:bCs/>
                <w:color w:val="000000"/>
                <w:szCs w:val="26"/>
                <w:lang w:eastAsia="zh-CN" w:bidi="ar"/>
              </w:rPr>
              <w:t>tường</w:t>
            </w:r>
            <w:proofErr w:type="spellEnd"/>
            <w:r w:rsidRPr="00C97AEE">
              <w:rPr>
                <w:rFonts w:asciiTheme="majorHAnsi" w:eastAsia="SimSun" w:hAnsiTheme="majorHAnsi" w:cstheme="majorHAnsi"/>
                <w:b/>
                <w:bCs/>
                <w:color w:val="000000"/>
                <w:szCs w:val="26"/>
                <w:lang w:eastAsia="zh-CN" w:bidi="ar"/>
              </w:rPr>
              <w:t xml:space="preserve"> </w:t>
            </w:r>
            <w:proofErr w:type="spellStart"/>
            <w:r w:rsidRPr="00C97AEE">
              <w:rPr>
                <w:rFonts w:asciiTheme="majorHAnsi" w:eastAsia="SimSun" w:hAnsiTheme="majorHAnsi" w:cstheme="majorHAnsi"/>
                <w:b/>
                <w:bCs/>
                <w:color w:val="000000"/>
                <w:szCs w:val="26"/>
                <w:lang w:eastAsia="zh-CN" w:bidi="ar"/>
              </w:rPr>
              <w:t>cũ</w:t>
            </w:r>
            <w:proofErr w:type="spellEnd"/>
            <w:r w:rsidRPr="00C97AEE">
              <w:rPr>
                <w:rFonts w:asciiTheme="majorHAnsi" w:eastAsia="SimSun" w:hAnsiTheme="majorHAnsi" w:cstheme="majorHAnsi"/>
                <w:b/>
                <w:bCs/>
                <w:color w:val="000000"/>
                <w:szCs w:val="26"/>
                <w:lang w:eastAsia="zh-CN" w:bidi="ar"/>
              </w:rPr>
              <w:t xml:space="preserve"> (</w:t>
            </w:r>
            <w:proofErr w:type="spellStart"/>
            <w:r w:rsidRPr="00C97AEE">
              <w:rPr>
                <w:rFonts w:asciiTheme="majorHAnsi" w:eastAsia="SimSun" w:hAnsiTheme="majorHAnsi" w:cstheme="majorHAnsi"/>
                <w:b/>
                <w:bCs/>
                <w:color w:val="000000"/>
                <w:szCs w:val="26"/>
                <w:lang w:eastAsia="zh-CN" w:bidi="ar"/>
              </w:rPr>
              <w:t>sơn</w:t>
            </w:r>
            <w:proofErr w:type="spellEnd"/>
            <w:r w:rsidRPr="00C97AEE">
              <w:rPr>
                <w:rFonts w:asciiTheme="majorHAnsi" w:eastAsia="SimSun" w:hAnsiTheme="majorHAnsi" w:cstheme="majorHAnsi"/>
                <w:b/>
                <w:bCs/>
                <w:color w:val="000000"/>
                <w:szCs w:val="26"/>
                <w:lang w:eastAsia="zh-CN" w:bidi="ar"/>
              </w:rPr>
              <w:t xml:space="preserve"> </w:t>
            </w:r>
            <w:proofErr w:type="spellStart"/>
            <w:r w:rsidRPr="00C97AEE">
              <w:rPr>
                <w:rFonts w:asciiTheme="majorHAnsi" w:eastAsia="SimSun" w:hAnsiTheme="majorHAnsi" w:cstheme="majorHAnsi"/>
                <w:b/>
                <w:bCs/>
                <w:color w:val="000000"/>
                <w:szCs w:val="26"/>
                <w:lang w:eastAsia="zh-CN" w:bidi="ar"/>
              </w:rPr>
              <w:t>dulux</w:t>
            </w:r>
            <w:proofErr w:type="spellEnd"/>
            <w:r w:rsidRPr="00C97AEE">
              <w:rPr>
                <w:rFonts w:asciiTheme="majorHAnsi" w:eastAsia="SimSun" w:hAnsiTheme="majorHAnsi" w:cstheme="majorHAnsi"/>
                <w:b/>
                <w:bCs/>
                <w:color w:val="000000"/>
                <w:szCs w:val="26"/>
                <w:lang w:eastAsia="zh-CN" w:bidi="ar"/>
              </w:rPr>
              <w:t xml:space="preserve"> </w:t>
            </w:r>
            <w:proofErr w:type="spellStart"/>
            <w:r w:rsidRPr="00C97AEE">
              <w:rPr>
                <w:rFonts w:asciiTheme="majorHAnsi" w:eastAsia="SimSun" w:hAnsiTheme="majorHAnsi" w:cstheme="majorHAnsi"/>
                <w:b/>
                <w:bCs/>
                <w:color w:val="000000"/>
                <w:szCs w:val="26"/>
                <w:lang w:eastAsia="zh-CN" w:bidi="ar"/>
              </w:rPr>
              <w:t>lau</w:t>
            </w:r>
            <w:proofErr w:type="spellEnd"/>
            <w:r w:rsidRPr="00C97AEE">
              <w:rPr>
                <w:rFonts w:asciiTheme="majorHAnsi" w:eastAsia="SimSun" w:hAnsiTheme="majorHAnsi" w:cstheme="majorHAnsi"/>
                <w:b/>
                <w:bCs/>
                <w:color w:val="000000"/>
                <w:szCs w:val="26"/>
                <w:lang w:eastAsia="zh-CN" w:bidi="ar"/>
              </w:rPr>
              <w:t xml:space="preserve"> </w:t>
            </w:r>
            <w:proofErr w:type="spellStart"/>
            <w:r w:rsidRPr="00C97AEE">
              <w:rPr>
                <w:rFonts w:asciiTheme="majorHAnsi" w:eastAsia="SimSun" w:hAnsiTheme="majorHAnsi" w:cstheme="majorHAnsi"/>
                <w:b/>
                <w:bCs/>
                <w:color w:val="000000"/>
                <w:szCs w:val="26"/>
                <w:lang w:eastAsia="zh-CN" w:bidi="ar"/>
              </w:rPr>
              <w:t>chùi</w:t>
            </w:r>
            <w:proofErr w:type="spellEnd"/>
            <w:r w:rsidRPr="00C97AEE">
              <w:rPr>
                <w:rFonts w:asciiTheme="majorHAnsi" w:eastAsia="SimSun" w:hAnsiTheme="majorHAnsi" w:cstheme="majorHAnsi"/>
                <w:b/>
                <w:bCs/>
                <w:color w:val="000000"/>
                <w:szCs w:val="26"/>
                <w:lang w:eastAsia="zh-CN" w:bidi="ar"/>
              </w:rPr>
              <w:t xml:space="preserve"> </w:t>
            </w:r>
            <w:proofErr w:type="spellStart"/>
            <w:r w:rsidRPr="00C97AEE">
              <w:rPr>
                <w:rFonts w:asciiTheme="majorHAnsi" w:eastAsia="SimSun" w:hAnsiTheme="majorHAnsi" w:cstheme="majorHAnsi"/>
                <w:b/>
                <w:bCs/>
                <w:color w:val="000000"/>
                <w:szCs w:val="26"/>
                <w:lang w:eastAsia="zh-CN" w:bidi="ar"/>
              </w:rPr>
              <w:t>hiệu</w:t>
            </w:r>
            <w:proofErr w:type="spellEnd"/>
            <w:r w:rsidRPr="00C97AEE">
              <w:rPr>
                <w:rFonts w:asciiTheme="majorHAnsi" w:eastAsia="SimSun" w:hAnsiTheme="majorHAnsi" w:cstheme="majorHAnsi"/>
                <w:b/>
                <w:bCs/>
                <w:color w:val="000000"/>
                <w:szCs w:val="26"/>
                <w:lang w:eastAsia="zh-CN" w:bidi="ar"/>
              </w:rPr>
              <w:t xml:space="preserve"> </w:t>
            </w:r>
            <w:proofErr w:type="spellStart"/>
            <w:r w:rsidRPr="00C97AEE">
              <w:rPr>
                <w:rFonts w:asciiTheme="majorHAnsi" w:eastAsia="SimSun" w:hAnsiTheme="majorHAnsi" w:cstheme="majorHAnsi"/>
                <w:b/>
                <w:bCs/>
                <w:color w:val="000000"/>
                <w:szCs w:val="26"/>
                <w:lang w:eastAsia="zh-CN" w:bidi="ar"/>
              </w:rPr>
              <w:t>quả</w:t>
            </w:r>
            <w:proofErr w:type="spellEnd"/>
            <w:r w:rsidRPr="00C97AEE">
              <w:rPr>
                <w:rFonts w:asciiTheme="majorHAnsi" w:eastAsia="SimSun" w:hAnsiTheme="majorHAnsi" w:cstheme="majorHAnsi"/>
                <w:b/>
                <w:bCs/>
                <w:color w:val="000000"/>
                <w:szCs w:val="26"/>
                <w:lang w:eastAsia="zh-CN" w:bidi="ar"/>
              </w:rPr>
              <w:t>)</w:t>
            </w:r>
          </w:p>
        </w:tc>
        <w:tc>
          <w:tcPr>
            <w:tcW w:w="731" w:type="dxa"/>
            <w:noWrap/>
            <w:vAlign w:val="center"/>
          </w:tcPr>
          <w:p w14:paraId="5729B891" w14:textId="77777777" w:rsidR="00076D19" w:rsidRPr="00C97AEE" w:rsidRDefault="00076D19">
            <w:pPr>
              <w:jc w:val="center"/>
              <w:rPr>
                <w:rFonts w:asciiTheme="majorHAnsi" w:eastAsia="SimSun" w:hAnsiTheme="majorHAnsi" w:cstheme="majorHAnsi"/>
                <w:color w:val="000000"/>
                <w:szCs w:val="26"/>
              </w:rPr>
            </w:pPr>
          </w:p>
        </w:tc>
        <w:tc>
          <w:tcPr>
            <w:tcW w:w="861" w:type="dxa"/>
            <w:noWrap/>
            <w:vAlign w:val="center"/>
          </w:tcPr>
          <w:p w14:paraId="769A8863" w14:textId="77777777" w:rsidR="00076D19" w:rsidRPr="00C97AEE" w:rsidRDefault="00076D19">
            <w:pPr>
              <w:jc w:val="center"/>
              <w:rPr>
                <w:rFonts w:asciiTheme="majorHAnsi" w:eastAsia="SimSun" w:hAnsiTheme="majorHAnsi" w:cstheme="majorHAnsi"/>
                <w:color w:val="000000"/>
                <w:szCs w:val="26"/>
              </w:rPr>
            </w:pPr>
          </w:p>
        </w:tc>
        <w:tc>
          <w:tcPr>
            <w:tcW w:w="939" w:type="dxa"/>
            <w:noWrap/>
            <w:vAlign w:val="center"/>
          </w:tcPr>
          <w:p w14:paraId="216F2585" w14:textId="77777777" w:rsidR="00076D19" w:rsidRPr="00C97AEE" w:rsidRDefault="00076D19">
            <w:pPr>
              <w:jc w:val="center"/>
              <w:rPr>
                <w:rFonts w:asciiTheme="majorHAnsi" w:eastAsia="SimSun" w:hAnsiTheme="majorHAnsi" w:cstheme="majorHAnsi"/>
                <w:color w:val="000000"/>
                <w:szCs w:val="26"/>
              </w:rPr>
            </w:pPr>
          </w:p>
        </w:tc>
        <w:tc>
          <w:tcPr>
            <w:tcW w:w="861" w:type="dxa"/>
            <w:noWrap/>
            <w:vAlign w:val="center"/>
          </w:tcPr>
          <w:p w14:paraId="3FFF13FE" w14:textId="77777777" w:rsidR="00076D19" w:rsidRPr="00C97AEE" w:rsidRDefault="00076D19">
            <w:pPr>
              <w:jc w:val="center"/>
              <w:rPr>
                <w:rFonts w:asciiTheme="majorHAnsi" w:eastAsia="SimSun" w:hAnsiTheme="majorHAnsi" w:cstheme="majorHAnsi"/>
                <w:color w:val="000000"/>
                <w:szCs w:val="26"/>
              </w:rPr>
            </w:pPr>
          </w:p>
        </w:tc>
        <w:tc>
          <w:tcPr>
            <w:tcW w:w="892" w:type="dxa"/>
            <w:noWrap/>
            <w:vAlign w:val="center"/>
          </w:tcPr>
          <w:p w14:paraId="37AEC559" w14:textId="77777777" w:rsidR="00076D19" w:rsidRPr="00C97AEE" w:rsidRDefault="00076D19">
            <w:pPr>
              <w:jc w:val="center"/>
              <w:rPr>
                <w:rFonts w:asciiTheme="majorHAnsi" w:eastAsia="SimSun" w:hAnsiTheme="majorHAnsi" w:cstheme="majorHAnsi"/>
                <w:color w:val="000000"/>
                <w:szCs w:val="26"/>
              </w:rPr>
            </w:pPr>
          </w:p>
        </w:tc>
        <w:tc>
          <w:tcPr>
            <w:tcW w:w="970" w:type="dxa"/>
            <w:vAlign w:val="center"/>
          </w:tcPr>
          <w:p w14:paraId="46D5CB83" w14:textId="77777777" w:rsidR="00076D19" w:rsidRPr="00C97AEE" w:rsidRDefault="00870C52">
            <w:pPr>
              <w:jc w:val="center"/>
              <w:textAlignment w:val="center"/>
              <w:rPr>
                <w:rFonts w:asciiTheme="majorHAnsi" w:eastAsia="SimSun" w:hAnsiTheme="majorHAnsi" w:cstheme="majorHAnsi"/>
                <w:b/>
                <w:bCs/>
                <w:color w:val="000000"/>
                <w:szCs w:val="26"/>
              </w:rPr>
            </w:pPr>
            <w:r w:rsidRPr="00C97AEE">
              <w:rPr>
                <w:rFonts w:asciiTheme="majorHAnsi" w:eastAsia="SimSun" w:hAnsiTheme="majorHAnsi" w:cstheme="majorHAnsi"/>
                <w:b/>
                <w:bCs/>
                <w:color w:val="000000"/>
                <w:szCs w:val="26"/>
                <w:lang w:eastAsia="zh-CN" w:bidi="ar"/>
              </w:rPr>
              <w:t>398,12</w:t>
            </w:r>
          </w:p>
        </w:tc>
        <w:tc>
          <w:tcPr>
            <w:tcW w:w="869" w:type="dxa"/>
            <w:vAlign w:val="center"/>
          </w:tcPr>
          <w:p w14:paraId="12ED34D0"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 xml:space="preserve"> m2 </w:t>
            </w:r>
          </w:p>
        </w:tc>
        <w:tc>
          <w:tcPr>
            <w:tcW w:w="960" w:type="dxa"/>
            <w:vAlign w:val="center"/>
          </w:tcPr>
          <w:p w14:paraId="310FC955" w14:textId="77777777" w:rsidR="00076D19" w:rsidRPr="00C97AEE" w:rsidRDefault="00076D19">
            <w:pPr>
              <w:rPr>
                <w:rFonts w:asciiTheme="majorHAnsi" w:eastAsia="SimSun" w:hAnsiTheme="majorHAnsi" w:cstheme="majorHAnsi"/>
                <w:b/>
                <w:bCs/>
                <w:color w:val="000000"/>
                <w:szCs w:val="26"/>
              </w:rPr>
            </w:pPr>
          </w:p>
        </w:tc>
      </w:tr>
      <w:tr w:rsidR="00076D19" w:rsidRPr="00C97AEE" w14:paraId="053FDB73" w14:textId="77777777">
        <w:trPr>
          <w:trHeight w:val="360"/>
        </w:trPr>
        <w:tc>
          <w:tcPr>
            <w:tcW w:w="479" w:type="dxa"/>
            <w:vAlign w:val="center"/>
          </w:tcPr>
          <w:p w14:paraId="63C3D08A" w14:textId="77777777" w:rsidR="00076D19" w:rsidRPr="00C97AEE" w:rsidRDefault="00076D19">
            <w:pPr>
              <w:jc w:val="center"/>
              <w:rPr>
                <w:rFonts w:asciiTheme="majorHAnsi" w:eastAsia="SimSun" w:hAnsiTheme="majorHAnsi" w:cstheme="majorHAnsi"/>
                <w:b/>
                <w:bCs/>
                <w:color w:val="000000"/>
                <w:szCs w:val="26"/>
              </w:rPr>
            </w:pPr>
          </w:p>
        </w:tc>
        <w:tc>
          <w:tcPr>
            <w:tcW w:w="2623" w:type="dxa"/>
            <w:vAlign w:val="center"/>
          </w:tcPr>
          <w:p w14:paraId="6A242BD3" w14:textId="77777777" w:rsidR="00076D19" w:rsidRPr="00C97AEE" w:rsidRDefault="00870C52">
            <w:pPr>
              <w:textAlignment w:val="center"/>
              <w:rPr>
                <w:rFonts w:asciiTheme="majorHAnsi" w:eastAsia="SimSun" w:hAnsiTheme="majorHAnsi" w:cstheme="majorHAnsi"/>
                <w:i/>
                <w:iCs/>
                <w:color w:val="000000"/>
                <w:szCs w:val="26"/>
              </w:rPr>
            </w:pPr>
            <w:proofErr w:type="spellStart"/>
            <w:r w:rsidRPr="00C97AEE">
              <w:rPr>
                <w:rFonts w:asciiTheme="majorHAnsi" w:eastAsia="SimSun" w:hAnsiTheme="majorHAnsi" w:cstheme="majorHAnsi"/>
                <w:i/>
                <w:iCs/>
                <w:color w:val="000000"/>
                <w:szCs w:val="26"/>
                <w:lang w:eastAsia="zh-CN" w:bidi="ar"/>
              </w:rPr>
              <w:t>phòng</w:t>
            </w:r>
            <w:proofErr w:type="spellEnd"/>
            <w:r w:rsidRPr="00C97AEE">
              <w:rPr>
                <w:rFonts w:asciiTheme="majorHAnsi" w:eastAsia="SimSun" w:hAnsiTheme="majorHAnsi" w:cstheme="majorHAnsi"/>
                <w:i/>
                <w:iCs/>
                <w:color w:val="000000"/>
                <w:szCs w:val="26"/>
                <w:lang w:eastAsia="zh-CN" w:bidi="ar"/>
              </w:rPr>
              <w:t xml:space="preserve"> </w:t>
            </w:r>
            <w:proofErr w:type="spellStart"/>
            <w:r w:rsidRPr="00C97AEE">
              <w:rPr>
                <w:rFonts w:asciiTheme="majorHAnsi" w:eastAsia="SimSun" w:hAnsiTheme="majorHAnsi" w:cstheme="majorHAnsi"/>
                <w:i/>
                <w:iCs/>
                <w:color w:val="000000"/>
                <w:szCs w:val="26"/>
                <w:lang w:eastAsia="zh-CN" w:bidi="ar"/>
              </w:rPr>
              <w:t>thay</w:t>
            </w:r>
            <w:proofErr w:type="spellEnd"/>
            <w:r w:rsidRPr="00C97AEE">
              <w:rPr>
                <w:rFonts w:asciiTheme="majorHAnsi" w:eastAsia="SimSun" w:hAnsiTheme="majorHAnsi" w:cstheme="majorHAnsi"/>
                <w:i/>
                <w:iCs/>
                <w:color w:val="000000"/>
                <w:szCs w:val="26"/>
                <w:lang w:eastAsia="zh-CN" w:bidi="ar"/>
              </w:rPr>
              <w:t xml:space="preserve"> </w:t>
            </w:r>
            <w:proofErr w:type="spellStart"/>
            <w:r w:rsidRPr="00C97AEE">
              <w:rPr>
                <w:rFonts w:asciiTheme="majorHAnsi" w:eastAsia="SimSun" w:hAnsiTheme="majorHAnsi" w:cstheme="majorHAnsi"/>
                <w:i/>
                <w:iCs/>
                <w:color w:val="000000"/>
                <w:szCs w:val="26"/>
                <w:lang w:eastAsia="zh-CN" w:bidi="ar"/>
              </w:rPr>
              <w:t>đồ</w:t>
            </w:r>
            <w:proofErr w:type="spellEnd"/>
          </w:p>
        </w:tc>
        <w:tc>
          <w:tcPr>
            <w:tcW w:w="731" w:type="dxa"/>
            <w:noWrap/>
            <w:vAlign w:val="center"/>
          </w:tcPr>
          <w:p w14:paraId="08B23ADC"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2</w:t>
            </w:r>
          </w:p>
        </w:tc>
        <w:tc>
          <w:tcPr>
            <w:tcW w:w="861" w:type="dxa"/>
            <w:noWrap/>
            <w:vAlign w:val="center"/>
          </w:tcPr>
          <w:p w14:paraId="3888D167"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6,50</w:t>
            </w:r>
          </w:p>
        </w:tc>
        <w:tc>
          <w:tcPr>
            <w:tcW w:w="939" w:type="dxa"/>
            <w:noWrap/>
            <w:vAlign w:val="center"/>
          </w:tcPr>
          <w:p w14:paraId="73D64132" w14:textId="77777777" w:rsidR="00076D19" w:rsidRPr="00C97AEE" w:rsidRDefault="00076D19">
            <w:pPr>
              <w:jc w:val="center"/>
              <w:rPr>
                <w:rFonts w:asciiTheme="majorHAnsi" w:eastAsia="SimSun" w:hAnsiTheme="majorHAnsi" w:cstheme="majorHAnsi"/>
                <w:color w:val="000000"/>
                <w:szCs w:val="26"/>
              </w:rPr>
            </w:pPr>
          </w:p>
        </w:tc>
        <w:tc>
          <w:tcPr>
            <w:tcW w:w="861" w:type="dxa"/>
            <w:noWrap/>
            <w:vAlign w:val="center"/>
          </w:tcPr>
          <w:p w14:paraId="7D9000C3"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3,75</w:t>
            </w:r>
          </w:p>
        </w:tc>
        <w:tc>
          <w:tcPr>
            <w:tcW w:w="892" w:type="dxa"/>
            <w:noWrap/>
            <w:vAlign w:val="center"/>
          </w:tcPr>
          <w:p w14:paraId="187A44BC"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48,75</w:t>
            </w:r>
          </w:p>
        </w:tc>
        <w:tc>
          <w:tcPr>
            <w:tcW w:w="970" w:type="dxa"/>
            <w:vAlign w:val="center"/>
          </w:tcPr>
          <w:p w14:paraId="25AB9892" w14:textId="77777777" w:rsidR="00076D19" w:rsidRPr="00C97AEE" w:rsidRDefault="00076D19">
            <w:pPr>
              <w:jc w:val="center"/>
              <w:rPr>
                <w:rFonts w:asciiTheme="majorHAnsi" w:eastAsia="SimSun" w:hAnsiTheme="majorHAnsi" w:cstheme="majorHAnsi"/>
                <w:b/>
                <w:bCs/>
                <w:color w:val="000000"/>
                <w:szCs w:val="26"/>
              </w:rPr>
            </w:pPr>
          </w:p>
        </w:tc>
        <w:tc>
          <w:tcPr>
            <w:tcW w:w="869" w:type="dxa"/>
            <w:vAlign w:val="center"/>
          </w:tcPr>
          <w:p w14:paraId="4308DC53" w14:textId="77777777" w:rsidR="00076D19" w:rsidRPr="00C97AEE" w:rsidRDefault="00076D19">
            <w:pPr>
              <w:jc w:val="center"/>
              <w:rPr>
                <w:rFonts w:asciiTheme="majorHAnsi" w:eastAsia="SimSun" w:hAnsiTheme="majorHAnsi" w:cstheme="majorHAnsi"/>
                <w:color w:val="000000"/>
                <w:szCs w:val="26"/>
              </w:rPr>
            </w:pPr>
          </w:p>
        </w:tc>
        <w:tc>
          <w:tcPr>
            <w:tcW w:w="960" w:type="dxa"/>
            <w:vAlign w:val="center"/>
          </w:tcPr>
          <w:p w14:paraId="45F93A56" w14:textId="77777777" w:rsidR="00076D19" w:rsidRPr="00C97AEE" w:rsidRDefault="00076D19">
            <w:pPr>
              <w:rPr>
                <w:rFonts w:asciiTheme="majorHAnsi" w:eastAsia="SimSun" w:hAnsiTheme="majorHAnsi" w:cstheme="majorHAnsi"/>
                <w:b/>
                <w:bCs/>
                <w:color w:val="000000"/>
                <w:szCs w:val="26"/>
              </w:rPr>
            </w:pPr>
          </w:p>
        </w:tc>
      </w:tr>
      <w:tr w:rsidR="00076D19" w:rsidRPr="00C97AEE" w14:paraId="67437554" w14:textId="77777777">
        <w:trPr>
          <w:trHeight w:val="360"/>
        </w:trPr>
        <w:tc>
          <w:tcPr>
            <w:tcW w:w="479" w:type="dxa"/>
            <w:vAlign w:val="center"/>
          </w:tcPr>
          <w:p w14:paraId="7DD274F5" w14:textId="77777777" w:rsidR="00076D19" w:rsidRPr="00C97AEE" w:rsidRDefault="00076D19">
            <w:pPr>
              <w:jc w:val="center"/>
              <w:rPr>
                <w:rFonts w:asciiTheme="majorHAnsi" w:eastAsia="SimSun" w:hAnsiTheme="majorHAnsi" w:cstheme="majorHAnsi"/>
                <w:b/>
                <w:bCs/>
                <w:color w:val="000000"/>
                <w:szCs w:val="26"/>
              </w:rPr>
            </w:pPr>
          </w:p>
        </w:tc>
        <w:tc>
          <w:tcPr>
            <w:tcW w:w="2623" w:type="dxa"/>
            <w:vAlign w:val="center"/>
          </w:tcPr>
          <w:p w14:paraId="0DDDE553" w14:textId="77777777" w:rsidR="00076D19" w:rsidRPr="00C97AEE" w:rsidRDefault="00076D19">
            <w:pPr>
              <w:rPr>
                <w:rFonts w:asciiTheme="majorHAnsi" w:eastAsia="SimSun" w:hAnsiTheme="majorHAnsi" w:cstheme="majorHAnsi"/>
                <w:b/>
                <w:bCs/>
                <w:color w:val="000000"/>
                <w:szCs w:val="26"/>
              </w:rPr>
            </w:pPr>
          </w:p>
        </w:tc>
        <w:tc>
          <w:tcPr>
            <w:tcW w:w="731" w:type="dxa"/>
            <w:noWrap/>
            <w:vAlign w:val="center"/>
          </w:tcPr>
          <w:p w14:paraId="14B3609F"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2</w:t>
            </w:r>
          </w:p>
        </w:tc>
        <w:tc>
          <w:tcPr>
            <w:tcW w:w="861" w:type="dxa"/>
            <w:noWrap/>
            <w:vAlign w:val="center"/>
          </w:tcPr>
          <w:p w14:paraId="408E6178"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4,00</w:t>
            </w:r>
          </w:p>
        </w:tc>
        <w:tc>
          <w:tcPr>
            <w:tcW w:w="939" w:type="dxa"/>
            <w:noWrap/>
            <w:vAlign w:val="center"/>
          </w:tcPr>
          <w:p w14:paraId="313E0ACB" w14:textId="77777777" w:rsidR="00076D19" w:rsidRPr="00C97AEE" w:rsidRDefault="00076D19">
            <w:pPr>
              <w:jc w:val="center"/>
              <w:rPr>
                <w:rFonts w:asciiTheme="majorHAnsi" w:eastAsia="SimSun" w:hAnsiTheme="majorHAnsi" w:cstheme="majorHAnsi"/>
                <w:color w:val="000000"/>
                <w:szCs w:val="26"/>
              </w:rPr>
            </w:pPr>
          </w:p>
        </w:tc>
        <w:tc>
          <w:tcPr>
            <w:tcW w:w="861" w:type="dxa"/>
            <w:noWrap/>
            <w:vAlign w:val="center"/>
          </w:tcPr>
          <w:p w14:paraId="3430CB30"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3,75</w:t>
            </w:r>
          </w:p>
        </w:tc>
        <w:tc>
          <w:tcPr>
            <w:tcW w:w="892" w:type="dxa"/>
            <w:noWrap/>
            <w:vAlign w:val="center"/>
          </w:tcPr>
          <w:p w14:paraId="4EEFC82E"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30,00</w:t>
            </w:r>
          </w:p>
        </w:tc>
        <w:tc>
          <w:tcPr>
            <w:tcW w:w="970" w:type="dxa"/>
            <w:vAlign w:val="center"/>
          </w:tcPr>
          <w:p w14:paraId="5FDF5B16" w14:textId="77777777" w:rsidR="00076D19" w:rsidRPr="00C97AEE" w:rsidRDefault="00076D19">
            <w:pPr>
              <w:jc w:val="center"/>
              <w:rPr>
                <w:rFonts w:asciiTheme="majorHAnsi" w:eastAsia="SimSun" w:hAnsiTheme="majorHAnsi" w:cstheme="majorHAnsi"/>
                <w:b/>
                <w:bCs/>
                <w:color w:val="000000"/>
                <w:szCs w:val="26"/>
              </w:rPr>
            </w:pPr>
          </w:p>
        </w:tc>
        <w:tc>
          <w:tcPr>
            <w:tcW w:w="869" w:type="dxa"/>
            <w:vAlign w:val="center"/>
          </w:tcPr>
          <w:p w14:paraId="16B634AF" w14:textId="77777777" w:rsidR="00076D19" w:rsidRPr="00C97AEE" w:rsidRDefault="00076D19">
            <w:pPr>
              <w:jc w:val="center"/>
              <w:rPr>
                <w:rFonts w:asciiTheme="majorHAnsi" w:eastAsia="SimSun" w:hAnsiTheme="majorHAnsi" w:cstheme="majorHAnsi"/>
                <w:color w:val="000000"/>
                <w:szCs w:val="26"/>
              </w:rPr>
            </w:pPr>
          </w:p>
        </w:tc>
        <w:tc>
          <w:tcPr>
            <w:tcW w:w="960" w:type="dxa"/>
            <w:vAlign w:val="center"/>
          </w:tcPr>
          <w:p w14:paraId="670FE14F" w14:textId="77777777" w:rsidR="00076D19" w:rsidRPr="00C97AEE" w:rsidRDefault="00076D19">
            <w:pPr>
              <w:rPr>
                <w:rFonts w:asciiTheme="majorHAnsi" w:eastAsia="SimSun" w:hAnsiTheme="majorHAnsi" w:cstheme="majorHAnsi"/>
                <w:b/>
                <w:bCs/>
                <w:color w:val="000000"/>
                <w:szCs w:val="26"/>
              </w:rPr>
            </w:pPr>
          </w:p>
        </w:tc>
      </w:tr>
      <w:tr w:rsidR="00076D19" w:rsidRPr="00C97AEE" w14:paraId="04C2990F" w14:textId="77777777">
        <w:trPr>
          <w:trHeight w:val="360"/>
        </w:trPr>
        <w:tc>
          <w:tcPr>
            <w:tcW w:w="479" w:type="dxa"/>
            <w:vAlign w:val="center"/>
          </w:tcPr>
          <w:p w14:paraId="21F90B5B" w14:textId="77777777" w:rsidR="00076D19" w:rsidRPr="00C97AEE" w:rsidRDefault="00076D19">
            <w:pPr>
              <w:jc w:val="center"/>
              <w:rPr>
                <w:rFonts w:asciiTheme="majorHAnsi" w:eastAsia="SimSun" w:hAnsiTheme="majorHAnsi" w:cstheme="majorHAnsi"/>
                <w:b/>
                <w:bCs/>
                <w:color w:val="000000"/>
                <w:szCs w:val="26"/>
              </w:rPr>
            </w:pPr>
          </w:p>
        </w:tc>
        <w:tc>
          <w:tcPr>
            <w:tcW w:w="2623" w:type="dxa"/>
            <w:vAlign w:val="center"/>
          </w:tcPr>
          <w:p w14:paraId="6A3574DA" w14:textId="77777777" w:rsidR="00076D19" w:rsidRPr="00C97AEE" w:rsidRDefault="00870C52">
            <w:pPr>
              <w:textAlignment w:val="center"/>
              <w:rPr>
                <w:rFonts w:asciiTheme="majorHAnsi" w:eastAsia="SimSun" w:hAnsiTheme="majorHAnsi" w:cstheme="majorHAnsi"/>
                <w:i/>
                <w:iCs/>
                <w:color w:val="000000"/>
                <w:szCs w:val="26"/>
              </w:rPr>
            </w:pPr>
            <w:proofErr w:type="spellStart"/>
            <w:r w:rsidRPr="00C97AEE">
              <w:rPr>
                <w:rFonts w:asciiTheme="majorHAnsi" w:eastAsia="SimSun" w:hAnsiTheme="majorHAnsi" w:cstheme="majorHAnsi"/>
                <w:i/>
                <w:iCs/>
                <w:color w:val="000000"/>
                <w:szCs w:val="26"/>
                <w:lang w:eastAsia="zh-CN" w:bidi="ar"/>
              </w:rPr>
              <w:t>trần</w:t>
            </w:r>
            <w:proofErr w:type="spellEnd"/>
            <w:r w:rsidRPr="00C97AEE">
              <w:rPr>
                <w:rFonts w:asciiTheme="majorHAnsi" w:eastAsia="SimSun" w:hAnsiTheme="majorHAnsi" w:cstheme="majorHAnsi"/>
                <w:i/>
                <w:iCs/>
                <w:color w:val="000000"/>
                <w:szCs w:val="26"/>
                <w:lang w:eastAsia="zh-CN" w:bidi="ar"/>
              </w:rPr>
              <w:t xml:space="preserve"> </w:t>
            </w:r>
            <w:proofErr w:type="spellStart"/>
            <w:r w:rsidRPr="00C97AEE">
              <w:rPr>
                <w:rFonts w:asciiTheme="majorHAnsi" w:eastAsia="SimSun" w:hAnsiTheme="majorHAnsi" w:cstheme="majorHAnsi"/>
                <w:i/>
                <w:iCs/>
                <w:color w:val="000000"/>
                <w:szCs w:val="26"/>
                <w:lang w:eastAsia="zh-CN" w:bidi="ar"/>
              </w:rPr>
              <w:t>phòng</w:t>
            </w:r>
            <w:proofErr w:type="spellEnd"/>
            <w:r w:rsidRPr="00C97AEE">
              <w:rPr>
                <w:rFonts w:asciiTheme="majorHAnsi" w:eastAsia="SimSun" w:hAnsiTheme="majorHAnsi" w:cstheme="majorHAnsi"/>
                <w:i/>
                <w:iCs/>
                <w:color w:val="000000"/>
                <w:szCs w:val="26"/>
                <w:lang w:eastAsia="zh-CN" w:bidi="ar"/>
              </w:rPr>
              <w:t xml:space="preserve"> </w:t>
            </w:r>
            <w:proofErr w:type="spellStart"/>
            <w:r w:rsidRPr="00C97AEE">
              <w:rPr>
                <w:rFonts w:asciiTheme="majorHAnsi" w:eastAsia="SimSun" w:hAnsiTheme="majorHAnsi" w:cstheme="majorHAnsi"/>
                <w:i/>
                <w:iCs/>
                <w:color w:val="000000"/>
                <w:szCs w:val="26"/>
                <w:lang w:eastAsia="zh-CN" w:bidi="ar"/>
              </w:rPr>
              <w:t>thay</w:t>
            </w:r>
            <w:proofErr w:type="spellEnd"/>
            <w:r w:rsidRPr="00C97AEE">
              <w:rPr>
                <w:rFonts w:asciiTheme="majorHAnsi" w:eastAsia="SimSun" w:hAnsiTheme="majorHAnsi" w:cstheme="majorHAnsi"/>
                <w:i/>
                <w:iCs/>
                <w:color w:val="000000"/>
                <w:szCs w:val="26"/>
                <w:lang w:eastAsia="zh-CN" w:bidi="ar"/>
              </w:rPr>
              <w:t xml:space="preserve"> </w:t>
            </w:r>
            <w:proofErr w:type="spellStart"/>
            <w:r w:rsidRPr="00C97AEE">
              <w:rPr>
                <w:rFonts w:asciiTheme="majorHAnsi" w:eastAsia="SimSun" w:hAnsiTheme="majorHAnsi" w:cstheme="majorHAnsi"/>
                <w:i/>
                <w:iCs/>
                <w:color w:val="000000"/>
                <w:szCs w:val="26"/>
                <w:lang w:eastAsia="zh-CN" w:bidi="ar"/>
              </w:rPr>
              <w:t>đồ</w:t>
            </w:r>
            <w:proofErr w:type="spellEnd"/>
          </w:p>
        </w:tc>
        <w:tc>
          <w:tcPr>
            <w:tcW w:w="731" w:type="dxa"/>
            <w:noWrap/>
            <w:vAlign w:val="center"/>
          </w:tcPr>
          <w:p w14:paraId="1FD0C463"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1</w:t>
            </w:r>
          </w:p>
        </w:tc>
        <w:tc>
          <w:tcPr>
            <w:tcW w:w="861" w:type="dxa"/>
            <w:noWrap/>
            <w:vAlign w:val="center"/>
          </w:tcPr>
          <w:p w14:paraId="270AC0BD"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6,50</w:t>
            </w:r>
          </w:p>
        </w:tc>
        <w:tc>
          <w:tcPr>
            <w:tcW w:w="939" w:type="dxa"/>
            <w:noWrap/>
            <w:vAlign w:val="center"/>
          </w:tcPr>
          <w:p w14:paraId="6290E408"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4,00</w:t>
            </w:r>
          </w:p>
        </w:tc>
        <w:tc>
          <w:tcPr>
            <w:tcW w:w="861" w:type="dxa"/>
            <w:noWrap/>
            <w:vAlign w:val="center"/>
          </w:tcPr>
          <w:p w14:paraId="6B88EAC9" w14:textId="77777777" w:rsidR="00076D19" w:rsidRPr="00C97AEE" w:rsidRDefault="00076D19">
            <w:pPr>
              <w:jc w:val="center"/>
              <w:rPr>
                <w:rFonts w:asciiTheme="majorHAnsi" w:eastAsia="SimSun" w:hAnsiTheme="majorHAnsi" w:cstheme="majorHAnsi"/>
                <w:color w:val="000000"/>
                <w:szCs w:val="26"/>
              </w:rPr>
            </w:pPr>
          </w:p>
        </w:tc>
        <w:tc>
          <w:tcPr>
            <w:tcW w:w="892" w:type="dxa"/>
            <w:noWrap/>
            <w:vAlign w:val="center"/>
          </w:tcPr>
          <w:p w14:paraId="7EA3FFBA"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26,00</w:t>
            </w:r>
          </w:p>
        </w:tc>
        <w:tc>
          <w:tcPr>
            <w:tcW w:w="970" w:type="dxa"/>
            <w:vAlign w:val="center"/>
          </w:tcPr>
          <w:p w14:paraId="7496732F" w14:textId="77777777" w:rsidR="00076D19" w:rsidRPr="00C97AEE" w:rsidRDefault="00076D19">
            <w:pPr>
              <w:jc w:val="center"/>
              <w:rPr>
                <w:rFonts w:asciiTheme="majorHAnsi" w:eastAsia="SimSun" w:hAnsiTheme="majorHAnsi" w:cstheme="majorHAnsi"/>
                <w:b/>
                <w:bCs/>
                <w:color w:val="000000"/>
                <w:szCs w:val="26"/>
              </w:rPr>
            </w:pPr>
          </w:p>
        </w:tc>
        <w:tc>
          <w:tcPr>
            <w:tcW w:w="869" w:type="dxa"/>
            <w:vAlign w:val="center"/>
          </w:tcPr>
          <w:p w14:paraId="4ACDD293" w14:textId="77777777" w:rsidR="00076D19" w:rsidRPr="00C97AEE" w:rsidRDefault="00076D19">
            <w:pPr>
              <w:jc w:val="center"/>
              <w:rPr>
                <w:rFonts w:asciiTheme="majorHAnsi" w:eastAsia="SimSun" w:hAnsiTheme="majorHAnsi" w:cstheme="majorHAnsi"/>
                <w:color w:val="000000"/>
                <w:szCs w:val="26"/>
              </w:rPr>
            </w:pPr>
          </w:p>
        </w:tc>
        <w:tc>
          <w:tcPr>
            <w:tcW w:w="960" w:type="dxa"/>
            <w:vAlign w:val="center"/>
          </w:tcPr>
          <w:p w14:paraId="55143F05" w14:textId="77777777" w:rsidR="00076D19" w:rsidRPr="00C97AEE" w:rsidRDefault="00076D19">
            <w:pPr>
              <w:rPr>
                <w:rFonts w:asciiTheme="majorHAnsi" w:eastAsia="SimSun" w:hAnsiTheme="majorHAnsi" w:cstheme="majorHAnsi"/>
                <w:b/>
                <w:bCs/>
                <w:color w:val="000000"/>
                <w:szCs w:val="26"/>
              </w:rPr>
            </w:pPr>
          </w:p>
        </w:tc>
      </w:tr>
      <w:tr w:rsidR="00076D19" w:rsidRPr="00C97AEE" w14:paraId="4E53EF4F" w14:textId="77777777">
        <w:trPr>
          <w:trHeight w:val="360"/>
        </w:trPr>
        <w:tc>
          <w:tcPr>
            <w:tcW w:w="479" w:type="dxa"/>
            <w:vAlign w:val="center"/>
          </w:tcPr>
          <w:p w14:paraId="387679B0" w14:textId="77777777" w:rsidR="00076D19" w:rsidRPr="00C97AEE" w:rsidRDefault="00076D19">
            <w:pPr>
              <w:jc w:val="center"/>
              <w:rPr>
                <w:rFonts w:asciiTheme="majorHAnsi" w:eastAsia="SimSun" w:hAnsiTheme="majorHAnsi" w:cstheme="majorHAnsi"/>
                <w:b/>
                <w:bCs/>
                <w:color w:val="000000"/>
                <w:szCs w:val="26"/>
              </w:rPr>
            </w:pPr>
          </w:p>
        </w:tc>
        <w:tc>
          <w:tcPr>
            <w:tcW w:w="2623" w:type="dxa"/>
            <w:vAlign w:val="center"/>
          </w:tcPr>
          <w:p w14:paraId="34273958" w14:textId="77777777" w:rsidR="00076D19" w:rsidRPr="00C97AEE" w:rsidRDefault="00870C52">
            <w:pPr>
              <w:textAlignment w:val="center"/>
              <w:rPr>
                <w:rFonts w:asciiTheme="majorHAnsi" w:eastAsia="SimSun" w:hAnsiTheme="majorHAnsi" w:cstheme="majorHAnsi"/>
                <w:i/>
                <w:iCs/>
                <w:color w:val="000000"/>
                <w:szCs w:val="26"/>
              </w:rPr>
            </w:pPr>
            <w:proofErr w:type="spellStart"/>
            <w:r w:rsidRPr="00C97AEE">
              <w:rPr>
                <w:rFonts w:asciiTheme="majorHAnsi" w:eastAsia="SimSun" w:hAnsiTheme="majorHAnsi" w:cstheme="majorHAnsi"/>
                <w:i/>
                <w:iCs/>
                <w:color w:val="000000"/>
                <w:szCs w:val="26"/>
                <w:lang w:eastAsia="zh-CN" w:bidi="ar"/>
              </w:rPr>
              <w:t>phòng</w:t>
            </w:r>
            <w:proofErr w:type="spellEnd"/>
            <w:r w:rsidRPr="00C97AEE">
              <w:rPr>
                <w:rFonts w:asciiTheme="majorHAnsi" w:eastAsia="SimSun" w:hAnsiTheme="majorHAnsi" w:cstheme="majorHAnsi"/>
                <w:i/>
                <w:iCs/>
                <w:color w:val="000000"/>
                <w:szCs w:val="26"/>
                <w:lang w:eastAsia="zh-CN" w:bidi="ar"/>
              </w:rPr>
              <w:t xml:space="preserve"> </w:t>
            </w:r>
            <w:proofErr w:type="spellStart"/>
            <w:r w:rsidRPr="00C97AEE">
              <w:rPr>
                <w:rFonts w:asciiTheme="majorHAnsi" w:eastAsia="SimSun" w:hAnsiTheme="majorHAnsi" w:cstheme="majorHAnsi"/>
                <w:i/>
                <w:iCs/>
                <w:color w:val="000000"/>
                <w:szCs w:val="26"/>
                <w:lang w:eastAsia="zh-CN" w:bidi="ar"/>
              </w:rPr>
              <w:t>sản</w:t>
            </w:r>
            <w:proofErr w:type="spellEnd"/>
            <w:r w:rsidRPr="00C97AEE">
              <w:rPr>
                <w:rFonts w:asciiTheme="majorHAnsi" w:eastAsia="SimSun" w:hAnsiTheme="majorHAnsi" w:cstheme="majorHAnsi"/>
                <w:i/>
                <w:iCs/>
                <w:color w:val="000000"/>
                <w:szCs w:val="26"/>
                <w:lang w:eastAsia="zh-CN" w:bidi="ar"/>
              </w:rPr>
              <w:t xml:space="preserve"> </w:t>
            </w:r>
            <w:proofErr w:type="spellStart"/>
            <w:r w:rsidRPr="00C97AEE">
              <w:rPr>
                <w:rFonts w:asciiTheme="majorHAnsi" w:eastAsia="SimSun" w:hAnsiTheme="majorHAnsi" w:cstheme="majorHAnsi"/>
                <w:i/>
                <w:iCs/>
                <w:color w:val="000000"/>
                <w:szCs w:val="26"/>
                <w:lang w:eastAsia="zh-CN" w:bidi="ar"/>
              </w:rPr>
              <w:t>xuất</w:t>
            </w:r>
            <w:proofErr w:type="spellEnd"/>
          </w:p>
        </w:tc>
        <w:tc>
          <w:tcPr>
            <w:tcW w:w="731" w:type="dxa"/>
            <w:noWrap/>
            <w:vAlign w:val="center"/>
          </w:tcPr>
          <w:p w14:paraId="5FCFA7BA"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2</w:t>
            </w:r>
          </w:p>
        </w:tc>
        <w:tc>
          <w:tcPr>
            <w:tcW w:w="861" w:type="dxa"/>
            <w:noWrap/>
            <w:vAlign w:val="center"/>
          </w:tcPr>
          <w:p w14:paraId="3C6284B4"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12,70</w:t>
            </w:r>
          </w:p>
        </w:tc>
        <w:tc>
          <w:tcPr>
            <w:tcW w:w="939" w:type="dxa"/>
            <w:noWrap/>
            <w:vAlign w:val="center"/>
          </w:tcPr>
          <w:p w14:paraId="2A89CA14" w14:textId="77777777" w:rsidR="00076D19" w:rsidRPr="00C97AEE" w:rsidRDefault="00076D19">
            <w:pPr>
              <w:jc w:val="center"/>
              <w:rPr>
                <w:rFonts w:asciiTheme="majorHAnsi" w:eastAsia="SimSun" w:hAnsiTheme="majorHAnsi" w:cstheme="majorHAnsi"/>
                <w:color w:val="000000"/>
                <w:szCs w:val="26"/>
              </w:rPr>
            </w:pPr>
          </w:p>
        </w:tc>
        <w:tc>
          <w:tcPr>
            <w:tcW w:w="861" w:type="dxa"/>
            <w:noWrap/>
            <w:vAlign w:val="center"/>
          </w:tcPr>
          <w:p w14:paraId="031A2F32"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2,90</w:t>
            </w:r>
          </w:p>
        </w:tc>
        <w:tc>
          <w:tcPr>
            <w:tcW w:w="892" w:type="dxa"/>
            <w:noWrap/>
            <w:vAlign w:val="center"/>
          </w:tcPr>
          <w:p w14:paraId="1E91410C"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73,66</w:t>
            </w:r>
          </w:p>
        </w:tc>
        <w:tc>
          <w:tcPr>
            <w:tcW w:w="970" w:type="dxa"/>
            <w:vAlign w:val="center"/>
          </w:tcPr>
          <w:p w14:paraId="45791F76" w14:textId="77777777" w:rsidR="00076D19" w:rsidRPr="00C97AEE" w:rsidRDefault="00076D19">
            <w:pPr>
              <w:jc w:val="center"/>
              <w:rPr>
                <w:rFonts w:asciiTheme="majorHAnsi" w:eastAsia="SimSun" w:hAnsiTheme="majorHAnsi" w:cstheme="majorHAnsi"/>
                <w:b/>
                <w:bCs/>
                <w:color w:val="000000"/>
                <w:szCs w:val="26"/>
              </w:rPr>
            </w:pPr>
          </w:p>
        </w:tc>
        <w:tc>
          <w:tcPr>
            <w:tcW w:w="869" w:type="dxa"/>
            <w:vAlign w:val="center"/>
          </w:tcPr>
          <w:p w14:paraId="52B8C1E4" w14:textId="77777777" w:rsidR="00076D19" w:rsidRPr="00C97AEE" w:rsidRDefault="00076D19">
            <w:pPr>
              <w:jc w:val="center"/>
              <w:rPr>
                <w:rFonts w:asciiTheme="majorHAnsi" w:eastAsia="SimSun" w:hAnsiTheme="majorHAnsi" w:cstheme="majorHAnsi"/>
                <w:color w:val="000000"/>
                <w:szCs w:val="26"/>
              </w:rPr>
            </w:pPr>
          </w:p>
        </w:tc>
        <w:tc>
          <w:tcPr>
            <w:tcW w:w="960" w:type="dxa"/>
            <w:vAlign w:val="center"/>
          </w:tcPr>
          <w:p w14:paraId="14F3215F" w14:textId="77777777" w:rsidR="00076D19" w:rsidRPr="00C97AEE" w:rsidRDefault="00076D19">
            <w:pPr>
              <w:rPr>
                <w:rFonts w:asciiTheme="majorHAnsi" w:eastAsia="SimSun" w:hAnsiTheme="majorHAnsi" w:cstheme="majorHAnsi"/>
                <w:b/>
                <w:bCs/>
                <w:color w:val="000000"/>
                <w:szCs w:val="26"/>
              </w:rPr>
            </w:pPr>
          </w:p>
        </w:tc>
      </w:tr>
      <w:tr w:rsidR="00076D19" w:rsidRPr="00C97AEE" w14:paraId="6A87E6A8" w14:textId="77777777">
        <w:trPr>
          <w:trHeight w:val="360"/>
        </w:trPr>
        <w:tc>
          <w:tcPr>
            <w:tcW w:w="479" w:type="dxa"/>
            <w:vAlign w:val="center"/>
          </w:tcPr>
          <w:p w14:paraId="05109394" w14:textId="77777777" w:rsidR="00076D19" w:rsidRPr="00C97AEE" w:rsidRDefault="00076D19">
            <w:pPr>
              <w:jc w:val="center"/>
              <w:rPr>
                <w:rFonts w:asciiTheme="majorHAnsi" w:eastAsia="SimSun" w:hAnsiTheme="majorHAnsi" w:cstheme="majorHAnsi"/>
                <w:b/>
                <w:bCs/>
                <w:color w:val="000000"/>
                <w:szCs w:val="26"/>
              </w:rPr>
            </w:pPr>
          </w:p>
        </w:tc>
        <w:tc>
          <w:tcPr>
            <w:tcW w:w="2623" w:type="dxa"/>
            <w:vAlign w:val="center"/>
          </w:tcPr>
          <w:p w14:paraId="67FA3B20" w14:textId="77777777" w:rsidR="00076D19" w:rsidRPr="00C97AEE" w:rsidRDefault="00076D19">
            <w:pPr>
              <w:rPr>
                <w:rFonts w:asciiTheme="majorHAnsi" w:eastAsia="SimSun" w:hAnsiTheme="majorHAnsi" w:cstheme="majorHAnsi"/>
                <w:b/>
                <w:bCs/>
                <w:color w:val="000000"/>
                <w:szCs w:val="26"/>
              </w:rPr>
            </w:pPr>
          </w:p>
        </w:tc>
        <w:tc>
          <w:tcPr>
            <w:tcW w:w="731" w:type="dxa"/>
            <w:noWrap/>
            <w:vAlign w:val="center"/>
          </w:tcPr>
          <w:p w14:paraId="05BB3AD5"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2</w:t>
            </w:r>
          </w:p>
        </w:tc>
        <w:tc>
          <w:tcPr>
            <w:tcW w:w="861" w:type="dxa"/>
            <w:noWrap/>
            <w:vAlign w:val="center"/>
          </w:tcPr>
          <w:p w14:paraId="7ACCA8AF"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6,50</w:t>
            </w:r>
          </w:p>
        </w:tc>
        <w:tc>
          <w:tcPr>
            <w:tcW w:w="939" w:type="dxa"/>
            <w:noWrap/>
            <w:vAlign w:val="center"/>
          </w:tcPr>
          <w:p w14:paraId="18704154" w14:textId="77777777" w:rsidR="00076D19" w:rsidRPr="00C97AEE" w:rsidRDefault="00076D19">
            <w:pPr>
              <w:jc w:val="center"/>
              <w:rPr>
                <w:rFonts w:asciiTheme="majorHAnsi" w:eastAsia="SimSun" w:hAnsiTheme="majorHAnsi" w:cstheme="majorHAnsi"/>
                <w:color w:val="000000"/>
                <w:szCs w:val="26"/>
              </w:rPr>
            </w:pPr>
          </w:p>
        </w:tc>
        <w:tc>
          <w:tcPr>
            <w:tcW w:w="861" w:type="dxa"/>
            <w:noWrap/>
            <w:vAlign w:val="center"/>
          </w:tcPr>
          <w:p w14:paraId="258701D1"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2,90</w:t>
            </w:r>
          </w:p>
        </w:tc>
        <w:tc>
          <w:tcPr>
            <w:tcW w:w="892" w:type="dxa"/>
            <w:noWrap/>
            <w:vAlign w:val="center"/>
          </w:tcPr>
          <w:p w14:paraId="475D81A6"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37,70</w:t>
            </w:r>
          </w:p>
        </w:tc>
        <w:tc>
          <w:tcPr>
            <w:tcW w:w="970" w:type="dxa"/>
            <w:vAlign w:val="center"/>
          </w:tcPr>
          <w:p w14:paraId="69438529" w14:textId="77777777" w:rsidR="00076D19" w:rsidRPr="00C97AEE" w:rsidRDefault="00076D19">
            <w:pPr>
              <w:jc w:val="center"/>
              <w:rPr>
                <w:rFonts w:asciiTheme="majorHAnsi" w:eastAsia="SimSun" w:hAnsiTheme="majorHAnsi" w:cstheme="majorHAnsi"/>
                <w:b/>
                <w:bCs/>
                <w:color w:val="000000"/>
                <w:szCs w:val="26"/>
              </w:rPr>
            </w:pPr>
          </w:p>
        </w:tc>
        <w:tc>
          <w:tcPr>
            <w:tcW w:w="869" w:type="dxa"/>
            <w:vAlign w:val="center"/>
          </w:tcPr>
          <w:p w14:paraId="5E585726" w14:textId="77777777" w:rsidR="00076D19" w:rsidRPr="00C97AEE" w:rsidRDefault="00076D19">
            <w:pPr>
              <w:jc w:val="center"/>
              <w:rPr>
                <w:rFonts w:asciiTheme="majorHAnsi" w:eastAsia="SimSun" w:hAnsiTheme="majorHAnsi" w:cstheme="majorHAnsi"/>
                <w:color w:val="000000"/>
                <w:szCs w:val="26"/>
              </w:rPr>
            </w:pPr>
          </w:p>
        </w:tc>
        <w:tc>
          <w:tcPr>
            <w:tcW w:w="960" w:type="dxa"/>
            <w:vAlign w:val="center"/>
          </w:tcPr>
          <w:p w14:paraId="7E144429" w14:textId="77777777" w:rsidR="00076D19" w:rsidRPr="00C97AEE" w:rsidRDefault="00076D19">
            <w:pPr>
              <w:rPr>
                <w:rFonts w:asciiTheme="majorHAnsi" w:eastAsia="SimSun" w:hAnsiTheme="majorHAnsi" w:cstheme="majorHAnsi"/>
                <w:b/>
                <w:bCs/>
                <w:color w:val="000000"/>
                <w:szCs w:val="26"/>
              </w:rPr>
            </w:pPr>
          </w:p>
        </w:tc>
      </w:tr>
      <w:tr w:rsidR="00076D19" w:rsidRPr="00C97AEE" w14:paraId="7DFBCC46" w14:textId="77777777">
        <w:trPr>
          <w:trHeight w:val="360"/>
        </w:trPr>
        <w:tc>
          <w:tcPr>
            <w:tcW w:w="479" w:type="dxa"/>
            <w:vAlign w:val="center"/>
          </w:tcPr>
          <w:p w14:paraId="7AA8AE58" w14:textId="77777777" w:rsidR="00076D19" w:rsidRPr="00C97AEE" w:rsidRDefault="00076D19">
            <w:pPr>
              <w:jc w:val="center"/>
              <w:rPr>
                <w:rFonts w:asciiTheme="majorHAnsi" w:eastAsia="SimSun" w:hAnsiTheme="majorHAnsi" w:cstheme="majorHAnsi"/>
                <w:b/>
                <w:bCs/>
                <w:color w:val="000000"/>
                <w:szCs w:val="26"/>
              </w:rPr>
            </w:pPr>
          </w:p>
        </w:tc>
        <w:tc>
          <w:tcPr>
            <w:tcW w:w="2623" w:type="dxa"/>
            <w:vAlign w:val="center"/>
          </w:tcPr>
          <w:p w14:paraId="343554B7" w14:textId="77777777" w:rsidR="00076D19" w:rsidRPr="00C97AEE" w:rsidRDefault="00870C52">
            <w:pPr>
              <w:textAlignment w:val="center"/>
              <w:rPr>
                <w:rFonts w:asciiTheme="majorHAnsi" w:eastAsia="SimSun" w:hAnsiTheme="majorHAnsi" w:cstheme="majorHAnsi"/>
                <w:i/>
                <w:iCs/>
                <w:color w:val="000000"/>
                <w:szCs w:val="26"/>
              </w:rPr>
            </w:pPr>
            <w:proofErr w:type="spellStart"/>
            <w:r w:rsidRPr="00C97AEE">
              <w:rPr>
                <w:rFonts w:asciiTheme="majorHAnsi" w:eastAsia="SimSun" w:hAnsiTheme="majorHAnsi" w:cstheme="majorHAnsi"/>
                <w:i/>
                <w:iCs/>
                <w:color w:val="000000"/>
                <w:szCs w:val="26"/>
                <w:lang w:eastAsia="zh-CN" w:bidi="ar"/>
              </w:rPr>
              <w:t>khu</w:t>
            </w:r>
            <w:proofErr w:type="spellEnd"/>
            <w:r w:rsidRPr="00C97AEE">
              <w:rPr>
                <w:rFonts w:asciiTheme="majorHAnsi" w:eastAsia="SimSun" w:hAnsiTheme="majorHAnsi" w:cstheme="majorHAnsi"/>
                <w:i/>
                <w:iCs/>
                <w:color w:val="000000"/>
                <w:szCs w:val="26"/>
                <w:lang w:eastAsia="zh-CN" w:bidi="ar"/>
              </w:rPr>
              <w:t xml:space="preserve"> </w:t>
            </w:r>
            <w:proofErr w:type="spellStart"/>
            <w:r w:rsidRPr="00C97AEE">
              <w:rPr>
                <w:rFonts w:asciiTheme="majorHAnsi" w:eastAsia="SimSun" w:hAnsiTheme="majorHAnsi" w:cstheme="majorHAnsi"/>
                <w:i/>
                <w:iCs/>
                <w:color w:val="000000"/>
                <w:szCs w:val="26"/>
                <w:lang w:eastAsia="zh-CN" w:bidi="ar"/>
              </w:rPr>
              <w:t>đóng</w:t>
            </w:r>
            <w:proofErr w:type="spellEnd"/>
            <w:r w:rsidRPr="00C97AEE">
              <w:rPr>
                <w:rFonts w:asciiTheme="majorHAnsi" w:eastAsia="SimSun" w:hAnsiTheme="majorHAnsi" w:cstheme="majorHAnsi"/>
                <w:i/>
                <w:iCs/>
                <w:color w:val="000000"/>
                <w:szCs w:val="26"/>
                <w:lang w:eastAsia="zh-CN" w:bidi="ar"/>
              </w:rPr>
              <w:t xml:space="preserve"> </w:t>
            </w:r>
            <w:proofErr w:type="spellStart"/>
            <w:r w:rsidRPr="00C97AEE">
              <w:rPr>
                <w:rFonts w:asciiTheme="majorHAnsi" w:eastAsia="SimSun" w:hAnsiTheme="majorHAnsi" w:cstheme="majorHAnsi"/>
                <w:i/>
                <w:iCs/>
                <w:color w:val="000000"/>
                <w:szCs w:val="26"/>
                <w:lang w:eastAsia="zh-CN" w:bidi="ar"/>
              </w:rPr>
              <w:t>gói</w:t>
            </w:r>
            <w:proofErr w:type="spellEnd"/>
          </w:p>
        </w:tc>
        <w:tc>
          <w:tcPr>
            <w:tcW w:w="731" w:type="dxa"/>
            <w:noWrap/>
            <w:vAlign w:val="center"/>
          </w:tcPr>
          <w:p w14:paraId="7CFFB5F0"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2</w:t>
            </w:r>
          </w:p>
        </w:tc>
        <w:tc>
          <w:tcPr>
            <w:tcW w:w="861" w:type="dxa"/>
            <w:noWrap/>
            <w:vAlign w:val="center"/>
          </w:tcPr>
          <w:p w14:paraId="78F3A0A2"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12,70</w:t>
            </w:r>
          </w:p>
        </w:tc>
        <w:tc>
          <w:tcPr>
            <w:tcW w:w="939" w:type="dxa"/>
            <w:noWrap/>
            <w:vAlign w:val="center"/>
          </w:tcPr>
          <w:p w14:paraId="35666F26" w14:textId="77777777" w:rsidR="00076D19" w:rsidRPr="00C97AEE" w:rsidRDefault="00076D19">
            <w:pPr>
              <w:jc w:val="center"/>
              <w:rPr>
                <w:rFonts w:asciiTheme="majorHAnsi" w:eastAsia="SimSun" w:hAnsiTheme="majorHAnsi" w:cstheme="majorHAnsi"/>
                <w:color w:val="000000"/>
                <w:szCs w:val="26"/>
              </w:rPr>
            </w:pPr>
          </w:p>
        </w:tc>
        <w:tc>
          <w:tcPr>
            <w:tcW w:w="861" w:type="dxa"/>
            <w:noWrap/>
            <w:vAlign w:val="center"/>
          </w:tcPr>
          <w:p w14:paraId="35C2C7DE"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3,75</w:t>
            </w:r>
          </w:p>
        </w:tc>
        <w:tc>
          <w:tcPr>
            <w:tcW w:w="892" w:type="dxa"/>
            <w:noWrap/>
            <w:vAlign w:val="center"/>
          </w:tcPr>
          <w:p w14:paraId="0C7A58EF"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95,25</w:t>
            </w:r>
          </w:p>
        </w:tc>
        <w:tc>
          <w:tcPr>
            <w:tcW w:w="970" w:type="dxa"/>
            <w:vAlign w:val="center"/>
          </w:tcPr>
          <w:p w14:paraId="4CB26EAA" w14:textId="77777777" w:rsidR="00076D19" w:rsidRPr="00C97AEE" w:rsidRDefault="00076D19">
            <w:pPr>
              <w:jc w:val="center"/>
              <w:rPr>
                <w:rFonts w:asciiTheme="majorHAnsi" w:eastAsia="SimSun" w:hAnsiTheme="majorHAnsi" w:cstheme="majorHAnsi"/>
                <w:b/>
                <w:bCs/>
                <w:color w:val="000000"/>
                <w:szCs w:val="26"/>
              </w:rPr>
            </w:pPr>
          </w:p>
        </w:tc>
        <w:tc>
          <w:tcPr>
            <w:tcW w:w="869" w:type="dxa"/>
            <w:vAlign w:val="center"/>
          </w:tcPr>
          <w:p w14:paraId="744C3F2E" w14:textId="77777777" w:rsidR="00076D19" w:rsidRPr="00C97AEE" w:rsidRDefault="00076D19">
            <w:pPr>
              <w:jc w:val="center"/>
              <w:rPr>
                <w:rFonts w:asciiTheme="majorHAnsi" w:eastAsia="SimSun" w:hAnsiTheme="majorHAnsi" w:cstheme="majorHAnsi"/>
                <w:color w:val="000000"/>
                <w:szCs w:val="26"/>
              </w:rPr>
            </w:pPr>
          </w:p>
        </w:tc>
        <w:tc>
          <w:tcPr>
            <w:tcW w:w="960" w:type="dxa"/>
            <w:vAlign w:val="center"/>
          </w:tcPr>
          <w:p w14:paraId="2C20B63B" w14:textId="77777777" w:rsidR="00076D19" w:rsidRPr="00C97AEE" w:rsidRDefault="00076D19">
            <w:pPr>
              <w:rPr>
                <w:rFonts w:asciiTheme="majorHAnsi" w:eastAsia="SimSun" w:hAnsiTheme="majorHAnsi" w:cstheme="majorHAnsi"/>
                <w:b/>
                <w:bCs/>
                <w:color w:val="000000"/>
                <w:szCs w:val="26"/>
              </w:rPr>
            </w:pPr>
          </w:p>
        </w:tc>
      </w:tr>
      <w:tr w:rsidR="00076D19" w:rsidRPr="00C97AEE" w14:paraId="0631D894" w14:textId="77777777">
        <w:trPr>
          <w:trHeight w:val="360"/>
        </w:trPr>
        <w:tc>
          <w:tcPr>
            <w:tcW w:w="479" w:type="dxa"/>
            <w:vAlign w:val="center"/>
          </w:tcPr>
          <w:p w14:paraId="3FD88746" w14:textId="77777777" w:rsidR="00076D19" w:rsidRPr="00C97AEE" w:rsidRDefault="00076D19">
            <w:pPr>
              <w:jc w:val="center"/>
              <w:rPr>
                <w:rFonts w:asciiTheme="majorHAnsi" w:eastAsia="SimSun" w:hAnsiTheme="majorHAnsi" w:cstheme="majorHAnsi"/>
                <w:b/>
                <w:bCs/>
                <w:color w:val="000000"/>
                <w:szCs w:val="26"/>
              </w:rPr>
            </w:pPr>
          </w:p>
        </w:tc>
        <w:tc>
          <w:tcPr>
            <w:tcW w:w="2623" w:type="dxa"/>
            <w:vAlign w:val="center"/>
          </w:tcPr>
          <w:p w14:paraId="70CA6D5B" w14:textId="77777777" w:rsidR="00076D19" w:rsidRPr="00C97AEE" w:rsidRDefault="00076D19">
            <w:pPr>
              <w:rPr>
                <w:rFonts w:asciiTheme="majorHAnsi" w:eastAsia="SimSun" w:hAnsiTheme="majorHAnsi" w:cstheme="majorHAnsi"/>
                <w:b/>
                <w:bCs/>
                <w:color w:val="000000"/>
                <w:szCs w:val="26"/>
              </w:rPr>
            </w:pPr>
          </w:p>
        </w:tc>
        <w:tc>
          <w:tcPr>
            <w:tcW w:w="731" w:type="dxa"/>
            <w:noWrap/>
            <w:vAlign w:val="center"/>
          </w:tcPr>
          <w:p w14:paraId="20D22F9A"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2</w:t>
            </w:r>
          </w:p>
        </w:tc>
        <w:tc>
          <w:tcPr>
            <w:tcW w:w="861" w:type="dxa"/>
            <w:noWrap/>
            <w:vAlign w:val="center"/>
          </w:tcPr>
          <w:p w14:paraId="3A78DE05"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4,60</w:t>
            </w:r>
          </w:p>
        </w:tc>
        <w:tc>
          <w:tcPr>
            <w:tcW w:w="939" w:type="dxa"/>
            <w:noWrap/>
            <w:vAlign w:val="center"/>
          </w:tcPr>
          <w:p w14:paraId="49EA2CB3" w14:textId="77777777" w:rsidR="00076D19" w:rsidRPr="00C97AEE" w:rsidRDefault="00076D19">
            <w:pPr>
              <w:jc w:val="center"/>
              <w:rPr>
                <w:rFonts w:asciiTheme="majorHAnsi" w:eastAsia="SimSun" w:hAnsiTheme="majorHAnsi" w:cstheme="majorHAnsi"/>
                <w:color w:val="000000"/>
                <w:szCs w:val="26"/>
              </w:rPr>
            </w:pPr>
          </w:p>
        </w:tc>
        <w:tc>
          <w:tcPr>
            <w:tcW w:w="861" w:type="dxa"/>
            <w:noWrap/>
            <w:vAlign w:val="center"/>
          </w:tcPr>
          <w:p w14:paraId="37C1A26C"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3,75</w:t>
            </w:r>
          </w:p>
        </w:tc>
        <w:tc>
          <w:tcPr>
            <w:tcW w:w="892" w:type="dxa"/>
            <w:noWrap/>
            <w:vAlign w:val="center"/>
          </w:tcPr>
          <w:p w14:paraId="1A80E972"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34,50</w:t>
            </w:r>
          </w:p>
        </w:tc>
        <w:tc>
          <w:tcPr>
            <w:tcW w:w="970" w:type="dxa"/>
            <w:vAlign w:val="center"/>
          </w:tcPr>
          <w:p w14:paraId="5E887694" w14:textId="77777777" w:rsidR="00076D19" w:rsidRPr="00C97AEE" w:rsidRDefault="00076D19">
            <w:pPr>
              <w:jc w:val="center"/>
              <w:rPr>
                <w:rFonts w:asciiTheme="majorHAnsi" w:eastAsia="SimSun" w:hAnsiTheme="majorHAnsi" w:cstheme="majorHAnsi"/>
                <w:b/>
                <w:bCs/>
                <w:color w:val="000000"/>
                <w:szCs w:val="26"/>
              </w:rPr>
            </w:pPr>
          </w:p>
        </w:tc>
        <w:tc>
          <w:tcPr>
            <w:tcW w:w="869" w:type="dxa"/>
            <w:vAlign w:val="center"/>
          </w:tcPr>
          <w:p w14:paraId="343A0680" w14:textId="77777777" w:rsidR="00076D19" w:rsidRPr="00C97AEE" w:rsidRDefault="00076D19">
            <w:pPr>
              <w:jc w:val="center"/>
              <w:rPr>
                <w:rFonts w:asciiTheme="majorHAnsi" w:eastAsia="SimSun" w:hAnsiTheme="majorHAnsi" w:cstheme="majorHAnsi"/>
                <w:color w:val="000000"/>
                <w:szCs w:val="26"/>
              </w:rPr>
            </w:pPr>
          </w:p>
        </w:tc>
        <w:tc>
          <w:tcPr>
            <w:tcW w:w="960" w:type="dxa"/>
            <w:vAlign w:val="center"/>
          </w:tcPr>
          <w:p w14:paraId="31182435" w14:textId="77777777" w:rsidR="00076D19" w:rsidRPr="00C97AEE" w:rsidRDefault="00076D19">
            <w:pPr>
              <w:rPr>
                <w:rFonts w:asciiTheme="majorHAnsi" w:eastAsia="SimSun" w:hAnsiTheme="majorHAnsi" w:cstheme="majorHAnsi"/>
                <w:b/>
                <w:bCs/>
                <w:color w:val="000000"/>
                <w:szCs w:val="26"/>
              </w:rPr>
            </w:pPr>
          </w:p>
        </w:tc>
      </w:tr>
      <w:tr w:rsidR="00076D19" w:rsidRPr="00C97AEE" w14:paraId="6B59448B" w14:textId="77777777">
        <w:trPr>
          <w:trHeight w:val="360"/>
        </w:trPr>
        <w:tc>
          <w:tcPr>
            <w:tcW w:w="479" w:type="dxa"/>
            <w:vAlign w:val="center"/>
          </w:tcPr>
          <w:p w14:paraId="414E58A4" w14:textId="77777777" w:rsidR="00076D19" w:rsidRPr="00C97AEE" w:rsidRDefault="00076D19">
            <w:pPr>
              <w:jc w:val="center"/>
              <w:rPr>
                <w:rFonts w:asciiTheme="majorHAnsi" w:eastAsia="SimSun" w:hAnsiTheme="majorHAnsi" w:cstheme="majorHAnsi"/>
                <w:b/>
                <w:bCs/>
                <w:color w:val="000000"/>
                <w:szCs w:val="26"/>
              </w:rPr>
            </w:pPr>
          </w:p>
        </w:tc>
        <w:tc>
          <w:tcPr>
            <w:tcW w:w="2623" w:type="dxa"/>
            <w:vAlign w:val="center"/>
          </w:tcPr>
          <w:p w14:paraId="75AB723A" w14:textId="77777777" w:rsidR="00076D19" w:rsidRPr="00C97AEE" w:rsidRDefault="00870C52">
            <w:pPr>
              <w:textAlignment w:val="center"/>
              <w:rPr>
                <w:rFonts w:asciiTheme="majorHAnsi" w:eastAsia="SimSun" w:hAnsiTheme="majorHAnsi" w:cstheme="majorHAnsi"/>
                <w:i/>
                <w:iCs/>
                <w:color w:val="000000"/>
                <w:szCs w:val="26"/>
              </w:rPr>
            </w:pPr>
            <w:proofErr w:type="spellStart"/>
            <w:r w:rsidRPr="00C97AEE">
              <w:rPr>
                <w:rFonts w:asciiTheme="majorHAnsi" w:eastAsia="SimSun" w:hAnsiTheme="majorHAnsi" w:cstheme="majorHAnsi"/>
                <w:i/>
                <w:iCs/>
                <w:color w:val="000000"/>
                <w:szCs w:val="26"/>
                <w:lang w:eastAsia="zh-CN" w:bidi="ar"/>
              </w:rPr>
              <w:t>trần</w:t>
            </w:r>
            <w:proofErr w:type="spellEnd"/>
            <w:r w:rsidRPr="00C97AEE">
              <w:rPr>
                <w:rFonts w:asciiTheme="majorHAnsi" w:eastAsia="SimSun" w:hAnsiTheme="majorHAnsi" w:cstheme="majorHAnsi"/>
                <w:i/>
                <w:iCs/>
                <w:color w:val="000000"/>
                <w:szCs w:val="26"/>
                <w:lang w:eastAsia="zh-CN" w:bidi="ar"/>
              </w:rPr>
              <w:t xml:space="preserve"> </w:t>
            </w:r>
            <w:proofErr w:type="spellStart"/>
            <w:r w:rsidRPr="00C97AEE">
              <w:rPr>
                <w:rFonts w:asciiTheme="majorHAnsi" w:eastAsia="SimSun" w:hAnsiTheme="majorHAnsi" w:cstheme="majorHAnsi"/>
                <w:i/>
                <w:iCs/>
                <w:color w:val="000000"/>
                <w:szCs w:val="26"/>
                <w:lang w:eastAsia="zh-CN" w:bidi="ar"/>
              </w:rPr>
              <w:t>khu</w:t>
            </w:r>
            <w:proofErr w:type="spellEnd"/>
            <w:r w:rsidRPr="00C97AEE">
              <w:rPr>
                <w:rFonts w:asciiTheme="majorHAnsi" w:eastAsia="SimSun" w:hAnsiTheme="majorHAnsi" w:cstheme="majorHAnsi"/>
                <w:i/>
                <w:iCs/>
                <w:color w:val="000000"/>
                <w:szCs w:val="26"/>
                <w:lang w:eastAsia="zh-CN" w:bidi="ar"/>
              </w:rPr>
              <w:t xml:space="preserve"> </w:t>
            </w:r>
            <w:proofErr w:type="spellStart"/>
            <w:r w:rsidRPr="00C97AEE">
              <w:rPr>
                <w:rFonts w:asciiTheme="majorHAnsi" w:eastAsia="SimSun" w:hAnsiTheme="majorHAnsi" w:cstheme="majorHAnsi"/>
                <w:i/>
                <w:iCs/>
                <w:color w:val="000000"/>
                <w:szCs w:val="26"/>
                <w:lang w:eastAsia="zh-CN" w:bidi="ar"/>
              </w:rPr>
              <w:t>đóng</w:t>
            </w:r>
            <w:proofErr w:type="spellEnd"/>
            <w:r w:rsidRPr="00C97AEE">
              <w:rPr>
                <w:rFonts w:asciiTheme="majorHAnsi" w:eastAsia="SimSun" w:hAnsiTheme="majorHAnsi" w:cstheme="majorHAnsi"/>
                <w:i/>
                <w:iCs/>
                <w:color w:val="000000"/>
                <w:szCs w:val="26"/>
                <w:lang w:eastAsia="zh-CN" w:bidi="ar"/>
              </w:rPr>
              <w:t xml:space="preserve"> </w:t>
            </w:r>
            <w:proofErr w:type="spellStart"/>
            <w:r w:rsidRPr="00C97AEE">
              <w:rPr>
                <w:rFonts w:asciiTheme="majorHAnsi" w:eastAsia="SimSun" w:hAnsiTheme="majorHAnsi" w:cstheme="majorHAnsi"/>
                <w:i/>
                <w:iCs/>
                <w:color w:val="000000"/>
                <w:szCs w:val="26"/>
                <w:lang w:eastAsia="zh-CN" w:bidi="ar"/>
              </w:rPr>
              <w:t>gói</w:t>
            </w:r>
            <w:proofErr w:type="spellEnd"/>
          </w:p>
        </w:tc>
        <w:tc>
          <w:tcPr>
            <w:tcW w:w="731" w:type="dxa"/>
            <w:noWrap/>
            <w:vAlign w:val="center"/>
          </w:tcPr>
          <w:p w14:paraId="4D4A156D"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1</w:t>
            </w:r>
          </w:p>
        </w:tc>
        <w:tc>
          <w:tcPr>
            <w:tcW w:w="861" w:type="dxa"/>
            <w:noWrap/>
            <w:vAlign w:val="center"/>
          </w:tcPr>
          <w:p w14:paraId="2E24E844"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12,70</w:t>
            </w:r>
          </w:p>
        </w:tc>
        <w:tc>
          <w:tcPr>
            <w:tcW w:w="939" w:type="dxa"/>
            <w:noWrap/>
            <w:vAlign w:val="center"/>
          </w:tcPr>
          <w:p w14:paraId="58EF413C"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4,60</w:t>
            </w:r>
          </w:p>
        </w:tc>
        <w:tc>
          <w:tcPr>
            <w:tcW w:w="861" w:type="dxa"/>
            <w:noWrap/>
            <w:vAlign w:val="center"/>
          </w:tcPr>
          <w:p w14:paraId="6DA66E0A" w14:textId="77777777" w:rsidR="00076D19" w:rsidRPr="00C97AEE" w:rsidRDefault="00076D19">
            <w:pPr>
              <w:jc w:val="center"/>
              <w:rPr>
                <w:rFonts w:asciiTheme="majorHAnsi" w:eastAsia="SimSun" w:hAnsiTheme="majorHAnsi" w:cstheme="majorHAnsi"/>
                <w:color w:val="000000"/>
                <w:szCs w:val="26"/>
              </w:rPr>
            </w:pPr>
          </w:p>
        </w:tc>
        <w:tc>
          <w:tcPr>
            <w:tcW w:w="892" w:type="dxa"/>
            <w:noWrap/>
            <w:vAlign w:val="center"/>
          </w:tcPr>
          <w:p w14:paraId="24D86E45"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58,42</w:t>
            </w:r>
          </w:p>
        </w:tc>
        <w:tc>
          <w:tcPr>
            <w:tcW w:w="970" w:type="dxa"/>
            <w:vAlign w:val="center"/>
          </w:tcPr>
          <w:p w14:paraId="1E0B11A1" w14:textId="77777777" w:rsidR="00076D19" w:rsidRPr="00C97AEE" w:rsidRDefault="00076D19">
            <w:pPr>
              <w:jc w:val="center"/>
              <w:rPr>
                <w:rFonts w:asciiTheme="majorHAnsi" w:eastAsia="SimSun" w:hAnsiTheme="majorHAnsi" w:cstheme="majorHAnsi"/>
                <w:b/>
                <w:bCs/>
                <w:color w:val="000000"/>
                <w:szCs w:val="26"/>
              </w:rPr>
            </w:pPr>
          </w:p>
        </w:tc>
        <w:tc>
          <w:tcPr>
            <w:tcW w:w="869" w:type="dxa"/>
            <w:vAlign w:val="center"/>
          </w:tcPr>
          <w:p w14:paraId="29B008AF" w14:textId="77777777" w:rsidR="00076D19" w:rsidRPr="00C97AEE" w:rsidRDefault="00076D19">
            <w:pPr>
              <w:jc w:val="center"/>
              <w:rPr>
                <w:rFonts w:asciiTheme="majorHAnsi" w:eastAsia="SimSun" w:hAnsiTheme="majorHAnsi" w:cstheme="majorHAnsi"/>
                <w:color w:val="000000"/>
                <w:szCs w:val="26"/>
              </w:rPr>
            </w:pPr>
          </w:p>
        </w:tc>
        <w:tc>
          <w:tcPr>
            <w:tcW w:w="960" w:type="dxa"/>
            <w:vAlign w:val="center"/>
          </w:tcPr>
          <w:p w14:paraId="6149E814" w14:textId="77777777" w:rsidR="00076D19" w:rsidRPr="00C97AEE" w:rsidRDefault="00076D19">
            <w:pPr>
              <w:rPr>
                <w:rFonts w:asciiTheme="majorHAnsi" w:eastAsia="SimSun" w:hAnsiTheme="majorHAnsi" w:cstheme="majorHAnsi"/>
                <w:b/>
                <w:bCs/>
                <w:color w:val="000000"/>
                <w:szCs w:val="26"/>
              </w:rPr>
            </w:pPr>
          </w:p>
        </w:tc>
      </w:tr>
      <w:tr w:rsidR="00076D19" w:rsidRPr="00C97AEE" w14:paraId="123890F8" w14:textId="77777777">
        <w:trPr>
          <w:trHeight w:val="360"/>
        </w:trPr>
        <w:tc>
          <w:tcPr>
            <w:tcW w:w="479" w:type="dxa"/>
            <w:vAlign w:val="center"/>
          </w:tcPr>
          <w:p w14:paraId="5AA77D4F" w14:textId="77777777" w:rsidR="00076D19" w:rsidRPr="00C97AEE" w:rsidRDefault="00076D19">
            <w:pPr>
              <w:jc w:val="center"/>
              <w:rPr>
                <w:rFonts w:asciiTheme="majorHAnsi" w:eastAsia="SimSun" w:hAnsiTheme="majorHAnsi" w:cstheme="majorHAnsi"/>
                <w:b/>
                <w:bCs/>
                <w:color w:val="000000"/>
                <w:szCs w:val="26"/>
              </w:rPr>
            </w:pPr>
          </w:p>
        </w:tc>
        <w:tc>
          <w:tcPr>
            <w:tcW w:w="2623" w:type="dxa"/>
            <w:vAlign w:val="center"/>
          </w:tcPr>
          <w:p w14:paraId="667F206E" w14:textId="77777777" w:rsidR="00076D19" w:rsidRPr="00C97AEE" w:rsidRDefault="00870C52">
            <w:pPr>
              <w:textAlignment w:val="center"/>
              <w:rPr>
                <w:rFonts w:asciiTheme="majorHAnsi" w:eastAsia="SimSun" w:hAnsiTheme="majorHAnsi" w:cstheme="majorHAnsi"/>
                <w:i/>
                <w:iCs/>
                <w:color w:val="000000"/>
                <w:szCs w:val="26"/>
              </w:rPr>
            </w:pPr>
            <w:proofErr w:type="spellStart"/>
            <w:r w:rsidRPr="00C97AEE">
              <w:rPr>
                <w:rFonts w:asciiTheme="majorHAnsi" w:eastAsia="SimSun" w:hAnsiTheme="majorHAnsi" w:cstheme="majorHAnsi"/>
                <w:i/>
                <w:iCs/>
                <w:color w:val="000000"/>
                <w:szCs w:val="26"/>
                <w:lang w:eastAsia="zh-CN" w:bidi="ar"/>
              </w:rPr>
              <w:t>trừ</w:t>
            </w:r>
            <w:proofErr w:type="spellEnd"/>
            <w:r w:rsidRPr="00C97AEE">
              <w:rPr>
                <w:rFonts w:asciiTheme="majorHAnsi" w:eastAsia="SimSun" w:hAnsiTheme="majorHAnsi" w:cstheme="majorHAnsi"/>
                <w:i/>
                <w:iCs/>
                <w:color w:val="000000"/>
                <w:szCs w:val="26"/>
                <w:lang w:eastAsia="zh-CN" w:bidi="ar"/>
              </w:rPr>
              <w:t xml:space="preserve"> </w:t>
            </w:r>
            <w:proofErr w:type="spellStart"/>
            <w:r w:rsidRPr="00C97AEE">
              <w:rPr>
                <w:rFonts w:asciiTheme="majorHAnsi" w:eastAsia="SimSun" w:hAnsiTheme="majorHAnsi" w:cstheme="majorHAnsi"/>
                <w:i/>
                <w:iCs/>
                <w:color w:val="000000"/>
                <w:szCs w:val="26"/>
                <w:lang w:eastAsia="zh-CN" w:bidi="ar"/>
              </w:rPr>
              <w:t>cửa</w:t>
            </w:r>
            <w:proofErr w:type="spellEnd"/>
            <w:r w:rsidRPr="00C97AEE">
              <w:rPr>
                <w:rFonts w:asciiTheme="majorHAnsi" w:eastAsia="SimSun" w:hAnsiTheme="majorHAnsi" w:cstheme="majorHAnsi"/>
                <w:i/>
                <w:iCs/>
                <w:color w:val="000000"/>
                <w:szCs w:val="26"/>
                <w:lang w:eastAsia="zh-CN" w:bidi="ar"/>
              </w:rPr>
              <w:t xml:space="preserve"> </w:t>
            </w:r>
            <w:proofErr w:type="spellStart"/>
            <w:r w:rsidRPr="00C97AEE">
              <w:rPr>
                <w:rFonts w:asciiTheme="majorHAnsi" w:eastAsia="SimSun" w:hAnsiTheme="majorHAnsi" w:cstheme="majorHAnsi"/>
                <w:i/>
                <w:iCs/>
                <w:color w:val="000000"/>
                <w:szCs w:val="26"/>
                <w:lang w:eastAsia="zh-CN" w:bidi="ar"/>
              </w:rPr>
              <w:t>đi</w:t>
            </w:r>
            <w:proofErr w:type="spellEnd"/>
          </w:p>
        </w:tc>
        <w:tc>
          <w:tcPr>
            <w:tcW w:w="731" w:type="dxa"/>
            <w:noWrap/>
            <w:vAlign w:val="center"/>
          </w:tcPr>
          <w:p w14:paraId="360C08E8"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-2</w:t>
            </w:r>
          </w:p>
        </w:tc>
        <w:tc>
          <w:tcPr>
            <w:tcW w:w="861" w:type="dxa"/>
            <w:noWrap/>
            <w:vAlign w:val="center"/>
          </w:tcPr>
          <w:p w14:paraId="06BE8A2C"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1,40</w:t>
            </w:r>
          </w:p>
        </w:tc>
        <w:tc>
          <w:tcPr>
            <w:tcW w:w="939" w:type="dxa"/>
            <w:noWrap/>
            <w:vAlign w:val="center"/>
          </w:tcPr>
          <w:p w14:paraId="56C75DF3" w14:textId="77777777" w:rsidR="00076D19" w:rsidRPr="00C97AEE" w:rsidRDefault="00076D19">
            <w:pPr>
              <w:jc w:val="center"/>
              <w:rPr>
                <w:rFonts w:asciiTheme="majorHAnsi" w:eastAsia="SimSun" w:hAnsiTheme="majorHAnsi" w:cstheme="majorHAnsi"/>
                <w:color w:val="000000"/>
                <w:szCs w:val="26"/>
              </w:rPr>
            </w:pPr>
          </w:p>
        </w:tc>
        <w:tc>
          <w:tcPr>
            <w:tcW w:w="861" w:type="dxa"/>
            <w:noWrap/>
            <w:vAlign w:val="center"/>
          </w:tcPr>
          <w:p w14:paraId="396C144F"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2,20</w:t>
            </w:r>
          </w:p>
        </w:tc>
        <w:tc>
          <w:tcPr>
            <w:tcW w:w="892" w:type="dxa"/>
            <w:noWrap/>
            <w:vAlign w:val="center"/>
          </w:tcPr>
          <w:p w14:paraId="0253FD29"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-6,16</w:t>
            </w:r>
          </w:p>
        </w:tc>
        <w:tc>
          <w:tcPr>
            <w:tcW w:w="970" w:type="dxa"/>
            <w:vAlign w:val="center"/>
          </w:tcPr>
          <w:p w14:paraId="6B23B4EE" w14:textId="77777777" w:rsidR="00076D19" w:rsidRPr="00C97AEE" w:rsidRDefault="00076D19">
            <w:pPr>
              <w:jc w:val="center"/>
              <w:rPr>
                <w:rFonts w:asciiTheme="majorHAnsi" w:eastAsia="SimSun" w:hAnsiTheme="majorHAnsi" w:cstheme="majorHAnsi"/>
                <w:b/>
                <w:bCs/>
                <w:color w:val="000000"/>
                <w:szCs w:val="26"/>
              </w:rPr>
            </w:pPr>
          </w:p>
        </w:tc>
        <w:tc>
          <w:tcPr>
            <w:tcW w:w="869" w:type="dxa"/>
            <w:vAlign w:val="center"/>
          </w:tcPr>
          <w:p w14:paraId="53E100A7" w14:textId="77777777" w:rsidR="00076D19" w:rsidRPr="00C97AEE" w:rsidRDefault="00076D19">
            <w:pPr>
              <w:jc w:val="center"/>
              <w:rPr>
                <w:rFonts w:asciiTheme="majorHAnsi" w:eastAsia="SimSun" w:hAnsiTheme="majorHAnsi" w:cstheme="majorHAnsi"/>
                <w:color w:val="000000"/>
                <w:szCs w:val="26"/>
              </w:rPr>
            </w:pPr>
          </w:p>
        </w:tc>
        <w:tc>
          <w:tcPr>
            <w:tcW w:w="960" w:type="dxa"/>
            <w:vAlign w:val="center"/>
          </w:tcPr>
          <w:p w14:paraId="79E2F0B0" w14:textId="77777777" w:rsidR="00076D19" w:rsidRPr="00C97AEE" w:rsidRDefault="00076D19">
            <w:pPr>
              <w:rPr>
                <w:rFonts w:asciiTheme="majorHAnsi" w:eastAsia="SimSun" w:hAnsiTheme="majorHAnsi" w:cstheme="majorHAnsi"/>
                <w:b/>
                <w:bCs/>
                <w:color w:val="000000"/>
                <w:szCs w:val="26"/>
              </w:rPr>
            </w:pPr>
          </w:p>
        </w:tc>
      </w:tr>
      <w:tr w:rsidR="00076D19" w:rsidRPr="00C97AEE" w14:paraId="284C050F" w14:textId="77777777">
        <w:trPr>
          <w:trHeight w:val="600"/>
        </w:trPr>
        <w:tc>
          <w:tcPr>
            <w:tcW w:w="479" w:type="dxa"/>
            <w:vAlign w:val="center"/>
          </w:tcPr>
          <w:p w14:paraId="1F1E257B" w14:textId="77777777" w:rsidR="00076D19" w:rsidRPr="00C97AEE" w:rsidRDefault="00870C52">
            <w:pPr>
              <w:jc w:val="center"/>
              <w:textAlignment w:val="center"/>
              <w:rPr>
                <w:rFonts w:asciiTheme="majorHAnsi" w:eastAsia="SimSun" w:hAnsiTheme="majorHAnsi" w:cstheme="majorHAnsi"/>
                <w:b/>
                <w:bCs/>
                <w:color w:val="000000"/>
                <w:szCs w:val="26"/>
              </w:rPr>
            </w:pPr>
            <w:r w:rsidRPr="00C97AEE">
              <w:rPr>
                <w:rFonts w:asciiTheme="majorHAnsi" w:eastAsia="SimSun" w:hAnsiTheme="majorHAnsi" w:cstheme="majorHAnsi"/>
                <w:b/>
                <w:bCs/>
                <w:color w:val="000000"/>
                <w:szCs w:val="26"/>
                <w:lang w:eastAsia="zh-CN" w:bidi="ar"/>
              </w:rPr>
              <w:t>5</w:t>
            </w:r>
          </w:p>
        </w:tc>
        <w:tc>
          <w:tcPr>
            <w:tcW w:w="2623" w:type="dxa"/>
            <w:vAlign w:val="center"/>
          </w:tcPr>
          <w:p w14:paraId="629099AD" w14:textId="77777777" w:rsidR="00076D19" w:rsidRPr="00C97AEE" w:rsidRDefault="00870C52">
            <w:pPr>
              <w:textAlignment w:val="center"/>
              <w:rPr>
                <w:rFonts w:asciiTheme="majorHAnsi" w:eastAsia="SimSun" w:hAnsiTheme="majorHAnsi" w:cstheme="majorHAnsi"/>
                <w:b/>
                <w:bCs/>
                <w:color w:val="000000"/>
                <w:szCs w:val="26"/>
              </w:rPr>
            </w:pPr>
            <w:proofErr w:type="spellStart"/>
            <w:r w:rsidRPr="00C97AEE">
              <w:rPr>
                <w:rFonts w:asciiTheme="majorHAnsi" w:eastAsia="SimSun" w:hAnsiTheme="majorHAnsi" w:cstheme="majorHAnsi"/>
                <w:b/>
                <w:bCs/>
                <w:color w:val="000000"/>
                <w:szCs w:val="26"/>
                <w:lang w:eastAsia="zh-CN" w:bidi="ar"/>
              </w:rPr>
              <w:t>Đóng</w:t>
            </w:r>
            <w:proofErr w:type="spellEnd"/>
            <w:r w:rsidRPr="00C97AEE">
              <w:rPr>
                <w:rFonts w:asciiTheme="majorHAnsi" w:eastAsia="SimSun" w:hAnsiTheme="majorHAnsi" w:cstheme="majorHAnsi"/>
                <w:b/>
                <w:bCs/>
                <w:color w:val="000000"/>
                <w:szCs w:val="26"/>
                <w:lang w:eastAsia="zh-CN" w:bidi="ar"/>
              </w:rPr>
              <w:t xml:space="preserve"> </w:t>
            </w:r>
            <w:proofErr w:type="spellStart"/>
            <w:r w:rsidRPr="00C97AEE">
              <w:rPr>
                <w:rFonts w:asciiTheme="majorHAnsi" w:eastAsia="SimSun" w:hAnsiTheme="majorHAnsi" w:cstheme="majorHAnsi"/>
                <w:b/>
                <w:bCs/>
                <w:color w:val="000000"/>
                <w:szCs w:val="26"/>
                <w:lang w:eastAsia="zh-CN" w:bidi="ar"/>
              </w:rPr>
              <w:t>trần</w:t>
            </w:r>
            <w:proofErr w:type="spellEnd"/>
            <w:r w:rsidRPr="00C97AEE">
              <w:rPr>
                <w:rFonts w:asciiTheme="majorHAnsi" w:eastAsia="SimSun" w:hAnsiTheme="majorHAnsi" w:cstheme="majorHAnsi"/>
                <w:b/>
                <w:bCs/>
                <w:color w:val="000000"/>
                <w:szCs w:val="26"/>
                <w:lang w:eastAsia="zh-CN" w:bidi="ar"/>
              </w:rPr>
              <w:t xml:space="preserve"> </w:t>
            </w:r>
            <w:proofErr w:type="spellStart"/>
            <w:r w:rsidRPr="00C97AEE">
              <w:rPr>
                <w:rFonts w:asciiTheme="majorHAnsi" w:eastAsia="SimSun" w:hAnsiTheme="majorHAnsi" w:cstheme="majorHAnsi"/>
                <w:b/>
                <w:bCs/>
                <w:color w:val="000000"/>
                <w:szCs w:val="26"/>
                <w:lang w:eastAsia="zh-CN" w:bidi="ar"/>
              </w:rPr>
              <w:t>thạch</w:t>
            </w:r>
            <w:proofErr w:type="spellEnd"/>
            <w:r w:rsidRPr="00C97AEE">
              <w:rPr>
                <w:rFonts w:asciiTheme="majorHAnsi" w:eastAsia="SimSun" w:hAnsiTheme="majorHAnsi" w:cstheme="majorHAnsi"/>
                <w:b/>
                <w:bCs/>
                <w:color w:val="000000"/>
                <w:szCs w:val="26"/>
                <w:lang w:eastAsia="zh-CN" w:bidi="ar"/>
              </w:rPr>
              <w:t xml:space="preserve"> </w:t>
            </w:r>
            <w:proofErr w:type="spellStart"/>
            <w:r w:rsidRPr="00C97AEE">
              <w:rPr>
                <w:rFonts w:asciiTheme="majorHAnsi" w:eastAsia="SimSun" w:hAnsiTheme="majorHAnsi" w:cstheme="majorHAnsi"/>
                <w:b/>
                <w:bCs/>
                <w:color w:val="000000"/>
                <w:szCs w:val="26"/>
                <w:lang w:eastAsia="zh-CN" w:bidi="ar"/>
              </w:rPr>
              <w:t>cao</w:t>
            </w:r>
            <w:proofErr w:type="spellEnd"/>
            <w:r w:rsidRPr="00C97AEE">
              <w:rPr>
                <w:rFonts w:asciiTheme="majorHAnsi" w:eastAsia="SimSun" w:hAnsiTheme="majorHAnsi" w:cstheme="majorHAnsi"/>
                <w:b/>
                <w:bCs/>
                <w:color w:val="000000"/>
                <w:szCs w:val="26"/>
                <w:lang w:eastAsia="zh-CN" w:bidi="ar"/>
              </w:rPr>
              <w:t xml:space="preserve"> </w:t>
            </w:r>
            <w:proofErr w:type="spellStart"/>
            <w:r w:rsidRPr="00C97AEE">
              <w:rPr>
                <w:rFonts w:asciiTheme="majorHAnsi" w:eastAsia="SimSun" w:hAnsiTheme="majorHAnsi" w:cstheme="majorHAnsi"/>
                <w:b/>
                <w:bCs/>
                <w:color w:val="000000"/>
                <w:szCs w:val="26"/>
                <w:lang w:eastAsia="zh-CN" w:bidi="ar"/>
              </w:rPr>
              <w:t>thả</w:t>
            </w:r>
            <w:proofErr w:type="spellEnd"/>
            <w:r w:rsidRPr="00C97AEE">
              <w:rPr>
                <w:rFonts w:asciiTheme="majorHAnsi" w:eastAsia="SimSun" w:hAnsiTheme="majorHAnsi" w:cstheme="majorHAnsi"/>
                <w:b/>
                <w:bCs/>
                <w:color w:val="000000"/>
                <w:szCs w:val="26"/>
                <w:lang w:eastAsia="zh-CN" w:bidi="ar"/>
              </w:rPr>
              <w:t xml:space="preserve"> </w:t>
            </w:r>
            <w:proofErr w:type="spellStart"/>
            <w:r w:rsidRPr="00C97AEE">
              <w:rPr>
                <w:rFonts w:asciiTheme="majorHAnsi" w:eastAsia="SimSun" w:hAnsiTheme="majorHAnsi" w:cstheme="majorHAnsi"/>
                <w:b/>
                <w:bCs/>
                <w:color w:val="000000"/>
                <w:szCs w:val="26"/>
                <w:lang w:eastAsia="zh-CN" w:bidi="ar"/>
              </w:rPr>
              <w:t>khu</w:t>
            </w:r>
            <w:proofErr w:type="spellEnd"/>
            <w:r w:rsidRPr="00C97AEE">
              <w:rPr>
                <w:rFonts w:asciiTheme="majorHAnsi" w:eastAsia="SimSun" w:hAnsiTheme="majorHAnsi" w:cstheme="majorHAnsi"/>
                <w:b/>
                <w:bCs/>
                <w:color w:val="000000"/>
                <w:szCs w:val="26"/>
                <w:lang w:eastAsia="zh-CN" w:bidi="ar"/>
              </w:rPr>
              <w:t xml:space="preserve"> </w:t>
            </w:r>
            <w:proofErr w:type="spellStart"/>
            <w:r w:rsidRPr="00C97AEE">
              <w:rPr>
                <w:rFonts w:asciiTheme="majorHAnsi" w:eastAsia="SimSun" w:hAnsiTheme="majorHAnsi" w:cstheme="majorHAnsi"/>
                <w:b/>
                <w:bCs/>
                <w:color w:val="000000"/>
                <w:szCs w:val="26"/>
                <w:lang w:eastAsia="zh-CN" w:bidi="ar"/>
              </w:rPr>
              <w:t>sản</w:t>
            </w:r>
            <w:proofErr w:type="spellEnd"/>
            <w:r w:rsidRPr="00C97AEE">
              <w:rPr>
                <w:rFonts w:asciiTheme="majorHAnsi" w:eastAsia="SimSun" w:hAnsiTheme="majorHAnsi" w:cstheme="majorHAnsi"/>
                <w:b/>
                <w:bCs/>
                <w:color w:val="000000"/>
                <w:szCs w:val="26"/>
                <w:lang w:eastAsia="zh-CN" w:bidi="ar"/>
              </w:rPr>
              <w:t xml:space="preserve"> </w:t>
            </w:r>
            <w:proofErr w:type="spellStart"/>
            <w:r w:rsidRPr="00C97AEE">
              <w:rPr>
                <w:rFonts w:asciiTheme="majorHAnsi" w:eastAsia="SimSun" w:hAnsiTheme="majorHAnsi" w:cstheme="majorHAnsi"/>
                <w:b/>
                <w:bCs/>
                <w:color w:val="000000"/>
                <w:szCs w:val="26"/>
                <w:lang w:eastAsia="zh-CN" w:bidi="ar"/>
              </w:rPr>
              <w:t>xuất</w:t>
            </w:r>
            <w:proofErr w:type="spellEnd"/>
          </w:p>
        </w:tc>
        <w:tc>
          <w:tcPr>
            <w:tcW w:w="731" w:type="dxa"/>
            <w:noWrap/>
            <w:vAlign w:val="center"/>
          </w:tcPr>
          <w:p w14:paraId="60647250" w14:textId="77777777" w:rsidR="00076D19" w:rsidRPr="00C97AEE" w:rsidRDefault="00076D19">
            <w:pPr>
              <w:jc w:val="center"/>
              <w:rPr>
                <w:rFonts w:asciiTheme="majorHAnsi" w:eastAsia="SimSun" w:hAnsiTheme="majorHAnsi" w:cstheme="majorHAnsi"/>
                <w:color w:val="000000"/>
                <w:szCs w:val="26"/>
              </w:rPr>
            </w:pPr>
          </w:p>
        </w:tc>
        <w:tc>
          <w:tcPr>
            <w:tcW w:w="861" w:type="dxa"/>
            <w:noWrap/>
            <w:vAlign w:val="center"/>
          </w:tcPr>
          <w:p w14:paraId="0882598E" w14:textId="77777777" w:rsidR="00076D19" w:rsidRPr="00C97AEE" w:rsidRDefault="00076D19">
            <w:pPr>
              <w:jc w:val="center"/>
              <w:rPr>
                <w:rFonts w:asciiTheme="majorHAnsi" w:eastAsia="SimSun" w:hAnsiTheme="majorHAnsi" w:cstheme="majorHAnsi"/>
                <w:color w:val="000000"/>
                <w:szCs w:val="26"/>
              </w:rPr>
            </w:pPr>
          </w:p>
        </w:tc>
        <w:tc>
          <w:tcPr>
            <w:tcW w:w="939" w:type="dxa"/>
            <w:noWrap/>
            <w:vAlign w:val="center"/>
          </w:tcPr>
          <w:p w14:paraId="0BB2650C" w14:textId="77777777" w:rsidR="00076D19" w:rsidRPr="00C97AEE" w:rsidRDefault="00076D19">
            <w:pPr>
              <w:jc w:val="center"/>
              <w:rPr>
                <w:rFonts w:asciiTheme="majorHAnsi" w:eastAsia="SimSun" w:hAnsiTheme="majorHAnsi" w:cstheme="majorHAnsi"/>
                <w:color w:val="000000"/>
                <w:szCs w:val="26"/>
              </w:rPr>
            </w:pPr>
          </w:p>
        </w:tc>
        <w:tc>
          <w:tcPr>
            <w:tcW w:w="861" w:type="dxa"/>
            <w:noWrap/>
            <w:vAlign w:val="center"/>
          </w:tcPr>
          <w:p w14:paraId="55DB2346" w14:textId="77777777" w:rsidR="00076D19" w:rsidRPr="00C97AEE" w:rsidRDefault="00076D19">
            <w:pPr>
              <w:jc w:val="center"/>
              <w:rPr>
                <w:rFonts w:asciiTheme="majorHAnsi" w:eastAsia="SimSun" w:hAnsiTheme="majorHAnsi" w:cstheme="majorHAnsi"/>
                <w:color w:val="000000"/>
                <w:szCs w:val="26"/>
              </w:rPr>
            </w:pPr>
          </w:p>
        </w:tc>
        <w:tc>
          <w:tcPr>
            <w:tcW w:w="892" w:type="dxa"/>
            <w:noWrap/>
            <w:vAlign w:val="center"/>
          </w:tcPr>
          <w:p w14:paraId="52E50AD2" w14:textId="77777777" w:rsidR="00076D19" w:rsidRPr="00C97AEE" w:rsidRDefault="00076D19">
            <w:pPr>
              <w:jc w:val="center"/>
              <w:rPr>
                <w:rFonts w:asciiTheme="majorHAnsi" w:eastAsia="SimSun" w:hAnsiTheme="majorHAnsi" w:cstheme="majorHAnsi"/>
                <w:color w:val="000000"/>
                <w:szCs w:val="26"/>
              </w:rPr>
            </w:pPr>
          </w:p>
        </w:tc>
        <w:tc>
          <w:tcPr>
            <w:tcW w:w="970" w:type="dxa"/>
            <w:noWrap/>
            <w:vAlign w:val="center"/>
          </w:tcPr>
          <w:p w14:paraId="37DD04B0" w14:textId="77777777" w:rsidR="00076D19" w:rsidRPr="00C97AEE" w:rsidRDefault="00870C52">
            <w:pPr>
              <w:jc w:val="center"/>
              <w:textAlignment w:val="center"/>
              <w:rPr>
                <w:rFonts w:asciiTheme="majorHAnsi" w:eastAsia="SimSun" w:hAnsiTheme="majorHAnsi" w:cstheme="majorHAnsi"/>
                <w:b/>
                <w:bCs/>
                <w:color w:val="000000"/>
                <w:szCs w:val="26"/>
                <w:u w:val="single"/>
              </w:rPr>
            </w:pPr>
            <w:r w:rsidRPr="00C97AEE">
              <w:rPr>
                <w:rFonts w:asciiTheme="majorHAnsi" w:eastAsia="SimSun" w:hAnsiTheme="majorHAnsi" w:cstheme="majorHAnsi"/>
                <w:b/>
                <w:bCs/>
                <w:color w:val="000000"/>
                <w:szCs w:val="26"/>
                <w:u w:val="single"/>
                <w:lang w:eastAsia="zh-CN" w:bidi="ar"/>
              </w:rPr>
              <w:t>82,55</w:t>
            </w:r>
          </w:p>
        </w:tc>
        <w:tc>
          <w:tcPr>
            <w:tcW w:w="869" w:type="dxa"/>
            <w:noWrap/>
            <w:vAlign w:val="center"/>
          </w:tcPr>
          <w:p w14:paraId="3509AB15"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m2</w:t>
            </w:r>
          </w:p>
        </w:tc>
        <w:tc>
          <w:tcPr>
            <w:tcW w:w="960" w:type="dxa"/>
            <w:vAlign w:val="center"/>
          </w:tcPr>
          <w:p w14:paraId="4EF5019F" w14:textId="77777777" w:rsidR="00076D19" w:rsidRPr="00C97AEE" w:rsidRDefault="00076D19">
            <w:pPr>
              <w:rPr>
                <w:rFonts w:asciiTheme="majorHAnsi" w:eastAsia="SimSun" w:hAnsiTheme="majorHAnsi" w:cstheme="majorHAnsi"/>
                <w:b/>
                <w:bCs/>
                <w:color w:val="000000"/>
                <w:szCs w:val="26"/>
              </w:rPr>
            </w:pPr>
          </w:p>
        </w:tc>
      </w:tr>
      <w:tr w:rsidR="00076D19" w:rsidRPr="00C97AEE" w14:paraId="19A02822" w14:textId="77777777">
        <w:trPr>
          <w:trHeight w:val="380"/>
        </w:trPr>
        <w:tc>
          <w:tcPr>
            <w:tcW w:w="479" w:type="dxa"/>
            <w:vAlign w:val="center"/>
          </w:tcPr>
          <w:p w14:paraId="076AD131" w14:textId="77777777" w:rsidR="00076D19" w:rsidRPr="00C97AEE" w:rsidRDefault="00076D19">
            <w:pPr>
              <w:jc w:val="center"/>
              <w:rPr>
                <w:rFonts w:asciiTheme="majorHAnsi" w:eastAsia="SimSun" w:hAnsiTheme="majorHAnsi" w:cstheme="majorHAnsi"/>
                <w:b/>
                <w:bCs/>
                <w:color w:val="000000"/>
                <w:szCs w:val="26"/>
              </w:rPr>
            </w:pPr>
          </w:p>
        </w:tc>
        <w:tc>
          <w:tcPr>
            <w:tcW w:w="2623" w:type="dxa"/>
            <w:vAlign w:val="center"/>
          </w:tcPr>
          <w:p w14:paraId="27E7F5E1" w14:textId="77777777" w:rsidR="00076D19" w:rsidRPr="00C97AEE" w:rsidRDefault="00870C52">
            <w:pPr>
              <w:textAlignment w:val="center"/>
              <w:rPr>
                <w:rFonts w:asciiTheme="majorHAnsi" w:eastAsia="SimSun" w:hAnsiTheme="majorHAnsi" w:cstheme="majorHAnsi"/>
                <w:i/>
                <w:iCs/>
                <w:color w:val="000000"/>
                <w:szCs w:val="26"/>
              </w:rPr>
            </w:pPr>
            <w:proofErr w:type="spellStart"/>
            <w:r w:rsidRPr="00C97AEE">
              <w:rPr>
                <w:rFonts w:asciiTheme="majorHAnsi" w:eastAsia="SimSun" w:hAnsiTheme="majorHAnsi" w:cstheme="majorHAnsi"/>
                <w:i/>
                <w:iCs/>
                <w:color w:val="000000"/>
                <w:szCs w:val="26"/>
                <w:lang w:eastAsia="zh-CN" w:bidi="ar"/>
              </w:rPr>
              <w:t>kích</w:t>
            </w:r>
            <w:proofErr w:type="spellEnd"/>
            <w:r w:rsidRPr="00C97AEE">
              <w:rPr>
                <w:rFonts w:asciiTheme="majorHAnsi" w:eastAsia="SimSun" w:hAnsiTheme="majorHAnsi" w:cstheme="majorHAnsi"/>
                <w:i/>
                <w:iCs/>
                <w:color w:val="000000"/>
                <w:szCs w:val="26"/>
                <w:lang w:eastAsia="zh-CN" w:bidi="ar"/>
              </w:rPr>
              <w:t xml:space="preserve"> </w:t>
            </w:r>
            <w:proofErr w:type="spellStart"/>
            <w:r w:rsidRPr="00C97AEE">
              <w:rPr>
                <w:rFonts w:asciiTheme="majorHAnsi" w:eastAsia="SimSun" w:hAnsiTheme="majorHAnsi" w:cstheme="majorHAnsi"/>
                <w:i/>
                <w:iCs/>
                <w:color w:val="000000"/>
                <w:szCs w:val="26"/>
                <w:lang w:eastAsia="zh-CN" w:bidi="ar"/>
              </w:rPr>
              <w:t>thước</w:t>
            </w:r>
            <w:proofErr w:type="spellEnd"/>
            <w:r w:rsidRPr="00C97AEE">
              <w:rPr>
                <w:rFonts w:asciiTheme="majorHAnsi" w:eastAsia="SimSun" w:hAnsiTheme="majorHAnsi" w:cstheme="majorHAnsi"/>
                <w:i/>
                <w:iCs/>
                <w:color w:val="000000"/>
                <w:szCs w:val="26"/>
                <w:lang w:eastAsia="zh-CN" w:bidi="ar"/>
              </w:rPr>
              <w:t xml:space="preserve"> </w:t>
            </w:r>
            <w:proofErr w:type="spellStart"/>
            <w:r w:rsidRPr="00C97AEE">
              <w:rPr>
                <w:rFonts w:asciiTheme="majorHAnsi" w:eastAsia="SimSun" w:hAnsiTheme="majorHAnsi" w:cstheme="majorHAnsi"/>
                <w:i/>
                <w:iCs/>
                <w:color w:val="000000"/>
                <w:szCs w:val="26"/>
                <w:lang w:eastAsia="zh-CN" w:bidi="ar"/>
              </w:rPr>
              <w:t>trần</w:t>
            </w:r>
            <w:proofErr w:type="spellEnd"/>
            <w:r w:rsidRPr="00C97AEE">
              <w:rPr>
                <w:rFonts w:asciiTheme="majorHAnsi" w:eastAsia="SimSun" w:hAnsiTheme="majorHAnsi" w:cstheme="majorHAnsi"/>
                <w:i/>
                <w:iCs/>
                <w:color w:val="000000"/>
                <w:szCs w:val="26"/>
                <w:lang w:eastAsia="zh-CN" w:bidi="ar"/>
              </w:rPr>
              <w:t xml:space="preserve"> </w:t>
            </w:r>
            <w:proofErr w:type="spellStart"/>
            <w:r w:rsidRPr="00C97AEE">
              <w:rPr>
                <w:rFonts w:asciiTheme="majorHAnsi" w:eastAsia="SimSun" w:hAnsiTheme="majorHAnsi" w:cstheme="majorHAnsi"/>
                <w:i/>
                <w:iCs/>
                <w:color w:val="000000"/>
                <w:szCs w:val="26"/>
                <w:lang w:eastAsia="zh-CN" w:bidi="ar"/>
              </w:rPr>
              <w:t>phòng</w:t>
            </w:r>
            <w:proofErr w:type="spellEnd"/>
            <w:r w:rsidRPr="00C97AEE">
              <w:rPr>
                <w:rFonts w:asciiTheme="majorHAnsi" w:eastAsia="SimSun" w:hAnsiTheme="majorHAnsi" w:cstheme="majorHAnsi"/>
                <w:i/>
                <w:iCs/>
                <w:color w:val="000000"/>
                <w:szCs w:val="26"/>
                <w:lang w:eastAsia="zh-CN" w:bidi="ar"/>
              </w:rPr>
              <w:t xml:space="preserve"> </w:t>
            </w:r>
            <w:proofErr w:type="spellStart"/>
            <w:r w:rsidRPr="00C97AEE">
              <w:rPr>
                <w:rFonts w:asciiTheme="majorHAnsi" w:eastAsia="SimSun" w:hAnsiTheme="majorHAnsi" w:cstheme="majorHAnsi"/>
                <w:i/>
                <w:iCs/>
                <w:color w:val="000000"/>
                <w:szCs w:val="26"/>
                <w:lang w:eastAsia="zh-CN" w:bidi="ar"/>
              </w:rPr>
              <w:t>sản</w:t>
            </w:r>
            <w:proofErr w:type="spellEnd"/>
            <w:r w:rsidRPr="00C97AEE">
              <w:rPr>
                <w:rFonts w:asciiTheme="majorHAnsi" w:eastAsia="SimSun" w:hAnsiTheme="majorHAnsi" w:cstheme="majorHAnsi"/>
                <w:i/>
                <w:iCs/>
                <w:color w:val="000000"/>
                <w:szCs w:val="26"/>
                <w:lang w:eastAsia="zh-CN" w:bidi="ar"/>
              </w:rPr>
              <w:t xml:space="preserve"> </w:t>
            </w:r>
            <w:proofErr w:type="spellStart"/>
            <w:r w:rsidRPr="00C97AEE">
              <w:rPr>
                <w:rFonts w:asciiTheme="majorHAnsi" w:eastAsia="SimSun" w:hAnsiTheme="majorHAnsi" w:cstheme="majorHAnsi"/>
                <w:i/>
                <w:iCs/>
                <w:color w:val="000000"/>
                <w:szCs w:val="26"/>
                <w:lang w:eastAsia="zh-CN" w:bidi="ar"/>
              </w:rPr>
              <w:t>xuất</w:t>
            </w:r>
            <w:proofErr w:type="spellEnd"/>
          </w:p>
        </w:tc>
        <w:tc>
          <w:tcPr>
            <w:tcW w:w="731" w:type="dxa"/>
            <w:noWrap/>
            <w:vAlign w:val="center"/>
          </w:tcPr>
          <w:p w14:paraId="08D0919B"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1</w:t>
            </w:r>
          </w:p>
        </w:tc>
        <w:tc>
          <w:tcPr>
            <w:tcW w:w="861" w:type="dxa"/>
            <w:noWrap/>
            <w:vAlign w:val="center"/>
          </w:tcPr>
          <w:p w14:paraId="446EAB1E"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12,70</w:t>
            </w:r>
          </w:p>
        </w:tc>
        <w:tc>
          <w:tcPr>
            <w:tcW w:w="939" w:type="dxa"/>
            <w:noWrap/>
            <w:vAlign w:val="center"/>
          </w:tcPr>
          <w:p w14:paraId="64A7867F"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6,50</w:t>
            </w:r>
          </w:p>
        </w:tc>
        <w:tc>
          <w:tcPr>
            <w:tcW w:w="861" w:type="dxa"/>
            <w:noWrap/>
            <w:vAlign w:val="center"/>
          </w:tcPr>
          <w:p w14:paraId="09DFA5DC" w14:textId="77777777" w:rsidR="00076D19" w:rsidRPr="00C97AEE" w:rsidRDefault="00076D19">
            <w:pPr>
              <w:jc w:val="center"/>
              <w:rPr>
                <w:rFonts w:asciiTheme="majorHAnsi" w:eastAsia="SimSun" w:hAnsiTheme="majorHAnsi" w:cstheme="majorHAnsi"/>
                <w:color w:val="000000"/>
                <w:szCs w:val="26"/>
              </w:rPr>
            </w:pPr>
          </w:p>
        </w:tc>
        <w:tc>
          <w:tcPr>
            <w:tcW w:w="892" w:type="dxa"/>
            <w:noWrap/>
            <w:vAlign w:val="center"/>
          </w:tcPr>
          <w:p w14:paraId="63EA95BA" w14:textId="77777777" w:rsidR="00076D19" w:rsidRPr="00C97AEE" w:rsidRDefault="00870C52">
            <w:pPr>
              <w:jc w:val="center"/>
              <w:textAlignment w:val="center"/>
              <w:rPr>
                <w:rFonts w:asciiTheme="majorHAnsi" w:eastAsia="SimSun" w:hAnsiTheme="majorHAnsi" w:cstheme="majorHAnsi"/>
                <w:color w:val="000000"/>
                <w:szCs w:val="26"/>
              </w:rPr>
            </w:pPr>
            <w:r w:rsidRPr="00C97AEE">
              <w:rPr>
                <w:rFonts w:asciiTheme="majorHAnsi" w:eastAsia="SimSun" w:hAnsiTheme="majorHAnsi" w:cstheme="majorHAnsi"/>
                <w:color w:val="000000"/>
                <w:szCs w:val="26"/>
                <w:lang w:eastAsia="zh-CN" w:bidi="ar"/>
              </w:rPr>
              <w:t>82,55</w:t>
            </w:r>
          </w:p>
        </w:tc>
        <w:tc>
          <w:tcPr>
            <w:tcW w:w="970" w:type="dxa"/>
            <w:noWrap/>
            <w:vAlign w:val="center"/>
          </w:tcPr>
          <w:p w14:paraId="397EF23D" w14:textId="77777777" w:rsidR="00076D19" w:rsidRPr="00C97AEE" w:rsidRDefault="00076D19">
            <w:pPr>
              <w:jc w:val="center"/>
              <w:rPr>
                <w:rFonts w:asciiTheme="majorHAnsi" w:eastAsia="SimSun" w:hAnsiTheme="majorHAnsi" w:cstheme="majorHAnsi"/>
                <w:b/>
                <w:bCs/>
                <w:color w:val="000000"/>
                <w:szCs w:val="26"/>
                <w:u w:val="single"/>
              </w:rPr>
            </w:pPr>
          </w:p>
        </w:tc>
        <w:tc>
          <w:tcPr>
            <w:tcW w:w="869" w:type="dxa"/>
            <w:noWrap/>
            <w:vAlign w:val="center"/>
          </w:tcPr>
          <w:p w14:paraId="561FD6B1" w14:textId="77777777" w:rsidR="00076D19" w:rsidRPr="00C97AEE" w:rsidRDefault="00076D19">
            <w:pPr>
              <w:jc w:val="center"/>
              <w:rPr>
                <w:rFonts w:asciiTheme="majorHAnsi" w:eastAsia="SimSun" w:hAnsiTheme="majorHAnsi" w:cstheme="majorHAnsi"/>
                <w:color w:val="000000"/>
                <w:szCs w:val="26"/>
              </w:rPr>
            </w:pPr>
          </w:p>
        </w:tc>
        <w:tc>
          <w:tcPr>
            <w:tcW w:w="960" w:type="dxa"/>
            <w:vAlign w:val="center"/>
          </w:tcPr>
          <w:p w14:paraId="1E7C178C" w14:textId="77777777" w:rsidR="00076D19" w:rsidRPr="00C97AEE" w:rsidRDefault="00076D19">
            <w:pPr>
              <w:rPr>
                <w:rFonts w:asciiTheme="majorHAnsi" w:eastAsia="SimSun" w:hAnsiTheme="majorHAnsi" w:cstheme="majorHAnsi"/>
                <w:b/>
                <w:bCs/>
                <w:color w:val="000000"/>
                <w:szCs w:val="26"/>
              </w:rPr>
            </w:pPr>
          </w:p>
        </w:tc>
      </w:tr>
      <w:tr w:rsidR="00076D19" w:rsidRPr="00C97AEE" w14:paraId="35A2BF16" w14:textId="77777777">
        <w:trPr>
          <w:trHeight w:val="280"/>
        </w:trPr>
        <w:tc>
          <w:tcPr>
            <w:tcW w:w="479" w:type="dxa"/>
            <w:vAlign w:val="center"/>
          </w:tcPr>
          <w:p w14:paraId="303064C3" w14:textId="77777777" w:rsidR="00076D19" w:rsidRPr="00C97AEE" w:rsidRDefault="00076D19">
            <w:pPr>
              <w:jc w:val="center"/>
              <w:rPr>
                <w:rFonts w:asciiTheme="majorHAnsi" w:eastAsia="SimSun" w:hAnsiTheme="majorHAnsi" w:cstheme="majorHAnsi"/>
                <w:b/>
                <w:bCs/>
                <w:color w:val="000000"/>
                <w:szCs w:val="26"/>
              </w:rPr>
            </w:pPr>
          </w:p>
        </w:tc>
        <w:tc>
          <w:tcPr>
            <w:tcW w:w="2623" w:type="dxa"/>
            <w:vAlign w:val="center"/>
          </w:tcPr>
          <w:p w14:paraId="4B966076" w14:textId="77777777" w:rsidR="00076D19" w:rsidRPr="00C97AEE" w:rsidRDefault="00076D19">
            <w:pPr>
              <w:rPr>
                <w:rFonts w:asciiTheme="majorHAnsi" w:eastAsia="SimSun" w:hAnsiTheme="majorHAnsi" w:cstheme="majorHAnsi"/>
                <w:b/>
                <w:bCs/>
                <w:color w:val="000000"/>
                <w:szCs w:val="26"/>
              </w:rPr>
            </w:pPr>
          </w:p>
        </w:tc>
        <w:tc>
          <w:tcPr>
            <w:tcW w:w="731" w:type="dxa"/>
            <w:vAlign w:val="bottom"/>
          </w:tcPr>
          <w:p w14:paraId="62FF5D9D" w14:textId="77777777" w:rsidR="00076D19" w:rsidRPr="00C97AEE" w:rsidRDefault="00076D19">
            <w:pPr>
              <w:jc w:val="center"/>
              <w:rPr>
                <w:rFonts w:asciiTheme="majorHAnsi" w:eastAsia="SimSun" w:hAnsiTheme="majorHAnsi" w:cstheme="majorHAnsi"/>
                <w:color w:val="000000"/>
                <w:szCs w:val="26"/>
              </w:rPr>
            </w:pPr>
          </w:p>
        </w:tc>
        <w:tc>
          <w:tcPr>
            <w:tcW w:w="861" w:type="dxa"/>
            <w:vAlign w:val="bottom"/>
          </w:tcPr>
          <w:p w14:paraId="79B74C90" w14:textId="77777777" w:rsidR="00076D19" w:rsidRPr="00C97AEE" w:rsidRDefault="00076D19">
            <w:pPr>
              <w:jc w:val="center"/>
              <w:rPr>
                <w:rFonts w:asciiTheme="majorHAnsi" w:eastAsia="SimSun" w:hAnsiTheme="majorHAnsi" w:cstheme="majorHAnsi"/>
                <w:color w:val="000000"/>
                <w:szCs w:val="26"/>
              </w:rPr>
            </w:pPr>
          </w:p>
        </w:tc>
        <w:tc>
          <w:tcPr>
            <w:tcW w:w="939" w:type="dxa"/>
            <w:vAlign w:val="bottom"/>
          </w:tcPr>
          <w:p w14:paraId="08012C2C" w14:textId="77777777" w:rsidR="00076D19" w:rsidRPr="00C97AEE" w:rsidRDefault="00076D19">
            <w:pPr>
              <w:jc w:val="center"/>
              <w:rPr>
                <w:rFonts w:asciiTheme="majorHAnsi" w:eastAsia="SimSun" w:hAnsiTheme="majorHAnsi" w:cstheme="majorHAnsi"/>
                <w:color w:val="000000"/>
                <w:szCs w:val="26"/>
              </w:rPr>
            </w:pPr>
          </w:p>
        </w:tc>
        <w:tc>
          <w:tcPr>
            <w:tcW w:w="861" w:type="dxa"/>
            <w:vAlign w:val="bottom"/>
          </w:tcPr>
          <w:p w14:paraId="30085134" w14:textId="77777777" w:rsidR="00076D19" w:rsidRPr="00C97AEE" w:rsidRDefault="00076D19">
            <w:pPr>
              <w:jc w:val="center"/>
              <w:rPr>
                <w:rFonts w:asciiTheme="majorHAnsi" w:eastAsia="SimSun" w:hAnsiTheme="majorHAnsi" w:cstheme="majorHAnsi"/>
                <w:color w:val="000000"/>
                <w:szCs w:val="26"/>
              </w:rPr>
            </w:pPr>
          </w:p>
        </w:tc>
        <w:tc>
          <w:tcPr>
            <w:tcW w:w="892" w:type="dxa"/>
            <w:vAlign w:val="bottom"/>
          </w:tcPr>
          <w:p w14:paraId="4A1FFABA" w14:textId="77777777" w:rsidR="00076D19" w:rsidRPr="00C97AEE" w:rsidRDefault="00076D19">
            <w:pPr>
              <w:jc w:val="center"/>
              <w:rPr>
                <w:rFonts w:asciiTheme="majorHAnsi" w:eastAsia="SimSun" w:hAnsiTheme="majorHAnsi" w:cstheme="majorHAnsi"/>
                <w:color w:val="000000"/>
                <w:szCs w:val="26"/>
              </w:rPr>
            </w:pPr>
          </w:p>
        </w:tc>
        <w:tc>
          <w:tcPr>
            <w:tcW w:w="970" w:type="dxa"/>
            <w:vAlign w:val="center"/>
          </w:tcPr>
          <w:p w14:paraId="47E28C4F" w14:textId="77777777" w:rsidR="00076D19" w:rsidRPr="00C97AEE" w:rsidRDefault="00076D19">
            <w:pPr>
              <w:jc w:val="center"/>
              <w:rPr>
                <w:rFonts w:asciiTheme="majorHAnsi" w:eastAsia="SimSun" w:hAnsiTheme="majorHAnsi" w:cstheme="majorHAnsi"/>
                <w:b/>
                <w:bCs/>
                <w:color w:val="000000"/>
                <w:szCs w:val="26"/>
              </w:rPr>
            </w:pPr>
          </w:p>
        </w:tc>
        <w:tc>
          <w:tcPr>
            <w:tcW w:w="869" w:type="dxa"/>
            <w:vAlign w:val="center"/>
          </w:tcPr>
          <w:p w14:paraId="592D8B43" w14:textId="77777777" w:rsidR="00076D19" w:rsidRPr="00C97AEE" w:rsidRDefault="00076D19">
            <w:pPr>
              <w:jc w:val="center"/>
              <w:rPr>
                <w:rFonts w:asciiTheme="majorHAnsi" w:eastAsia="SimSun" w:hAnsiTheme="majorHAnsi" w:cstheme="majorHAnsi"/>
                <w:color w:val="000000"/>
                <w:szCs w:val="26"/>
              </w:rPr>
            </w:pPr>
          </w:p>
        </w:tc>
        <w:tc>
          <w:tcPr>
            <w:tcW w:w="960" w:type="dxa"/>
            <w:vAlign w:val="center"/>
          </w:tcPr>
          <w:p w14:paraId="43447E01" w14:textId="77777777" w:rsidR="00076D19" w:rsidRPr="00C97AEE" w:rsidRDefault="00076D19">
            <w:pPr>
              <w:rPr>
                <w:rFonts w:asciiTheme="majorHAnsi" w:eastAsia="SimSun" w:hAnsiTheme="majorHAnsi" w:cstheme="majorHAnsi"/>
                <w:color w:val="000000"/>
                <w:szCs w:val="26"/>
              </w:rPr>
            </w:pPr>
          </w:p>
        </w:tc>
      </w:tr>
    </w:tbl>
    <w:p w14:paraId="3F8976D9" w14:textId="77777777" w:rsidR="00076D19" w:rsidRPr="00C97AEE" w:rsidRDefault="00076D19">
      <w:pPr>
        <w:tabs>
          <w:tab w:val="left" w:pos="2268"/>
          <w:tab w:val="left" w:pos="2552"/>
        </w:tabs>
        <w:spacing w:before="60"/>
        <w:jc w:val="both"/>
        <w:rPr>
          <w:rFonts w:asciiTheme="majorHAnsi" w:eastAsia="SimSun" w:hAnsiTheme="majorHAnsi" w:cstheme="majorHAnsi"/>
          <w:bCs/>
          <w:szCs w:val="26"/>
          <w:lang w:val="vi-VN"/>
        </w:rPr>
      </w:pPr>
    </w:p>
    <w:p w14:paraId="17A14417" w14:textId="77777777" w:rsidR="00076D19" w:rsidRPr="00C97AEE" w:rsidRDefault="00870C52">
      <w:pPr>
        <w:overflowPunct w:val="0"/>
        <w:autoSpaceDE w:val="0"/>
        <w:autoSpaceDN w:val="0"/>
        <w:adjustRightInd w:val="0"/>
        <w:ind w:left="360"/>
        <w:textAlignment w:val="baseline"/>
        <w:rPr>
          <w:rFonts w:asciiTheme="majorHAnsi" w:eastAsia="SimSun" w:hAnsiTheme="majorHAnsi" w:cstheme="majorHAnsi"/>
          <w:b/>
          <w:szCs w:val="26"/>
          <w:u w:val="single"/>
        </w:rPr>
      </w:pPr>
      <w:r w:rsidRPr="00C97AEE">
        <w:rPr>
          <w:rFonts w:asciiTheme="majorHAnsi" w:eastAsia="SimSun" w:hAnsiTheme="majorHAnsi" w:cstheme="majorHAnsi"/>
          <w:b/>
          <w:szCs w:val="26"/>
          <w:u w:val="single"/>
        </w:rPr>
        <w:t xml:space="preserve">KẾT </w:t>
      </w:r>
      <w:proofErr w:type="gramStart"/>
      <w:r w:rsidRPr="00C97AEE">
        <w:rPr>
          <w:rFonts w:asciiTheme="majorHAnsi" w:eastAsia="SimSun" w:hAnsiTheme="majorHAnsi" w:cstheme="majorHAnsi"/>
          <w:b/>
          <w:szCs w:val="26"/>
          <w:u w:val="single"/>
        </w:rPr>
        <w:t>LUẬN :</w:t>
      </w:r>
      <w:proofErr w:type="gramEnd"/>
    </w:p>
    <w:p w14:paraId="20BDF75B" w14:textId="77777777" w:rsidR="00076D19" w:rsidRPr="00C97AEE" w:rsidRDefault="00870C52">
      <w:pPr>
        <w:ind w:left="360" w:firstLine="360"/>
        <w:jc w:val="both"/>
        <w:rPr>
          <w:rFonts w:asciiTheme="majorHAnsi" w:eastAsia="SimSun" w:hAnsiTheme="majorHAnsi" w:cstheme="majorHAnsi"/>
          <w:szCs w:val="26"/>
          <w:lang w:val="vi-VN"/>
        </w:rPr>
      </w:pPr>
      <w:r w:rsidRPr="00C97AEE">
        <w:rPr>
          <w:rFonts w:asciiTheme="majorHAnsi" w:eastAsia="SimSun" w:hAnsiTheme="majorHAnsi" w:cstheme="majorHAnsi"/>
          <w:szCs w:val="26"/>
        </w:rPr>
        <w:t>+</w:t>
      </w:r>
      <w:proofErr w:type="spellStart"/>
      <w:r w:rsidRPr="00C97AEE">
        <w:rPr>
          <w:rFonts w:asciiTheme="majorHAnsi" w:eastAsia="SimSun" w:hAnsiTheme="majorHAnsi" w:cstheme="majorHAnsi"/>
          <w:szCs w:val="26"/>
        </w:rPr>
        <w:t>Khối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lượng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công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việc</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được</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thực</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hiện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đúng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theo</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Hợp</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đồng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thi</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công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số</w:t>
      </w:r>
      <w:proofErr w:type="spellEnd"/>
      <w:r w:rsidRPr="00C97AEE">
        <w:rPr>
          <w:rFonts w:asciiTheme="majorHAnsi" w:eastAsia="SimSun" w:hAnsiTheme="majorHAnsi" w:cstheme="majorHAnsi"/>
          <w:szCs w:val="26"/>
        </w:rPr>
        <w:t xml:space="preserve"> : </w:t>
      </w:r>
      <w:r w:rsidRPr="00C97AEE">
        <w:rPr>
          <w:rFonts w:asciiTheme="majorHAnsi" w:eastAsia="SimSun" w:hAnsiTheme="majorHAnsi" w:cstheme="majorHAnsi"/>
          <w:b/>
          <w:szCs w:val="26"/>
          <w:lang w:val="vi-VN" w:eastAsia="vi-VN"/>
        </w:rPr>
        <w:t>17/XD2021/VTB</w:t>
      </w:r>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ký</w:t>
      </w:r>
      <w:proofErr w:type="spellEnd"/>
      <w:r w:rsidRPr="00C97AEE">
        <w:rPr>
          <w:rFonts w:asciiTheme="majorHAnsi" w:eastAsia="SimSun" w:hAnsiTheme="majorHAnsi" w:cstheme="majorHAnsi"/>
          <w:szCs w:val="26"/>
        </w:rPr>
        <w:t xml:space="preserve"> </w:t>
      </w:r>
      <w:r w:rsidRPr="00C97AEE">
        <w:rPr>
          <w:rFonts w:asciiTheme="majorHAnsi" w:eastAsia="SimSun" w:hAnsiTheme="majorHAnsi" w:cstheme="majorHAnsi"/>
          <w:szCs w:val="26"/>
          <w:lang w:val="vi-VN" w:eastAsia="vi-VN"/>
        </w:rPr>
        <w:t>ngày 31 tháng 05 năm 2021 ,</w:t>
      </w:r>
      <w:r w:rsidRPr="00C97AEE">
        <w:rPr>
          <w:rFonts w:asciiTheme="majorHAnsi" w:eastAsia="SimSun" w:hAnsiTheme="majorHAnsi" w:cstheme="majorHAnsi"/>
          <w:szCs w:val="26"/>
          <w:lang w:val="vi-VN"/>
        </w:rPr>
        <w:t xml:space="preserve"> </w:t>
      </w:r>
      <w:proofErr w:type="spellStart"/>
      <w:r w:rsidRPr="00C97AEE">
        <w:rPr>
          <w:rFonts w:asciiTheme="majorHAnsi" w:eastAsia="SimSun" w:hAnsiTheme="majorHAnsi" w:cstheme="majorHAnsi"/>
          <w:szCs w:val="26"/>
        </w:rPr>
        <w:t>và</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bảng</w:t>
      </w:r>
      <w:proofErr w:type="spellEnd"/>
      <w:r w:rsidRPr="00C97AEE">
        <w:rPr>
          <w:rFonts w:asciiTheme="majorHAnsi" w:eastAsia="SimSun" w:hAnsiTheme="majorHAnsi" w:cstheme="majorHAnsi"/>
          <w:szCs w:val="26"/>
        </w:rPr>
        <w:t xml:space="preserve"> </w:t>
      </w:r>
      <w:r w:rsidRPr="00C97AEE">
        <w:rPr>
          <w:rFonts w:asciiTheme="majorHAnsi" w:eastAsia="SimSun" w:hAnsiTheme="majorHAnsi" w:cstheme="majorHAnsi"/>
          <w:szCs w:val="26"/>
          <w:lang w:val="vi-VN"/>
        </w:rPr>
        <w:t xml:space="preserve">dự </w:t>
      </w:r>
      <w:proofErr w:type="spellStart"/>
      <w:r w:rsidRPr="00C97AEE">
        <w:rPr>
          <w:rFonts w:asciiTheme="majorHAnsi" w:eastAsia="SimSun" w:hAnsiTheme="majorHAnsi" w:cstheme="majorHAnsi"/>
          <w:szCs w:val="26"/>
        </w:rPr>
        <w:t>toán</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công</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trình</w:t>
      </w:r>
      <w:proofErr w:type="spellEnd"/>
      <w:r w:rsidRPr="00C97AEE">
        <w:rPr>
          <w:rFonts w:asciiTheme="majorHAnsi" w:eastAsia="SimSun" w:hAnsiTheme="majorHAnsi" w:cstheme="majorHAnsi"/>
          <w:szCs w:val="26"/>
        </w:rPr>
        <w:t xml:space="preserve"> </w:t>
      </w:r>
      <w:proofErr w:type="spellStart"/>
      <w:r w:rsidRPr="00C97AEE">
        <w:rPr>
          <w:rFonts w:asciiTheme="majorHAnsi" w:eastAsia="SimSun" w:hAnsiTheme="majorHAnsi" w:cstheme="majorHAnsi"/>
          <w:szCs w:val="26"/>
        </w:rPr>
        <w:t>ký</w:t>
      </w:r>
      <w:proofErr w:type="spellEnd"/>
      <w:r w:rsidRPr="00C97AEE">
        <w:rPr>
          <w:rFonts w:asciiTheme="majorHAnsi" w:eastAsia="SimSun" w:hAnsiTheme="majorHAnsi" w:cstheme="majorHAnsi"/>
          <w:szCs w:val="26"/>
        </w:rPr>
        <w:t xml:space="preserve"> </w:t>
      </w:r>
      <w:r w:rsidRPr="00C97AEE">
        <w:rPr>
          <w:rFonts w:asciiTheme="majorHAnsi" w:eastAsia="SimSun" w:hAnsiTheme="majorHAnsi" w:cstheme="majorHAnsi"/>
          <w:szCs w:val="26"/>
          <w:lang w:val="vi-VN"/>
        </w:rPr>
        <w:t>ngày 31 tháng 5 năm 2021</w:t>
      </w:r>
    </w:p>
    <w:p w14:paraId="32C71F19" w14:textId="77777777" w:rsidR="00076D19" w:rsidRPr="00C97AEE" w:rsidRDefault="00870C52">
      <w:pPr>
        <w:ind w:left="360" w:firstLine="360"/>
        <w:jc w:val="both"/>
        <w:rPr>
          <w:rFonts w:asciiTheme="majorHAnsi" w:eastAsia="SimSun" w:hAnsiTheme="majorHAnsi" w:cstheme="majorHAnsi"/>
          <w:szCs w:val="26"/>
          <w:lang w:val="vi-VN"/>
        </w:rPr>
      </w:pPr>
      <w:r w:rsidRPr="00C97AEE">
        <w:rPr>
          <w:rFonts w:asciiTheme="majorHAnsi" w:eastAsia="SimSun" w:hAnsiTheme="majorHAnsi" w:cstheme="majorHAnsi"/>
          <w:szCs w:val="26"/>
          <w:lang w:val="vi-VN"/>
        </w:rPr>
        <w:t>+ Công việc đã thực hiện đạt yêu cầu kỹ thuật , chất lượng và đưa vào sử dụng.</w:t>
      </w:r>
    </w:p>
    <w:p w14:paraId="1C00CF09" w14:textId="77777777" w:rsidR="00076D19" w:rsidRPr="00C97AEE" w:rsidRDefault="00870C52">
      <w:pPr>
        <w:ind w:left="360" w:firstLine="360"/>
        <w:rPr>
          <w:rFonts w:asciiTheme="majorHAnsi" w:eastAsia="SimSun" w:hAnsiTheme="majorHAnsi" w:cstheme="majorHAnsi"/>
          <w:szCs w:val="26"/>
          <w:lang w:val="vi-VN"/>
        </w:rPr>
      </w:pPr>
      <w:r w:rsidRPr="00C97AEE">
        <w:rPr>
          <w:rFonts w:asciiTheme="majorHAnsi" w:eastAsia="SimSun" w:hAnsiTheme="majorHAnsi" w:cstheme="majorHAnsi"/>
          <w:szCs w:val="26"/>
          <w:lang w:val="vi-VN"/>
        </w:rPr>
        <w:lastRenderedPageBreak/>
        <w:t>+ Hai bên thống nhất nghiệm thu những hạng mục công việc trên .</w:t>
      </w:r>
    </w:p>
    <w:p w14:paraId="661354A6" w14:textId="77777777" w:rsidR="00076D19" w:rsidRPr="00C97AEE" w:rsidRDefault="00870C52">
      <w:pPr>
        <w:ind w:left="360" w:firstLine="360"/>
        <w:rPr>
          <w:rFonts w:asciiTheme="majorHAnsi" w:eastAsia="SimSun" w:hAnsiTheme="majorHAnsi" w:cstheme="majorHAnsi"/>
          <w:szCs w:val="26"/>
          <w:lang w:val="vi-VN"/>
        </w:rPr>
      </w:pPr>
      <w:r w:rsidRPr="00C97AEE">
        <w:rPr>
          <w:rFonts w:asciiTheme="majorHAnsi" w:eastAsia="SimSun" w:hAnsiTheme="majorHAnsi" w:cstheme="majorHAnsi"/>
          <w:szCs w:val="26"/>
          <w:lang w:val="vi-VN"/>
        </w:rPr>
        <w:t>+ Biên bản nghiệm thu được lập thành 04 bản , mỗi bên giữ 02 bản có giá trị như nhau .</w:t>
      </w:r>
    </w:p>
    <w:p w14:paraId="0EA34FFB" w14:textId="77777777" w:rsidR="00076D19" w:rsidRPr="00C97AEE" w:rsidRDefault="00076D19">
      <w:pPr>
        <w:ind w:left="360" w:firstLine="360"/>
        <w:rPr>
          <w:rFonts w:asciiTheme="majorHAnsi" w:eastAsia="SimSun" w:hAnsiTheme="majorHAnsi" w:cstheme="majorHAnsi"/>
          <w:szCs w:val="26"/>
          <w:lang w:val="vi-VN"/>
        </w:rPr>
      </w:pPr>
    </w:p>
    <w:tbl>
      <w:tblPr>
        <w:tblpPr w:leftFromText="180" w:rightFromText="180" w:vertAnchor="page" w:horzAnchor="margin" w:tblpXSpec="center" w:tblpY="13057"/>
        <w:tblOverlap w:val="never"/>
        <w:tblW w:w="10469" w:type="dxa"/>
        <w:tblLayout w:type="fixed"/>
        <w:tblLook w:val="04A0" w:firstRow="1" w:lastRow="0" w:firstColumn="1" w:lastColumn="0" w:noHBand="0" w:noVBand="1"/>
      </w:tblPr>
      <w:tblGrid>
        <w:gridCol w:w="5059"/>
        <w:gridCol w:w="5410"/>
      </w:tblGrid>
      <w:tr w:rsidR="00076D19" w14:paraId="30CC3D3B" w14:textId="77777777">
        <w:tc>
          <w:tcPr>
            <w:tcW w:w="5059" w:type="dxa"/>
          </w:tcPr>
          <w:p w14:paraId="2A400456" w14:textId="77777777" w:rsidR="00076D19" w:rsidRPr="00C97AEE" w:rsidRDefault="00870C52">
            <w:pPr>
              <w:widowControl w:val="0"/>
              <w:jc w:val="center"/>
              <w:rPr>
                <w:rFonts w:asciiTheme="majorHAnsi" w:eastAsia="SimSun" w:hAnsiTheme="majorHAnsi" w:cstheme="majorHAnsi"/>
                <w:b/>
                <w:szCs w:val="26"/>
                <w:lang w:val="vi-VN"/>
              </w:rPr>
            </w:pPr>
            <w:r w:rsidRPr="00C97AEE">
              <w:rPr>
                <w:rFonts w:asciiTheme="majorHAnsi" w:eastAsia="SimSun" w:hAnsiTheme="majorHAnsi" w:cstheme="majorHAnsi"/>
                <w:b/>
                <w:szCs w:val="26"/>
                <w:lang w:val="vi-VN"/>
              </w:rPr>
              <w:t>ĐẠI DIỆN BÊN A</w:t>
            </w:r>
          </w:p>
          <w:p w14:paraId="74F31AE6" w14:textId="77777777" w:rsidR="00076D19" w:rsidRPr="00C97AEE" w:rsidRDefault="00870C52">
            <w:pPr>
              <w:widowControl w:val="0"/>
              <w:jc w:val="center"/>
              <w:rPr>
                <w:rFonts w:asciiTheme="majorHAnsi" w:eastAsia="SimSun" w:hAnsiTheme="majorHAnsi" w:cstheme="majorHAnsi"/>
                <w:b/>
                <w:szCs w:val="26"/>
                <w:lang w:val="vi-VN"/>
              </w:rPr>
            </w:pPr>
            <w:r w:rsidRPr="00C97AEE">
              <w:rPr>
                <w:rFonts w:asciiTheme="majorHAnsi" w:eastAsia="SimSun" w:hAnsiTheme="majorHAnsi" w:cstheme="majorHAnsi"/>
                <w:b/>
                <w:szCs w:val="26"/>
                <w:lang w:val="vi-VN"/>
              </w:rPr>
              <w:t>CTY CỔ PHẦN VIETTRONICS TÂN BÌNH</w:t>
            </w:r>
          </w:p>
          <w:p w14:paraId="2D5BEA95" w14:textId="77777777" w:rsidR="00076D19" w:rsidRPr="00C97AEE" w:rsidRDefault="00870C52">
            <w:pPr>
              <w:widowControl w:val="0"/>
              <w:jc w:val="center"/>
              <w:rPr>
                <w:rFonts w:asciiTheme="majorHAnsi" w:eastAsia="SimSun" w:hAnsiTheme="majorHAnsi" w:cstheme="majorHAnsi"/>
                <w:b/>
                <w:szCs w:val="26"/>
                <w:lang w:val="vi-VN"/>
              </w:rPr>
            </w:pPr>
            <w:r w:rsidRPr="00C97AEE">
              <w:rPr>
                <w:rFonts w:asciiTheme="majorHAnsi" w:eastAsia="SimSun" w:hAnsiTheme="majorHAnsi" w:cstheme="majorHAnsi"/>
                <w:b/>
                <w:szCs w:val="26"/>
                <w:lang w:val="vi-VN"/>
              </w:rPr>
              <w:t>TỔNG GIÁM ĐỐC</w:t>
            </w:r>
          </w:p>
          <w:p w14:paraId="3A4327E0" w14:textId="77777777" w:rsidR="00076D19" w:rsidRPr="00C97AEE" w:rsidRDefault="00076D19">
            <w:pPr>
              <w:jc w:val="center"/>
              <w:rPr>
                <w:rFonts w:asciiTheme="majorHAnsi" w:eastAsia="SimSun" w:hAnsiTheme="majorHAnsi" w:cstheme="majorHAnsi"/>
                <w:b/>
                <w:szCs w:val="26"/>
                <w:lang w:val="vi-VN"/>
              </w:rPr>
            </w:pPr>
          </w:p>
          <w:p w14:paraId="3D5D9CBC" w14:textId="77777777" w:rsidR="00076D19" w:rsidRPr="00C97AEE" w:rsidRDefault="00076D19">
            <w:pPr>
              <w:jc w:val="center"/>
              <w:rPr>
                <w:rFonts w:asciiTheme="majorHAnsi" w:eastAsia="SimSun" w:hAnsiTheme="majorHAnsi" w:cstheme="majorHAnsi"/>
                <w:b/>
                <w:szCs w:val="26"/>
                <w:lang w:val="vi-VN"/>
              </w:rPr>
            </w:pPr>
          </w:p>
          <w:p w14:paraId="4B52A267" w14:textId="77777777" w:rsidR="00076D19" w:rsidRPr="00C97AEE" w:rsidRDefault="00076D19">
            <w:pPr>
              <w:keepNext/>
              <w:outlineLvl w:val="6"/>
              <w:rPr>
                <w:rFonts w:asciiTheme="majorHAnsi" w:eastAsia="SimSun" w:hAnsiTheme="majorHAnsi" w:cstheme="majorHAnsi"/>
                <w:b/>
                <w:szCs w:val="26"/>
                <w:lang w:val="vi-VN"/>
              </w:rPr>
            </w:pPr>
          </w:p>
          <w:p w14:paraId="3C2D158C" w14:textId="77777777" w:rsidR="00076D19" w:rsidRPr="00C97AEE" w:rsidRDefault="00076D19">
            <w:pPr>
              <w:rPr>
                <w:rFonts w:asciiTheme="majorHAnsi" w:eastAsia="SimSun" w:hAnsiTheme="majorHAnsi" w:cstheme="majorHAnsi"/>
                <w:b/>
                <w:szCs w:val="26"/>
                <w:lang w:val="vi-VN"/>
              </w:rPr>
            </w:pPr>
          </w:p>
        </w:tc>
        <w:tc>
          <w:tcPr>
            <w:tcW w:w="5410" w:type="dxa"/>
          </w:tcPr>
          <w:p w14:paraId="28A06451" w14:textId="77777777" w:rsidR="00076D19" w:rsidRPr="00C97AEE" w:rsidRDefault="00870C52">
            <w:pPr>
              <w:jc w:val="center"/>
              <w:rPr>
                <w:rFonts w:asciiTheme="majorHAnsi" w:eastAsia="SimSun" w:hAnsiTheme="majorHAnsi" w:cstheme="majorHAnsi"/>
                <w:b/>
                <w:szCs w:val="26"/>
                <w:lang w:val="vi-VN"/>
              </w:rPr>
            </w:pPr>
            <w:r w:rsidRPr="00C97AEE">
              <w:rPr>
                <w:rFonts w:asciiTheme="majorHAnsi" w:eastAsia="SimSun" w:hAnsiTheme="majorHAnsi" w:cstheme="majorHAnsi"/>
                <w:b/>
                <w:szCs w:val="26"/>
                <w:lang w:val="vi-VN"/>
              </w:rPr>
              <w:t>ĐẠI DIỆN BÊN B</w:t>
            </w:r>
          </w:p>
          <w:p w14:paraId="2C3543B4" w14:textId="77777777" w:rsidR="00076D19" w:rsidRPr="00C97AEE" w:rsidRDefault="00870C52">
            <w:pPr>
              <w:jc w:val="center"/>
              <w:rPr>
                <w:rFonts w:asciiTheme="majorHAnsi" w:eastAsia="SimSun" w:hAnsiTheme="majorHAnsi" w:cstheme="majorHAnsi"/>
                <w:b/>
                <w:szCs w:val="26"/>
                <w:lang w:val="vi-VN"/>
              </w:rPr>
            </w:pPr>
            <w:r w:rsidRPr="00C97AEE">
              <w:rPr>
                <w:rFonts w:asciiTheme="majorHAnsi" w:eastAsia="SimSun" w:hAnsiTheme="majorHAnsi" w:cstheme="majorHAnsi"/>
                <w:b/>
                <w:szCs w:val="26"/>
                <w:lang w:val="vi-VN"/>
              </w:rPr>
              <w:t>CTY TNHH TM HẢI NGÂN LÂM</w:t>
            </w:r>
          </w:p>
          <w:p w14:paraId="127326C9" w14:textId="77777777" w:rsidR="00076D19" w:rsidRPr="00C97AEE" w:rsidRDefault="00870C52">
            <w:pPr>
              <w:jc w:val="center"/>
              <w:rPr>
                <w:rFonts w:asciiTheme="majorHAnsi" w:eastAsia="SimSun" w:hAnsiTheme="majorHAnsi" w:cstheme="majorHAnsi"/>
                <w:b/>
                <w:szCs w:val="26"/>
                <w:lang w:val="vi-VN"/>
              </w:rPr>
            </w:pPr>
            <w:r w:rsidRPr="00C97AEE">
              <w:rPr>
                <w:rFonts w:asciiTheme="majorHAnsi" w:eastAsia="SimSun" w:hAnsiTheme="majorHAnsi" w:cstheme="majorHAnsi"/>
                <w:b/>
                <w:szCs w:val="26"/>
                <w:lang w:val="vi-VN"/>
              </w:rPr>
              <w:t>GIÁM ĐỐC</w:t>
            </w:r>
          </w:p>
          <w:p w14:paraId="66A3B10D" w14:textId="77777777" w:rsidR="00076D19" w:rsidRPr="00C97AEE" w:rsidRDefault="00076D19">
            <w:pPr>
              <w:rPr>
                <w:rFonts w:asciiTheme="majorHAnsi" w:eastAsia="SimSun" w:hAnsiTheme="majorHAnsi" w:cstheme="majorHAnsi"/>
                <w:b/>
                <w:szCs w:val="26"/>
                <w:lang w:val="vi-VN"/>
              </w:rPr>
            </w:pPr>
          </w:p>
        </w:tc>
      </w:tr>
    </w:tbl>
    <w:p w14:paraId="2655BD6D" w14:textId="77777777" w:rsidR="00076D19" w:rsidRDefault="00076D19">
      <w:pPr>
        <w:shd w:val="clear" w:color="auto" w:fill="FFFFFF"/>
        <w:spacing w:before="100" w:beforeAutospacing="1" w:after="100" w:afterAutospacing="1"/>
        <w:rPr>
          <w:rFonts w:asciiTheme="majorHAnsi" w:eastAsia="Times New Roman" w:hAnsiTheme="majorHAnsi" w:cstheme="majorHAnsi"/>
          <w:b/>
          <w:color w:val="212529"/>
          <w:szCs w:val="26"/>
          <w:lang w:eastAsia="vi-VN"/>
        </w:rPr>
      </w:pPr>
    </w:p>
    <w:p w14:paraId="4250D2E4" w14:textId="77777777" w:rsidR="00076D19" w:rsidRDefault="00870C52">
      <w:pPr>
        <w:tabs>
          <w:tab w:val="center" w:pos="6804"/>
        </w:tabs>
        <w:ind w:left="900"/>
        <w:rPr>
          <w:rFonts w:ascii="Arial" w:hAnsi="Arial" w:cs="Arial"/>
          <w:b/>
          <w:bCs/>
          <w:sz w:val="24"/>
          <w:szCs w:val="24"/>
        </w:rPr>
      </w:pPr>
      <w:r>
        <w:rPr>
          <w:rFonts w:ascii="Arial" w:hAnsi="Arial" w:cs="Arial"/>
          <w:noProof/>
          <w:sz w:val="24"/>
          <w:szCs w:val="24"/>
          <w:lang w:val="vi-VN" w:eastAsia="vi-VN"/>
        </w:rPr>
        <w:drawing>
          <wp:inline distT="0" distB="0" distL="0" distR="0" wp14:anchorId="70A98651" wp14:editId="3292C198">
            <wp:extent cx="1190625" cy="483235"/>
            <wp:effectExtent l="0" t="0" r="0" b="0"/>
            <wp:docPr id="13" name="Picture 13" descr="logo hai ngan l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logo hai ngan lam"/>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190625" cy="483235"/>
                    </a:xfrm>
                    <a:prstGeom prst="rect">
                      <a:avLst/>
                    </a:prstGeom>
                    <a:noFill/>
                    <a:ln>
                      <a:noFill/>
                    </a:ln>
                  </pic:spPr>
                </pic:pic>
              </a:graphicData>
            </a:graphic>
          </wp:inline>
        </w:drawing>
      </w:r>
      <w:r>
        <w:rPr>
          <w:rFonts w:ascii="Arial" w:hAnsi="Arial" w:cs="Arial"/>
          <w:b/>
          <w:sz w:val="24"/>
          <w:szCs w:val="24"/>
        </w:rPr>
        <w:t xml:space="preserve">                    </w:t>
      </w:r>
      <w:r>
        <w:rPr>
          <w:rFonts w:ascii="Arial" w:hAnsi="Arial" w:cs="Arial"/>
          <w:b/>
          <w:sz w:val="24"/>
          <w:szCs w:val="24"/>
        </w:rPr>
        <w:tab/>
        <w:t xml:space="preserve">              </w:t>
      </w:r>
      <w:r w:rsidRPr="00C97AEE">
        <w:rPr>
          <w:rFonts w:asciiTheme="majorHAnsi" w:hAnsiTheme="majorHAnsi" w:cstheme="majorHAnsi"/>
          <w:b/>
          <w:sz w:val="24"/>
          <w:szCs w:val="24"/>
        </w:rPr>
        <w:t xml:space="preserve">  </w:t>
      </w:r>
      <w:r w:rsidRPr="00C97AEE">
        <w:rPr>
          <w:rFonts w:asciiTheme="majorHAnsi" w:hAnsiTheme="majorHAnsi" w:cstheme="majorHAnsi"/>
          <w:b/>
          <w:bCs/>
          <w:sz w:val="22"/>
        </w:rPr>
        <w:t>CỘNG HÒA XÃ HỘI CHỦ NGHĨA VIỆT NAM</w:t>
      </w:r>
    </w:p>
    <w:p w14:paraId="31B75BEE" w14:textId="77777777" w:rsidR="00076D19" w:rsidRPr="00C97AEE" w:rsidRDefault="00870C52">
      <w:pPr>
        <w:tabs>
          <w:tab w:val="center" w:pos="6804"/>
        </w:tabs>
        <w:rPr>
          <w:rFonts w:asciiTheme="majorHAnsi" w:hAnsiTheme="majorHAnsi" w:cstheme="majorHAnsi"/>
          <w:b/>
          <w:bCs/>
          <w:sz w:val="22"/>
        </w:rPr>
      </w:pPr>
      <w:r w:rsidRPr="00C97AEE">
        <w:rPr>
          <w:rFonts w:asciiTheme="majorHAnsi" w:hAnsiTheme="majorHAnsi" w:cstheme="majorHAnsi"/>
          <w:b/>
          <w:sz w:val="22"/>
        </w:rPr>
        <w:t xml:space="preserve">               CÔNG TY TNHH TM HẢI NGÂN LÂM</w:t>
      </w:r>
      <w:r w:rsidRPr="00C97AEE">
        <w:rPr>
          <w:rFonts w:asciiTheme="majorHAnsi" w:hAnsiTheme="majorHAnsi" w:cstheme="majorHAnsi"/>
          <w:b/>
          <w:sz w:val="22"/>
        </w:rPr>
        <w:tab/>
        <w:t xml:space="preserve">                       </w:t>
      </w:r>
      <w:proofErr w:type="spellStart"/>
      <w:r w:rsidRPr="00C97AEE">
        <w:rPr>
          <w:rFonts w:asciiTheme="majorHAnsi" w:hAnsiTheme="majorHAnsi" w:cstheme="majorHAnsi"/>
          <w:bCs/>
          <w:sz w:val="22"/>
        </w:rPr>
        <w:t>Độc</w:t>
      </w:r>
      <w:proofErr w:type="spellEnd"/>
      <w:r w:rsidRPr="00C97AEE">
        <w:rPr>
          <w:rFonts w:asciiTheme="majorHAnsi" w:hAnsiTheme="majorHAnsi" w:cstheme="majorHAnsi"/>
          <w:bCs/>
          <w:sz w:val="22"/>
        </w:rPr>
        <w:t xml:space="preserve"> </w:t>
      </w:r>
      <w:proofErr w:type="spellStart"/>
      <w:r w:rsidRPr="00C97AEE">
        <w:rPr>
          <w:rFonts w:asciiTheme="majorHAnsi" w:hAnsiTheme="majorHAnsi" w:cstheme="majorHAnsi"/>
          <w:bCs/>
          <w:sz w:val="22"/>
        </w:rPr>
        <w:t>lập</w:t>
      </w:r>
      <w:proofErr w:type="spellEnd"/>
      <w:r w:rsidRPr="00C97AEE">
        <w:rPr>
          <w:rFonts w:asciiTheme="majorHAnsi" w:hAnsiTheme="majorHAnsi" w:cstheme="majorHAnsi"/>
          <w:bCs/>
          <w:sz w:val="22"/>
        </w:rPr>
        <w:t xml:space="preserve"> – </w:t>
      </w:r>
      <w:proofErr w:type="spellStart"/>
      <w:r w:rsidRPr="00C97AEE">
        <w:rPr>
          <w:rFonts w:asciiTheme="majorHAnsi" w:hAnsiTheme="majorHAnsi" w:cstheme="majorHAnsi"/>
          <w:bCs/>
          <w:sz w:val="22"/>
        </w:rPr>
        <w:t>Tự</w:t>
      </w:r>
      <w:proofErr w:type="spellEnd"/>
      <w:r w:rsidRPr="00C97AEE">
        <w:rPr>
          <w:rFonts w:asciiTheme="majorHAnsi" w:hAnsiTheme="majorHAnsi" w:cstheme="majorHAnsi"/>
          <w:bCs/>
          <w:sz w:val="22"/>
        </w:rPr>
        <w:t xml:space="preserve"> Do – </w:t>
      </w:r>
      <w:proofErr w:type="spellStart"/>
      <w:r w:rsidRPr="00C97AEE">
        <w:rPr>
          <w:rFonts w:asciiTheme="majorHAnsi" w:hAnsiTheme="majorHAnsi" w:cstheme="majorHAnsi"/>
          <w:bCs/>
          <w:sz w:val="22"/>
        </w:rPr>
        <w:t>Hạnh</w:t>
      </w:r>
      <w:proofErr w:type="spellEnd"/>
      <w:r w:rsidRPr="00C97AEE">
        <w:rPr>
          <w:rFonts w:asciiTheme="majorHAnsi" w:hAnsiTheme="majorHAnsi" w:cstheme="majorHAnsi"/>
          <w:bCs/>
          <w:sz w:val="22"/>
        </w:rPr>
        <w:t xml:space="preserve"> </w:t>
      </w:r>
      <w:proofErr w:type="spellStart"/>
      <w:r w:rsidRPr="00C97AEE">
        <w:rPr>
          <w:rFonts w:asciiTheme="majorHAnsi" w:hAnsiTheme="majorHAnsi" w:cstheme="majorHAnsi"/>
          <w:bCs/>
          <w:sz w:val="22"/>
        </w:rPr>
        <w:t>Phúc</w:t>
      </w:r>
      <w:proofErr w:type="spellEnd"/>
    </w:p>
    <w:p w14:paraId="624E90E7" w14:textId="77777777" w:rsidR="00076D19" w:rsidRPr="00C97AEE" w:rsidRDefault="00870C52">
      <w:pPr>
        <w:tabs>
          <w:tab w:val="center" w:pos="6804"/>
        </w:tabs>
        <w:rPr>
          <w:rFonts w:asciiTheme="majorHAnsi" w:hAnsiTheme="majorHAnsi" w:cstheme="majorHAnsi"/>
          <w:b/>
          <w:sz w:val="22"/>
        </w:rPr>
      </w:pPr>
      <w:proofErr w:type="spellStart"/>
      <w:r w:rsidRPr="00C97AEE">
        <w:rPr>
          <w:rFonts w:asciiTheme="majorHAnsi" w:hAnsiTheme="majorHAnsi" w:cstheme="majorHAnsi"/>
          <w:b/>
          <w:sz w:val="22"/>
        </w:rPr>
        <w:t>Số</w:t>
      </w:r>
      <w:proofErr w:type="spellEnd"/>
      <w:r w:rsidRPr="00C97AEE">
        <w:rPr>
          <w:rFonts w:asciiTheme="majorHAnsi" w:hAnsiTheme="majorHAnsi" w:cstheme="majorHAnsi"/>
          <w:b/>
          <w:sz w:val="22"/>
        </w:rPr>
        <w:t xml:space="preserve"> 15/12 </w:t>
      </w:r>
      <w:proofErr w:type="spellStart"/>
      <w:r w:rsidRPr="00C97AEE">
        <w:rPr>
          <w:rFonts w:asciiTheme="majorHAnsi" w:hAnsiTheme="majorHAnsi" w:cstheme="majorHAnsi"/>
          <w:b/>
          <w:sz w:val="22"/>
        </w:rPr>
        <w:t>đường</w:t>
      </w:r>
      <w:proofErr w:type="spellEnd"/>
      <w:r w:rsidRPr="00C97AEE">
        <w:rPr>
          <w:rFonts w:asciiTheme="majorHAnsi" w:hAnsiTheme="majorHAnsi" w:cstheme="majorHAnsi"/>
          <w:b/>
          <w:sz w:val="22"/>
        </w:rPr>
        <w:t xml:space="preserve"> C1, </w:t>
      </w:r>
      <w:proofErr w:type="spellStart"/>
      <w:r w:rsidRPr="00C97AEE">
        <w:rPr>
          <w:rFonts w:asciiTheme="majorHAnsi" w:hAnsiTheme="majorHAnsi" w:cstheme="majorHAnsi"/>
          <w:b/>
          <w:sz w:val="22"/>
        </w:rPr>
        <w:t>phường</w:t>
      </w:r>
      <w:proofErr w:type="spellEnd"/>
      <w:r w:rsidRPr="00C97AEE">
        <w:rPr>
          <w:rFonts w:asciiTheme="majorHAnsi" w:hAnsiTheme="majorHAnsi" w:cstheme="majorHAnsi"/>
          <w:b/>
          <w:sz w:val="22"/>
        </w:rPr>
        <w:t xml:space="preserve"> </w:t>
      </w:r>
      <w:proofErr w:type="gramStart"/>
      <w:r w:rsidRPr="00C97AEE">
        <w:rPr>
          <w:rFonts w:asciiTheme="majorHAnsi" w:hAnsiTheme="majorHAnsi" w:cstheme="majorHAnsi"/>
          <w:b/>
          <w:sz w:val="22"/>
        </w:rPr>
        <w:t>13 ,</w:t>
      </w:r>
      <w:proofErr w:type="gramEnd"/>
      <w:r w:rsidRPr="00C97AEE">
        <w:rPr>
          <w:rFonts w:asciiTheme="majorHAnsi" w:hAnsiTheme="majorHAnsi" w:cstheme="majorHAnsi"/>
          <w:b/>
          <w:sz w:val="22"/>
        </w:rPr>
        <w:t xml:space="preserve"> </w:t>
      </w:r>
      <w:proofErr w:type="spellStart"/>
      <w:r w:rsidRPr="00C97AEE">
        <w:rPr>
          <w:rFonts w:asciiTheme="majorHAnsi" w:hAnsiTheme="majorHAnsi" w:cstheme="majorHAnsi"/>
          <w:b/>
          <w:sz w:val="22"/>
        </w:rPr>
        <w:t>quận</w:t>
      </w:r>
      <w:proofErr w:type="spellEnd"/>
      <w:r w:rsidRPr="00C97AEE">
        <w:rPr>
          <w:rFonts w:asciiTheme="majorHAnsi" w:hAnsiTheme="majorHAnsi" w:cstheme="majorHAnsi"/>
          <w:b/>
          <w:sz w:val="22"/>
        </w:rPr>
        <w:t xml:space="preserve"> </w:t>
      </w:r>
      <w:proofErr w:type="spellStart"/>
      <w:r w:rsidRPr="00C97AEE">
        <w:rPr>
          <w:rFonts w:asciiTheme="majorHAnsi" w:hAnsiTheme="majorHAnsi" w:cstheme="majorHAnsi"/>
          <w:b/>
          <w:sz w:val="22"/>
        </w:rPr>
        <w:t>Tân</w:t>
      </w:r>
      <w:proofErr w:type="spellEnd"/>
      <w:r w:rsidRPr="00C97AEE">
        <w:rPr>
          <w:rFonts w:asciiTheme="majorHAnsi" w:hAnsiTheme="majorHAnsi" w:cstheme="majorHAnsi"/>
          <w:b/>
          <w:sz w:val="22"/>
        </w:rPr>
        <w:t xml:space="preserve"> </w:t>
      </w:r>
      <w:proofErr w:type="spellStart"/>
      <w:r w:rsidRPr="00C97AEE">
        <w:rPr>
          <w:rFonts w:asciiTheme="majorHAnsi" w:hAnsiTheme="majorHAnsi" w:cstheme="majorHAnsi"/>
          <w:b/>
          <w:sz w:val="22"/>
        </w:rPr>
        <w:t>Bình</w:t>
      </w:r>
      <w:proofErr w:type="spellEnd"/>
      <w:r w:rsidRPr="00C97AEE">
        <w:rPr>
          <w:rFonts w:asciiTheme="majorHAnsi" w:hAnsiTheme="majorHAnsi" w:cstheme="majorHAnsi"/>
          <w:b/>
          <w:sz w:val="22"/>
        </w:rPr>
        <w:t xml:space="preserve"> , TP.HCM</w:t>
      </w:r>
    </w:p>
    <w:p w14:paraId="7B19C6C8" w14:textId="77777777" w:rsidR="00076D19" w:rsidRPr="00C97AEE" w:rsidRDefault="00870C52">
      <w:pPr>
        <w:tabs>
          <w:tab w:val="center" w:pos="6804"/>
        </w:tabs>
        <w:rPr>
          <w:rFonts w:asciiTheme="majorHAnsi" w:hAnsiTheme="majorHAnsi" w:cstheme="majorHAnsi"/>
          <w:bCs/>
          <w:sz w:val="22"/>
        </w:rPr>
      </w:pPr>
      <w:r w:rsidRPr="00C97AEE">
        <w:rPr>
          <w:rFonts w:asciiTheme="majorHAnsi" w:hAnsiTheme="majorHAnsi" w:cstheme="majorHAnsi"/>
          <w:b/>
          <w:sz w:val="22"/>
        </w:rPr>
        <w:t xml:space="preserve">                             </w:t>
      </w:r>
      <w:proofErr w:type="spellStart"/>
      <w:proofErr w:type="gramStart"/>
      <w:r w:rsidRPr="00C97AEE">
        <w:rPr>
          <w:rFonts w:asciiTheme="majorHAnsi" w:hAnsiTheme="majorHAnsi" w:cstheme="majorHAnsi"/>
          <w:b/>
          <w:sz w:val="22"/>
        </w:rPr>
        <w:t>Tel,fax</w:t>
      </w:r>
      <w:proofErr w:type="spellEnd"/>
      <w:proofErr w:type="gramEnd"/>
      <w:r w:rsidRPr="00C97AEE">
        <w:rPr>
          <w:rFonts w:asciiTheme="majorHAnsi" w:hAnsiTheme="majorHAnsi" w:cstheme="majorHAnsi"/>
          <w:b/>
          <w:sz w:val="22"/>
        </w:rPr>
        <w:t xml:space="preserve"> : 08-62628712 </w:t>
      </w:r>
      <w:r w:rsidRPr="00C97AEE">
        <w:rPr>
          <w:rFonts w:asciiTheme="majorHAnsi" w:hAnsiTheme="majorHAnsi" w:cstheme="majorHAnsi"/>
          <w:bCs/>
          <w:sz w:val="22"/>
        </w:rPr>
        <w:t xml:space="preserve">                                                   ………………………….</w:t>
      </w:r>
    </w:p>
    <w:p w14:paraId="26EBD0D5" w14:textId="77777777" w:rsidR="00076D19" w:rsidRPr="00C97AEE" w:rsidRDefault="00076D19">
      <w:pPr>
        <w:tabs>
          <w:tab w:val="center" w:pos="6804"/>
        </w:tabs>
        <w:rPr>
          <w:rFonts w:asciiTheme="majorHAnsi" w:hAnsiTheme="majorHAnsi" w:cstheme="majorHAnsi"/>
          <w:bCs/>
          <w:sz w:val="22"/>
        </w:rPr>
      </w:pPr>
    </w:p>
    <w:p w14:paraId="3FB73DB1" w14:textId="77777777" w:rsidR="00076D19" w:rsidRPr="00C97AEE" w:rsidRDefault="00870C52">
      <w:pPr>
        <w:tabs>
          <w:tab w:val="center" w:pos="851"/>
          <w:tab w:val="center" w:pos="6804"/>
        </w:tabs>
        <w:ind w:left="-851" w:right="28"/>
        <w:rPr>
          <w:rFonts w:asciiTheme="majorHAnsi" w:hAnsiTheme="majorHAnsi" w:cstheme="majorHAnsi"/>
          <w:b/>
          <w:bCs/>
          <w:szCs w:val="26"/>
          <w:lang w:val="vi-VN"/>
        </w:rPr>
      </w:pPr>
      <w:r>
        <w:rPr>
          <w:rFonts w:ascii="Arial" w:hAnsi="Arial" w:cs="Arial"/>
          <w:sz w:val="22"/>
        </w:rPr>
        <w:tab/>
        <w:t xml:space="preserve">                       </w:t>
      </w:r>
      <w:proofErr w:type="spellStart"/>
      <w:proofErr w:type="gramStart"/>
      <w:r w:rsidRPr="00C97AEE">
        <w:rPr>
          <w:rFonts w:asciiTheme="majorHAnsi" w:hAnsiTheme="majorHAnsi" w:cstheme="majorHAnsi"/>
          <w:b/>
          <w:bCs/>
          <w:szCs w:val="26"/>
        </w:rPr>
        <w:t>Số</w:t>
      </w:r>
      <w:proofErr w:type="spellEnd"/>
      <w:r w:rsidRPr="00C97AEE">
        <w:rPr>
          <w:rFonts w:asciiTheme="majorHAnsi" w:hAnsiTheme="majorHAnsi" w:cstheme="majorHAnsi"/>
          <w:b/>
          <w:bCs/>
          <w:szCs w:val="26"/>
        </w:rPr>
        <w:t xml:space="preserve"> :</w:t>
      </w:r>
      <w:proofErr w:type="gramEnd"/>
      <w:r w:rsidRPr="00C97AEE">
        <w:rPr>
          <w:rFonts w:asciiTheme="majorHAnsi" w:hAnsiTheme="majorHAnsi" w:cstheme="majorHAnsi"/>
          <w:b/>
          <w:bCs/>
          <w:szCs w:val="26"/>
        </w:rPr>
        <w:t xml:space="preserve">   DN</w:t>
      </w:r>
      <w:r w:rsidRPr="00C97AEE">
        <w:rPr>
          <w:rFonts w:asciiTheme="majorHAnsi" w:hAnsiTheme="majorHAnsi" w:cstheme="majorHAnsi"/>
          <w:b/>
          <w:bCs/>
          <w:szCs w:val="26"/>
          <w:lang w:val="vi-VN"/>
        </w:rPr>
        <w:t>17</w:t>
      </w:r>
      <w:r w:rsidRPr="00C97AEE">
        <w:rPr>
          <w:rFonts w:asciiTheme="majorHAnsi" w:hAnsiTheme="majorHAnsi" w:cstheme="majorHAnsi"/>
          <w:b/>
          <w:bCs/>
          <w:szCs w:val="26"/>
        </w:rPr>
        <w:t>/XD202</w:t>
      </w:r>
      <w:r w:rsidRPr="00C97AEE">
        <w:rPr>
          <w:rFonts w:asciiTheme="majorHAnsi" w:hAnsiTheme="majorHAnsi" w:cstheme="majorHAnsi"/>
          <w:b/>
          <w:bCs/>
          <w:szCs w:val="26"/>
          <w:lang w:val="vi-VN"/>
        </w:rPr>
        <w:t>1</w:t>
      </w:r>
      <w:r w:rsidRPr="00C97AEE">
        <w:rPr>
          <w:rFonts w:asciiTheme="majorHAnsi" w:hAnsiTheme="majorHAnsi" w:cstheme="majorHAnsi"/>
          <w:b/>
          <w:bCs/>
          <w:szCs w:val="26"/>
        </w:rPr>
        <w:t>/VTB</w:t>
      </w:r>
      <w:r w:rsidRPr="00C97AEE">
        <w:rPr>
          <w:rFonts w:asciiTheme="majorHAnsi" w:hAnsiTheme="majorHAnsi" w:cstheme="majorHAnsi"/>
          <w:b/>
          <w:bCs/>
          <w:szCs w:val="26"/>
        </w:rPr>
        <w:tab/>
        <w:t xml:space="preserve">                                </w:t>
      </w:r>
      <w:r w:rsidRPr="00C97AEE">
        <w:rPr>
          <w:rFonts w:asciiTheme="majorHAnsi" w:hAnsiTheme="majorHAnsi" w:cstheme="majorHAnsi"/>
          <w:iCs/>
          <w:szCs w:val="26"/>
        </w:rPr>
        <w:t xml:space="preserve">TP. HCM, </w:t>
      </w:r>
      <w:proofErr w:type="spellStart"/>
      <w:r w:rsidRPr="00C97AEE">
        <w:rPr>
          <w:rFonts w:asciiTheme="majorHAnsi" w:hAnsiTheme="majorHAnsi" w:cstheme="majorHAnsi"/>
          <w:iCs/>
          <w:szCs w:val="26"/>
        </w:rPr>
        <w:t>ngày</w:t>
      </w:r>
      <w:proofErr w:type="spellEnd"/>
      <w:r w:rsidRPr="00C97AEE">
        <w:rPr>
          <w:rFonts w:asciiTheme="majorHAnsi" w:hAnsiTheme="majorHAnsi" w:cstheme="majorHAnsi"/>
          <w:iCs/>
          <w:szCs w:val="26"/>
        </w:rPr>
        <w:t xml:space="preserve"> </w:t>
      </w:r>
      <w:r w:rsidRPr="00C97AEE">
        <w:rPr>
          <w:rFonts w:asciiTheme="majorHAnsi" w:hAnsiTheme="majorHAnsi" w:cstheme="majorHAnsi"/>
          <w:iCs/>
          <w:szCs w:val="26"/>
          <w:lang w:val="vi-VN"/>
        </w:rPr>
        <w:t xml:space="preserve">08 </w:t>
      </w:r>
      <w:proofErr w:type="spellStart"/>
      <w:r w:rsidRPr="00C97AEE">
        <w:rPr>
          <w:rFonts w:asciiTheme="majorHAnsi" w:hAnsiTheme="majorHAnsi" w:cstheme="majorHAnsi"/>
          <w:iCs/>
          <w:szCs w:val="26"/>
        </w:rPr>
        <w:t>tháng</w:t>
      </w:r>
      <w:proofErr w:type="spellEnd"/>
      <w:r w:rsidRPr="00C97AEE">
        <w:rPr>
          <w:rFonts w:asciiTheme="majorHAnsi" w:hAnsiTheme="majorHAnsi" w:cstheme="majorHAnsi"/>
          <w:iCs/>
          <w:szCs w:val="26"/>
        </w:rPr>
        <w:t xml:space="preserve"> </w:t>
      </w:r>
      <w:r w:rsidRPr="00C97AEE">
        <w:rPr>
          <w:rFonts w:asciiTheme="majorHAnsi" w:hAnsiTheme="majorHAnsi" w:cstheme="majorHAnsi"/>
          <w:iCs/>
          <w:szCs w:val="26"/>
          <w:lang w:val="vi-VN"/>
        </w:rPr>
        <w:t xml:space="preserve">06 </w:t>
      </w:r>
      <w:proofErr w:type="spellStart"/>
      <w:r w:rsidRPr="00C97AEE">
        <w:rPr>
          <w:rFonts w:asciiTheme="majorHAnsi" w:hAnsiTheme="majorHAnsi" w:cstheme="majorHAnsi"/>
          <w:iCs/>
          <w:szCs w:val="26"/>
        </w:rPr>
        <w:t>năm</w:t>
      </w:r>
      <w:proofErr w:type="spellEnd"/>
      <w:r w:rsidRPr="00C97AEE">
        <w:rPr>
          <w:rFonts w:asciiTheme="majorHAnsi" w:hAnsiTheme="majorHAnsi" w:cstheme="majorHAnsi"/>
          <w:iCs/>
          <w:szCs w:val="26"/>
        </w:rPr>
        <w:t xml:space="preserve"> 202</w:t>
      </w:r>
      <w:r w:rsidRPr="00C97AEE">
        <w:rPr>
          <w:rFonts w:asciiTheme="majorHAnsi" w:hAnsiTheme="majorHAnsi" w:cstheme="majorHAnsi"/>
          <w:iCs/>
          <w:szCs w:val="26"/>
          <w:lang w:val="vi-VN"/>
        </w:rPr>
        <w:t>1</w:t>
      </w:r>
    </w:p>
    <w:p w14:paraId="73C67F9F" w14:textId="77777777" w:rsidR="00076D19" w:rsidRPr="00C97AEE" w:rsidRDefault="00076D19">
      <w:pPr>
        <w:jc w:val="center"/>
        <w:rPr>
          <w:rFonts w:asciiTheme="majorHAnsi" w:hAnsiTheme="majorHAnsi" w:cstheme="majorHAnsi"/>
          <w:b/>
          <w:bCs/>
          <w:szCs w:val="26"/>
        </w:rPr>
      </w:pPr>
    </w:p>
    <w:p w14:paraId="211AEC2D" w14:textId="77777777" w:rsidR="00076D19" w:rsidRPr="00C97AEE" w:rsidRDefault="00870C52">
      <w:pPr>
        <w:jc w:val="center"/>
        <w:rPr>
          <w:rFonts w:asciiTheme="majorHAnsi" w:hAnsiTheme="majorHAnsi" w:cstheme="majorHAnsi"/>
          <w:b/>
          <w:bCs/>
          <w:szCs w:val="26"/>
          <w:lang w:val="vi-VN"/>
        </w:rPr>
      </w:pPr>
      <w:r w:rsidRPr="00C97AEE">
        <w:rPr>
          <w:rFonts w:asciiTheme="majorHAnsi" w:hAnsiTheme="majorHAnsi" w:cstheme="majorHAnsi"/>
          <w:b/>
          <w:bCs/>
          <w:szCs w:val="26"/>
        </w:rPr>
        <w:t xml:space="preserve">ĐỀ NGHỊ </w:t>
      </w:r>
      <w:r w:rsidRPr="00C97AEE">
        <w:rPr>
          <w:rFonts w:asciiTheme="majorHAnsi" w:hAnsiTheme="majorHAnsi" w:cstheme="majorHAnsi"/>
          <w:b/>
          <w:bCs/>
          <w:szCs w:val="26"/>
          <w:lang w:val="vi-VN"/>
        </w:rPr>
        <w:t>THANH TOÁN CÔNG TRÌNH</w:t>
      </w:r>
    </w:p>
    <w:p w14:paraId="20E3461A" w14:textId="77777777" w:rsidR="00076D19" w:rsidRPr="00C97AEE" w:rsidRDefault="00870C52">
      <w:pPr>
        <w:tabs>
          <w:tab w:val="left" w:pos="2268"/>
          <w:tab w:val="left" w:pos="2552"/>
        </w:tabs>
        <w:spacing w:before="60"/>
        <w:jc w:val="center"/>
        <w:rPr>
          <w:rFonts w:asciiTheme="majorHAnsi" w:hAnsiTheme="majorHAnsi" w:cstheme="majorHAnsi"/>
          <w:b/>
          <w:bCs/>
          <w:iCs/>
          <w:szCs w:val="26"/>
        </w:rPr>
      </w:pPr>
      <w:r w:rsidRPr="00C97AEE">
        <w:rPr>
          <w:rFonts w:asciiTheme="majorHAnsi" w:hAnsiTheme="majorHAnsi" w:cstheme="majorHAnsi"/>
          <w:b/>
          <w:bCs/>
          <w:szCs w:val="26"/>
        </w:rPr>
        <w:t xml:space="preserve">(CĂN CỨ THEO HỢP ĐỒNG SỐ </w:t>
      </w:r>
      <w:r w:rsidRPr="00C97AEE">
        <w:rPr>
          <w:rFonts w:asciiTheme="majorHAnsi" w:hAnsiTheme="majorHAnsi" w:cstheme="majorHAnsi"/>
          <w:b/>
          <w:bCs/>
          <w:szCs w:val="26"/>
          <w:lang w:val="vi-VN"/>
        </w:rPr>
        <w:t>17/XD2021/VTB KÝ NGÀY 31/5/2021</w:t>
      </w:r>
      <w:r w:rsidRPr="00C97AEE">
        <w:rPr>
          <w:rFonts w:asciiTheme="majorHAnsi" w:hAnsiTheme="majorHAnsi" w:cstheme="majorHAnsi"/>
          <w:b/>
          <w:bCs/>
          <w:iCs/>
          <w:szCs w:val="26"/>
        </w:rPr>
        <w:t>)</w:t>
      </w:r>
    </w:p>
    <w:p w14:paraId="4A051F6C" w14:textId="77777777" w:rsidR="00076D19" w:rsidRPr="00C97AEE" w:rsidRDefault="00870C52">
      <w:pPr>
        <w:tabs>
          <w:tab w:val="left" w:pos="2268"/>
          <w:tab w:val="left" w:pos="2552"/>
        </w:tabs>
        <w:spacing w:before="60"/>
        <w:jc w:val="center"/>
        <w:rPr>
          <w:rFonts w:asciiTheme="majorHAnsi" w:hAnsiTheme="majorHAnsi" w:cstheme="majorHAnsi"/>
          <w:b/>
          <w:bCs/>
          <w:szCs w:val="26"/>
        </w:rPr>
      </w:pPr>
      <w:r w:rsidRPr="00C97AEE">
        <w:rPr>
          <w:rFonts w:asciiTheme="majorHAnsi" w:hAnsiTheme="majorHAnsi" w:cstheme="majorHAnsi"/>
          <w:b/>
          <w:bCs/>
          <w:iCs/>
          <w:szCs w:val="26"/>
          <w:u w:val="single"/>
        </w:rPr>
        <w:t xml:space="preserve">CÔNG </w:t>
      </w:r>
      <w:proofErr w:type="gramStart"/>
      <w:r w:rsidRPr="00C97AEE">
        <w:rPr>
          <w:rFonts w:asciiTheme="majorHAnsi" w:hAnsiTheme="majorHAnsi" w:cstheme="majorHAnsi"/>
          <w:b/>
          <w:bCs/>
          <w:iCs/>
          <w:szCs w:val="26"/>
          <w:u w:val="single"/>
        </w:rPr>
        <w:t>TRÌNH</w:t>
      </w:r>
      <w:r w:rsidRPr="00C97AEE">
        <w:rPr>
          <w:rFonts w:asciiTheme="majorHAnsi" w:hAnsiTheme="majorHAnsi" w:cstheme="majorHAnsi"/>
          <w:b/>
          <w:bCs/>
          <w:szCs w:val="26"/>
        </w:rPr>
        <w:t xml:space="preserve"> :</w:t>
      </w:r>
      <w:proofErr w:type="gramEnd"/>
      <w:r w:rsidRPr="00C97AEE">
        <w:rPr>
          <w:rFonts w:asciiTheme="majorHAnsi" w:hAnsiTheme="majorHAnsi" w:cstheme="majorHAnsi"/>
          <w:b/>
          <w:bCs/>
          <w:szCs w:val="26"/>
        </w:rPr>
        <w:t xml:space="preserve"> CẢI TẠO DỌN MẶT BẰNG TẦNG TRỆT LÀM KHU SẢN XUẤT KHẨU TRANG</w:t>
      </w:r>
    </w:p>
    <w:p w14:paraId="4193531E" w14:textId="77777777" w:rsidR="00076D19" w:rsidRPr="00C97AEE" w:rsidRDefault="00870C52">
      <w:pPr>
        <w:tabs>
          <w:tab w:val="left" w:pos="2268"/>
          <w:tab w:val="left" w:pos="2552"/>
        </w:tabs>
        <w:spacing w:before="60"/>
        <w:jc w:val="center"/>
        <w:rPr>
          <w:rFonts w:asciiTheme="majorHAnsi" w:hAnsiTheme="majorHAnsi" w:cstheme="majorHAnsi"/>
          <w:b/>
          <w:bCs/>
          <w:szCs w:val="26"/>
          <w:lang w:val="vi-VN"/>
        </w:rPr>
      </w:pPr>
      <w:r w:rsidRPr="00C97AEE">
        <w:rPr>
          <w:rFonts w:asciiTheme="majorHAnsi" w:hAnsiTheme="majorHAnsi" w:cstheme="majorHAnsi"/>
          <w:b/>
          <w:bCs/>
          <w:szCs w:val="26"/>
          <w:u w:val="single"/>
          <w:lang w:val="vi-VN"/>
        </w:rPr>
        <w:t>CHỦ ĐẦU TƯ</w:t>
      </w:r>
      <w:r w:rsidRPr="00C97AEE">
        <w:rPr>
          <w:rFonts w:asciiTheme="majorHAnsi" w:hAnsiTheme="majorHAnsi" w:cstheme="majorHAnsi"/>
          <w:b/>
          <w:bCs/>
          <w:szCs w:val="26"/>
          <w:lang w:val="vi-VN"/>
        </w:rPr>
        <w:t xml:space="preserve"> : CÔNG TY CỔ PHẦN VIETTRONICS TÂN BÌNH</w:t>
      </w:r>
    </w:p>
    <w:p w14:paraId="4BE87A6B" w14:textId="77777777" w:rsidR="00076D19" w:rsidRPr="00C97AEE" w:rsidRDefault="00870C52">
      <w:pPr>
        <w:tabs>
          <w:tab w:val="left" w:pos="2268"/>
          <w:tab w:val="left" w:pos="2552"/>
        </w:tabs>
        <w:spacing w:before="60"/>
        <w:jc w:val="center"/>
        <w:rPr>
          <w:rFonts w:asciiTheme="majorHAnsi" w:hAnsiTheme="majorHAnsi" w:cstheme="majorHAnsi"/>
          <w:b/>
          <w:bCs/>
          <w:szCs w:val="26"/>
          <w:lang w:val="vi-VN"/>
        </w:rPr>
      </w:pPr>
      <w:r w:rsidRPr="00C97AEE">
        <w:rPr>
          <w:rFonts w:asciiTheme="majorHAnsi" w:hAnsiTheme="majorHAnsi" w:cstheme="majorHAnsi"/>
          <w:b/>
          <w:iCs/>
          <w:szCs w:val="26"/>
          <w:u w:val="single"/>
          <w:lang w:val="vi-VN"/>
        </w:rPr>
        <w:lastRenderedPageBreak/>
        <w:t>ĐỊA ĐIỂM XÂY DỰNG</w:t>
      </w:r>
      <w:r w:rsidRPr="00C97AEE">
        <w:rPr>
          <w:rFonts w:asciiTheme="majorHAnsi" w:hAnsiTheme="majorHAnsi" w:cstheme="majorHAnsi"/>
          <w:b/>
          <w:iCs/>
          <w:szCs w:val="26"/>
          <w:lang w:val="vi-VN"/>
        </w:rPr>
        <w:t xml:space="preserve"> : </w:t>
      </w:r>
      <w:r w:rsidRPr="00C97AEE">
        <w:rPr>
          <w:rFonts w:asciiTheme="majorHAnsi" w:hAnsiTheme="majorHAnsi" w:cstheme="majorHAnsi"/>
          <w:b/>
          <w:bCs/>
          <w:szCs w:val="26"/>
          <w:lang w:val="vi-VN"/>
        </w:rPr>
        <w:t>KCN VĨNH LỘC , XÃ VĨNH LỘC A , HUYỆN BÌNH CHÁNH , TP,HCM</w:t>
      </w:r>
    </w:p>
    <w:p w14:paraId="30AD3084" w14:textId="77777777" w:rsidR="00076D19" w:rsidRPr="00C97AEE" w:rsidRDefault="00076D19">
      <w:pPr>
        <w:tabs>
          <w:tab w:val="left" w:pos="2268"/>
          <w:tab w:val="left" w:pos="2552"/>
        </w:tabs>
        <w:spacing w:before="60"/>
        <w:jc w:val="center"/>
        <w:rPr>
          <w:rFonts w:asciiTheme="majorHAnsi" w:hAnsiTheme="majorHAnsi" w:cstheme="majorHAnsi"/>
          <w:b/>
          <w:bCs/>
          <w:szCs w:val="26"/>
          <w:lang w:val="vi-VN"/>
        </w:rPr>
      </w:pPr>
    </w:p>
    <w:p w14:paraId="7F2B0307" w14:textId="77777777" w:rsidR="00076D19" w:rsidRPr="00C97AEE" w:rsidRDefault="00870C52">
      <w:pPr>
        <w:jc w:val="both"/>
        <w:rPr>
          <w:rFonts w:asciiTheme="majorHAnsi" w:hAnsiTheme="majorHAnsi" w:cstheme="majorHAnsi"/>
          <w:bCs/>
          <w:iCs/>
          <w:szCs w:val="26"/>
          <w:lang w:val="vi-VN"/>
        </w:rPr>
      </w:pPr>
      <w:r w:rsidRPr="00C97AEE">
        <w:rPr>
          <w:rFonts w:asciiTheme="majorHAnsi" w:hAnsiTheme="majorHAnsi" w:cstheme="majorHAnsi"/>
          <w:bCs/>
          <w:iCs/>
          <w:szCs w:val="26"/>
          <w:lang w:val="vi-VN"/>
        </w:rPr>
        <w:t>Kính gửi chủ đầu tư : Công ty cổ phần VIETTRONICS TÂN BÌNH .</w:t>
      </w:r>
    </w:p>
    <w:p w14:paraId="302023E5" w14:textId="77777777" w:rsidR="00076D19" w:rsidRPr="00C97AEE" w:rsidRDefault="00870C52">
      <w:pPr>
        <w:jc w:val="both"/>
        <w:rPr>
          <w:rFonts w:asciiTheme="majorHAnsi" w:hAnsiTheme="majorHAnsi" w:cstheme="majorHAnsi"/>
          <w:bCs/>
          <w:iCs/>
          <w:szCs w:val="26"/>
          <w:lang w:val="vi-VN"/>
        </w:rPr>
      </w:pPr>
      <w:r w:rsidRPr="00C97AEE">
        <w:rPr>
          <w:rFonts w:asciiTheme="majorHAnsi" w:hAnsiTheme="majorHAnsi" w:cstheme="majorHAnsi"/>
          <w:bCs/>
          <w:iCs/>
          <w:szCs w:val="26"/>
          <w:lang w:val="vi-VN"/>
        </w:rPr>
        <w:t xml:space="preserve">        Hiện nay công ty TNHH TM  Hải Ngân Lâm chúng tôi căn cứ theo hợp đồng thi công số 17/XD2021/VTB ký ngày 31/5/2021đã thi công hoàn thành hạng mục công trình cải tạo dọn mặt bằng tầng trệt làm khu sản xuất khẩu trang , tại nhà máy điện lạnh VTB , KCN Vĩnh Lộc , xã Vĩnh Lộc A , huyện Bình Chánh , TP.HCM. Hạng mục công việc nầy đã được ký Bản nghiệm thu công trình ngày 07/6/2021 .</w:t>
      </w:r>
    </w:p>
    <w:p w14:paraId="5C0DE7E0" w14:textId="77777777" w:rsidR="00076D19" w:rsidRPr="00C97AEE" w:rsidRDefault="00870C52">
      <w:pPr>
        <w:jc w:val="both"/>
        <w:rPr>
          <w:rFonts w:asciiTheme="majorHAnsi" w:hAnsiTheme="majorHAnsi" w:cstheme="majorHAnsi"/>
          <w:bCs/>
          <w:iCs/>
          <w:szCs w:val="26"/>
          <w:lang w:val="vi-VN"/>
        </w:rPr>
      </w:pPr>
      <w:r w:rsidRPr="00C97AEE">
        <w:rPr>
          <w:rFonts w:asciiTheme="majorHAnsi" w:hAnsiTheme="majorHAnsi" w:cstheme="majorHAnsi"/>
          <w:bCs/>
          <w:iCs/>
          <w:szCs w:val="26"/>
          <w:lang w:val="vi-VN"/>
        </w:rPr>
        <w:t xml:space="preserve">      Vậy căn cứ theo điều 6 (Thanh toán ) trong hợp đồng số 17/XD2021/VTB ký ngày 31/5/2021 và bảng quyết toán khối lượng ký ngày 07/6/2021 . Đề nghị bên chủ đầu tư quyết toán cho bên công ty chúng tôi số tiền là </w:t>
      </w:r>
      <w:r w:rsidRPr="00C97AEE">
        <w:rPr>
          <w:rFonts w:asciiTheme="majorHAnsi" w:hAnsiTheme="majorHAnsi" w:cstheme="majorHAnsi"/>
          <w:b/>
          <w:szCs w:val="26"/>
          <w:lang w:val="vi-VN"/>
        </w:rPr>
        <w:t xml:space="preserve">69.762.000VNĐ (Sáu mươi chín triệu bảy trăm sáu mươi hai ngàn đồng) </w:t>
      </w:r>
      <w:r w:rsidRPr="00C97AEE">
        <w:rPr>
          <w:rFonts w:asciiTheme="majorHAnsi" w:hAnsiTheme="majorHAnsi" w:cstheme="majorHAnsi"/>
          <w:bCs/>
          <w:iCs/>
          <w:szCs w:val="26"/>
          <w:lang w:val="vi-VN"/>
        </w:rPr>
        <w:t xml:space="preserve"> để bên công ty chúng tôi trả tiền vật tư và nhân công.</w:t>
      </w:r>
    </w:p>
    <w:p w14:paraId="1C85547E" w14:textId="77777777" w:rsidR="00076D19" w:rsidRPr="00C97AEE" w:rsidRDefault="00870C52">
      <w:pPr>
        <w:jc w:val="both"/>
        <w:rPr>
          <w:rFonts w:asciiTheme="majorHAnsi" w:hAnsiTheme="majorHAnsi" w:cstheme="majorHAnsi"/>
          <w:bCs/>
          <w:iCs/>
          <w:szCs w:val="26"/>
          <w:lang w:val="vi-VN"/>
        </w:rPr>
      </w:pPr>
      <w:r w:rsidRPr="00C97AEE">
        <w:rPr>
          <w:rFonts w:asciiTheme="majorHAnsi" w:hAnsiTheme="majorHAnsi" w:cstheme="majorHAnsi"/>
          <w:bCs/>
          <w:iCs/>
          <w:szCs w:val="26"/>
          <w:lang w:val="vi-VN"/>
        </w:rPr>
        <w:t xml:space="preserve">      </w:t>
      </w:r>
      <w:r w:rsidRPr="00C97AEE">
        <w:rPr>
          <w:rFonts w:asciiTheme="majorHAnsi" w:hAnsiTheme="majorHAnsi" w:cstheme="majorHAnsi"/>
          <w:bCs/>
          <w:iCs/>
          <w:szCs w:val="26"/>
          <w:lang w:val="vi-VN"/>
        </w:rPr>
        <w:tab/>
        <w:t xml:space="preserve">Thông tin chuyển khoản : </w:t>
      </w:r>
    </w:p>
    <w:p w14:paraId="420730A1" w14:textId="77777777" w:rsidR="00076D19" w:rsidRPr="00C97AEE" w:rsidRDefault="00870C52">
      <w:pPr>
        <w:ind w:firstLineChars="350" w:firstLine="910"/>
        <w:jc w:val="both"/>
        <w:rPr>
          <w:rFonts w:asciiTheme="majorHAnsi" w:hAnsiTheme="majorHAnsi" w:cstheme="majorHAnsi"/>
          <w:bCs/>
          <w:iCs/>
          <w:szCs w:val="26"/>
          <w:lang w:val="vi-VN"/>
        </w:rPr>
      </w:pPr>
      <w:r w:rsidRPr="00C97AEE">
        <w:rPr>
          <w:rFonts w:asciiTheme="majorHAnsi" w:hAnsiTheme="majorHAnsi" w:cstheme="majorHAnsi"/>
          <w:bCs/>
          <w:iCs/>
          <w:szCs w:val="26"/>
          <w:lang w:val="vi-VN"/>
        </w:rPr>
        <w:t>Chủ tài khoản : CÔNG TY  TNHH THƯƠNG MẠI HẢI NGÂN LÂM</w:t>
      </w:r>
    </w:p>
    <w:p w14:paraId="28E15593" w14:textId="77777777" w:rsidR="00076D19" w:rsidRPr="00C97AEE" w:rsidRDefault="00870C52">
      <w:pPr>
        <w:ind w:firstLine="720"/>
        <w:jc w:val="both"/>
        <w:rPr>
          <w:rFonts w:asciiTheme="majorHAnsi" w:hAnsiTheme="majorHAnsi" w:cstheme="majorHAnsi"/>
          <w:bCs/>
          <w:iCs/>
          <w:szCs w:val="26"/>
          <w:lang w:val="vi-VN"/>
        </w:rPr>
      </w:pPr>
      <w:r w:rsidRPr="00C97AEE">
        <w:rPr>
          <w:rFonts w:asciiTheme="majorHAnsi" w:hAnsiTheme="majorHAnsi" w:cstheme="majorHAnsi"/>
          <w:bCs/>
          <w:iCs/>
          <w:szCs w:val="26"/>
          <w:lang w:val="vi-VN"/>
        </w:rPr>
        <w:t xml:space="preserve">Tài khoản số : 018.100.359.7678 tại Ngân hàng Vietcombank, chi nhánh Nam Sài Gòn. </w:t>
      </w:r>
    </w:p>
    <w:p w14:paraId="679CAE02" w14:textId="77777777" w:rsidR="00076D19" w:rsidRPr="00C97AEE" w:rsidRDefault="00870C52">
      <w:pPr>
        <w:tabs>
          <w:tab w:val="left" w:pos="1440"/>
        </w:tabs>
        <w:jc w:val="both"/>
        <w:rPr>
          <w:rFonts w:asciiTheme="majorHAnsi" w:hAnsiTheme="majorHAnsi" w:cstheme="majorHAnsi"/>
          <w:bCs/>
          <w:iCs/>
          <w:szCs w:val="26"/>
          <w:lang w:val="vi-VN"/>
        </w:rPr>
      </w:pPr>
      <w:r w:rsidRPr="00C97AEE">
        <w:rPr>
          <w:rFonts w:asciiTheme="majorHAnsi" w:hAnsiTheme="majorHAnsi" w:cstheme="majorHAnsi"/>
          <w:bCs/>
          <w:iCs/>
          <w:szCs w:val="26"/>
          <w:lang w:val="vi-VN"/>
        </w:rPr>
        <w:t>Xin cám ơn và chúc quí công ty luôn thành công.</w:t>
      </w:r>
    </w:p>
    <w:tbl>
      <w:tblPr>
        <w:tblpPr w:leftFromText="180" w:rightFromText="180" w:vertAnchor="text" w:horzAnchor="page" w:tblpX="5682" w:tblpY="589"/>
        <w:tblOverlap w:val="never"/>
        <w:tblW w:w="5410" w:type="dxa"/>
        <w:tblLayout w:type="fixed"/>
        <w:tblLook w:val="04A0" w:firstRow="1" w:lastRow="0" w:firstColumn="1" w:lastColumn="0" w:noHBand="0" w:noVBand="1"/>
      </w:tblPr>
      <w:tblGrid>
        <w:gridCol w:w="5410"/>
      </w:tblGrid>
      <w:tr w:rsidR="00076D19" w:rsidRPr="00C97AEE" w14:paraId="5FE54DB5" w14:textId="77777777">
        <w:tc>
          <w:tcPr>
            <w:tcW w:w="5410" w:type="dxa"/>
          </w:tcPr>
          <w:p w14:paraId="00CC791E" w14:textId="77777777" w:rsidR="00076D19" w:rsidRPr="00C97AEE" w:rsidRDefault="00870C52">
            <w:pPr>
              <w:jc w:val="center"/>
              <w:rPr>
                <w:rFonts w:asciiTheme="majorHAnsi" w:hAnsiTheme="majorHAnsi" w:cstheme="majorHAnsi"/>
                <w:b/>
                <w:szCs w:val="26"/>
                <w:lang w:val="vi-VN"/>
              </w:rPr>
            </w:pPr>
            <w:r w:rsidRPr="00C97AEE">
              <w:rPr>
                <w:rFonts w:asciiTheme="majorHAnsi" w:hAnsiTheme="majorHAnsi" w:cstheme="majorHAnsi"/>
                <w:b/>
                <w:szCs w:val="26"/>
                <w:lang w:val="vi-VN"/>
              </w:rPr>
              <w:t>ĐẠI DIỆN BÊN THI CÔNG</w:t>
            </w:r>
          </w:p>
          <w:p w14:paraId="3F4F2713" w14:textId="77777777" w:rsidR="00076D19" w:rsidRPr="00C97AEE" w:rsidRDefault="00870C52">
            <w:pPr>
              <w:jc w:val="center"/>
              <w:rPr>
                <w:rFonts w:asciiTheme="majorHAnsi" w:hAnsiTheme="majorHAnsi" w:cstheme="majorHAnsi"/>
                <w:b/>
                <w:szCs w:val="26"/>
                <w:lang w:val="vi-VN"/>
              </w:rPr>
            </w:pPr>
            <w:r w:rsidRPr="00C97AEE">
              <w:rPr>
                <w:rFonts w:asciiTheme="majorHAnsi" w:hAnsiTheme="majorHAnsi" w:cstheme="majorHAnsi"/>
                <w:b/>
                <w:szCs w:val="26"/>
                <w:lang w:val="vi-VN"/>
              </w:rPr>
              <w:t>CTY TNHH TM HẢI NGÂN LÂM</w:t>
            </w:r>
          </w:p>
          <w:p w14:paraId="5A9AE010" w14:textId="77777777" w:rsidR="00076D19" w:rsidRPr="00C97AEE" w:rsidRDefault="00870C52">
            <w:pPr>
              <w:jc w:val="center"/>
              <w:rPr>
                <w:rFonts w:asciiTheme="majorHAnsi" w:hAnsiTheme="majorHAnsi" w:cstheme="majorHAnsi"/>
                <w:b/>
                <w:szCs w:val="26"/>
                <w:lang w:val="vi-VN"/>
              </w:rPr>
            </w:pPr>
            <w:r w:rsidRPr="00C97AEE">
              <w:rPr>
                <w:rFonts w:asciiTheme="majorHAnsi" w:hAnsiTheme="majorHAnsi" w:cstheme="majorHAnsi"/>
                <w:b/>
                <w:szCs w:val="26"/>
                <w:lang w:val="vi-VN"/>
              </w:rPr>
              <w:t>GIÁM ĐỐC</w:t>
            </w:r>
          </w:p>
          <w:p w14:paraId="0292BB27" w14:textId="77777777" w:rsidR="00076D19" w:rsidRPr="00C97AEE" w:rsidRDefault="00076D19">
            <w:pPr>
              <w:jc w:val="center"/>
              <w:rPr>
                <w:rFonts w:asciiTheme="majorHAnsi" w:hAnsiTheme="majorHAnsi" w:cstheme="majorHAnsi"/>
                <w:b/>
                <w:szCs w:val="26"/>
                <w:lang w:val="vi-VN"/>
              </w:rPr>
            </w:pPr>
          </w:p>
          <w:p w14:paraId="52228BE0" w14:textId="77777777" w:rsidR="00076D19" w:rsidRPr="00C97AEE" w:rsidRDefault="00076D19">
            <w:pPr>
              <w:jc w:val="center"/>
              <w:rPr>
                <w:rFonts w:asciiTheme="majorHAnsi" w:hAnsiTheme="majorHAnsi" w:cstheme="majorHAnsi"/>
                <w:b/>
                <w:szCs w:val="26"/>
                <w:lang w:val="vi-VN"/>
              </w:rPr>
            </w:pPr>
          </w:p>
          <w:p w14:paraId="125CFFE0" w14:textId="77777777" w:rsidR="00076D19" w:rsidRPr="00C97AEE" w:rsidRDefault="00076D19">
            <w:pPr>
              <w:jc w:val="center"/>
              <w:rPr>
                <w:rFonts w:asciiTheme="majorHAnsi" w:hAnsiTheme="majorHAnsi" w:cstheme="majorHAnsi"/>
                <w:b/>
                <w:szCs w:val="26"/>
                <w:lang w:val="vi-VN"/>
              </w:rPr>
            </w:pPr>
          </w:p>
          <w:p w14:paraId="14D0E348" w14:textId="77777777" w:rsidR="00076D19" w:rsidRPr="00C97AEE" w:rsidRDefault="00076D19">
            <w:pPr>
              <w:jc w:val="center"/>
              <w:rPr>
                <w:rFonts w:asciiTheme="majorHAnsi" w:hAnsiTheme="majorHAnsi" w:cstheme="majorHAnsi"/>
                <w:b/>
                <w:szCs w:val="26"/>
                <w:lang w:val="vi-VN"/>
              </w:rPr>
            </w:pPr>
          </w:p>
          <w:p w14:paraId="2CAC0FC2" w14:textId="77777777" w:rsidR="00076D19" w:rsidRPr="00C97AEE" w:rsidRDefault="00076D19">
            <w:pPr>
              <w:jc w:val="center"/>
              <w:rPr>
                <w:rFonts w:asciiTheme="majorHAnsi" w:hAnsiTheme="majorHAnsi" w:cstheme="majorHAnsi"/>
                <w:b/>
                <w:szCs w:val="26"/>
                <w:lang w:val="vi-VN"/>
              </w:rPr>
            </w:pPr>
          </w:p>
        </w:tc>
      </w:tr>
    </w:tbl>
    <w:p w14:paraId="7AE2F67C" w14:textId="77777777" w:rsidR="00076D19" w:rsidRPr="00C97AEE" w:rsidRDefault="00076D19">
      <w:pPr>
        <w:tabs>
          <w:tab w:val="center" w:pos="6804"/>
        </w:tabs>
        <w:rPr>
          <w:rFonts w:asciiTheme="majorHAnsi" w:hAnsiTheme="majorHAnsi" w:cstheme="majorHAnsi"/>
          <w:szCs w:val="26"/>
          <w:lang w:val="vi-VN"/>
        </w:rPr>
      </w:pPr>
    </w:p>
    <w:p w14:paraId="7016FC2A" w14:textId="77777777" w:rsidR="00076D19" w:rsidRPr="00C97AEE" w:rsidRDefault="00076D19">
      <w:pPr>
        <w:shd w:val="clear" w:color="auto" w:fill="FFFFFF"/>
        <w:spacing w:before="100" w:beforeAutospacing="1" w:after="100" w:afterAutospacing="1"/>
        <w:rPr>
          <w:rFonts w:asciiTheme="majorHAnsi" w:eastAsia="Times New Roman" w:hAnsiTheme="majorHAnsi" w:cstheme="majorHAnsi"/>
          <w:b/>
          <w:color w:val="212529"/>
          <w:szCs w:val="26"/>
          <w:lang w:eastAsia="vi-VN"/>
        </w:rPr>
      </w:pPr>
    </w:p>
    <w:p w14:paraId="3CD4C0AF" w14:textId="77777777" w:rsidR="00076D19" w:rsidRPr="00C97AEE" w:rsidRDefault="00076D19">
      <w:pPr>
        <w:pStyle w:val="ListParagraph"/>
        <w:widowControl w:val="0"/>
        <w:tabs>
          <w:tab w:val="left" w:pos="6468"/>
        </w:tabs>
        <w:spacing w:line="360" w:lineRule="auto"/>
        <w:ind w:left="2203"/>
        <w:rPr>
          <w:rFonts w:asciiTheme="majorHAnsi" w:hAnsiTheme="majorHAnsi" w:cstheme="majorHAnsi"/>
          <w:b/>
          <w:sz w:val="26"/>
          <w:szCs w:val="26"/>
        </w:rPr>
      </w:pPr>
    </w:p>
    <w:p w14:paraId="48F0C2EE" w14:textId="77777777" w:rsidR="00076D19" w:rsidRPr="00C97AEE" w:rsidRDefault="00076D19">
      <w:pPr>
        <w:widowControl w:val="0"/>
        <w:tabs>
          <w:tab w:val="left" w:pos="6468"/>
        </w:tabs>
        <w:rPr>
          <w:rFonts w:asciiTheme="majorHAnsi" w:hAnsiTheme="majorHAnsi" w:cstheme="majorHAnsi"/>
          <w:szCs w:val="26"/>
        </w:rPr>
      </w:pPr>
    </w:p>
    <w:p w14:paraId="5772F7A1" w14:textId="77777777" w:rsidR="00076D19" w:rsidRPr="00C97AEE" w:rsidRDefault="00076D19">
      <w:pPr>
        <w:widowControl w:val="0"/>
        <w:rPr>
          <w:rFonts w:asciiTheme="majorHAnsi" w:hAnsiTheme="majorHAnsi" w:cstheme="majorHAnsi"/>
          <w:b/>
          <w:szCs w:val="26"/>
        </w:rPr>
      </w:pPr>
    </w:p>
    <w:p w14:paraId="7092CD27" w14:textId="77777777" w:rsidR="00076D19" w:rsidRPr="00C97AEE" w:rsidRDefault="00076D19">
      <w:pPr>
        <w:pStyle w:val="ListParagraph"/>
        <w:widowControl w:val="0"/>
        <w:spacing w:line="360" w:lineRule="auto"/>
        <w:ind w:left="1440"/>
        <w:rPr>
          <w:rFonts w:asciiTheme="majorHAnsi" w:hAnsiTheme="majorHAnsi" w:cstheme="majorHAnsi"/>
          <w:b/>
          <w:sz w:val="26"/>
          <w:szCs w:val="26"/>
        </w:rPr>
      </w:pPr>
    </w:p>
    <w:p w14:paraId="4AD54010" w14:textId="77777777" w:rsidR="00076D19" w:rsidRPr="00C97AEE" w:rsidRDefault="00076D19">
      <w:pPr>
        <w:pStyle w:val="ListParagraph"/>
        <w:widowControl w:val="0"/>
        <w:spacing w:line="360" w:lineRule="auto"/>
        <w:ind w:left="1440"/>
        <w:rPr>
          <w:rFonts w:asciiTheme="majorHAnsi" w:hAnsiTheme="majorHAnsi" w:cstheme="majorHAnsi"/>
          <w:b/>
          <w:sz w:val="26"/>
          <w:szCs w:val="26"/>
        </w:rPr>
      </w:pPr>
    </w:p>
    <w:tbl>
      <w:tblPr>
        <w:tblpPr w:leftFromText="180" w:rightFromText="180" w:vertAnchor="text" w:horzAnchor="margin" w:tblpXSpec="center" w:tblpY="-1437"/>
        <w:tblOverlap w:val="never"/>
        <w:tblW w:w="10408" w:type="dxa"/>
        <w:tblLayout w:type="fixed"/>
        <w:tblLook w:val="04A0" w:firstRow="1" w:lastRow="0" w:firstColumn="1" w:lastColumn="0" w:noHBand="0" w:noVBand="1"/>
      </w:tblPr>
      <w:tblGrid>
        <w:gridCol w:w="476"/>
        <w:gridCol w:w="896"/>
        <w:gridCol w:w="264"/>
        <w:gridCol w:w="672"/>
        <w:gridCol w:w="334"/>
        <w:gridCol w:w="521"/>
        <w:gridCol w:w="981"/>
        <w:gridCol w:w="1104"/>
        <w:gridCol w:w="456"/>
        <w:gridCol w:w="732"/>
        <w:gridCol w:w="1044"/>
        <w:gridCol w:w="684"/>
        <w:gridCol w:w="912"/>
        <w:gridCol w:w="888"/>
        <w:gridCol w:w="444"/>
      </w:tblGrid>
      <w:tr w:rsidR="00076D19" w:rsidRPr="00C97AEE" w14:paraId="1946DEB3" w14:textId="77777777" w:rsidTr="000D6CE1">
        <w:trPr>
          <w:trHeight w:val="980"/>
        </w:trPr>
        <w:tc>
          <w:tcPr>
            <w:tcW w:w="476" w:type="dxa"/>
            <w:vMerge w:val="restart"/>
            <w:tcBorders>
              <w:top w:val="double" w:sz="6" w:space="0" w:color="auto"/>
              <w:left w:val="double" w:sz="6" w:space="0" w:color="auto"/>
              <w:bottom w:val="double" w:sz="6" w:space="0" w:color="000000"/>
              <w:right w:val="single" w:sz="4" w:space="0" w:color="auto"/>
            </w:tcBorders>
            <w:shd w:val="clear" w:color="auto" w:fill="auto"/>
            <w:vAlign w:val="center"/>
          </w:tcPr>
          <w:p w14:paraId="7207790E" w14:textId="77777777" w:rsidR="00076D19" w:rsidRPr="00C97AEE" w:rsidRDefault="00870C52" w:rsidP="000D6CE1">
            <w:pPr>
              <w:jc w:val="cente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lastRenderedPageBreak/>
              <w:t>STT</w:t>
            </w:r>
          </w:p>
        </w:tc>
        <w:tc>
          <w:tcPr>
            <w:tcW w:w="896" w:type="dxa"/>
            <w:vMerge w:val="restart"/>
            <w:tcBorders>
              <w:top w:val="double" w:sz="6" w:space="0" w:color="auto"/>
              <w:left w:val="single" w:sz="4" w:space="0" w:color="auto"/>
              <w:bottom w:val="double" w:sz="6" w:space="0" w:color="000000"/>
              <w:right w:val="single" w:sz="4" w:space="0" w:color="auto"/>
            </w:tcBorders>
            <w:shd w:val="clear" w:color="auto" w:fill="auto"/>
            <w:vAlign w:val="center"/>
          </w:tcPr>
          <w:p w14:paraId="23BC06B9" w14:textId="77777777" w:rsidR="00076D19" w:rsidRPr="00C97AEE" w:rsidRDefault="00870C52" w:rsidP="000D6CE1">
            <w:pPr>
              <w:jc w:val="cente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TÊN HẠNG MỤC</w:t>
            </w:r>
          </w:p>
        </w:tc>
        <w:tc>
          <w:tcPr>
            <w:tcW w:w="264" w:type="dxa"/>
            <w:vMerge w:val="restart"/>
            <w:tcBorders>
              <w:top w:val="double" w:sz="6" w:space="0" w:color="auto"/>
              <w:left w:val="single" w:sz="4" w:space="0" w:color="auto"/>
              <w:bottom w:val="double" w:sz="6" w:space="0" w:color="000000"/>
              <w:right w:val="single" w:sz="4" w:space="0" w:color="auto"/>
            </w:tcBorders>
            <w:shd w:val="clear" w:color="auto" w:fill="auto"/>
            <w:vAlign w:val="center"/>
          </w:tcPr>
          <w:p w14:paraId="7F5AABC3" w14:textId="77777777" w:rsidR="00076D19" w:rsidRPr="00C97AEE" w:rsidRDefault="00870C52" w:rsidP="000D6CE1">
            <w:pPr>
              <w:jc w:val="cente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SL</w:t>
            </w:r>
          </w:p>
        </w:tc>
        <w:tc>
          <w:tcPr>
            <w:tcW w:w="1527" w:type="dxa"/>
            <w:gridSpan w:val="3"/>
            <w:tcBorders>
              <w:top w:val="double" w:sz="6" w:space="0" w:color="auto"/>
              <w:left w:val="nil"/>
              <w:bottom w:val="single" w:sz="4" w:space="0" w:color="auto"/>
              <w:right w:val="single" w:sz="4" w:space="0" w:color="auto"/>
            </w:tcBorders>
            <w:shd w:val="clear" w:color="auto" w:fill="auto"/>
            <w:vAlign w:val="center"/>
          </w:tcPr>
          <w:p w14:paraId="547C5FC2" w14:textId="77777777" w:rsidR="00076D19" w:rsidRPr="00C97AEE" w:rsidRDefault="00870C52" w:rsidP="000D6CE1">
            <w:pPr>
              <w:jc w:val="cente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KÍCH T</w:t>
            </w:r>
            <w:commentRangeStart w:id="1"/>
            <w:r w:rsidRPr="00C97AEE">
              <w:rPr>
                <w:rFonts w:asciiTheme="majorHAnsi" w:eastAsia="Times New Roman" w:hAnsiTheme="majorHAnsi" w:cstheme="majorHAnsi"/>
                <w:b/>
                <w:bCs/>
                <w:szCs w:val="26"/>
              </w:rPr>
              <w:t>HƯỚ</w:t>
            </w:r>
            <w:commentRangeEnd w:id="1"/>
            <w:r w:rsidR="00857547">
              <w:rPr>
                <w:rStyle w:val="CommentReference"/>
              </w:rPr>
              <w:commentReference w:id="1"/>
            </w:r>
            <w:r w:rsidRPr="00C97AEE">
              <w:rPr>
                <w:rFonts w:asciiTheme="majorHAnsi" w:eastAsia="Times New Roman" w:hAnsiTheme="majorHAnsi" w:cstheme="majorHAnsi"/>
                <w:b/>
                <w:bCs/>
                <w:szCs w:val="26"/>
              </w:rPr>
              <w:t>C</w:t>
            </w:r>
          </w:p>
        </w:tc>
        <w:tc>
          <w:tcPr>
            <w:tcW w:w="2085" w:type="dxa"/>
            <w:gridSpan w:val="2"/>
            <w:tcBorders>
              <w:top w:val="double" w:sz="6" w:space="0" w:color="auto"/>
              <w:left w:val="nil"/>
              <w:bottom w:val="single" w:sz="4" w:space="0" w:color="auto"/>
              <w:right w:val="single" w:sz="4" w:space="0" w:color="auto"/>
            </w:tcBorders>
            <w:shd w:val="clear" w:color="auto" w:fill="auto"/>
            <w:vAlign w:val="center"/>
          </w:tcPr>
          <w:p w14:paraId="4272827F" w14:textId="77777777" w:rsidR="00076D19" w:rsidRPr="00C97AEE" w:rsidRDefault="00870C52" w:rsidP="000D6CE1">
            <w:pPr>
              <w:jc w:val="cente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KHỐI LƯỢNG</w:t>
            </w:r>
          </w:p>
        </w:tc>
        <w:tc>
          <w:tcPr>
            <w:tcW w:w="456" w:type="dxa"/>
            <w:vMerge w:val="restart"/>
            <w:tcBorders>
              <w:top w:val="double" w:sz="6" w:space="0" w:color="auto"/>
              <w:left w:val="single" w:sz="4" w:space="0" w:color="auto"/>
              <w:bottom w:val="double" w:sz="6" w:space="0" w:color="000000"/>
              <w:right w:val="single" w:sz="4" w:space="0" w:color="auto"/>
            </w:tcBorders>
            <w:shd w:val="clear" w:color="auto" w:fill="auto"/>
            <w:vAlign w:val="center"/>
          </w:tcPr>
          <w:p w14:paraId="3E0526FE" w14:textId="77777777" w:rsidR="00076D19" w:rsidRPr="00C97AEE" w:rsidRDefault="00870C52" w:rsidP="000D6CE1">
            <w:pPr>
              <w:jc w:val="cente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ĐVT</w:t>
            </w:r>
          </w:p>
        </w:tc>
        <w:tc>
          <w:tcPr>
            <w:tcW w:w="1776" w:type="dxa"/>
            <w:gridSpan w:val="2"/>
            <w:tcBorders>
              <w:top w:val="double" w:sz="6" w:space="0" w:color="auto"/>
              <w:left w:val="nil"/>
              <w:bottom w:val="single" w:sz="4" w:space="0" w:color="auto"/>
              <w:right w:val="single" w:sz="4" w:space="0" w:color="auto"/>
            </w:tcBorders>
            <w:shd w:val="clear" w:color="auto" w:fill="auto"/>
            <w:vAlign w:val="center"/>
          </w:tcPr>
          <w:p w14:paraId="66B5A47B" w14:textId="77777777" w:rsidR="00076D19" w:rsidRPr="00C97AEE" w:rsidRDefault="00870C52" w:rsidP="000D6CE1">
            <w:pPr>
              <w:jc w:val="cente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ĐƠN GIÁ</w:t>
            </w:r>
          </w:p>
        </w:tc>
        <w:tc>
          <w:tcPr>
            <w:tcW w:w="1596" w:type="dxa"/>
            <w:gridSpan w:val="2"/>
            <w:tcBorders>
              <w:top w:val="double" w:sz="6" w:space="0" w:color="auto"/>
              <w:left w:val="nil"/>
              <w:bottom w:val="single" w:sz="4" w:space="0" w:color="auto"/>
              <w:right w:val="single" w:sz="4" w:space="0" w:color="auto"/>
            </w:tcBorders>
            <w:shd w:val="clear" w:color="auto" w:fill="auto"/>
            <w:vAlign w:val="center"/>
          </w:tcPr>
          <w:p w14:paraId="6173E417" w14:textId="77777777" w:rsidR="00076D19" w:rsidRPr="00C97AEE" w:rsidRDefault="00870C52" w:rsidP="000D6CE1">
            <w:pPr>
              <w:jc w:val="cente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 xml:space="preserve">THÀNH </w:t>
            </w:r>
            <w:proofErr w:type="spellStart"/>
            <w:r w:rsidRPr="00C97AEE">
              <w:rPr>
                <w:rFonts w:asciiTheme="majorHAnsi" w:eastAsia="Times New Roman" w:hAnsiTheme="majorHAnsi" w:cstheme="majorHAnsi"/>
                <w:b/>
                <w:bCs/>
                <w:szCs w:val="26"/>
              </w:rPr>
              <w:t>TiỀN</w:t>
            </w:r>
            <w:proofErr w:type="spellEnd"/>
          </w:p>
        </w:tc>
        <w:tc>
          <w:tcPr>
            <w:tcW w:w="888" w:type="dxa"/>
            <w:vMerge w:val="restart"/>
            <w:tcBorders>
              <w:top w:val="double" w:sz="6" w:space="0" w:color="auto"/>
              <w:left w:val="single" w:sz="4" w:space="0" w:color="auto"/>
              <w:bottom w:val="double" w:sz="6" w:space="0" w:color="000000"/>
              <w:right w:val="single" w:sz="4" w:space="0" w:color="auto"/>
            </w:tcBorders>
            <w:shd w:val="clear" w:color="auto" w:fill="auto"/>
            <w:vAlign w:val="center"/>
          </w:tcPr>
          <w:p w14:paraId="3602254A" w14:textId="77777777" w:rsidR="00076D19" w:rsidRPr="00C97AEE" w:rsidRDefault="00870C52" w:rsidP="000D6CE1">
            <w:pPr>
              <w:jc w:val="cente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TỔNG CỘNG</w:t>
            </w:r>
          </w:p>
        </w:tc>
        <w:tc>
          <w:tcPr>
            <w:tcW w:w="444" w:type="dxa"/>
            <w:vMerge w:val="restart"/>
            <w:tcBorders>
              <w:top w:val="double" w:sz="6" w:space="0" w:color="auto"/>
              <w:left w:val="single" w:sz="4" w:space="0" w:color="auto"/>
              <w:bottom w:val="double" w:sz="6" w:space="0" w:color="000000"/>
              <w:right w:val="double" w:sz="6" w:space="0" w:color="auto"/>
            </w:tcBorders>
            <w:shd w:val="clear" w:color="auto" w:fill="auto"/>
            <w:vAlign w:val="center"/>
          </w:tcPr>
          <w:p w14:paraId="0B5D670C" w14:textId="77777777" w:rsidR="00076D19" w:rsidRPr="00C97AEE" w:rsidRDefault="00870C52" w:rsidP="000D6CE1">
            <w:pPr>
              <w:jc w:val="center"/>
              <w:rPr>
                <w:rFonts w:asciiTheme="majorHAnsi" w:eastAsia="Times New Roman" w:hAnsiTheme="majorHAnsi" w:cstheme="majorHAnsi"/>
                <w:b/>
                <w:bCs/>
                <w:szCs w:val="26"/>
              </w:rPr>
            </w:pPr>
            <w:proofErr w:type="spellStart"/>
            <w:r w:rsidRPr="00C97AEE">
              <w:rPr>
                <w:rFonts w:asciiTheme="majorHAnsi" w:eastAsia="Times New Roman" w:hAnsiTheme="majorHAnsi" w:cstheme="majorHAnsi"/>
                <w:b/>
                <w:bCs/>
                <w:szCs w:val="26"/>
              </w:rPr>
              <w:t>Ghi</w:t>
            </w:r>
            <w:proofErr w:type="spellEnd"/>
            <w:r w:rsidRPr="00C97AEE">
              <w:rPr>
                <w:rFonts w:asciiTheme="majorHAnsi" w:eastAsia="Times New Roman" w:hAnsiTheme="majorHAnsi" w:cstheme="majorHAnsi"/>
                <w:b/>
                <w:bCs/>
                <w:szCs w:val="26"/>
              </w:rPr>
              <w:t xml:space="preserve"> </w:t>
            </w:r>
            <w:proofErr w:type="spellStart"/>
            <w:r w:rsidRPr="00C97AEE">
              <w:rPr>
                <w:rFonts w:asciiTheme="majorHAnsi" w:eastAsia="Times New Roman" w:hAnsiTheme="majorHAnsi" w:cstheme="majorHAnsi"/>
                <w:b/>
                <w:bCs/>
                <w:szCs w:val="26"/>
              </w:rPr>
              <w:t>chú</w:t>
            </w:r>
            <w:proofErr w:type="spellEnd"/>
          </w:p>
        </w:tc>
      </w:tr>
      <w:tr w:rsidR="00076D19" w:rsidRPr="00C97AEE" w14:paraId="7C95D558" w14:textId="77777777" w:rsidTr="000D6CE1">
        <w:trPr>
          <w:trHeight w:val="1451"/>
        </w:trPr>
        <w:tc>
          <w:tcPr>
            <w:tcW w:w="476" w:type="dxa"/>
            <w:vMerge/>
            <w:tcBorders>
              <w:top w:val="double" w:sz="6" w:space="0" w:color="auto"/>
              <w:left w:val="double" w:sz="6" w:space="0" w:color="auto"/>
              <w:bottom w:val="double" w:sz="6" w:space="0" w:color="000000"/>
              <w:right w:val="single" w:sz="4" w:space="0" w:color="auto"/>
            </w:tcBorders>
            <w:vAlign w:val="center"/>
          </w:tcPr>
          <w:p w14:paraId="4EDA3A5D" w14:textId="77777777" w:rsidR="00076D19" w:rsidRPr="00C97AEE" w:rsidRDefault="00076D19" w:rsidP="000D6CE1">
            <w:pPr>
              <w:rPr>
                <w:rFonts w:asciiTheme="majorHAnsi" w:eastAsia="Times New Roman" w:hAnsiTheme="majorHAnsi" w:cstheme="majorHAnsi"/>
                <w:b/>
                <w:bCs/>
                <w:szCs w:val="26"/>
              </w:rPr>
            </w:pPr>
          </w:p>
        </w:tc>
        <w:tc>
          <w:tcPr>
            <w:tcW w:w="896" w:type="dxa"/>
            <w:vMerge/>
            <w:tcBorders>
              <w:top w:val="double" w:sz="6" w:space="0" w:color="auto"/>
              <w:left w:val="single" w:sz="4" w:space="0" w:color="auto"/>
              <w:bottom w:val="double" w:sz="6" w:space="0" w:color="000000"/>
              <w:right w:val="single" w:sz="4" w:space="0" w:color="auto"/>
            </w:tcBorders>
            <w:vAlign w:val="center"/>
          </w:tcPr>
          <w:p w14:paraId="24FDEA9D" w14:textId="77777777" w:rsidR="00076D19" w:rsidRPr="00C97AEE" w:rsidRDefault="00076D19" w:rsidP="000D6CE1">
            <w:pPr>
              <w:rPr>
                <w:rFonts w:asciiTheme="majorHAnsi" w:eastAsia="Times New Roman" w:hAnsiTheme="majorHAnsi" w:cstheme="majorHAnsi"/>
                <w:b/>
                <w:bCs/>
                <w:szCs w:val="26"/>
              </w:rPr>
            </w:pPr>
          </w:p>
        </w:tc>
        <w:tc>
          <w:tcPr>
            <w:tcW w:w="264" w:type="dxa"/>
            <w:vMerge/>
            <w:tcBorders>
              <w:top w:val="double" w:sz="6" w:space="0" w:color="auto"/>
              <w:left w:val="single" w:sz="4" w:space="0" w:color="auto"/>
              <w:bottom w:val="double" w:sz="6" w:space="0" w:color="000000"/>
              <w:right w:val="single" w:sz="4" w:space="0" w:color="auto"/>
            </w:tcBorders>
            <w:vAlign w:val="center"/>
          </w:tcPr>
          <w:p w14:paraId="3C1E40EF" w14:textId="77777777" w:rsidR="00076D19" w:rsidRPr="00C97AEE" w:rsidRDefault="00076D19" w:rsidP="000D6CE1">
            <w:pPr>
              <w:rPr>
                <w:rFonts w:asciiTheme="majorHAnsi" w:eastAsia="Times New Roman" w:hAnsiTheme="majorHAnsi" w:cstheme="majorHAnsi"/>
                <w:b/>
                <w:bCs/>
                <w:szCs w:val="26"/>
              </w:rPr>
            </w:pPr>
          </w:p>
        </w:tc>
        <w:tc>
          <w:tcPr>
            <w:tcW w:w="672" w:type="dxa"/>
            <w:tcBorders>
              <w:top w:val="nil"/>
              <w:left w:val="nil"/>
              <w:bottom w:val="double" w:sz="6" w:space="0" w:color="auto"/>
              <w:right w:val="single" w:sz="4" w:space="0" w:color="auto"/>
            </w:tcBorders>
            <w:shd w:val="clear" w:color="auto" w:fill="auto"/>
            <w:vAlign w:val="center"/>
          </w:tcPr>
          <w:p w14:paraId="6FADD7A1" w14:textId="77777777" w:rsidR="00076D19" w:rsidRPr="00C97AEE" w:rsidRDefault="00870C52" w:rsidP="000D6CE1">
            <w:pPr>
              <w:jc w:val="cente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DÀI</w:t>
            </w:r>
          </w:p>
        </w:tc>
        <w:tc>
          <w:tcPr>
            <w:tcW w:w="334" w:type="dxa"/>
            <w:tcBorders>
              <w:top w:val="nil"/>
              <w:left w:val="nil"/>
              <w:bottom w:val="double" w:sz="6" w:space="0" w:color="auto"/>
              <w:right w:val="single" w:sz="4" w:space="0" w:color="auto"/>
            </w:tcBorders>
            <w:shd w:val="clear" w:color="auto" w:fill="auto"/>
            <w:vAlign w:val="center"/>
          </w:tcPr>
          <w:p w14:paraId="7B362E46" w14:textId="77777777" w:rsidR="00076D19" w:rsidRPr="00C97AEE" w:rsidRDefault="00870C52" w:rsidP="000D6CE1">
            <w:pPr>
              <w:jc w:val="cente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RỘNG</w:t>
            </w:r>
          </w:p>
        </w:tc>
        <w:tc>
          <w:tcPr>
            <w:tcW w:w="521" w:type="dxa"/>
            <w:tcBorders>
              <w:top w:val="nil"/>
              <w:left w:val="nil"/>
              <w:bottom w:val="double" w:sz="6" w:space="0" w:color="auto"/>
              <w:right w:val="single" w:sz="4" w:space="0" w:color="auto"/>
            </w:tcBorders>
            <w:shd w:val="clear" w:color="auto" w:fill="auto"/>
            <w:vAlign w:val="center"/>
          </w:tcPr>
          <w:p w14:paraId="689A3E1F" w14:textId="77777777" w:rsidR="00076D19" w:rsidRPr="00C97AEE" w:rsidRDefault="00870C52" w:rsidP="000D6CE1">
            <w:pPr>
              <w:jc w:val="cente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CAO</w:t>
            </w:r>
          </w:p>
        </w:tc>
        <w:tc>
          <w:tcPr>
            <w:tcW w:w="981" w:type="dxa"/>
            <w:tcBorders>
              <w:top w:val="nil"/>
              <w:left w:val="nil"/>
              <w:bottom w:val="double" w:sz="6" w:space="0" w:color="auto"/>
              <w:right w:val="single" w:sz="4" w:space="0" w:color="auto"/>
            </w:tcBorders>
            <w:shd w:val="clear" w:color="auto" w:fill="auto"/>
            <w:vAlign w:val="center"/>
          </w:tcPr>
          <w:p w14:paraId="004E0D7F" w14:textId="77777777" w:rsidR="00076D19" w:rsidRPr="00C97AEE" w:rsidRDefault="00870C52" w:rsidP="000D6CE1">
            <w:pPr>
              <w:jc w:val="cente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 xml:space="preserve"> </w:t>
            </w:r>
            <w:proofErr w:type="spellStart"/>
            <w:r w:rsidRPr="00C97AEE">
              <w:rPr>
                <w:rFonts w:asciiTheme="majorHAnsi" w:eastAsia="Times New Roman" w:hAnsiTheme="majorHAnsi" w:cstheme="majorHAnsi"/>
                <w:b/>
                <w:bCs/>
                <w:szCs w:val="26"/>
              </w:rPr>
              <w:t>RiÊNG</w:t>
            </w:r>
            <w:proofErr w:type="spellEnd"/>
            <w:r w:rsidRPr="00C97AEE">
              <w:rPr>
                <w:rFonts w:asciiTheme="majorHAnsi" w:eastAsia="Times New Roman" w:hAnsiTheme="majorHAnsi" w:cstheme="majorHAnsi"/>
                <w:b/>
                <w:bCs/>
                <w:szCs w:val="26"/>
              </w:rPr>
              <w:t xml:space="preserve"> </w:t>
            </w:r>
          </w:p>
        </w:tc>
        <w:tc>
          <w:tcPr>
            <w:tcW w:w="1104" w:type="dxa"/>
            <w:tcBorders>
              <w:top w:val="nil"/>
              <w:left w:val="nil"/>
              <w:bottom w:val="double" w:sz="6" w:space="0" w:color="auto"/>
              <w:right w:val="single" w:sz="4" w:space="0" w:color="auto"/>
            </w:tcBorders>
            <w:shd w:val="clear" w:color="auto" w:fill="auto"/>
            <w:vAlign w:val="center"/>
          </w:tcPr>
          <w:p w14:paraId="4D6879A2" w14:textId="77777777" w:rsidR="00076D19" w:rsidRPr="00C97AEE" w:rsidRDefault="00870C52" w:rsidP="000D6CE1">
            <w:pPr>
              <w:jc w:val="cente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 xml:space="preserve"> CHUNG</w:t>
            </w:r>
          </w:p>
        </w:tc>
        <w:tc>
          <w:tcPr>
            <w:tcW w:w="456" w:type="dxa"/>
            <w:vMerge/>
            <w:tcBorders>
              <w:top w:val="double" w:sz="6" w:space="0" w:color="auto"/>
              <w:left w:val="single" w:sz="4" w:space="0" w:color="auto"/>
              <w:bottom w:val="double" w:sz="6" w:space="0" w:color="000000"/>
              <w:right w:val="single" w:sz="4" w:space="0" w:color="auto"/>
            </w:tcBorders>
            <w:vAlign w:val="center"/>
          </w:tcPr>
          <w:p w14:paraId="3C0F140B" w14:textId="77777777" w:rsidR="00076D19" w:rsidRPr="00C97AEE" w:rsidRDefault="00076D19" w:rsidP="000D6CE1">
            <w:pPr>
              <w:rPr>
                <w:rFonts w:asciiTheme="majorHAnsi" w:eastAsia="Times New Roman" w:hAnsiTheme="majorHAnsi" w:cstheme="majorHAnsi"/>
                <w:b/>
                <w:bCs/>
                <w:szCs w:val="26"/>
              </w:rPr>
            </w:pPr>
          </w:p>
        </w:tc>
        <w:tc>
          <w:tcPr>
            <w:tcW w:w="732" w:type="dxa"/>
            <w:tcBorders>
              <w:top w:val="nil"/>
              <w:left w:val="nil"/>
              <w:bottom w:val="double" w:sz="6" w:space="0" w:color="auto"/>
              <w:right w:val="single" w:sz="4" w:space="0" w:color="auto"/>
            </w:tcBorders>
            <w:shd w:val="clear" w:color="auto" w:fill="auto"/>
            <w:vAlign w:val="center"/>
          </w:tcPr>
          <w:p w14:paraId="2980CA35" w14:textId="77777777" w:rsidR="00076D19" w:rsidRPr="00C97AEE" w:rsidRDefault="00870C52" w:rsidP="000D6CE1">
            <w:pPr>
              <w:jc w:val="cente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VẬT TƯ</w:t>
            </w:r>
          </w:p>
        </w:tc>
        <w:tc>
          <w:tcPr>
            <w:tcW w:w="1044" w:type="dxa"/>
            <w:tcBorders>
              <w:top w:val="nil"/>
              <w:left w:val="nil"/>
              <w:bottom w:val="double" w:sz="6" w:space="0" w:color="auto"/>
              <w:right w:val="single" w:sz="4" w:space="0" w:color="auto"/>
            </w:tcBorders>
            <w:shd w:val="clear" w:color="auto" w:fill="auto"/>
            <w:vAlign w:val="center"/>
          </w:tcPr>
          <w:p w14:paraId="4CDA0F6C" w14:textId="77777777" w:rsidR="00076D19" w:rsidRPr="00C97AEE" w:rsidRDefault="00870C52" w:rsidP="000D6CE1">
            <w:pPr>
              <w:jc w:val="cente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NHÂN CÔNG</w:t>
            </w:r>
          </w:p>
        </w:tc>
        <w:tc>
          <w:tcPr>
            <w:tcW w:w="684" w:type="dxa"/>
            <w:tcBorders>
              <w:top w:val="nil"/>
              <w:left w:val="nil"/>
              <w:bottom w:val="double" w:sz="6" w:space="0" w:color="auto"/>
              <w:right w:val="single" w:sz="4" w:space="0" w:color="auto"/>
            </w:tcBorders>
            <w:shd w:val="clear" w:color="auto" w:fill="auto"/>
            <w:vAlign w:val="center"/>
          </w:tcPr>
          <w:p w14:paraId="648E769A" w14:textId="77777777" w:rsidR="00076D19" w:rsidRPr="00C97AEE" w:rsidRDefault="00870C52" w:rsidP="000D6CE1">
            <w:pPr>
              <w:jc w:val="cente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VẬT TƯ</w:t>
            </w:r>
          </w:p>
        </w:tc>
        <w:tc>
          <w:tcPr>
            <w:tcW w:w="912" w:type="dxa"/>
            <w:tcBorders>
              <w:top w:val="nil"/>
              <w:left w:val="nil"/>
              <w:bottom w:val="double" w:sz="6" w:space="0" w:color="auto"/>
              <w:right w:val="single" w:sz="4" w:space="0" w:color="auto"/>
            </w:tcBorders>
            <w:shd w:val="clear" w:color="auto" w:fill="auto"/>
            <w:vAlign w:val="center"/>
          </w:tcPr>
          <w:p w14:paraId="4868E004" w14:textId="77777777" w:rsidR="00076D19" w:rsidRPr="00C97AEE" w:rsidRDefault="00870C52" w:rsidP="000D6CE1">
            <w:pPr>
              <w:jc w:val="cente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NHÂN CÔNG</w:t>
            </w:r>
          </w:p>
        </w:tc>
        <w:tc>
          <w:tcPr>
            <w:tcW w:w="888" w:type="dxa"/>
            <w:vMerge/>
            <w:tcBorders>
              <w:top w:val="double" w:sz="6" w:space="0" w:color="auto"/>
              <w:left w:val="single" w:sz="4" w:space="0" w:color="auto"/>
              <w:bottom w:val="double" w:sz="6" w:space="0" w:color="000000"/>
              <w:right w:val="single" w:sz="4" w:space="0" w:color="auto"/>
            </w:tcBorders>
            <w:vAlign w:val="center"/>
          </w:tcPr>
          <w:p w14:paraId="7A66CCC5" w14:textId="77777777" w:rsidR="00076D19" w:rsidRPr="00C97AEE" w:rsidRDefault="00076D19" w:rsidP="000D6CE1">
            <w:pPr>
              <w:rPr>
                <w:rFonts w:asciiTheme="majorHAnsi" w:eastAsia="Times New Roman" w:hAnsiTheme="majorHAnsi" w:cstheme="majorHAnsi"/>
                <w:b/>
                <w:bCs/>
                <w:szCs w:val="26"/>
              </w:rPr>
            </w:pPr>
          </w:p>
        </w:tc>
        <w:tc>
          <w:tcPr>
            <w:tcW w:w="444" w:type="dxa"/>
            <w:vMerge/>
            <w:tcBorders>
              <w:top w:val="double" w:sz="6" w:space="0" w:color="auto"/>
              <w:left w:val="single" w:sz="4" w:space="0" w:color="auto"/>
              <w:bottom w:val="double" w:sz="6" w:space="0" w:color="000000"/>
              <w:right w:val="double" w:sz="6" w:space="0" w:color="auto"/>
            </w:tcBorders>
            <w:vAlign w:val="center"/>
          </w:tcPr>
          <w:p w14:paraId="54CAA12B" w14:textId="77777777" w:rsidR="00076D19" w:rsidRPr="00C97AEE" w:rsidRDefault="00076D19" w:rsidP="000D6CE1">
            <w:pPr>
              <w:rPr>
                <w:rFonts w:asciiTheme="majorHAnsi" w:eastAsia="Times New Roman" w:hAnsiTheme="majorHAnsi" w:cstheme="majorHAnsi"/>
                <w:b/>
                <w:bCs/>
                <w:szCs w:val="26"/>
              </w:rPr>
            </w:pPr>
          </w:p>
        </w:tc>
      </w:tr>
      <w:tr w:rsidR="00076D19" w:rsidRPr="00C97AEE" w14:paraId="29753EC4" w14:textId="77777777" w:rsidTr="000D6CE1">
        <w:trPr>
          <w:trHeight w:val="1894"/>
        </w:trPr>
        <w:tc>
          <w:tcPr>
            <w:tcW w:w="476" w:type="dxa"/>
            <w:tcBorders>
              <w:top w:val="single" w:sz="4" w:space="0" w:color="auto"/>
              <w:left w:val="double" w:sz="6" w:space="0" w:color="auto"/>
              <w:bottom w:val="nil"/>
              <w:right w:val="single" w:sz="4" w:space="0" w:color="auto"/>
            </w:tcBorders>
            <w:shd w:val="clear" w:color="auto" w:fill="auto"/>
            <w:vAlign w:val="center"/>
          </w:tcPr>
          <w:p w14:paraId="1B26924C" w14:textId="77777777" w:rsidR="00076D19" w:rsidRPr="00C97AEE" w:rsidRDefault="00870C52" w:rsidP="000D6CE1">
            <w:pPr>
              <w:jc w:val="cente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1</w:t>
            </w:r>
          </w:p>
        </w:tc>
        <w:tc>
          <w:tcPr>
            <w:tcW w:w="896" w:type="dxa"/>
            <w:tcBorders>
              <w:top w:val="single" w:sz="4" w:space="0" w:color="auto"/>
              <w:left w:val="nil"/>
              <w:bottom w:val="nil"/>
              <w:right w:val="single" w:sz="4" w:space="0" w:color="auto"/>
            </w:tcBorders>
            <w:shd w:val="clear" w:color="auto" w:fill="auto"/>
            <w:vAlign w:val="center"/>
          </w:tcPr>
          <w:p w14:paraId="31C734DE" w14:textId="77777777" w:rsidR="00076D19" w:rsidRPr="00C97AEE" w:rsidRDefault="00870C52" w:rsidP="000D6CE1">
            <w:pPr>
              <w:rPr>
                <w:rFonts w:asciiTheme="majorHAnsi" w:eastAsia="Times New Roman" w:hAnsiTheme="majorHAnsi" w:cstheme="majorHAnsi"/>
                <w:b/>
                <w:bCs/>
                <w:szCs w:val="26"/>
              </w:rPr>
            </w:pPr>
            <w:proofErr w:type="spellStart"/>
            <w:r w:rsidRPr="00C97AEE">
              <w:rPr>
                <w:rFonts w:asciiTheme="majorHAnsi" w:eastAsia="Times New Roman" w:hAnsiTheme="majorHAnsi" w:cstheme="majorHAnsi"/>
                <w:b/>
                <w:bCs/>
                <w:szCs w:val="26"/>
              </w:rPr>
              <w:t>Lắp</w:t>
            </w:r>
            <w:proofErr w:type="spellEnd"/>
            <w:r w:rsidRPr="00C97AEE">
              <w:rPr>
                <w:rFonts w:asciiTheme="majorHAnsi" w:eastAsia="Times New Roman" w:hAnsiTheme="majorHAnsi" w:cstheme="majorHAnsi"/>
                <w:b/>
                <w:bCs/>
                <w:szCs w:val="26"/>
              </w:rPr>
              <w:t xml:space="preserve"> </w:t>
            </w:r>
            <w:proofErr w:type="spellStart"/>
            <w:r w:rsidRPr="00C97AEE">
              <w:rPr>
                <w:rFonts w:asciiTheme="majorHAnsi" w:eastAsia="Times New Roman" w:hAnsiTheme="majorHAnsi" w:cstheme="majorHAnsi"/>
                <w:b/>
                <w:bCs/>
                <w:szCs w:val="26"/>
              </w:rPr>
              <w:t>lại</w:t>
            </w:r>
            <w:proofErr w:type="spellEnd"/>
            <w:r w:rsidRPr="00C97AEE">
              <w:rPr>
                <w:rFonts w:asciiTheme="majorHAnsi" w:eastAsia="Times New Roman" w:hAnsiTheme="majorHAnsi" w:cstheme="majorHAnsi"/>
                <w:b/>
                <w:bCs/>
                <w:szCs w:val="26"/>
              </w:rPr>
              <w:t xml:space="preserve"> 1 </w:t>
            </w:r>
            <w:proofErr w:type="spellStart"/>
            <w:r w:rsidRPr="00C97AEE">
              <w:rPr>
                <w:rFonts w:asciiTheme="majorHAnsi" w:eastAsia="Times New Roman" w:hAnsiTheme="majorHAnsi" w:cstheme="majorHAnsi"/>
                <w:b/>
                <w:bCs/>
                <w:szCs w:val="26"/>
              </w:rPr>
              <w:t>bộ</w:t>
            </w:r>
            <w:proofErr w:type="spellEnd"/>
            <w:r w:rsidRPr="00C97AEE">
              <w:rPr>
                <w:rFonts w:asciiTheme="majorHAnsi" w:eastAsia="Times New Roman" w:hAnsiTheme="majorHAnsi" w:cstheme="majorHAnsi"/>
                <w:b/>
                <w:bCs/>
                <w:szCs w:val="26"/>
              </w:rPr>
              <w:t xml:space="preserve"> </w:t>
            </w:r>
            <w:proofErr w:type="spellStart"/>
            <w:r w:rsidRPr="00C97AEE">
              <w:rPr>
                <w:rFonts w:asciiTheme="majorHAnsi" w:eastAsia="Times New Roman" w:hAnsiTheme="majorHAnsi" w:cstheme="majorHAnsi"/>
                <w:b/>
                <w:bCs/>
                <w:szCs w:val="26"/>
              </w:rPr>
              <w:t>cửa</w:t>
            </w:r>
            <w:proofErr w:type="spellEnd"/>
            <w:r w:rsidRPr="00C97AEE">
              <w:rPr>
                <w:rFonts w:asciiTheme="majorHAnsi" w:eastAsia="Times New Roman" w:hAnsiTheme="majorHAnsi" w:cstheme="majorHAnsi"/>
                <w:b/>
                <w:bCs/>
                <w:szCs w:val="26"/>
              </w:rPr>
              <w:t xml:space="preserve"> </w:t>
            </w:r>
            <w:proofErr w:type="spellStart"/>
            <w:r w:rsidRPr="00C97AEE">
              <w:rPr>
                <w:rFonts w:asciiTheme="majorHAnsi" w:eastAsia="Times New Roman" w:hAnsiTheme="majorHAnsi" w:cstheme="majorHAnsi"/>
                <w:b/>
                <w:bCs/>
                <w:szCs w:val="26"/>
              </w:rPr>
              <w:t>nhôm</w:t>
            </w:r>
            <w:proofErr w:type="spellEnd"/>
          </w:p>
        </w:tc>
        <w:tc>
          <w:tcPr>
            <w:tcW w:w="264" w:type="dxa"/>
            <w:tcBorders>
              <w:top w:val="single" w:sz="4" w:space="0" w:color="auto"/>
              <w:left w:val="nil"/>
              <w:bottom w:val="single" w:sz="4" w:space="0" w:color="auto"/>
              <w:right w:val="single" w:sz="4" w:space="0" w:color="auto"/>
            </w:tcBorders>
            <w:shd w:val="clear" w:color="auto" w:fill="auto"/>
            <w:noWrap/>
            <w:vAlign w:val="center"/>
          </w:tcPr>
          <w:p w14:paraId="4243F886"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672" w:type="dxa"/>
            <w:tcBorders>
              <w:top w:val="single" w:sz="4" w:space="0" w:color="auto"/>
              <w:left w:val="nil"/>
              <w:bottom w:val="single" w:sz="4" w:space="0" w:color="auto"/>
              <w:right w:val="single" w:sz="4" w:space="0" w:color="auto"/>
            </w:tcBorders>
            <w:shd w:val="clear" w:color="auto" w:fill="auto"/>
            <w:noWrap/>
            <w:vAlign w:val="center"/>
          </w:tcPr>
          <w:p w14:paraId="44A1F848"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334" w:type="dxa"/>
            <w:tcBorders>
              <w:top w:val="single" w:sz="4" w:space="0" w:color="auto"/>
              <w:left w:val="nil"/>
              <w:bottom w:val="single" w:sz="4" w:space="0" w:color="auto"/>
              <w:right w:val="single" w:sz="4" w:space="0" w:color="auto"/>
            </w:tcBorders>
            <w:shd w:val="clear" w:color="auto" w:fill="auto"/>
            <w:noWrap/>
            <w:vAlign w:val="center"/>
          </w:tcPr>
          <w:p w14:paraId="14BEC690"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521" w:type="dxa"/>
            <w:tcBorders>
              <w:top w:val="single" w:sz="4" w:space="0" w:color="auto"/>
              <w:left w:val="nil"/>
              <w:bottom w:val="single" w:sz="4" w:space="0" w:color="auto"/>
              <w:right w:val="single" w:sz="4" w:space="0" w:color="auto"/>
            </w:tcBorders>
            <w:shd w:val="clear" w:color="auto" w:fill="auto"/>
            <w:noWrap/>
            <w:vAlign w:val="center"/>
          </w:tcPr>
          <w:p w14:paraId="75D44512"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981" w:type="dxa"/>
            <w:tcBorders>
              <w:top w:val="single" w:sz="4" w:space="0" w:color="auto"/>
              <w:left w:val="nil"/>
              <w:bottom w:val="single" w:sz="4" w:space="0" w:color="auto"/>
              <w:right w:val="single" w:sz="4" w:space="0" w:color="auto"/>
            </w:tcBorders>
            <w:shd w:val="clear" w:color="auto" w:fill="auto"/>
            <w:noWrap/>
            <w:vAlign w:val="center"/>
          </w:tcPr>
          <w:p w14:paraId="6B6ABDAB"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1104" w:type="dxa"/>
            <w:tcBorders>
              <w:top w:val="single" w:sz="4" w:space="0" w:color="auto"/>
              <w:left w:val="nil"/>
              <w:bottom w:val="single" w:sz="4" w:space="0" w:color="auto"/>
              <w:right w:val="single" w:sz="4" w:space="0" w:color="auto"/>
            </w:tcBorders>
            <w:shd w:val="clear" w:color="auto" w:fill="auto"/>
            <w:noWrap/>
            <w:vAlign w:val="center"/>
          </w:tcPr>
          <w:p w14:paraId="78FB4C51" w14:textId="77777777" w:rsidR="00076D19" w:rsidRPr="00C97AEE" w:rsidRDefault="00870C52" w:rsidP="000D6CE1">
            <w:pPr>
              <w:jc w:val="center"/>
              <w:rPr>
                <w:rFonts w:asciiTheme="majorHAnsi" w:eastAsia="Times New Roman" w:hAnsiTheme="majorHAnsi" w:cstheme="majorHAnsi"/>
                <w:bCs/>
                <w:szCs w:val="26"/>
              </w:rPr>
            </w:pPr>
            <w:r w:rsidRPr="00C97AEE">
              <w:rPr>
                <w:rFonts w:asciiTheme="majorHAnsi" w:eastAsia="Times New Roman" w:hAnsiTheme="majorHAnsi" w:cstheme="majorHAnsi"/>
                <w:bCs/>
                <w:szCs w:val="26"/>
              </w:rPr>
              <w:t>1,00</w:t>
            </w:r>
          </w:p>
        </w:tc>
        <w:tc>
          <w:tcPr>
            <w:tcW w:w="456" w:type="dxa"/>
            <w:tcBorders>
              <w:top w:val="single" w:sz="4" w:space="0" w:color="auto"/>
              <w:left w:val="nil"/>
              <w:bottom w:val="single" w:sz="4" w:space="0" w:color="auto"/>
              <w:right w:val="single" w:sz="4" w:space="0" w:color="auto"/>
            </w:tcBorders>
            <w:shd w:val="clear" w:color="auto" w:fill="auto"/>
            <w:noWrap/>
            <w:vAlign w:val="center"/>
          </w:tcPr>
          <w:p w14:paraId="5BABC1BA" w14:textId="77777777" w:rsidR="00076D19" w:rsidRPr="00C97AEE" w:rsidRDefault="00870C52" w:rsidP="000D6CE1">
            <w:pPr>
              <w:jc w:val="center"/>
              <w:rPr>
                <w:rFonts w:asciiTheme="majorHAnsi" w:eastAsia="Times New Roman" w:hAnsiTheme="majorHAnsi" w:cstheme="majorHAnsi"/>
                <w:szCs w:val="26"/>
              </w:rPr>
            </w:pPr>
            <w:proofErr w:type="spellStart"/>
            <w:r w:rsidRPr="00C97AEE">
              <w:rPr>
                <w:rFonts w:asciiTheme="majorHAnsi" w:eastAsia="Times New Roman" w:hAnsiTheme="majorHAnsi" w:cstheme="majorHAnsi"/>
                <w:szCs w:val="26"/>
              </w:rPr>
              <w:t>bộ</w:t>
            </w:r>
            <w:proofErr w:type="spellEnd"/>
          </w:p>
        </w:tc>
        <w:tc>
          <w:tcPr>
            <w:tcW w:w="732" w:type="dxa"/>
            <w:tcBorders>
              <w:top w:val="single" w:sz="4" w:space="0" w:color="auto"/>
              <w:left w:val="nil"/>
              <w:bottom w:val="single" w:sz="4" w:space="0" w:color="auto"/>
              <w:right w:val="single" w:sz="4" w:space="0" w:color="auto"/>
            </w:tcBorders>
            <w:shd w:val="clear" w:color="auto" w:fill="auto"/>
            <w:vAlign w:val="center"/>
          </w:tcPr>
          <w:p w14:paraId="6733D19D"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1044" w:type="dxa"/>
            <w:tcBorders>
              <w:top w:val="single" w:sz="4" w:space="0" w:color="auto"/>
              <w:left w:val="nil"/>
              <w:bottom w:val="single" w:sz="4" w:space="0" w:color="auto"/>
              <w:right w:val="single" w:sz="4" w:space="0" w:color="auto"/>
            </w:tcBorders>
            <w:shd w:val="clear" w:color="auto" w:fill="auto"/>
            <w:vAlign w:val="center"/>
          </w:tcPr>
          <w:p w14:paraId="49FD5418"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xml:space="preserve">     200.000 </w:t>
            </w:r>
          </w:p>
        </w:tc>
        <w:tc>
          <w:tcPr>
            <w:tcW w:w="684" w:type="dxa"/>
            <w:tcBorders>
              <w:top w:val="single" w:sz="4" w:space="0" w:color="auto"/>
              <w:left w:val="nil"/>
              <w:bottom w:val="single" w:sz="4" w:space="0" w:color="auto"/>
              <w:right w:val="single" w:sz="4" w:space="0" w:color="auto"/>
            </w:tcBorders>
            <w:shd w:val="clear" w:color="auto" w:fill="auto"/>
            <w:vAlign w:val="center"/>
          </w:tcPr>
          <w:p w14:paraId="168FF151"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2B2966AD"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xml:space="preserve">     200.000 </w:t>
            </w:r>
          </w:p>
        </w:tc>
        <w:tc>
          <w:tcPr>
            <w:tcW w:w="888" w:type="dxa"/>
            <w:tcBorders>
              <w:top w:val="single" w:sz="4" w:space="0" w:color="auto"/>
              <w:left w:val="nil"/>
              <w:bottom w:val="single" w:sz="4" w:space="0" w:color="auto"/>
              <w:right w:val="single" w:sz="4" w:space="0" w:color="auto"/>
            </w:tcBorders>
            <w:shd w:val="clear" w:color="auto" w:fill="auto"/>
            <w:vAlign w:val="center"/>
          </w:tcPr>
          <w:p w14:paraId="6E54C1CD"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xml:space="preserve">          200.000 </w:t>
            </w:r>
          </w:p>
        </w:tc>
        <w:tc>
          <w:tcPr>
            <w:tcW w:w="444" w:type="dxa"/>
            <w:tcBorders>
              <w:top w:val="single" w:sz="4" w:space="0" w:color="auto"/>
              <w:left w:val="nil"/>
              <w:bottom w:val="nil"/>
              <w:right w:val="double" w:sz="6" w:space="0" w:color="auto"/>
            </w:tcBorders>
            <w:shd w:val="clear" w:color="auto" w:fill="auto"/>
            <w:vAlign w:val="center"/>
          </w:tcPr>
          <w:p w14:paraId="449BD633" w14:textId="77777777" w:rsidR="00076D19" w:rsidRPr="00C97AEE" w:rsidRDefault="00870C52" w:rsidP="000D6CE1">
            <w:pP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 </w:t>
            </w:r>
          </w:p>
        </w:tc>
      </w:tr>
      <w:tr w:rsidR="00076D19" w:rsidRPr="00C97AEE" w14:paraId="301AA97A" w14:textId="77777777" w:rsidTr="000D6CE1">
        <w:trPr>
          <w:trHeight w:val="346"/>
        </w:trPr>
        <w:tc>
          <w:tcPr>
            <w:tcW w:w="476" w:type="dxa"/>
            <w:tcBorders>
              <w:top w:val="single" w:sz="4" w:space="0" w:color="auto"/>
              <w:left w:val="double" w:sz="6" w:space="0" w:color="auto"/>
              <w:bottom w:val="nil"/>
              <w:right w:val="single" w:sz="4" w:space="0" w:color="auto"/>
            </w:tcBorders>
            <w:shd w:val="clear" w:color="auto" w:fill="auto"/>
            <w:vAlign w:val="center"/>
          </w:tcPr>
          <w:p w14:paraId="11F5AFAF" w14:textId="77777777" w:rsidR="00076D19" w:rsidRPr="00C97AEE" w:rsidRDefault="00870C52" w:rsidP="000D6CE1">
            <w:pPr>
              <w:jc w:val="cente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 </w:t>
            </w:r>
          </w:p>
        </w:tc>
        <w:tc>
          <w:tcPr>
            <w:tcW w:w="896" w:type="dxa"/>
            <w:tcBorders>
              <w:top w:val="single" w:sz="4" w:space="0" w:color="auto"/>
              <w:left w:val="nil"/>
              <w:bottom w:val="nil"/>
              <w:right w:val="single" w:sz="4" w:space="0" w:color="auto"/>
            </w:tcBorders>
            <w:shd w:val="clear" w:color="auto" w:fill="auto"/>
            <w:vAlign w:val="center"/>
          </w:tcPr>
          <w:p w14:paraId="1961952F" w14:textId="77777777" w:rsidR="00076D19" w:rsidRPr="00C97AEE" w:rsidRDefault="00870C52" w:rsidP="000D6CE1">
            <w:pP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 </w:t>
            </w:r>
          </w:p>
        </w:tc>
        <w:tc>
          <w:tcPr>
            <w:tcW w:w="264" w:type="dxa"/>
            <w:tcBorders>
              <w:top w:val="nil"/>
              <w:left w:val="nil"/>
              <w:bottom w:val="single" w:sz="4" w:space="0" w:color="auto"/>
              <w:right w:val="single" w:sz="4" w:space="0" w:color="auto"/>
            </w:tcBorders>
            <w:shd w:val="clear" w:color="auto" w:fill="auto"/>
            <w:noWrap/>
            <w:vAlign w:val="center"/>
          </w:tcPr>
          <w:p w14:paraId="4FA4DFED"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672" w:type="dxa"/>
            <w:tcBorders>
              <w:top w:val="nil"/>
              <w:left w:val="nil"/>
              <w:bottom w:val="single" w:sz="4" w:space="0" w:color="auto"/>
              <w:right w:val="single" w:sz="4" w:space="0" w:color="auto"/>
            </w:tcBorders>
            <w:shd w:val="clear" w:color="auto" w:fill="auto"/>
            <w:noWrap/>
            <w:vAlign w:val="center"/>
          </w:tcPr>
          <w:p w14:paraId="032F5540"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334" w:type="dxa"/>
            <w:tcBorders>
              <w:top w:val="nil"/>
              <w:left w:val="nil"/>
              <w:bottom w:val="single" w:sz="4" w:space="0" w:color="auto"/>
              <w:right w:val="single" w:sz="4" w:space="0" w:color="auto"/>
            </w:tcBorders>
            <w:shd w:val="clear" w:color="auto" w:fill="auto"/>
            <w:noWrap/>
            <w:vAlign w:val="center"/>
          </w:tcPr>
          <w:p w14:paraId="49E63D09"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521" w:type="dxa"/>
            <w:tcBorders>
              <w:top w:val="nil"/>
              <w:left w:val="nil"/>
              <w:bottom w:val="single" w:sz="4" w:space="0" w:color="auto"/>
              <w:right w:val="single" w:sz="4" w:space="0" w:color="auto"/>
            </w:tcBorders>
            <w:shd w:val="clear" w:color="auto" w:fill="auto"/>
            <w:noWrap/>
            <w:vAlign w:val="center"/>
          </w:tcPr>
          <w:p w14:paraId="20C0525F"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981" w:type="dxa"/>
            <w:tcBorders>
              <w:top w:val="nil"/>
              <w:left w:val="nil"/>
              <w:bottom w:val="single" w:sz="4" w:space="0" w:color="auto"/>
              <w:right w:val="single" w:sz="4" w:space="0" w:color="auto"/>
            </w:tcBorders>
            <w:shd w:val="clear" w:color="auto" w:fill="auto"/>
            <w:noWrap/>
            <w:vAlign w:val="center"/>
          </w:tcPr>
          <w:p w14:paraId="0D24D7AA"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1104" w:type="dxa"/>
            <w:tcBorders>
              <w:top w:val="nil"/>
              <w:left w:val="nil"/>
              <w:bottom w:val="single" w:sz="4" w:space="0" w:color="auto"/>
              <w:right w:val="single" w:sz="4" w:space="0" w:color="auto"/>
            </w:tcBorders>
            <w:shd w:val="clear" w:color="auto" w:fill="auto"/>
            <w:noWrap/>
            <w:vAlign w:val="center"/>
          </w:tcPr>
          <w:p w14:paraId="59723D5E" w14:textId="77777777" w:rsidR="00076D19" w:rsidRPr="00C97AEE" w:rsidRDefault="00870C52" w:rsidP="000D6CE1">
            <w:pPr>
              <w:jc w:val="center"/>
              <w:rPr>
                <w:rFonts w:asciiTheme="majorHAnsi" w:eastAsia="Times New Roman" w:hAnsiTheme="majorHAnsi" w:cstheme="majorHAnsi"/>
                <w:bCs/>
                <w:szCs w:val="26"/>
              </w:rPr>
            </w:pPr>
            <w:r w:rsidRPr="00C97AEE">
              <w:rPr>
                <w:rFonts w:asciiTheme="majorHAnsi" w:eastAsia="Times New Roman" w:hAnsiTheme="majorHAnsi" w:cstheme="majorHAnsi"/>
                <w:bCs/>
                <w:szCs w:val="26"/>
              </w:rPr>
              <w:t> </w:t>
            </w:r>
          </w:p>
        </w:tc>
        <w:tc>
          <w:tcPr>
            <w:tcW w:w="456" w:type="dxa"/>
            <w:tcBorders>
              <w:top w:val="nil"/>
              <w:left w:val="nil"/>
              <w:bottom w:val="single" w:sz="4" w:space="0" w:color="auto"/>
              <w:right w:val="single" w:sz="4" w:space="0" w:color="auto"/>
            </w:tcBorders>
            <w:shd w:val="clear" w:color="auto" w:fill="auto"/>
            <w:noWrap/>
            <w:vAlign w:val="center"/>
          </w:tcPr>
          <w:p w14:paraId="0EA92A39"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732" w:type="dxa"/>
            <w:tcBorders>
              <w:top w:val="nil"/>
              <w:left w:val="nil"/>
              <w:bottom w:val="single" w:sz="4" w:space="0" w:color="auto"/>
              <w:right w:val="single" w:sz="4" w:space="0" w:color="auto"/>
            </w:tcBorders>
            <w:shd w:val="clear" w:color="auto" w:fill="auto"/>
            <w:vAlign w:val="center"/>
          </w:tcPr>
          <w:p w14:paraId="0AC595D7"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1044" w:type="dxa"/>
            <w:tcBorders>
              <w:top w:val="nil"/>
              <w:left w:val="nil"/>
              <w:bottom w:val="single" w:sz="4" w:space="0" w:color="auto"/>
              <w:right w:val="single" w:sz="4" w:space="0" w:color="auto"/>
            </w:tcBorders>
            <w:shd w:val="clear" w:color="auto" w:fill="auto"/>
            <w:vAlign w:val="center"/>
          </w:tcPr>
          <w:p w14:paraId="5912175F"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684" w:type="dxa"/>
            <w:tcBorders>
              <w:top w:val="nil"/>
              <w:left w:val="nil"/>
              <w:bottom w:val="single" w:sz="4" w:space="0" w:color="auto"/>
              <w:right w:val="single" w:sz="4" w:space="0" w:color="auto"/>
            </w:tcBorders>
            <w:shd w:val="clear" w:color="auto" w:fill="auto"/>
            <w:vAlign w:val="center"/>
          </w:tcPr>
          <w:p w14:paraId="26176F2E"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912" w:type="dxa"/>
            <w:tcBorders>
              <w:top w:val="nil"/>
              <w:left w:val="nil"/>
              <w:bottom w:val="single" w:sz="4" w:space="0" w:color="auto"/>
              <w:right w:val="single" w:sz="4" w:space="0" w:color="auto"/>
            </w:tcBorders>
            <w:shd w:val="clear" w:color="auto" w:fill="auto"/>
            <w:vAlign w:val="center"/>
          </w:tcPr>
          <w:p w14:paraId="6C10FF1E"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888" w:type="dxa"/>
            <w:tcBorders>
              <w:top w:val="nil"/>
              <w:left w:val="nil"/>
              <w:bottom w:val="single" w:sz="4" w:space="0" w:color="auto"/>
              <w:right w:val="single" w:sz="4" w:space="0" w:color="auto"/>
            </w:tcBorders>
            <w:shd w:val="clear" w:color="auto" w:fill="auto"/>
            <w:vAlign w:val="center"/>
          </w:tcPr>
          <w:p w14:paraId="6317FFB5"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444" w:type="dxa"/>
            <w:tcBorders>
              <w:top w:val="single" w:sz="4" w:space="0" w:color="auto"/>
              <w:left w:val="nil"/>
              <w:bottom w:val="nil"/>
              <w:right w:val="double" w:sz="6" w:space="0" w:color="auto"/>
            </w:tcBorders>
            <w:shd w:val="clear" w:color="auto" w:fill="auto"/>
            <w:vAlign w:val="center"/>
          </w:tcPr>
          <w:p w14:paraId="2AB9AC7B" w14:textId="77777777" w:rsidR="00076D19" w:rsidRPr="00C97AEE" w:rsidRDefault="00870C52" w:rsidP="000D6CE1">
            <w:pP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 </w:t>
            </w:r>
          </w:p>
        </w:tc>
      </w:tr>
      <w:tr w:rsidR="00076D19" w:rsidRPr="00C97AEE" w14:paraId="5464EAE5" w14:textId="77777777" w:rsidTr="000D6CE1">
        <w:trPr>
          <w:trHeight w:val="1036"/>
        </w:trPr>
        <w:tc>
          <w:tcPr>
            <w:tcW w:w="476" w:type="dxa"/>
            <w:tcBorders>
              <w:top w:val="single" w:sz="4" w:space="0" w:color="auto"/>
              <w:left w:val="double" w:sz="6" w:space="0" w:color="auto"/>
              <w:bottom w:val="nil"/>
              <w:right w:val="single" w:sz="4" w:space="0" w:color="auto"/>
            </w:tcBorders>
            <w:shd w:val="clear" w:color="auto" w:fill="auto"/>
            <w:vAlign w:val="center"/>
          </w:tcPr>
          <w:p w14:paraId="09E4690B" w14:textId="77777777" w:rsidR="00076D19" w:rsidRPr="00C97AEE" w:rsidRDefault="00870C52" w:rsidP="000D6CE1">
            <w:pPr>
              <w:jc w:val="cente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2</w:t>
            </w:r>
          </w:p>
        </w:tc>
        <w:tc>
          <w:tcPr>
            <w:tcW w:w="896" w:type="dxa"/>
            <w:tcBorders>
              <w:top w:val="single" w:sz="4" w:space="0" w:color="auto"/>
              <w:left w:val="nil"/>
              <w:bottom w:val="nil"/>
              <w:right w:val="single" w:sz="4" w:space="0" w:color="auto"/>
            </w:tcBorders>
            <w:shd w:val="clear" w:color="auto" w:fill="auto"/>
            <w:vAlign w:val="center"/>
          </w:tcPr>
          <w:p w14:paraId="1A9E758F" w14:textId="77777777" w:rsidR="00076D19" w:rsidRPr="00C97AEE" w:rsidRDefault="00870C52" w:rsidP="000D6CE1">
            <w:pPr>
              <w:rPr>
                <w:rFonts w:asciiTheme="majorHAnsi" w:eastAsia="Times New Roman" w:hAnsiTheme="majorHAnsi" w:cstheme="majorHAnsi"/>
                <w:b/>
                <w:bCs/>
                <w:szCs w:val="26"/>
              </w:rPr>
            </w:pPr>
            <w:proofErr w:type="spellStart"/>
            <w:r w:rsidRPr="00C97AEE">
              <w:rPr>
                <w:rFonts w:asciiTheme="majorHAnsi" w:eastAsia="Times New Roman" w:hAnsiTheme="majorHAnsi" w:cstheme="majorHAnsi"/>
                <w:b/>
                <w:bCs/>
                <w:szCs w:val="26"/>
              </w:rPr>
              <w:t>Sơn</w:t>
            </w:r>
            <w:proofErr w:type="spellEnd"/>
            <w:r w:rsidRPr="00C97AEE">
              <w:rPr>
                <w:rFonts w:asciiTheme="majorHAnsi" w:eastAsia="Times New Roman" w:hAnsiTheme="majorHAnsi" w:cstheme="majorHAnsi"/>
                <w:b/>
                <w:bCs/>
                <w:szCs w:val="26"/>
              </w:rPr>
              <w:t xml:space="preserve"> </w:t>
            </w:r>
            <w:proofErr w:type="spellStart"/>
            <w:r w:rsidRPr="00C97AEE">
              <w:rPr>
                <w:rFonts w:asciiTheme="majorHAnsi" w:eastAsia="Times New Roman" w:hAnsiTheme="majorHAnsi" w:cstheme="majorHAnsi"/>
                <w:b/>
                <w:bCs/>
                <w:szCs w:val="26"/>
              </w:rPr>
              <w:t>expoxy</w:t>
            </w:r>
            <w:proofErr w:type="spellEnd"/>
            <w:r w:rsidRPr="00C97AEE">
              <w:rPr>
                <w:rFonts w:asciiTheme="majorHAnsi" w:eastAsia="Times New Roman" w:hAnsiTheme="majorHAnsi" w:cstheme="majorHAnsi"/>
                <w:b/>
                <w:bCs/>
                <w:szCs w:val="26"/>
              </w:rPr>
              <w:t xml:space="preserve"> </w:t>
            </w:r>
            <w:proofErr w:type="spellStart"/>
            <w:r w:rsidRPr="00C97AEE">
              <w:rPr>
                <w:rFonts w:asciiTheme="majorHAnsi" w:eastAsia="Times New Roman" w:hAnsiTheme="majorHAnsi" w:cstheme="majorHAnsi"/>
                <w:b/>
                <w:bCs/>
                <w:szCs w:val="26"/>
              </w:rPr>
              <w:t>nền</w:t>
            </w:r>
            <w:proofErr w:type="spellEnd"/>
          </w:p>
        </w:tc>
        <w:tc>
          <w:tcPr>
            <w:tcW w:w="264" w:type="dxa"/>
            <w:tcBorders>
              <w:top w:val="nil"/>
              <w:left w:val="nil"/>
              <w:bottom w:val="single" w:sz="4" w:space="0" w:color="auto"/>
              <w:right w:val="single" w:sz="4" w:space="0" w:color="auto"/>
            </w:tcBorders>
            <w:shd w:val="clear" w:color="auto" w:fill="auto"/>
            <w:noWrap/>
            <w:vAlign w:val="center"/>
          </w:tcPr>
          <w:p w14:paraId="4C10A905"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672" w:type="dxa"/>
            <w:tcBorders>
              <w:top w:val="nil"/>
              <w:left w:val="nil"/>
              <w:bottom w:val="single" w:sz="4" w:space="0" w:color="auto"/>
              <w:right w:val="single" w:sz="4" w:space="0" w:color="auto"/>
            </w:tcBorders>
            <w:shd w:val="clear" w:color="auto" w:fill="auto"/>
            <w:noWrap/>
            <w:vAlign w:val="center"/>
          </w:tcPr>
          <w:p w14:paraId="3630F5E4"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334" w:type="dxa"/>
            <w:tcBorders>
              <w:top w:val="nil"/>
              <w:left w:val="nil"/>
              <w:bottom w:val="single" w:sz="4" w:space="0" w:color="auto"/>
              <w:right w:val="single" w:sz="4" w:space="0" w:color="auto"/>
            </w:tcBorders>
            <w:shd w:val="clear" w:color="auto" w:fill="auto"/>
            <w:noWrap/>
            <w:vAlign w:val="center"/>
          </w:tcPr>
          <w:p w14:paraId="0F55F3D6"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521" w:type="dxa"/>
            <w:tcBorders>
              <w:top w:val="nil"/>
              <w:left w:val="nil"/>
              <w:bottom w:val="single" w:sz="4" w:space="0" w:color="auto"/>
              <w:right w:val="single" w:sz="4" w:space="0" w:color="auto"/>
            </w:tcBorders>
            <w:shd w:val="clear" w:color="auto" w:fill="auto"/>
            <w:noWrap/>
            <w:vAlign w:val="center"/>
          </w:tcPr>
          <w:p w14:paraId="6F782192"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981" w:type="dxa"/>
            <w:tcBorders>
              <w:top w:val="nil"/>
              <w:left w:val="nil"/>
              <w:bottom w:val="single" w:sz="4" w:space="0" w:color="auto"/>
              <w:right w:val="single" w:sz="4" w:space="0" w:color="auto"/>
            </w:tcBorders>
            <w:shd w:val="clear" w:color="auto" w:fill="auto"/>
            <w:noWrap/>
            <w:vAlign w:val="center"/>
          </w:tcPr>
          <w:p w14:paraId="6EACCD28"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1104" w:type="dxa"/>
            <w:tcBorders>
              <w:top w:val="nil"/>
              <w:left w:val="nil"/>
              <w:bottom w:val="single" w:sz="4" w:space="0" w:color="auto"/>
              <w:right w:val="single" w:sz="4" w:space="0" w:color="auto"/>
            </w:tcBorders>
            <w:shd w:val="clear" w:color="auto" w:fill="auto"/>
            <w:noWrap/>
            <w:vAlign w:val="center"/>
          </w:tcPr>
          <w:p w14:paraId="76475FC1" w14:textId="77777777" w:rsidR="00076D19" w:rsidRPr="00C97AEE" w:rsidRDefault="00870C52" w:rsidP="000D6CE1">
            <w:pPr>
              <w:jc w:val="center"/>
              <w:rPr>
                <w:rFonts w:asciiTheme="majorHAnsi" w:eastAsia="Times New Roman" w:hAnsiTheme="majorHAnsi" w:cstheme="majorHAnsi"/>
                <w:bCs/>
                <w:szCs w:val="26"/>
              </w:rPr>
            </w:pPr>
            <w:r w:rsidRPr="00C97AEE">
              <w:rPr>
                <w:rFonts w:asciiTheme="majorHAnsi" w:eastAsia="Times New Roman" w:hAnsiTheme="majorHAnsi" w:cstheme="majorHAnsi"/>
                <w:bCs/>
                <w:szCs w:val="26"/>
              </w:rPr>
              <w:t>166,97</w:t>
            </w:r>
          </w:p>
        </w:tc>
        <w:tc>
          <w:tcPr>
            <w:tcW w:w="456" w:type="dxa"/>
            <w:tcBorders>
              <w:top w:val="nil"/>
              <w:left w:val="nil"/>
              <w:bottom w:val="single" w:sz="4" w:space="0" w:color="auto"/>
              <w:right w:val="single" w:sz="4" w:space="0" w:color="auto"/>
            </w:tcBorders>
            <w:shd w:val="clear" w:color="auto" w:fill="auto"/>
            <w:noWrap/>
            <w:vAlign w:val="center"/>
          </w:tcPr>
          <w:p w14:paraId="2B31626E"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m2</w:t>
            </w:r>
          </w:p>
        </w:tc>
        <w:tc>
          <w:tcPr>
            <w:tcW w:w="732" w:type="dxa"/>
            <w:tcBorders>
              <w:top w:val="nil"/>
              <w:left w:val="nil"/>
              <w:bottom w:val="single" w:sz="4" w:space="0" w:color="auto"/>
              <w:right w:val="single" w:sz="4" w:space="0" w:color="auto"/>
            </w:tcBorders>
            <w:shd w:val="clear" w:color="auto" w:fill="auto"/>
            <w:vAlign w:val="center"/>
          </w:tcPr>
          <w:p w14:paraId="2099DE6B"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xml:space="preserve">       70.000 </w:t>
            </w:r>
          </w:p>
        </w:tc>
        <w:tc>
          <w:tcPr>
            <w:tcW w:w="1044" w:type="dxa"/>
            <w:tcBorders>
              <w:top w:val="nil"/>
              <w:left w:val="nil"/>
              <w:bottom w:val="single" w:sz="4" w:space="0" w:color="auto"/>
              <w:right w:val="single" w:sz="4" w:space="0" w:color="auto"/>
            </w:tcBorders>
            <w:shd w:val="clear" w:color="auto" w:fill="auto"/>
            <w:vAlign w:val="center"/>
          </w:tcPr>
          <w:p w14:paraId="49F67B26"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xml:space="preserve">       28.000 </w:t>
            </w:r>
          </w:p>
        </w:tc>
        <w:tc>
          <w:tcPr>
            <w:tcW w:w="684" w:type="dxa"/>
            <w:tcBorders>
              <w:top w:val="nil"/>
              <w:left w:val="nil"/>
              <w:bottom w:val="single" w:sz="4" w:space="0" w:color="auto"/>
              <w:right w:val="single" w:sz="4" w:space="0" w:color="auto"/>
            </w:tcBorders>
            <w:shd w:val="clear" w:color="auto" w:fill="auto"/>
            <w:vAlign w:val="center"/>
          </w:tcPr>
          <w:p w14:paraId="0FDF3733"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xml:space="preserve">  11.687.900 </w:t>
            </w:r>
          </w:p>
        </w:tc>
        <w:tc>
          <w:tcPr>
            <w:tcW w:w="912" w:type="dxa"/>
            <w:tcBorders>
              <w:top w:val="nil"/>
              <w:left w:val="nil"/>
              <w:bottom w:val="single" w:sz="4" w:space="0" w:color="auto"/>
              <w:right w:val="single" w:sz="4" w:space="0" w:color="auto"/>
            </w:tcBorders>
            <w:shd w:val="clear" w:color="auto" w:fill="auto"/>
            <w:vAlign w:val="center"/>
          </w:tcPr>
          <w:p w14:paraId="01556391"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xml:space="preserve">   4.675.160 </w:t>
            </w:r>
          </w:p>
        </w:tc>
        <w:tc>
          <w:tcPr>
            <w:tcW w:w="888" w:type="dxa"/>
            <w:tcBorders>
              <w:top w:val="nil"/>
              <w:left w:val="nil"/>
              <w:bottom w:val="single" w:sz="4" w:space="0" w:color="auto"/>
              <w:right w:val="single" w:sz="4" w:space="0" w:color="auto"/>
            </w:tcBorders>
            <w:shd w:val="clear" w:color="auto" w:fill="auto"/>
            <w:vAlign w:val="center"/>
          </w:tcPr>
          <w:p w14:paraId="43D96274"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xml:space="preserve">      16.363.060 </w:t>
            </w:r>
          </w:p>
        </w:tc>
        <w:tc>
          <w:tcPr>
            <w:tcW w:w="444" w:type="dxa"/>
            <w:tcBorders>
              <w:top w:val="single" w:sz="4" w:space="0" w:color="auto"/>
              <w:left w:val="nil"/>
              <w:bottom w:val="nil"/>
              <w:right w:val="double" w:sz="6" w:space="0" w:color="auto"/>
            </w:tcBorders>
            <w:shd w:val="clear" w:color="auto" w:fill="auto"/>
            <w:vAlign w:val="center"/>
          </w:tcPr>
          <w:p w14:paraId="05A2DF80" w14:textId="77777777" w:rsidR="00076D19" w:rsidRPr="00C97AEE" w:rsidRDefault="00870C52" w:rsidP="000D6CE1">
            <w:pP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 </w:t>
            </w:r>
          </w:p>
        </w:tc>
      </w:tr>
      <w:tr w:rsidR="00076D19" w:rsidRPr="00C97AEE" w14:paraId="0FCF0992" w14:textId="77777777" w:rsidTr="000D6CE1">
        <w:trPr>
          <w:trHeight w:val="1036"/>
        </w:trPr>
        <w:tc>
          <w:tcPr>
            <w:tcW w:w="476" w:type="dxa"/>
            <w:tcBorders>
              <w:top w:val="single" w:sz="4" w:space="0" w:color="auto"/>
              <w:left w:val="double" w:sz="6" w:space="0" w:color="auto"/>
              <w:bottom w:val="nil"/>
              <w:right w:val="single" w:sz="4" w:space="0" w:color="auto"/>
            </w:tcBorders>
            <w:shd w:val="clear" w:color="auto" w:fill="auto"/>
            <w:vAlign w:val="center"/>
          </w:tcPr>
          <w:p w14:paraId="3E943247" w14:textId="77777777" w:rsidR="00076D19" w:rsidRPr="00C97AEE" w:rsidRDefault="00870C52" w:rsidP="000D6CE1">
            <w:pPr>
              <w:jc w:val="cente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 </w:t>
            </w:r>
          </w:p>
        </w:tc>
        <w:tc>
          <w:tcPr>
            <w:tcW w:w="896" w:type="dxa"/>
            <w:tcBorders>
              <w:top w:val="single" w:sz="4" w:space="0" w:color="auto"/>
              <w:left w:val="nil"/>
              <w:bottom w:val="single" w:sz="4" w:space="0" w:color="auto"/>
              <w:right w:val="single" w:sz="4" w:space="0" w:color="auto"/>
            </w:tcBorders>
            <w:shd w:val="clear" w:color="auto" w:fill="auto"/>
            <w:vAlign w:val="center"/>
          </w:tcPr>
          <w:p w14:paraId="56599486" w14:textId="77777777" w:rsidR="00076D19" w:rsidRPr="00C97AEE" w:rsidRDefault="00C97AEE" w:rsidP="000D6CE1">
            <w:pPr>
              <w:rPr>
                <w:rFonts w:asciiTheme="majorHAnsi" w:eastAsia="Times New Roman" w:hAnsiTheme="majorHAnsi" w:cstheme="majorHAnsi"/>
                <w:b/>
                <w:iCs/>
                <w:szCs w:val="26"/>
              </w:rPr>
            </w:pPr>
            <w:proofErr w:type="spellStart"/>
            <w:r>
              <w:rPr>
                <w:rFonts w:asciiTheme="majorHAnsi" w:eastAsia="Times New Roman" w:hAnsiTheme="majorHAnsi" w:cstheme="majorHAnsi"/>
                <w:b/>
                <w:iCs/>
                <w:szCs w:val="26"/>
              </w:rPr>
              <w:t>P</w:t>
            </w:r>
            <w:r w:rsidR="00870C52" w:rsidRPr="00C97AEE">
              <w:rPr>
                <w:rFonts w:asciiTheme="majorHAnsi" w:eastAsia="Times New Roman" w:hAnsiTheme="majorHAnsi" w:cstheme="majorHAnsi"/>
                <w:b/>
                <w:iCs/>
                <w:szCs w:val="26"/>
              </w:rPr>
              <w:t>hòng</w:t>
            </w:r>
            <w:proofErr w:type="spellEnd"/>
            <w:r w:rsidR="00870C52" w:rsidRPr="00C97AEE">
              <w:rPr>
                <w:rFonts w:asciiTheme="majorHAnsi" w:eastAsia="Times New Roman" w:hAnsiTheme="majorHAnsi" w:cstheme="majorHAnsi"/>
                <w:b/>
                <w:iCs/>
                <w:szCs w:val="26"/>
              </w:rPr>
              <w:t xml:space="preserve"> </w:t>
            </w:r>
            <w:proofErr w:type="spellStart"/>
            <w:r w:rsidR="00870C52" w:rsidRPr="00C97AEE">
              <w:rPr>
                <w:rFonts w:asciiTheme="majorHAnsi" w:eastAsia="Times New Roman" w:hAnsiTheme="majorHAnsi" w:cstheme="majorHAnsi"/>
                <w:b/>
                <w:iCs/>
                <w:szCs w:val="26"/>
              </w:rPr>
              <w:t>thay</w:t>
            </w:r>
            <w:proofErr w:type="spellEnd"/>
            <w:r w:rsidR="00870C52" w:rsidRPr="00C97AEE">
              <w:rPr>
                <w:rFonts w:asciiTheme="majorHAnsi" w:eastAsia="Times New Roman" w:hAnsiTheme="majorHAnsi" w:cstheme="majorHAnsi"/>
                <w:b/>
                <w:iCs/>
                <w:szCs w:val="26"/>
              </w:rPr>
              <w:t xml:space="preserve"> </w:t>
            </w:r>
            <w:proofErr w:type="spellStart"/>
            <w:r w:rsidR="00870C52" w:rsidRPr="00C97AEE">
              <w:rPr>
                <w:rFonts w:asciiTheme="majorHAnsi" w:eastAsia="Times New Roman" w:hAnsiTheme="majorHAnsi" w:cstheme="majorHAnsi"/>
                <w:b/>
                <w:iCs/>
                <w:szCs w:val="26"/>
              </w:rPr>
              <w:t>đồ</w:t>
            </w:r>
            <w:proofErr w:type="spellEnd"/>
          </w:p>
        </w:tc>
        <w:tc>
          <w:tcPr>
            <w:tcW w:w="264" w:type="dxa"/>
            <w:tcBorders>
              <w:top w:val="nil"/>
              <w:left w:val="nil"/>
              <w:bottom w:val="single" w:sz="4" w:space="0" w:color="auto"/>
              <w:right w:val="single" w:sz="4" w:space="0" w:color="auto"/>
            </w:tcBorders>
            <w:shd w:val="clear" w:color="auto" w:fill="auto"/>
            <w:noWrap/>
            <w:vAlign w:val="center"/>
          </w:tcPr>
          <w:p w14:paraId="45A3C480"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1</w:t>
            </w:r>
          </w:p>
        </w:tc>
        <w:tc>
          <w:tcPr>
            <w:tcW w:w="672" w:type="dxa"/>
            <w:tcBorders>
              <w:top w:val="nil"/>
              <w:left w:val="nil"/>
              <w:bottom w:val="single" w:sz="4" w:space="0" w:color="auto"/>
              <w:right w:val="single" w:sz="4" w:space="0" w:color="auto"/>
            </w:tcBorders>
            <w:shd w:val="clear" w:color="auto" w:fill="auto"/>
            <w:noWrap/>
            <w:vAlign w:val="center"/>
          </w:tcPr>
          <w:p w14:paraId="36B64AF3"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6,50</w:t>
            </w:r>
          </w:p>
        </w:tc>
        <w:tc>
          <w:tcPr>
            <w:tcW w:w="334" w:type="dxa"/>
            <w:tcBorders>
              <w:top w:val="nil"/>
              <w:left w:val="nil"/>
              <w:bottom w:val="single" w:sz="4" w:space="0" w:color="auto"/>
              <w:right w:val="single" w:sz="4" w:space="0" w:color="auto"/>
            </w:tcBorders>
            <w:shd w:val="clear" w:color="auto" w:fill="auto"/>
            <w:noWrap/>
            <w:vAlign w:val="center"/>
          </w:tcPr>
          <w:p w14:paraId="0A662E10"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4,00</w:t>
            </w:r>
          </w:p>
        </w:tc>
        <w:tc>
          <w:tcPr>
            <w:tcW w:w="521" w:type="dxa"/>
            <w:tcBorders>
              <w:top w:val="nil"/>
              <w:left w:val="nil"/>
              <w:bottom w:val="single" w:sz="4" w:space="0" w:color="auto"/>
              <w:right w:val="single" w:sz="4" w:space="0" w:color="auto"/>
            </w:tcBorders>
            <w:shd w:val="clear" w:color="auto" w:fill="auto"/>
            <w:noWrap/>
            <w:vAlign w:val="center"/>
          </w:tcPr>
          <w:p w14:paraId="0D01D0DD"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981" w:type="dxa"/>
            <w:tcBorders>
              <w:top w:val="nil"/>
              <w:left w:val="nil"/>
              <w:bottom w:val="single" w:sz="4" w:space="0" w:color="auto"/>
              <w:right w:val="single" w:sz="4" w:space="0" w:color="auto"/>
            </w:tcBorders>
            <w:shd w:val="clear" w:color="auto" w:fill="auto"/>
            <w:noWrap/>
            <w:vAlign w:val="center"/>
          </w:tcPr>
          <w:p w14:paraId="19B678D7"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26,00</w:t>
            </w:r>
          </w:p>
        </w:tc>
        <w:tc>
          <w:tcPr>
            <w:tcW w:w="1104" w:type="dxa"/>
            <w:tcBorders>
              <w:top w:val="nil"/>
              <w:left w:val="nil"/>
              <w:bottom w:val="single" w:sz="4" w:space="0" w:color="auto"/>
              <w:right w:val="single" w:sz="4" w:space="0" w:color="auto"/>
            </w:tcBorders>
            <w:shd w:val="clear" w:color="auto" w:fill="auto"/>
            <w:noWrap/>
            <w:vAlign w:val="center"/>
          </w:tcPr>
          <w:p w14:paraId="08469FAF" w14:textId="77777777" w:rsidR="00076D19" w:rsidRPr="00C97AEE" w:rsidRDefault="00870C52" w:rsidP="000D6CE1">
            <w:pPr>
              <w:jc w:val="center"/>
              <w:rPr>
                <w:rFonts w:asciiTheme="majorHAnsi" w:eastAsia="Times New Roman" w:hAnsiTheme="majorHAnsi" w:cstheme="majorHAnsi"/>
                <w:b/>
                <w:bCs/>
                <w:szCs w:val="26"/>
                <w:u w:val="single"/>
              </w:rPr>
            </w:pPr>
            <w:r w:rsidRPr="00C97AEE">
              <w:rPr>
                <w:rFonts w:asciiTheme="majorHAnsi" w:eastAsia="Times New Roman" w:hAnsiTheme="majorHAnsi" w:cstheme="majorHAnsi"/>
                <w:b/>
                <w:bCs/>
                <w:szCs w:val="26"/>
                <w:u w:val="single"/>
              </w:rPr>
              <w:t> </w:t>
            </w:r>
          </w:p>
        </w:tc>
        <w:tc>
          <w:tcPr>
            <w:tcW w:w="456" w:type="dxa"/>
            <w:tcBorders>
              <w:top w:val="nil"/>
              <w:left w:val="nil"/>
              <w:bottom w:val="single" w:sz="4" w:space="0" w:color="auto"/>
              <w:right w:val="single" w:sz="4" w:space="0" w:color="auto"/>
            </w:tcBorders>
            <w:shd w:val="clear" w:color="auto" w:fill="auto"/>
            <w:noWrap/>
            <w:vAlign w:val="center"/>
          </w:tcPr>
          <w:p w14:paraId="1868AC4E"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732" w:type="dxa"/>
            <w:tcBorders>
              <w:top w:val="nil"/>
              <w:left w:val="nil"/>
              <w:bottom w:val="single" w:sz="4" w:space="0" w:color="auto"/>
              <w:right w:val="single" w:sz="4" w:space="0" w:color="auto"/>
            </w:tcBorders>
            <w:shd w:val="clear" w:color="auto" w:fill="auto"/>
            <w:vAlign w:val="center"/>
          </w:tcPr>
          <w:p w14:paraId="02A6FADD"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1044" w:type="dxa"/>
            <w:tcBorders>
              <w:top w:val="nil"/>
              <w:left w:val="nil"/>
              <w:bottom w:val="single" w:sz="4" w:space="0" w:color="auto"/>
              <w:right w:val="single" w:sz="4" w:space="0" w:color="auto"/>
            </w:tcBorders>
            <w:shd w:val="clear" w:color="auto" w:fill="auto"/>
            <w:vAlign w:val="center"/>
          </w:tcPr>
          <w:p w14:paraId="5AF2B18C"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684" w:type="dxa"/>
            <w:tcBorders>
              <w:top w:val="nil"/>
              <w:left w:val="nil"/>
              <w:bottom w:val="single" w:sz="4" w:space="0" w:color="auto"/>
              <w:right w:val="single" w:sz="4" w:space="0" w:color="auto"/>
            </w:tcBorders>
            <w:shd w:val="clear" w:color="auto" w:fill="auto"/>
            <w:vAlign w:val="center"/>
          </w:tcPr>
          <w:p w14:paraId="2B9229B8"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912" w:type="dxa"/>
            <w:tcBorders>
              <w:top w:val="nil"/>
              <w:left w:val="nil"/>
              <w:bottom w:val="single" w:sz="4" w:space="0" w:color="auto"/>
              <w:right w:val="single" w:sz="4" w:space="0" w:color="auto"/>
            </w:tcBorders>
            <w:shd w:val="clear" w:color="auto" w:fill="auto"/>
            <w:vAlign w:val="center"/>
          </w:tcPr>
          <w:p w14:paraId="21574ADE"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888" w:type="dxa"/>
            <w:tcBorders>
              <w:top w:val="nil"/>
              <w:left w:val="nil"/>
              <w:bottom w:val="single" w:sz="4" w:space="0" w:color="auto"/>
              <w:right w:val="single" w:sz="4" w:space="0" w:color="auto"/>
            </w:tcBorders>
            <w:shd w:val="clear" w:color="auto" w:fill="auto"/>
            <w:vAlign w:val="center"/>
          </w:tcPr>
          <w:p w14:paraId="2CDFE404"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444" w:type="dxa"/>
            <w:tcBorders>
              <w:top w:val="single" w:sz="4" w:space="0" w:color="auto"/>
              <w:left w:val="nil"/>
              <w:bottom w:val="nil"/>
              <w:right w:val="double" w:sz="6" w:space="0" w:color="auto"/>
            </w:tcBorders>
            <w:shd w:val="clear" w:color="auto" w:fill="auto"/>
            <w:vAlign w:val="center"/>
          </w:tcPr>
          <w:p w14:paraId="243B3E3A" w14:textId="77777777" w:rsidR="00076D19" w:rsidRPr="00C97AEE" w:rsidRDefault="00870C52" w:rsidP="000D6CE1">
            <w:pP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 </w:t>
            </w:r>
          </w:p>
        </w:tc>
      </w:tr>
      <w:tr w:rsidR="00076D19" w:rsidRPr="00C97AEE" w14:paraId="37DF64BF" w14:textId="77777777" w:rsidTr="000D6CE1">
        <w:trPr>
          <w:trHeight w:val="814"/>
        </w:trPr>
        <w:tc>
          <w:tcPr>
            <w:tcW w:w="476" w:type="dxa"/>
            <w:tcBorders>
              <w:top w:val="single" w:sz="4" w:space="0" w:color="auto"/>
              <w:left w:val="double" w:sz="6" w:space="0" w:color="auto"/>
              <w:bottom w:val="nil"/>
              <w:right w:val="single" w:sz="4" w:space="0" w:color="auto"/>
            </w:tcBorders>
            <w:shd w:val="clear" w:color="auto" w:fill="auto"/>
            <w:vAlign w:val="center"/>
          </w:tcPr>
          <w:p w14:paraId="14AED8FE" w14:textId="77777777" w:rsidR="00076D19" w:rsidRPr="00C97AEE" w:rsidRDefault="00870C52" w:rsidP="000D6CE1">
            <w:pPr>
              <w:jc w:val="cente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 </w:t>
            </w:r>
          </w:p>
        </w:tc>
        <w:tc>
          <w:tcPr>
            <w:tcW w:w="896" w:type="dxa"/>
            <w:tcBorders>
              <w:top w:val="nil"/>
              <w:left w:val="nil"/>
              <w:bottom w:val="single" w:sz="4" w:space="0" w:color="auto"/>
              <w:right w:val="single" w:sz="4" w:space="0" w:color="auto"/>
            </w:tcBorders>
            <w:shd w:val="clear" w:color="auto" w:fill="auto"/>
            <w:vAlign w:val="center"/>
          </w:tcPr>
          <w:p w14:paraId="12C74F89" w14:textId="77777777" w:rsidR="00076D19" w:rsidRPr="00C97AEE" w:rsidRDefault="00C97AEE" w:rsidP="000D6CE1">
            <w:pPr>
              <w:rPr>
                <w:rFonts w:asciiTheme="majorHAnsi" w:eastAsia="Times New Roman" w:hAnsiTheme="majorHAnsi" w:cstheme="majorHAnsi"/>
                <w:b/>
                <w:iCs/>
                <w:szCs w:val="26"/>
              </w:rPr>
            </w:pPr>
            <w:proofErr w:type="spellStart"/>
            <w:r>
              <w:rPr>
                <w:rFonts w:asciiTheme="majorHAnsi" w:eastAsia="Times New Roman" w:hAnsiTheme="majorHAnsi" w:cstheme="majorHAnsi"/>
                <w:b/>
                <w:iCs/>
                <w:szCs w:val="26"/>
              </w:rPr>
              <w:t>K</w:t>
            </w:r>
            <w:r w:rsidR="00870C52" w:rsidRPr="00C97AEE">
              <w:rPr>
                <w:rFonts w:asciiTheme="majorHAnsi" w:eastAsia="Times New Roman" w:hAnsiTheme="majorHAnsi" w:cstheme="majorHAnsi"/>
                <w:b/>
                <w:iCs/>
                <w:szCs w:val="26"/>
              </w:rPr>
              <w:t>hu</w:t>
            </w:r>
            <w:proofErr w:type="spellEnd"/>
            <w:r w:rsidR="00870C52" w:rsidRPr="00C97AEE">
              <w:rPr>
                <w:rFonts w:asciiTheme="majorHAnsi" w:eastAsia="Times New Roman" w:hAnsiTheme="majorHAnsi" w:cstheme="majorHAnsi"/>
                <w:b/>
                <w:iCs/>
                <w:szCs w:val="26"/>
              </w:rPr>
              <w:t xml:space="preserve"> </w:t>
            </w:r>
            <w:proofErr w:type="spellStart"/>
            <w:r w:rsidR="00870C52" w:rsidRPr="00C97AEE">
              <w:rPr>
                <w:rFonts w:asciiTheme="majorHAnsi" w:eastAsia="Times New Roman" w:hAnsiTheme="majorHAnsi" w:cstheme="majorHAnsi"/>
                <w:b/>
                <w:iCs/>
                <w:szCs w:val="26"/>
              </w:rPr>
              <w:t>sản</w:t>
            </w:r>
            <w:proofErr w:type="spellEnd"/>
            <w:r w:rsidR="00870C52" w:rsidRPr="00C97AEE">
              <w:rPr>
                <w:rFonts w:asciiTheme="majorHAnsi" w:eastAsia="Times New Roman" w:hAnsiTheme="majorHAnsi" w:cstheme="majorHAnsi"/>
                <w:b/>
                <w:iCs/>
                <w:szCs w:val="26"/>
              </w:rPr>
              <w:t xml:space="preserve"> </w:t>
            </w:r>
            <w:proofErr w:type="spellStart"/>
            <w:r w:rsidR="00870C52" w:rsidRPr="00C97AEE">
              <w:rPr>
                <w:rFonts w:asciiTheme="majorHAnsi" w:eastAsia="Times New Roman" w:hAnsiTheme="majorHAnsi" w:cstheme="majorHAnsi"/>
                <w:b/>
                <w:iCs/>
                <w:szCs w:val="26"/>
              </w:rPr>
              <w:t>xuất</w:t>
            </w:r>
            <w:proofErr w:type="spellEnd"/>
          </w:p>
        </w:tc>
        <w:tc>
          <w:tcPr>
            <w:tcW w:w="264" w:type="dxa"/>
            <w:tcBorders>
              <w:top w:val="nil"/>
              <w:left w:val="nil"/>
              <w:bottom w:val="single" w:sz="4" w:space="0" w:color="auto"/>
              <w:right w:val="single" w:sz="4" w:space="0" w:color="auto"/>
            </w:tcBorders>
            <w:shd w:val="clear" w:color="auto" w:fill="auto"/>
            <w:noWrap/>
            <w:vAlign w:val="center"/>
          </w:tcPr>
          <w:p w14:paraId="0342E449"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1</w:t>
            </w:r>
          </w:p>
        </w:tc>
        <w:tc>
          <w:tcPr>
            <w:tcW w:w="672" w:type="dxa"/>
            <w:tcBorders>
              <w:top w:val="nil"/>
              <w:left w:val="nil"/>
              <w:bottom w:val="single" w:sz="4" w:space="0" w:color="auto"/>
              <w:right w:val="single" w:sz="4" w:space="0" w:color="auto"/>
            </w:tcBorders>
            <w:shd w:val="clear" w:color="auto" w:fill="auto"/>
            <w:noWrap/>
            <w:vAlign w:val="center"/>
          </w:tcPr>
          <w:p w14:paraId="383C69C2"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12,70</w:t>
            </w:r>
          </w:p>
        </w:tc>
        <w:tc>
          <w:tcPr>
            <w:tcW w:w="334" w:type="dxa"/>
            <w:tcBorders>
              <w:top w:val="nil"/>
              <w:left w:val="nil"/>
              <w:bottom w:val="single" w:sz="4" w:space="0" w:color="auto"/>
              <w:right w:val="single" w:sz="4" w:space="0" w:color="auto"/>
            </w:tcBorders>
            <w:shd w:val="clear" w:color="auto" w:fill="auto"/>
            <w:noWrap/>
            <w:vAlign w:val="center"/>
          </w:tcPr>
          <w:p w14:paraId="00B21BE3"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11,10</w:t>
            </w:r>
          </w:p>
        </w:tc>
        <w:tc>
          <w:tcPr>
            <w:tcW w:w="521" w:type="dxa"/>
            <w:tcBorders>
              <w:top w:val="nil"/>
              <w:left w:val="nil"/>
              <w:bottom w:val="single" w:sz="4" w:space="0" w:color="auto"/>
              <w:right w:val="single" w:sz="4" w:space="0" w:color="auto"/>
            </w:tcBorders>
            <w:shd w:val="clear" w:color="auto" w:fill="auto"/>
            <w:noWrap/>
            <w:vAlign w:val="center"/>
          </w:tcPr>
          <w:p w14:paraId="4BE486DE"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981" w:type="dxa"/>
            <w:tcBorders>
              <w:top w:val="nil"/>
              <w:left w:val="nil"/>
              <w:bottom w:val="single" w:sz="4" w:space="0" w:color="auto"/>
              <w:right w:val="single" w:sz="4" w:space="0" w:color="auto"/>
            </w:tcBorders>
            <w:shd w:val="clear" w:color="auto" w:fill="auto"/>
            <w:noWrap/>
            <w:vAlign w:val="center"/>
          </w:tcPr>
          <w:p w14:paraId="1916BD5B"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140,97</w:t>
            </w:r>
          </w:p>
        </w:tc>
        <w:tc>
          <w:tcPr>
            <w:tcW w:w="1104" w:type="dxa"/>
            <w:tcBorders>
              <w:top w:val="nil"/>
              <w:left w:val="nil"/>
              <w:bottom w:val="single" w:sz="4" w:space="0" w:color="auto"/>
              <w:right w:val="single" w:sz="4" w:space="0" w:color="auto"/>
            </w:tcBorders>
            <w:shd w:val="clear" w:color="auto" w:fill="auto"/>
            <w:noWrap/>
            <w:vAlign w:val="center"/>
          </w:tcPr>
          <w:p w14:paraId="186B0EAC" w14:textId="77777777" w:rsidR="00076D19" w:rsidRPr="00C97AEE" w:rsidRDefault="00870C52" w:rsidP="000D6CE1">
            <w:pPr>
              <w:jc w:val="center"/>
              <w:rPr>
                <w:rFonts w:asciiTheme="majorHAnsi" w:eastAsia="Times New Roman" w:hAnsiTheme="majorHAnsi" w:cstheme="majorHAnsi"/>
                <w:b/>
                <w:bCs/>
                <w:szCs w:val="26"/>
                <w:u w:val="single"/>
              </w:rPr>
            </w:pPr>
            <w:r w:rsidRPr="00C97AEE">
              <w:rPr>
                <w:rFonts w:asciiTheme="majorHAnsi" w:eastAsia="Times New Roman" w:hAnsiTheme="majorHAnsi" w:cstheme="majorHAnsi"/>
                <w:b/>
                <w:bCs/>
                <w:szCs w:val="26"/>
                <w:u w:val="single"/>
              </w:rPr>
              <w:t> </w:t>
            </w:r>
          </w:p>
        </w:tc>
        <w:tc>
          <w:tcPr>
            <w:tcW w:w="456" w:type="dxa"/>
            <w:tcBorders>
              <w:top w:val="nil"/>
              <w:left w:val="nil"/>
              <w:bottom w:val="single" w:sz="4" w:space="0" w:color="auto"/>
              <w:right w:val="single" w:sz="4" w:space="0" w:color="auto"/>
            </w:tcBorders>
            <w:shd w:val="clear" w:color="auto" w:fill="auto"/>
            <w:noWrap/>
            <w:vAlign w:val="center"/>
          </w:tcPr>
          <w:p w14:paraId="5E1EA251"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732" w:type="dxa"/>
            <w:tcBorders>
              <w:top w:val="nil"/>
              <w:left w:val="nil"/>
              <w:bottom w:val="single" w:sz="4" w:space="0" w:color="auto"/>
              <w:right w:val="single" w:sz="4" w:space="0" w:color="auto"/>
            </w:tcBorders>
            <w:shd w:val="clear" w:color="auto" w:fill="auto"/>
            <w:vAlign w:val="center"/>
          </w:tcPr>
          <w:p w14:paraId="5845E25A"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1044" w:type="dxa"/>
            <w:tcBorders>
              <w:top w:val="nil"/>
              <w:left w:val="nil"/>
              <w:bottom w:val="single" w:sz="4" w:space="0" w:color="auto"/>
              <w:right w:val="single" w:sz="4" w:space="0" w:color="auto"/>
            </w:tcBorders>
            <w:shd w:val="clear" w:color="auto" w:fill="auto"/>
            <w:vAlign w:val="center"/>
          </w:tcPr>
          <w:p w14:paraId="0C098A3D"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684" w:type="dxa"/>
            <w:tcBorders>
              <w:top w:val="nil"/>
              <w:left w:val="nil"/>
              <w:bottom w:val="single" w:sz="4" w:space="0" w:color="auto"/>
              <w:right w:val="single" w:sz="4" w:space="0" w:color="auto"/>
            </w:tcBorders>
            <w:shd w:val="clear" w:color="auto" w:fill="auto"/>
            <w:vAlign w:val="center"/>
          </w:tcPr>
          <w:p w14:paraId="6508FD15"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912" w:type="dxa"/>
            <w:tcBorders>
              <w:top w:val="nil"/>
              <w:left w:val="nil"/>
              <w:bottom w:val="single" w:sz="4" w:space="0" w:color="auto"/>
              <w:right w:val="single" w:sz="4" w:space="0" w:color="auto"/>
            </w:tcBorders>
            <w:shd w:val="clear" w:color="auto" w:fill="auto"/>
            <w:vAlign w:val="center"/>
          </w:tcPr>
          <w:p w14:paraId="24E1EDF1"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888" w:type="dxa"/>
            <w:tcBorders>
              <w:top w:val="nil"/>
              <w:left w:val="nil"/>
              <w:bottom w:val="single" w:sz="4" w:space="0" w:color="auto"/>
              <w:right w:val="single" w:sz="4" w:space="0" w:color="auto"/>
            </w:tcBorders>
            <w:shd w:val="clear" w:color="auto" w:fill="auto"/>
            <w:vAlign w:val="center"/>
          </w:tcPr>
          <w:p w14:paraId="0A71EBD4"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444" w:type="dxa"/>
            <w:tcBorders>
              <w:top w:val="single" w:sz="4" w:space="0" w:color="auto"/>
              <w:left w:val="nil"/>
              <w:bottom w:val="nil"/>
              <w:right w:val="double" w:sz="6" w:space="0" w:color="auto"/>
            </w:tcBorders>
            <w:shd w:val="clear" w:color="auto" w:fill="auto"/>
            <w:vAlign w:val="center"/>
          </w:tcPr>
          <w:p w14:paraId="4F70DD1C" w14:textId="77777777" w:rsidR="00076D19" w:rsidRPr="00C97AEE" w:rsidRDefault="00870C52" w:rsidP="000D6CE1">
            <w:pP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 </w:t>
            </w:r>
          </w:p>
        </w:tc>
      </w:tr>
      <w:tr w:rsidR="00076D19" w:rsidRPr="00C97AEE" w14:paraId="129AA050" w14:textId="77777777" w:rsidTr="000D6CE1">
        <w:trPr>
          <w:trHeight w:val="346"/>
        </w:trPr>
        <w:tc>
          <w:tcPr>
            <w:tcW w:w="476" w:type="dxa"/>
            <w:tcBorders>
              <w:top w:val="single" w:sz="4" w:space="0" w:color="auto"/>
              <w:left w:val="double" w:sz="6" w:space="0" w:color="auto"/>
              <w:bottom w:val="nil"/>
              <w:right w:val="single" w:sz="4" w:space="0" w:color="auto"/>
            </w:tcBorders>
            <w:shd w:val="clear" w:color="auto" w:fill="auto"/>
            <w:vAlign w:val="center"/>
          </w:tcPr>
          <w:p w14:paraId="1028CA9B" w14:textId="77777777" w:rsidR="00076D19" w:rsidRPr="00C97AEE" w:rsidRDefault="00870C52" w:rsidP="000D6CE1">
            <w:pPr>
              <w:jc w:val="cente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 </w:t>
            </w:r>
          </w:p>
        </w:tc>
        <w:tc>
          <w:tcPr>
            <w:tcW w:w="896" w:type="dxa"/>
            <w:tcBorders>
              <w:top w:val="nil"/>
              <w:left w:val="nil"/>
              <w:bottom w:val="nil"/>
              <w:right w:val="single" w:sz="4" w:space="0" w:color="auto"/>
            </w:tcBorders>
            <w:shd w:val="clear" w:color="auto" w:fill="auto"/>
            <w:vAlign w:val="center"/>
          </w:tcPr>
          <w:p w14:paraId="07F16046" w14:textId="77777777" w:rsidR="00076D19" w:rsidRPr="00C97AEE" w:rsidRDefault="00870C52" w:rsidP="000D6CE1">
            <w:pPr>
              <w:rPr>
                <w:rFonts w:asciiTheme="majorHAnsi" w:eastAsia="Times New Roman" w:hAnsiTheme="majorHAnsi" w:cstheme="majorHAnsi"/>
                <w:i/>
                <w:iCs/>
                <w:szCs w:val="26"/>
              </w:rPr>
            </w:pPr>
            <w:r w:rsidRPr="00C97AEE">
              <w:rPr>
                <w:rFonts w:asciiTheme="majorHAnsi" w:eastAsia="Times New Roman" w:hAnsiTheme="majorHAnsi" w:cstheme="majorHAnsi"/>
                <w:i/>
                <w:iCs/>
                <w:szCs w:val="26"/>
              </w:rPr>
              <w:t> </w:t>
            </w:r>
          </w:p>
        </w:tc>
        <w:tc>
          <w:tcPr>
            <w:tcW w:w="264" w:type="dxa"/>
            <w:tcBorders>
              <w:top w:val="nil"/>
              <w:left w:val="nil"/>
              <w:bottom w:val="single" w:sz="4" w:space="0" w:color="auto"/>
              <w:right w:val="single" w:sz="4" w:space="0" w:color="auto"/>
            </w:tcBorders>
            <w:shd w:val="clear" w:color="auto" w:fill="auto"/>
            <w:noWrap/>
            <w:vAlign w:val="center"/>
          </w:tcPr>
          <w:p w14:paraId="5207073D"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672" w:type="dxa"/>
            <w:tcBorders>
              <w:top w:val="nil"/>
              <w:left w:val="nil"/>
              <w:bottom w:val="single" w:sz="4" w:space="0" w:color="auto"/>
              <w:right w:val="single" w:sz="4" w:space="0" w:color="auto"/>
            </w:tcBorders>
            <w:shd w:val="clear" w:color="auto" w:fill="auto"/>
            <w:noWrap/>
            <w:vAlign w:val="center"/>
          </w:tcPr>
          <w:p w14:paraId="72AD96A2"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334" w:type="dxa"/>
            <w:tcBorders>
              <w:top w:val="nil"/>
              <w:left w:val="nil"/>
              <w:bottom w:val="single" w:sz="4" w:space="0" w:color="auto"/>
              <w:right w:val="single" w:sz="4" w:space="0" w:color="auto"/>
            </w:tcBorders>
            <w:shd w:val="clear" w:color="auto" w:fill="auto"/>
            <w:noWrap/>
            <w:vAlign w:val="center"/>
          </w:tcPr>
          <w:p w14:paraId="0878BF23"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521" w:type="dxa"/>
            <w:tcBorders>
              <w:top w:val="nil"/>
              <w:left w:val="nil"/>
              <w:bottom w:val="single" w:sz="4" w:space="0" w:color="auto"/>
              <w:right w:val="single" w:sz="4" w:space="0" w:color="auto"/>
            </w:tcBorders>
            <w:shd w:val="clear" w:color="auto" w:fill="auto"/>
            <w:noWrap/>
            <w:vAlign w:val="center"/>
          </w:tcPr>
          <w:p w14:paraId="1B4965FA"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981" w:type="dxa"/>
            <w:tcBorders>
              <w:top w:val="nil"/>
              <w:left w:val="nil"/>
              <w:bottom w:val="single" w:sz="4" w:space="0" w:color="auto"/>
              <w:right w:val="single" w:sz="4" w:space="0" w:color="auto"/>
            </w:tcBorders>
            <w:shd w:val="clear" w:color="auto" w:fill="auto"/>
            <w:noWrap/>
            <w:vAlign w:val="center"/>
          </w:tcPr>
          <w:p w14:paraId="69D9ED80"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1104" w:type="dxa"/>
            <w:tcBorders>
              <w:top w:val="nil"/>
              <w:left w:val="nil"/>
              <w:bottom w:val="single" w:sz="4" w:space="0" w:color="auto"/>
              <w:right w:val="single" w:sz="4" w:space="0" w:color="auto"/>
            </w:tcBorders>
            <w:shd w:val="clear" w:color="auto" w:fill="auto"/>
            <w:noWrap/>
            <w:vAlign w:val="center"/>
          </w:tcPr>
          <w:p w14:paraId="687944DA" w14:textId="77777777" w:rsidR="00076D19" w:rsidRPr="00C97AEE" w:rsidRDefault="00870C52" w:rsidP="000D6CE1">
            <w:pPr>
              <w:jc w:val="center"/>
              <w:rPr>
                <w:rFonts w:asciiTheme="majorHAnsi" w:eastAsia="Times New Roman" w:hAnsiTheme="majorHAnsi" w:cstheme="majorHAnsi"/>
                <w:b/>
                <w:bCs/>
                <w:szCs w:val="26"/>
                <w:u w:val="single"/>
              </w:rPr>
            </w:pPr>
            <w:r w:rsidRPr="00C97AEE">
              <w:rPr>
                <w:rFonts w:asciiTheme="majorHAnsi" w:eastAsia="Times New Roman" w:hAnsiTheme="majorHAnsi" w:cstheme="majorHAnsi"/>
                <w:b/>
                <w:bCs/>
                <w:szCs w:val="26"/>
                <w:u w:val="single"/>
              </w:rPr>
              <w:t> </w:t>
            </w:r>
          </w:p>
        </w:tc>
        <w:tc>
          <w:tcPr>
            <w:tcW w:w="456" w:type="dxa"/>
            <w:tcBorders>
              <w:top w:val="nil"/>
              <w:left w:val="nil"/>
              <w:bottom w:val="single" w:sz="4" w:space="0" w:color="auto"/>
              <w:right w:val="single" w:sz="4" w:space="0" w:color="auto"/>
            </w:tcBorders>
            <w:shd w:val="clear" w:color="auto" w:fill="auto"/>
            <w:noWrap/>
            <w:vAlign w:val="center"/>
          </w:tcPr>
          <w:p w14:paraId="0F535AFB"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732" w:type="dxa"/>
            <w:tcBorders>
              <w:top w:val="nil"/>
              <w:left w:val="nil"/>
              <w:bottom w:val="single" w:sz="4" w:space="0" w:color="auto"/>
              <w:right w:val="single" w:sz="4" w:space="0" w:color="auto"/>
            </w:tcBorders>
            <w:shd w:val="clear" w:color="auto" w:fill="auto"/>
            <w:vAlign w:val="center"/>
          </w:tcPr>
          <w:p w14:paraId="0BD6055C"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1044" w:type="dxa"/>
            <w:tcBorders>
              <w:top w:val="nil"/>
              <w:left w:val="nil"/>
              <w:bottom w:val="single" w:sz="4" w:space="0" w:color="auto"/>
              <w:right w:val="single" w:sz="4" w:space="0" w:color="auto"/>
            </w:tcBorders>
            <w:shd w:val="clear" w:color="auto" w:fill="auto"/>
            <w:vAlign w:val="center"/>
          </w:tcPr>
          <w:p w14:paraId="2C985A6A"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684" w:type="dxa"/>
            <w:tcBorders>
              <w:top w:val="nil"/>
              <w:left w:val="nil"/>
              <w:bottom w:val="single" w:sz="4" w:space="0" w:color="auto"/>
              <w:right w:val="single" w:sz="4" w:space="0" w:color="auto"/>
            </w:tcBorders>
            <w:shd w:val="clear" w:color="auto" w:fill="auto"/>
            <w:vAlign w:val="center"/>
          </w:tcPr>
          <w:p w14:paraId="6BD14CA0"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912" w:type="dxa"/>
            <w:tcBorders>
              <w:top w:val="nil"/>
              <w:left w:val="nil"/>
              <w:bottom w:val="single" w:sz="4" w:space="0" w:color="auto"/>
              <w:right w:val="single" w:sz="4" w:space="0" w:color="auto"/>
            </w:tcBorders>
            <w:shd w:val="clear" w:color="auto" w:fill="auto"/>
            <w:vAlign w:val="center"/>
          </w:tcPr>
          <w:p w14:paraId="57759833"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888" w:type="dxa"/>
            <w:tcBorders>
              <w:top w:val="nil"/>
              <w:left w:val="nil"/>
              <w:bottom w:val="single" w:sz="4" w:space="0" w:color="auto"/>
              <w:right w:val="single" w:sz="4" w:space="0" w:color="auto"/>
            </w:tcBorders>
            <w:shd w:val="clear" w:color="auto" w:fill="auto"/>
            <w:vAlign w:val="center"/>
          </w:tcPr>
          <w:p w14:paraId="555CC2F4"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444" w:type="dxa"/>
            <w:tcBorders>
              <w:top w:val="single" w:sz="4" w:space="0" w:color="auto"/>
              <w:left w:val="nil"/>
              <w:bottom w:val="nil"/>
              <w:right w:val="double" w:sz="6" w:space="0" w:color="auto"/>
            </w:tcBorders>
            <w:shd w:val="clear" w:color="auto" w:fill="auto"/>
            <w:vAlign w:val="center"/>
          </w:tcPr>
          <w:p w14:paraId="62AFF017" w14:textId="77777777" w:rsidR="00076D19" w:rsidRPr="00C97AEE" w:rsidRDefault="00870C52" w:rsidP="000D6CE1">
            <w:pP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 </w:t>
            </w:r>
          </w:p>
        </w:tc>
      </w:tr>
      <w:tr w:rsidR="00076D19" w14:paraId="3CD762A2" w14:textId="77777777" w:rsidTr="000D6CE1">
        <w:trPr>
          <w:trHeight w:val="5390"/>
        </w:trPr>
        <w:tc>
          <w:tcPr>
            <w:tcW w:w="476" w:type="dxa"/>
            <w:tcBorders>
              <w:top w:val="single" w:sz="4" w:space="0" w:color="auto"/>
              <w:left w:val="double" w:sz="6" w:space="0" w:color="auto"/>
              <w:bottom w:val="nil"/>
              <w:right w:val="single" w:sz="4" w:space="0" w:color="auto"/>
            </w:tcBorders>
            <w:shd w:val="clear" w:color="auto" w:fill="auto"/>
            <w:vAlign w:val="center"/>
          </w:tcPr>
          <w:p w14:paraId="5104DD80" w14:textId="77777777" w:rsidR="00076D19" w:rsidRDefault="00870C52" w:rsidP="000D6CE1">
            <w:pPr>
              <w:jc w:val="center"/>
              <w:rPr>
                <w:rFonts w:eastAsia="Times New Roman" w:cs="Times New Roman"/>
                <w:b/>
                <w:bCs/>
                <w:sz w:val="22"/>
              </w:rPr>
            </w:pPr>
            <w:r>
              <w:rPr>
                <w:rFonts w:eastAsia="Times New Roman" w:cs="Times New Roman"/>
                <w:b/>
                <w:bCs/>
                <w:sz w:val="22"/>
              </w:rPr>
              <w:lastRenderedPageBreak/>
              <w:t>3</w:t>
            </w:r>
          </w:p>
        </w:tc>
        <w:tc>
          <w:tcPr>
            <w:tcW w:w="896" w:type="dxa"/>
            <w:tcBorders>
              <w:top w:val="single" w:sz="4" w:space="0" w:color="auto"/>
              <w:left w:val="nil"/>
              <w:bottom w:val="nil"/>
              <w:right w:val="single" w:sz="4" w:space="0" w:color="auto"/>
            </w:tcBorders>
            <w:shd w:val="clear" w:color="auto" w:fill="auto"/>
            <w:vAlign w:val="center"/>
          </w:tcPr>
          <w:p w14:paraId="42B2596E" w14:textId="77777777" w:rsidR="00076D19" w:rsidRDefault="00870C52" w:rsidP="000D6CE1">
            <w:pPr>
              <w:rPr>
                <w:rFonts w:eastAsia="Times New Roman" w:cs="Times New Roman"/>
                <w:b/>
                <w:bCs/>
                <w:sz w:val="22"/>
              </w:rPr>
            </w:pPr>
            <w:proofErr w:type="spellStart"/>
            <w:r>
              <w:rPr>
                <w:rFonts w:eastAsia="Times New Roman" w:cs="Times New Roman"/>
                <w:b/>
                <w:bCs/>
                <w:sz w:val="22"/>
              </w:rPr>
              <w:t>Đóng</w:t>
            </w:r>
            <w:proofErr w:type="spellEnd"/>
            <w:r>
              <w:rPr>
                <w:rFonts w:eastAsia="Times New Roman" w:cs="Times New Roman"/>
                <w:b/>
                <w:bCs/>
                <w:sz w:val="22"/>
              </w:rPr>
              <w:t xml:space="preserve"> </w:t>
            </w:r>
            <w:proofErr w:type="spellStart"/>
            <w:r>
              <w:rPr>
                <w:rFonts w:eastAsia="Times New Roman" w:cs="Times New Roman"/>
                <w:b/>
                <w:bCs/>
                <w:sz w:val="22"/>
              </w:rPr>
              <w:t>vách</w:t>
            </w:r>
            <w:proofErr w:type="spellEnd"/>
            <w:r>
              <w:rPr>
                <w:rFonts w:eastAsia="Times New Roman" w:cs="Times New Roman"/>
                <w:b/>
                <w:bCs/>
                <w:sz w:val="22"/>
              </w:rPr>
              <w:t xml:space="preserve"> </w:t>
            </w:r>
            <w:proofErr w:type="spellStart"/>
            <w:r>
              <w:rPr>
                <w:rFonts w:eastAsia="Times New Roman" w:cs="Times New Roman"/>
                <w:b/>
                <w:bCs/>
                <w:sz w:val="22"/>
              </w:rPr>
              <w:t>thạch</w:t>
            </w:r>
            <w:proofErr w:type="spellEnd"/>
            <w:r>
              <w:rPr>
                <w:rFonts w:eastAsia="Times New Roman" w:cs="Times New Roman"/>
                <w:b/>
                <w:bCs/>
                <w:sz w:val="22"/>
              </w:rPr>
              <w:t xml:space="preserve"> </w:t>
            </w:r>
            <w:proofErr w:type="spellStart"/>
            <w:r>
              <w:rPr>
                <w:rFonts w:eastAsia="Times New Roman" w:cs="Times New Roman"/>
                <w:b/>
                <w:bCs/>
                <w:sz w:val="22"/>
              </w:rPr>
              <w:t>cao</w:t>
            </w:r>
            <w:proofErr w:type="spellEnd"/>
            <w:r>
              <w:rPr>
                <w:rFonts w:eastAsia="Times New Roman" w:cs="Times New Roman"/>
                <w:b/>
                <w:bCs/>
                <w:sz w:val="22"/>
              </w:rPr>
              <w:t xml:space="preserve"> 2 </w:t>
            </w:r>
            <w:proofErr w:type="spellStart"/>
            <w:r>
              <w:rPr>
                <w:rFonts w:eastAsia="Times New Roman" w:cs="Times New Roman"/>
                <w:b/>
                <w:bCs/>
                <w:sz w:val="22"/>
              </w:rPr>
              <w:t>mặt</w:t>
            </w:r>
            <w:proofErr w:type="spellEnd"/>
            <w:r>
              <w:rPr>
                <w:rFonts w:eastAsia="Times New Roman" w:cs="Times New Roman"/>
                <w:b/>
                <w:bCs/>
                <w:sz w:val="22"/>
              </w:rPr>
              <w:t xml:space="preserve"> </w:t>
            </w:r>
            <w:proofErr w:type="spellStart"/>
            <w:r>
              <w:rPr>
                <w:rFonts w:eastAsia="Times New Roman" w:cs="Times New Roman"/>
                <w:b/>
                <w:bCs/>
                <w:sz w:val="22"/>
              </w:rPr>
              <w:t>ngăn</w:t>
            </w:r>
            <w:proofErr w:type="spellEnd"/>
            <w:r>
              <w:rPr>
                <w:rFonts w:eastAsia="Times New Roman" w:cs="Times New Roman"/>
                <w:b/>
                <w:bCs/>
                <w:sz w:val="22"/>
              </w:rPr>
              <w:t xml:space="preserve"> </w:t>
            </w:r>
            <w:proofErr w:type="spellStart"/>
            <w:r>
              <w:rPr>
                <w:rFonts w:eastAsia="Times New Roman" w:cs="Times New Roman"/>
                <w:b/>
                <w:bCs/>
                <w:sz w:val="22"/>
              </w:rPr>
              <w:t>khu</w:t>
            </w:r>
            <w:proofErr w:type="spellEnd"/>
            <w:r>
              <w:rPr>
                <w:rFonts w:eastAsia="Times New Roman" w:cs="Times New Roman"/>
                <w:b/>
                <w:bCs/>
                <w:sz w:val="22"/>
              </w:rPr>
              <w:t xml:space="preserve"> </w:t>
            </w:r>
            <w:proofErr w:type="spellStart"/>
            <w:r>
              <w:rPr>
                <w:rFonts w:eastAsia="Times New Roman" w:cs="Times New Roman"/>
                <w:b/>
                <w:bCs/>
                <w:sz w:val="22"/>
              </w:rPr>
              <w:t>sản</w:t>
            </w:r>
            <w:proofErr w:type="spellEnd"/>
            <w:r>
              <w:rPr>
                <w:rFonts w:eastAsia="Times New Roman" w:cs="Times New Roman"/>
                <w:b/>
                <w:bCs/>
                <w:sz w:val="22"/>
              </w:rPr>
              <w:t xml:space="preserve"> </w:t>
            </w:r>
            <w:proofErr w:type="spellStart"/>
            <w:r>
              <w:rPr>
                <w:rFonts w:eastAsia="Times New Roman" w:cs="Times New Roman"/>
                <w:b/>
                <w:bCs/>
                <w:sz w:val="22"/>
              </w:rPr>
              <w:t>xuất</w:t>
            </w:r>
            <w:proofErr w:type="spellEnd"/>
            <w:r>
              <w:rPr>
                <w:rFonts w:eastAsia="Times New Roman" w:cs="Times New Roman"/>
                <w:b/>
                <w:bCs/>
                <w:sz w:val="22"/>
              </w:rPr>
              <w:t xml:space="preserve"> (</w:t>
            </w:r>
            <w:proofErr w:type="spellStart"/>
            <w:r>
              <w:rPr>
                <w:rFonts w:eastAsia="Times New Roman" w:cs="Times New Roman"/>
                <w:b/>
                <w:bCs/>
                <w:sz w:val="22"/>
              </w:rPr>
              <w:t>tận</w:t>
            </w:r>
            <w:proofErr w:type="spellEnd"/>
            <w:r>
              <w:rPr>
                <w:rFonts w:eastAsia="Times New Roman" w:cs="Times New Roman"/>
                <w:b/>
                <w:bCs/>
                <w:sz w:val="22"/>
              </w:rPr>
              <w:t xml:space="preserve"> </w:t>
            </w:r>
            <w:proofErr w:type="spellStart"/>
            <w:r>
              <w:rPr>
                <w:rFonts w:eastAsia="Times New Roman" w:cs="Times New Roman"/>
                <w:b/>
                <w:bCs/>
                <w:sz w:val="22"/>
              </w:rPr>
              <w:t>dụng</w:t>
            </w:r>
            <w:proofErr w:type="spellEnd"/>
            <w:r>
              <w:rPr>
                <w:rFonts w:eastAsia="Times New Roman" w:cs="Times New Roman"/>
                <w:b/>
                <w:bCs/>
                <w:sz w:val="22"/>
              </w:rPr>
              <w:t xml:space="preserve"> </w:t>
            </w:r>
            <w:proofErr w:type="spellStart"/>
            <w:r>
              <w:rPr>
                <w:rFonts w:eastAsia="Times New Roman" w:cs="Times New Roman"/>
                <w:b/>
                <w:bCs/>
                <w:sz w:val="22"/>
              </w:rPr>
              <w:t>cửa</w:t>
            </w:r>
            <w:proofErr w:type="spellEnd"/>
            <w:r>
              <w:rPr>
                <w:rFonts w:eastAsia="Times New Roman" w:cs="Times New Roman"/>
                <w:b/>
                <w:bCs/>
                <w:sz w:val="22"/>
              </w:rPr>
              <w:t xml:space="preserve"> </w:t>
            </w:r>
            <w:proofErr w:type="spellStart"/>
            <w:r>
              <w:rPr>
                <w:rFonts w:eastAsia="Times New Roman" w:cs="Times New Roman"/>
                <w:b/>
                <w:bCs/>
                <w:sz w:val="22"/>
              </w:rPr>
              <w:t>và</w:t>
            </w:r>
            <w:proofErr w:type="spellEnd"/>
            <w:r>
              <w:rPr>
                <w:rFonts w:eastAsia="Times New Roman" w:cs="Times New Roman"/>
                <w:b/>
                <w:bCs/>
                <w:sz w:val="22"/>
              </w:rPr>
              <w:t xml:space="preserve"> </w:t>
            </w:r>
            <w:proofErr w:type="spellStart"/>
            <w:r>
              <w:rPr>
                <w:rFonts w:eastAsia="Times New Roman" w:cs="Times New Roman"/>
                <w:b/>
                <w:bCs/>
                <w:sz w:val="22"/>
              </w:rPr>
              <w:t>kính</w:t>
            </w:r>
            <w:proofErr w:type="spellEnd"/>
            <w:r>
              <w:rPr>
                <w:rFonts w:eastAsia="Times New Roman" w:cs="Times New Roman"/>
                <w:b/>
                <w:bCs/>
                <w:sz w:val="22"/>
              </w:rPr>
              <w:t xml:space="preserve"> </w:t>
            </w:r>
            <w:proofErr w:type="spellStart"/>
            <w:r>
              <w:rPr>
                <w:rFonts w:eastAsia="Times New Roman" w:cs="Times New Roman"/>
                <w:b/>
                <w:bCs/>
                <w:sz w:val="22"/>
              </w:rPr>
              <w:t>cũ</w:t>
            </w:r>
            <w:proofErr w:type="spellEnd"/>
            <w:r>
              <w:rPr>
                <w:rFonts w:eastAsia="Times New Roman" w:cs="Times New Roman"/>
                <w:b/>
                <w:bCs/>
                <w:sz w:val="22"/>
              </w:rPr>
              <w:t>)</w:t>
            </w:r>
          </w:p>
        </w:tc>
        <w:tc>
          <w:tcPr>
            <w:tcW w:w="264" w:type="dxa"/>
            <w:tcBorders>
              <w:top w:val="nil"/>
              <w:left w:val="nil"/>
              <w:bottom w:val="single" w:sz="4" w:space="0" w:color="auto"/>
              <w:right w:val="single" w:sz="4" w:space="0" w:color="auto"/>
            </w:tcBorders>
            <w:shd w:val="clear" w:color="auto" w:fill="auto"/>
            <w:noWrap/>
            <w:vAlign w:val="center"/>
          </w:tcPr>
          <w:p w14:paraId="4F1DBA4F" w14:textId="77777777" w:rsidR="00076D19" w:rsidRDefault="00870C52" w:rsidP="000D6CE1">
            <w:pPr>
              <w:jc w:val="center"/>
              <w:rPr>
                <w:rFonts w:eastAsia="Times New Roman" w:cs="Times New Roman"/>
                <w:sz w:val="22"/>
              </w:rPr>
            </w:pPr>
            <w:r>
              <w:rPr>
                <w:rFonts w:eastAsia="Times New Roman" w:cs="Times New Roman"/>
                <w:sz w:val="22"/>
              </w:rPr>
              <w:t> </w:t>
            </w:r>
          </w:p>
        </w:tc>
        <w:tc>
          <w:tcPr>
            <w:tcW w:w="672" w:type="dxa"/>
            <w:tcBorders>
              <w:top w:val="nil"/>
              <w:left w:val="nil"/>
              <w:bottom w:val="single" w:sz="4" w:space="0" w:color="auto"/>
              <w:right w:val="single" w:sz="4" w:space="0" w:color="auto"/>
            </w:tcBorders>
            <w:shd w:val="clear" w:color="auto" w:fill="auto"/>
            <w:noWrap/>
            <w:vAlign w:val="center"/>
          </w:tcPr>
          <w:p w14:paraId="42815160" w14:textId="77777777" w:rsidR="00076D19" w:rsidRDefault="00870C52" w:rsidP="000D6CE1">
            <w:pPr>
              <w:jc w:val="center"/>
              <w:rPr>
                <w:rFonts w:eastAsia="Times New Roman" w:cs="Times New Roman"/>
                <w:sz w:val="22"/>
              </w:rPr>
            </w:pPr>
            <w:r>
              <w:rPr>
                <w:rFonts w:eastAsia="Times New Roman" w:cs="Times New Roman"/>
                <w:sz w:val="22"/>
              </w:rPr>
              <w:t> </w:t>
            </w:r>
          </w:p>
        </w:tc>
        <w:tc>
          <w:tcPr>
            <w:tcW w:w="334" w:type="dxa"/>
            <w:tcBorders>
              <w:top w:val="nil"/>
              <w:left w:val="nil"/>
              <w:bottom w:val="single" w:sz="4" w:space="0" w:color="auto"/>
              <w:right w:val="single" w:sz="4" w:space="0" w:color="auto"/>
            </w:tcBorders>
            <w:shd w:val="clear" w:color="auto" w:fill="auto"/>
            <w:noWrap/>
            <w:vAlign w:val="center"/>
          </w:tcPr>
          <w:p w14:paraId="761BA032" w14:textId="77777777" w:rsidR="00076D19" w:rsidRDefault="00870C52" w:rsidP="000D6CE1">
            <w:pPr>
              <w:jc w:val="center"/>
              <w:rPr>
                <w:rFonts w:eastAsia="Times New Roman" w:cs="Times New Roman"/>
                <w:sz w:val="22"/>
              </w:rPr>
            </w:pPr>
            <w:r>
              <w:rPr>
                <w:rFonts w:eastAsia="Times New Roman" w:cs="Times New Roman"/>
                <w:sz w:val="22"/>
              </w:rPr>
              <w:t> </w:t>
            </w:r>
          </w:p>
        </w:tc>
        <w:tc>
          <w:tcPr>
            <w:tcW w:w="521" w:type="dxa"/>
            <w:tcBorders>
              <w:top w:val="nil"/>
              <w:left w:val="nil"/>
              <w:bottom w:val="single" w:sz="4" w:space="0" w:color="auto"/>
              <w:right w:val="single" w:sz="4" w:space="0" w:color="auto"/>
            </w:tcBorders>
            <w:shd w:val="clear" w:color="auto" w:fill="auto"/>
            <w:noWrap/>
            <w:vAlign w:val="center"/>
          </w:tcPr>
          <w:p w14:paraId="1CDD9394" w14:textId="77777777" w:rsidR="00076D19" w:rsidRDefault="00870C52" w:rsidP="000D6CE1">
            <w:pPr>
              <w:jc w:val="center"/>
              <w:rPr>
                <w:rFonts w:eastAsia="Times New Roman" w:cs="Times New Roman"/>
                <w:sz w:val="22"/>
              </w:rPr>
            </w:pPr>
            <w:r>
              <w:rPr>
                <w:rFonts w:eastAsia="Times New Roman" w:cs="Times New Roman"/>
                <w:sz w:val="22"/>
              </w:rPr>
              <w:t> </w:t>
            </w:r>
          </w:p>
        </w:tc>
        <w:tc>
          <w:tcPr>
            <w:tcW w:w="981" w:type="dxa"/>
            <w:tcBorders>
              <w:top w:val="nil"/>
              <w:left w:val="nil"/>
              <w:bottom w:val="single" w:sz="4" w:space="0" w:color="auto"/>
              <w:right w:val="single" w:sz="4" w:space="0" w:color="auto"/>
            </w:tcBorders>
            <w:shd w:val="clear" w:color="auto" w:fill="auto"/>
            <w:noWrap/>
            <w:vAlign w:val="center"/>
          </w:tcPr>
          <w:p w14:paraId="7B736084" w14:textId="77777777" w:rsidR="00076D19" w:rsidRDefault="00870C52" w:rsidP="000D6CE1">
            <w:pPr>
              <w:jc w:val="center"/>
              <w:rPr>
                <w:rFonts w:eastAsia="Times New Roman" w:cs="Times New Roman"/>
                <w:sz w:val="22"/>
              </w:rPr>
            </w:pPr>
            <w:r>
              <w:rPr>
                <w:rFonts w:eastAsia="Times New Roman" w:cs="Times New Roman"/>
                <w:sz w:val="22"/>
              </w:rPr>
              <w:t> </w:t>
            </w:r>
          </w:p>
        </w:tc>
        <w:tc>
          <w:tcPr>
            <w:tcW w:w="1104" w:type="dxa"/>
            <w:tcBorders>
              <w:top w:val="nil"/>
              <w:left w:val="nil"/>
              <w:bottom w:val="single" w:sz="4" w:space="0" w:color="auto"/>
              <w:right w:val="single" w:sz="4" w:space="0" w:color="auto"/>
            </w:tcBorders>
            <w:shd w:val="clear" w:color="auto" w:fill="auto"/>
            <w:vAlign w:val="center"/>
          </w:tcPr>
          <w:p w14:paraId="144A9A4C" w14:textId="77777777" w:rsidR="00076D19" w:rsidRDefault="00870C52" w:rsidP="000D6CE1">
            <w:pPr>
              <w:jc w:val="center"/>
              <w:rPr>
                <w:rFonts w:eastAsia="Times New Roman" w:cs="Times New Roman"/>
                <w:b/>
                <w:bCs/>
                <w:sz w:val="22"/>
              </w:rPr>
            </w:pPr>
            <w:r>
              <w:rPr>
                <w:rFonts w:eastAsia="Times New Roman" w:cs="Times New Roman"/>
                <w:b/>
                <w:bCs/>
                <w:sz w:val="22"/>
              </w:rPr>
              <w:t>37,55</w:t>
            </w:r>
          </w:p>
        </w:tc>
        <w:tc>
          <w:tcPr>
            <w:tcW w:w="456" w:type="dxa"/>
            <w:tcBorders>
              <w:top w:val="nil"/>
              <w:left w:val="nil"/>
              <w:bottom w:val="single" w:sz="4" w:space="0" w:color="auto"/>
              <w:right w:val="single" w:sz="4" w:space="0" w:color="auto"/>
            </w:tcBorders>
            <w:shd w:val="clear" w:color="auto" w:fill="auto"/>
            <w:vAlign w:val="center"/>
          </w:tcPr>
          <w:p w14:paraId="0D0E1048" w14:textId="77777777" w:rsidR="00076D19" w:rsidRDefault="00870C52" w:rsidP="000D6CE1">
            <w:pPr>
              <w:jc w:val="center"/>
              <w:rPr>
                <w:rFonts w:eastAsia="Times New Roman" w:cs="Times New Roman"/>
                <w:sz w:val="22"/>
              </w:rPr>
            </w:pPr>
            <w:r>
              <w:rPr>
                <w:rFonts w:eastAsia="Times New Roman" w:cs="Times New Roman"/>
                <w:sz w:val="22"/>
              </w:rPr>
              <w:t xml:space="preserve"> m2 </w:t>
            </w:r>
          </w:p>
        </w:tc>
        <w:tc>
          <w:tcPr>
            <w:tcW w:w="732" w:type="dxa"/>
            <w:tcBorders>
              <w:top w:val="nil"/>
              <w:left w:val="nil"/>
              <w:bottom w:val="single" w:sz="4" w:space="0" w:color="auto"/>
              <w:right w:val="single" w:sz="4" w:space="0" w:color="auto"/>
            </w:tcBorders>
            <w:shd w:val="clear" w:color="auto" w:fill="auto"/>
            <w:vAlign w:val="center"/>
          </w:tcPr>
          <w:p w14:paraId="6F93563F" w14:textId="77777777" w:rsidR="00076D19" w:rsidRDefault="00870C52" w:rsidP="000D6CE1">
            <w:pPr>
              <w:jc w:val="right"/>
              <w:rPr>
                <w:rFonts w:eastAsia="Times New Roman" w:cs="Times New Roman"/>
                <w:sz w:val="22"/>
              </w:rPr>
            </w:pPr>
            <w:r>
              <w:rPr>
                <w:rFonts w:eastAsia="Times New Roman" w:cs="Times New Roman"/>
                <w:sz w:val="22"/>
              </w:rPr>
              <w:t xml:space="preserve">     207.000 </w:t>
            </w:r>
          </w:p>
        </w:tc>
        <w:tc>
          <w:tcPr>
            <w:tcW w:w="1044" w:type="dxa"/>
            <w:tcBorders>
              <w:top w:val="nil"/>
              <w:left w:val="nil"/>
              <w:bottom w:val="single" w:sz="4" w:space="0" w:color="auto"/>
              <w:right w:val="single" w:sz="4" w:space="0" w:color="auto"/>
            </w:tcBorders>
            <w:shd w:val="clear" w:color="auto" w:fill="auto"/>
            <w:vAlign w:val="center"/>
          </w:tcPr>
          <w:p w14:paraId="0260A2A8" w14:textId="77777777" w:rsidR="00076D19" w:rsidRDefault="00870C52" w:rsidP="000D6CE1">
            <w:pPr>
              <w:jc w:val="right"/>
              <w:rPr>
                <w:rFonts w:eastAsia="Times New Roman" w:cs="Times New Roman"/>
                <w:sz w:val="22"/>
              </w:rPr>
            </w:pPr>
            <w:r>
              <w:rPr>
                <w:rFonts w:eastAsia="Times New Roman" w:cs="Times New Roman"/>
                <w:sz w:val="22"/>
              </w:rPr>
              <w:t xml:space="preserve">       55.000 </w:t>
            </w:r>
          </w:p>
        </w:tc>
        <w:tc>
          <w:tcPr>
            <w:tcW w:w="684" w:type="dxa"/>
            <w:tcBorders>
              <w:top w:val="nil"/>
              <w:left w:val="nil"/>
              <w:bottom w:val="single" w:sz="4" w:space="0" w:color="auto"/>
              <w:right w:val="single" w:sz="4" w:space="0" w:color="auto"/>
            </w:tcBorders>
            <w:shd w:val="clear" w:color="auto" w:fill="auto"/>
            <w:vAlign w:val="center"/>
          </w:tcPr>
          <w:p w14:paraId="504CAC92" w14:textId="77777777" w:rsidR="00076D19" w:rsidRDefault="00870C52" w:rsidP="000D6CE1">
            <w:pPr>
              <w:jc w:val="right"/>
              <w:rPr>
                <w:rFonts w:eastAsia="Times New Roman" w:cs="Times New Roman"/>
                <w:sz w:val="22"/>
              </w:rPr>
            </w:pPr>
            <w:r>
              <w:rPr>
                <w:rFonts w:eastAsia="Times New Roman" w:cs="Times New Roman"/>
                <w:sz w:val="22"/>
              </w:rPr>
              <w:t xml:space="preserve">    7.771.815 </w:t>
            </w:r>
          </w:p>
        </w:tc>
        <w:tc>
          <w:tcPr>
            <w:tcW w:w="912" w:type="dxa"/>
            <w:tcBorders>
              <w:top w:val="nil"/>
              <w:left w:val="nil"/>
              <w:bottom w:val="single" w:sz="4" w:space="0" w:color="auto"/>
              <w:right w:val="single" w:sz="4" w:space="0" w:color="auto"/>
            </w:tcBorders>
            <w:shd w:val="clear" w:color="auto" w:fill="auto"/>
            <w:vAlign w:val="center"/>
          </w:tcPr>
          <w:p w14:paraId="288536F5" w14:textId="77777777" w:rsidR="00076D19" w:rsidRDefault="00870C52" w:rsidP="000D6CE1">
            <w:pPr>
              <w:jc w:val="right"/>
              <w:rPr>
                <w:rFonts w:eastAsia="Times New Roman" w:cs="Times New Roman"/>
                <w:sz w:val="22"/>
              </w:rPr>
            </w:pPr>
            <w:r>
              <w:rPr>
                <w:rFonts w:eastAsia="Times New Roman" w:cs="Times New Roman"/>
                <w:sz w:val="22"/>
              </w:rPr>
              <w:t xml:space="preserve">   2.064.975 </w:t>
            </w:r>
          </w:p>
        </w:tc>
        <w:tc>
          <w:tcPr>
            <w:tcW w:w="888" w:type="dxa"/>
            <w:tcBorders>
              <w:top w:val="nil"/>
              <w:left w:val="nil"/>
              <w:bottom w:val="single" w:sz="4" w:space="0" w:color="auto"/>
              <w:right w:val="single" w:sz="4" w:space="0" w:color="auto"/>
            </w:tcBorders>
            <w:shd w:val="clear" w:color="auto" w:fill="auto"/>
            <w:vAlign w:val="center"/>
          </w:tcPr>
          <w:p w14:paraId="199A1E49" w14:textId="77777777" w:rsidR="00076D19" w:rsidRDefault="00870C52" w:rsidP="000D6CE1">
            <w:pPr>
              <w:jc w:val="right"/>
              <w:rPr>
                <w:rFonts w:eastAsia="Times New Roman" w:cs="Times New Roman"/>
                <w:sz w:val="22"/>
              </w:rPr>
            </w:pPr>
            <w:r>
              <w:rPr>
                <w:rFonts w:eastAsia="Times New Roman" w:cs="Times New Roman"/>
                <w:sz w:val="22"/>
              </w:rPr>
              <w:t xml:space="preserve">        9.836.790 </w:t>
            </w:r>
          </w:p>
        </w:tc>
        <w:tc>
          <w:tcPr>
            <w:tcW w:w="444" w:type="dxa"/>
            <w:tcBorders>
              <w:top w:val="single" w:sz="4" w:space="0" w:color="auto"/>
              <w:left w:val="nil"/>
              <w:bottom w:val="nil"/>
              <w:right w:val="double" w:sz="6" w:space="0" w:color="auto"/>
            </w:tcBorders>
            <w:shd w:val="clear" w:color="auto" w:fill="auto"/>
            <w:vAlign w:val="center"/>
          </w:tcPr>
          <w:p w14:paraId="4888A2B9" w14:textId="77777777" w:rsidR="00076D19" w:rsidRDefault="00870C52" w:rsidP="000D6CE1">
            <w:pPr>
              <w:rPr>
                <w:rFonts w:eastAsia="Times New Roman" w:cs="Times New Roman"/>
                <w:b/>
                <w:bCs/>
                <w:sz w:val="22"/>
              </w:rPr>
            </w:pPr>
            <w:r>
              <w:rPr>
                <w:rFonts w:eastAsia="Times New Roman" w:cs="Times New Roman"/>
                <w:b/>
                <w:bCs/>
                <w:sz w:val="22"/>
              </w:rPr>
              <w:t> </w:t>
            </w:r>
          </w:p>
        </w:tc>
      </w:tr>
      <w:tr w:rsidR="00076D19" w14:paraId="5EACF35C" w14:textId="77777777" w:rsidTr="000D6CE1">
        <w:trPr>
          <w:trHeight w:val="576"/>
        </w:trPr>
        <w:tc>
          <w:tcPr>
            <w:tcW w:w="476" w:type="dxa"/>
            <w:tcBorders>
              <w:top w:val="single" w:sz="4" w:space="0" w:color="auto"/>
              <w:left w:val="double" w:sz="6" w:space="0" w:color="auto"/>
              <w:bottom w:val="nil"/>
              <w:right w:val="single" w:sz="4" w:space="0" w:color="auto"/>
            </w:tcBorders>
            <w:shd w:val="clear" w:color="auto" w:fill="auto"/>
            <w:vAlign w:val="center"/>
          </w:tcPr>
          <w:p w14:paraId="2DEFA902" w14:textId="77777777" w:rsidR="00076D19" w:rsidRDefault="00870C52" w:rsidP="000D6CE1">
            <w:pPr>
              <w:jc w:val="center"/>
              <w:rPr>
                <w:rFonts w:eastAsia="Times New Roman" w:cs="Times New Roman"/>
                <w:b/>
                <w:bCs/>
                <w:sz w:val="22"/>
              </w:rPr>
            </w:pPr>
            <w:r>
              <w:rPr>
                <w:rFonts w:eastAsia="Times New Roman" w:cs="Times New Roman"/>
                <w:b/>
                <w:bCs/>
                <w:sz w:val="22"/>
              </w:rPr>
              <w:t> </w:t>
            </w:r>
          </w:p>
        </w:tc>
        <w:tc>
          <w:tcPr>
            <w:tcW w:w="896" w:type="dxa"/>
            <w:tcBorders>
              <w:top w:val="single" w:sz="4" w:space="0" w:color="auto"/>
              <w:left w:val="nil"/>
              <w:bottom w:val="nil"/>
              <w:right w:val="single" w:sz="4" w:space="0" w:color="auto"/>
            </w:tcBorders>
            <w:shd w:val="clear" w:color="auto" w:fill="auto"/>
            <w:vAlign w:val="center"/>
          </w:tcPr>
          <w:p w14:paraId="5E33887E" w14:textId="77777777" w:rsidR="00076D19" w:rsidRDefault="00870C52" w:rsidP="000D6CE1">
            <w:pPr>
              <w:rPr>
                <w:rFonts w:eastAsia="Times New Roman" w:cs="Times New Roman"/>
                <w:i/>
                <w:iCs/>
                <w:sz w:val="22"/>
              </w:rPr>
            </w:pPr>
            <w:r>
              <w:rPr>
                <w:rFonts w:eastAsia="Times New Roman" w:cs="Times New Roman"/>
                <w:i/>
                <w:iCs/>
                <w:sz w:val="22"/>
              </w:rPr>
              <w:t> </w:t>
            </w:r>
          </w:p>
        </w:tc>
        <w:tc>
          <w:tcPr>
            <w:tcW w:w="264" w:type="dxa"/>
            <w:tcBorders>
              <w:top w:val="nil"/>
              <w:left w:val="nil"/>
              <w:bottom w:val="single" w:sz="4" w:space="0" w:color="auto"/>
              <w:right w:val="single" w:sz="4" w:space="0" w:color="auto"/>
            </w:tcBorders>
            <w:shd w:val="clear" w:color="auto" w:fill="auto"/>
            <w:noWrap/>
            <w:vAlign w:val="center"/>
          </w:tcPr>
          <w:p w14:paraId="7A0830A6" w14:textId="77777777" w:rsidR="00076D19" w:rsidRDefault="00870C52" w:rsidP="000D6CE1">
            <w:pPr>
              <w:jc w:val="center"/>
              <w:rPr>
                <w:rFonts w:eastAsia="Times New Roman" w:cs="Times New Roman"/>
                <w:sz w:val="22"/>
              </w:rPr>
            </w:pPr>
            <w:r>
              <w:rPr>
                <w:rFonts w:eastAsia="Times New Roman" w:cs="Times New Roman"/>
                <w:sz w:val="22"/>
              </w:rPr>
              <w:t>1</w:t>
            </w:r>
          </w:p>
        </w:tc>
        <w:tc>
          <w:tcPr>
            <w:tcW w:w="672" w:type="dxa"/>
            <w:tcBorders>
              <w:top w:val="nil"/>
              <w:left w:val="nil"/>
              <w:bottom w:val="single" w:sz="4" w:space="0" w:color="auto"/>
              <w:right w:val="single" w:sz="4" w:space="0" w:color="auto"/>
            </w:tcBorders>
            <w:shd w:val="clear" w:color="auto" w:fill="auto"/>
            <w:noWrap/>
            <w:vAlign w:val="center"/>
          </w:tcPr>
          <w:p w14:paraId="273F3935" w14:textId="77777777" w:rsidR="00076D19" w:rsidRDefault="00870C52" w:rsidP="000D6CE1">
            <w:pPr>
              <w:jc w:val="center"/>
              <w:rPr>
                <w:rFonts w:eastAsia="Times New Roman" w:cs="Times New Roman"/>
                <w:sz w:val="22"/>
              </w:rPr>
            </w:pPr>
            <w:r>
              <w:rPr>
                <w:rFonts w:eastAsia="Times New Roman" w:cs="Times New Roman"/>
                <w:sz w:val="22"/>
              </w:rPr>
              <w:t>12,70</w:t>
            </w:r>
          </w:p>
        </w:tc>
        <w:tc>
          <w:tcPr>
            <w:tcW w:w="334" w:type="dxa"/>
            <w:tcBorders>
              <w:top w:val="nil"/>
              <w:left w:val="nil"/>
              <w:bottom w:val="single" w:sz="4" w:space="0" w:color="auto"/>
              <w:right w:val="single" w:sz="4" w:space="0" w:color="auto"/>
            </w:tcBorders>
            <w:shd w:val="clear" w:color="auto" w:fill="auto"/>
            <w:noWrap/>
            <w:vAlign w:val="center"/>
          </w:tcPr>
          <w:p w14:paraId="3F82651E" w14:textId="77777777" w:rsidR="00076D19" w:rsidRDefault="00870C52" w:rsidP="000D6CE1">
            <w:pPr>
              <w:jc w:val="center"/>
              <w:rPr>
                <w:rFonts w:eastAsia="Times New Roman" w:cs="Times New Roman"/>
                <w:sz w:val="22"/>
              </w:rPr>
            </w:pPr>
            <w:r>
              <w:rPr>
                <w:rFonts w:eastAsia="Times New Roman" w:cs="Times New Roman"/>
                <w:sz w:val="22"/>
              </w:rPr>
              <w:t> </w:t>
            </w:r>
          </w:p>
        </w:tc>
        <w:tc>
          <w:tcPr>
            <w:tcW w:w="521" w:type="dxa"/>
            <w:tcBorders>
              <w:top w:val="nil"/>
              <w:left w:val="nil"/>
              <w:bottom w:val="single" w:sz="4" w:space="0" w:color="auto"/>
              <w:right w:val="single" w:sz="4" w:space="0" w:color="auto"/>
            </w:tcBorders>
            <w:shd w:val="clear" w:color="auto" w:fill="auto"/>
            <w:noWrap/>
            <w:vAlign w:val="center"/>
          </w:tcPr>
          <w:p w14:paraId="086E18F4" w14:textId="77777777" w:rsidR="00076D19" w:rsidRDefault="00870C52" w:rsidP="000D6CE1">
            <w:pPr>
              <w:jc w:val="center"/>
              <w:rPr>
                <w:rFonts w:eastAsia="Times New Roman" w:cs="Times New Roman"/>
                <w:sz w:val="22"/>
              </w:rPr>
            </w:pPr>
            <w:r>
              <w:rPr>
                <w:rFonts w:eastAsia="Times New Roman" w:cs="Times New Roman"/>
                <w:sz w:val="22"/>
              </w:rPr>
              <w:t>3,75</w:t>
            </w:r>
          </w:p>
        </w:tc>
        <w:tc>
          <w:tcPr>
            <w:tcW w:w="981" w:type="dxa"/>
            <w:tcBorders>
              <w:top w:val="nil"/>
              <w:left w:val="nil"/>
              <w:bottom w:val="single" w:sz="4" w:space="0" w:color="auto"/>
              <w:right w:val="single" w:sz="4" w:space="0" w:color="auto"/>
            </w:tcBorders>
            <w:shd w:val="clear" w:color="auto" w:fill="auto"/>
            <w:noWrap/>
            <w:vAlign w:val="center"/>
          </w:tcPr>
          <w:p w14:paraId="02BFEF15" w14:textId="77777777" w:rsidR="00076D19" w:rsidRDefault="00870C52" w:rsidP="000D6CE1">
            <w:pPr>
              <w:jc w:val="center"/>
              <w:rPr>
                <w:rFonts w:eastAsia="Times New Roman" w:cs="Times New Roman"/>
                <w:sz w:val="22"/>
              </w:rPr>
            </w:pPr>
            <w:r>
              <w:rPr>
                <w:rFonts w:eastAsia="Times New Roman" w:cs="Times New Roman"/>
                <w:sz w:val="22"/>
              </w:rPr>
              <w:t>47,63</w:t>
            </w:r>
          </w:p>
        </w:tc>
        <w:tc>
          <w:tcPr>
            <w:tcW w:w="1104" w:type="dxa"/>
            <w:tcBorders>
              <w:top w:val="nil"/>
              <w:left w:val="nil"/>
              <w:bottom w:val="single" w:sz="4" w:space="0" w:color="auto"/>
              <w:right w:val="single" w:sz="4" w:space="0" w:color="auto"/>
            </w:tcBorders>
            <w:shd w:val="clear" w:color="auto" w:fill="auto"/>
            <w:vAlign w:val="center"/>
          </w:tcPr>
          <w:p w14:paraId="1843B313" w14:textId="77777777" w:rsidR="00076D19" w:rsidRDefault="00870C52" w:rsidP="000D6CE1">
            <w:pPr>
              <w:jc w:val="center"/>
              <w:rPr>
                <w:rFonts w:eastAsia="Times New Roman" w:cs="Times New Roman"/>
                <w:b/>
                <w:bCs/>
                <w:sz w:val="22"/>
              </w:rPr>
            </w:pPr>
            <w:r>
              <w:rPr>
                <w:rFonts w:eastAsia="Times New Roman" w:cs="Times New Roman"/>
                <w:b/>
                <w:bCs/>
                <w:sz w:val="22"/>
              </w:rPr>
              <w:t> </w:t>
            </w:r>
          </w:p>
        </w:tc>
        <w:tc>
          <w:tcPr>
            <w:tcW w:w="456" w:type="dxa"/>
            <w:tcBorders>
              <w:top w:val="nil"/>
              <w:left w:val="nil"/>
              <w:bottom w:val="single" w:sz="4" w:space="0" w:color="auto"/>
              <w:right w:val="single" w:sz="4" w:space="0" w:color="auto"/>
            </w:tcBorders>
            <w:shd w:val="clear" w:color="auto" w:fill="auto"/>
            <w:vAlign w:val="center"/>
          </w:tcPr>
          <w:p w14:paraId="7839AD74" w14:textId="77777777" w:rsidR="00076D19" w:rsidRDefault="00870C52" w:rsidP="000D6CE1">
            <w:pPr>
              <w:jc w:val="center"/>
              <w:rPr>
                <w:rFonts w:eastAsia="Times New Roman" w:cs="Times New Roman"/>
                <w:sz w:val="22"/>
              </w:rPr>
            </w:pPr>
            <w:r>
              <w:rPr>
                <w:rFonts w:eastAsia="Times New Roman" w:cs="Times New Roman"/>
                <w:sz w:val="22"/>
              </w:rPr>
              <w:t> </w:t>
            </w:r>
          </w:p>
        </w:tc>
        <w:tc>
          <w:tcPr>
            <w:tcW w:w="732" w:type="dxa"/>
            <w:tcBorders>
              <w:top w:val="nil"/>
              <w:left w:val="nil"/>
              <w:bottom w:val="single" w:sz="4" w:space="0" w:color="auto"/>
              <w:right w:val="single" w:sz="4" w:space="0" w:color="auto"/>
            </w:tcBorders>
            <w:shd w:val="clear" w:color="auto" w:fill="auto"/>
            <w:vAlign w:val="center"/>
          </w:tcPr>
          <w:p w14:paraId="57C02BE8" w14:textId="77777777" w:rsidR="00076D19" w:rsidRDefault="00870C52" w:rsidP="000D6CE1">
            <w:pPr>
              <w:jc w:val="right"/>
              <w:rPr>
                <w:rFonts w:eastAsia="Times New Roman" w:cs="Times New Roman"/>
                <w:sz w:val="22"/>
              </w:rPr>
            </w:pPr>
            <w:r>
              <w:rPr>
                <w:rFonts w:eastAsia="Times New Roman" w:cs="Times New Roman"/>
                <w:sz w:val="22"/>
              </w:rPr>
              <w:t> </w:t>
            </w:r>
          </w:p>
        </w:tc>
        <w:tc>
          <w:tcPr>
            <w:tcW w:w="1044" w:type="dxa"/>
            <w:tcBorders>
              <w:top w:val="nil"/>
              <w:left w:val="nil"/>
              <w:bottom w:val="single" w:sz="4" w:space="0" w:color="auto"/>
              <w:right w:val="single" w:sz="4" w:space="0" w:color="auto"/>
            </w:tcBorders>
            <w:shd w:val="clear" w:color="auto" w:fill="auto"/>
            <w:vAlign w:val="center"/>
          </w:tcPr>
          <w:p w14:paraId="02614B5C" w14:textId="77777777" w:rsidR="00076D19" w:rsidRDefault="00870C52" w:rsidP="000D6CE1">
            <w:pPr>
              <w:jc w:val="right"/>
              <w:rPr>
                <w:rFonts w:eastAsia="Times New Roman" w:cs="Times New Roman"/>
                <w:sz w:val="22"/>
              </w:rPr>
            </w:pPr>
            <w:r>
              <w:rPr>
                <w:rFonts w:eastAsia="Times New Roman" w:cs="Times New Roman"/>
                <w:sz w:val="22"/>
              </w:rPr>
              <w:t> </w:t>
            </w:r>
          </w:p>
        </w:tc>
        <w:tc>
          <w:tcPr>
            <w:tcW w:w="684" w:type="dxa"/>
            <w:tcBorders>
              <w:top w:val="nil"/>
              <w:left w:val="nil"/>
              <w:bottom w:val="single" w:sz="4" w:space="0" w:color="auto"/>
              <w:right w:val="single" w:sz="4" w:space="0" w:color="auto"/>
            </w:tcBorders>
            <w:shd w:val="clear" w:color="auto" w:fill="auto"/>
            <w:vAlign w:val="center"/>
          </w:tcPr>
          <w:p w14:paraId="6994C75C" w14:textId="77777777" w:rsidR="00076D19" w:rsidRDefault="00870C52" w:rsidP="000D6CE1">
            <w:pPr>
              <w:jc w:val="right"/>
              <w:rPr>
                <w:rFonts w:eastAsia="Times New Roman" w:cs="Times New Roman"/>
                <w:sz w:val="22"/>
              </w:rPr>
            </w:pPr>
            <w:r>
              <w:rPr>
                <w:rFonts w:eastAsia="Times New Roman" w:cs="Times New Roman"/>
                <w:sz w:val="22"/>
              </w:rPr>
              <w:t> </w:t>
            </w:r>
          </w:p>
        </w:tc>
        <w:tc>
          <w:tcPr>
            <w:tcW w:w="912" w:type="dxa"/>
            <w:tcBorders>
              <w:top w:val="nil"/>
              <w:left w:val="nil"/>
              <w:bottom w:val="single" w:sz="4" w:space="0" w:color="auto"/>
              <w:right w:val="single" w:sz="4" w:space="0" w:color="auto"/>
            </w:tcBorders>
            <w:shd w:val="clear" w:color="auto" w:fill="auto"/>
            <w:vAlign w:val="center"/>
          </w:tcPr>
          <w:p w14:paraId="0BB10472" w14:textId="77777777" w:rsidR="00076D19" w:rsidRDefault="00870C52" w:rsidP="000D6CE1">
            <w:pPr>
              <w:jc w:val="right"/>
              <w:rPr>
                <w:rFonts w:eastAsia="Times New Roman" w:cs="Times New Roman"/>
                <w:sz w:val="22"/>
              </w:rPr>
            </w:pPr>
            <w:r>
              <w:rPr>
                <w:rFonts w:eastAsia="Times New Roman" w:cs="Times New Roman"/>
                <w:sz w:val="22"/>
              </w:rPr>
              <w:t> </w:t>
            </w:r>
          </w:p>
        </w:tc>
        <w:tc>
          <w:tcPr>
            <w:tcW w:w="888" w:type="dxa"/>
            <w:tcBorders>
              <w:top w:val="nil"/>
              <w:left w:val="nil"/>
              <w:bottom w:val="single" w:sz="4" w:space="0" w:color="auto"/>
              <w:right w:val="single" w:sz="4" w:space="0" w:color="auto"/>
            </w:tcBorders>
            <w:shd w:val="clear" w:color="auto" w:fill="auto"/>
            <w:vAlign w:val="center"/>
          </w:tcPr>
          <w:p w14:paraId="210442BD" w14:textId="77777777" w:rsidR="00076D19" w:rsidRDefault="00870C52" w:rsidP="000D6CE1">
            <w:pPr>
              <w:jc w:val="right"/>
              <w:rPr>
                <w:rFonts w:eastAsia="Times New Roman" w:cs="Times New Roman"/>
                <w:sz w:val="22"/>
              </w:rPr>
            </w:pPr>
            <w:r>
              <w:rPr>
                <w:rFonts w:eastAsia="Times New Roman" w:cs="Times New Roman"/>
                <w:sz w:val="22"/>
              </w:rPr>
              <w:t> </w:t>
            </w:r>
          </w:p>
        </w:tc>
        <w:tc>
          <w:tcPr>
            <w:tcW w:w="444" w:type="dxa"/>
            <w:tcBorders>
              <w:top w:val="single" w:sz="4" w:space="0" w:color="auto"/>
              <w:left w:val="nil"/>
              <w:bottom w:val="nil"/>
              <w:right w:val="double" w:sz="6" w:space="0" w:color="auto"/>
            </w:tcBorders>
            <w:shd w:val="clear" w:color="auto" w:fill="auto"/>
            <w:vAlign w:val="center"/>
          </w:tcPr>
          <w:p w14:paraId="3B80FE6A" w14:textId="77777777" w:rsidR="00076D19" w:rsidRDefault="00870C52" w:rsidP="000D6CE1">
            <w:pPr>
              <w:rPr>
                <w:rFonts w:eastAsia="Times New Roman" w:cs="Times New Roman"/>
                <w:b/>
                <w:bCs/>
                <w:sz w:val="22"/>
              </w:rPr>
            </w:pPr>
            <w:r>
              <w:rPr>
                <w:rFonts w:eastAsia="Times New Roman" w:cs="Times New Roman"/>
                <w:b/>
                <w:bCs/>
                <w:sz w:val="22"/>
              </w:rPr>
              <w:t> </w:t>
            </w:r>
          </w:p>
        </w:tc>
      </w:tr>
      <w:tr w:rsidR="00076D19" w14:paraId="5B90CCBB" w14:textId="77777777" w:rsidTr="000D6CE1">
        <w:trPr>
          <w:trHeight w:val="807"/>
        </w:trPr>
        <w:tc>
          <w:tcPr>
            <w:tcW w:w="476" w:type="dxa"/>
            <w:tcBorders>
              <w:top w:val="single" w:sz="4" w:space="0" w:color="auto"/>
              <w:left w:val="double" w:sz="6" w:space="0" w:color="auto"/>
              <w:bottom w:val="nil"/>
              <w:right w:val="single" w:sz="4" w:space="0" w:color="auto"/>
            </w:tcBorders>
            <w:shd w:val="clear" w:color="auto" w:fill="auto"/>
            <w:vAlign w:val="center"/>
          </w:tcPr>
          <w:p w14:paraId="2C00FBDF" w14:textId="77777777" w:rsidR="00076D19" w:rsidRDefault="00870C52" w:rsidP="000D6CE1">
            <w:pPr>
              <w:jc w:val="center"/>
              <w:rPr>
                <w:rFonts w:eastAsia="Times New Roman" w:cs="Times New Roman"/>
                <w:b/>
                <w:bCs/>
                <w:sz w:val="22"/>
              </w:rPr>
            </w:pPr>
            <w:r>
              <w:rPr>
                <w:rFonts w:eastAsia="Times New Roman" w:cs="Times New Roman"/>
                <w:b/>
                <w:bCs/>
                <w:sz w:val="22"/>
              </w:rPr>
              <w:t> </w:t>
            </w:r>
          </w:p>
        </w:tc>
        <w:tc>
          <w:tcPr>
            <w:tcW w:w="896" w:type="dxa"/>
            <w:tcBorders>
              <w:top w:val="single" w:sz="4" w:space="0" w:color="auto"/>
              <w:left w:val="nil"/>
              <w:bottom w:val="nil"/>
              <w:right w:val="single" w:sz="4" w:space="0" w:color="auto"/>
            </w:tcBorders>
            <w:shd w:val="clear" w:color="auto" w:fill="auto"/>
            <w:vAlign w:val="center"/>
          </w:tcPr>
          <w:p w14:paraId="3CCB5F9F" w14:textId="77777777" w:rsidR="00076D19" w:rsidRPr="00C97AEE" w:rsidRDefault="00C97AEE" w:rsidP="000D6CE1">
            <w:pPr>
              <w:rPr>
                <w:rFonts w:eastAsia="Times New Roman" w:cs="Times New Roman"/>
                <w:b/>
                <w:iCs/>
                <w:sz w:val="22"/>
              </w:rPr>
            </w:pPr>
            <w:proofErr w:type="spellStart"/>
            <w:r w:rsidRPr="00C97AEE">
              <w:rPr>
                <w:rFonts w:eastAsia="Times New Roman" w:cs="Times New Roman"/>
                <w:b/>
                <w:iCs/>
                <w:sz w:val="22"/>
              </w:rPr>
              <w:t>T</w:t>
            </w:r>
            <w:r w:rsidR="00870C52" w:rsidRPr="00C97AEE">
              <w:rPr>
                <w:rFonts w:eastAsia="Times New Roman" w:cs="Times New Roman"/>
                <w:b/>
                <w:iCs/>
                <w:sz w:val="22"/>
              </w:rPr>
              <w:t>rừ</w:t>
            </w:r>
            <w:proofErr w:type="spellEnd"/>
            <w:r w:rsidR="00870C52" w:rsidRPr="00C97AEE">
              <w:rPr>
                <w:rFonts w:eastAsia="Times New Roman" w:cs="Times New Roman"/>
                <w:b/>
                <w:iCs/>
                <w:sz w:val="22"/>
              </w:rPr>
              <w:t xml:space="preserve"> </w:t>
            </w:r>
            <w:proofErr w:type="spellStart"/>
            <w:r w:rsidR="00870C52" w:rsidRPr="00C97AEE">
              <w:rPr>
                <w:rFonts w:eastAsia="Times New Roman" w:cs="Times New Roman"/>
                <w:b/>
                <w:iCs/>
                <w:sz w:val="22"/>
              </w:rPr>
              <w:t>cửa</w:t>
            </w:r>
            <w:proofErr w:type="spellEnd"/>
            <w:r w:rsidR="00870C52" w:rsidRPr="00C97AEE">
              <w:rPr>
                <w:rFonts w:eastAsia="Times New Roman" w:cs="Times New Roman"/>
                <w:b/>
                <w:iCs/>
                <w:sz w:val="22"/>
              </w:rPr>
              <w:t xml:space="preserve"> </w:t>
            </w:r>
            <w:proofErr w:type="spellStart"/>
            <w:r w:rsidR="00870C52" w:rsidRPr="00C97AEE">
              <w:rPr>
                <w:rFonts w:eastAsia="Times New Roman" w:cs="Times New Roman"/>
                <w:b/>
                <w:iCs/>
                <w:sz w:val="22"/>
              </w:rPr>
              <w:t>đi</w:t>
            </w:r>
            <w:proofErr w:type="spellEnd"/>
          </w:p>
        </w:tc>
        <w:tc>
          <w:tcPr>
            <w:tcW w:w="264" w:type="dxa"/>
            <w:tcBorders>
              <w:top w:val="nil"/>
              <w:left w:val="nil"/>
              <w:bottom w:val="single" w:sz="4" w:space="0" w:color="auto"/>
              <w:right w:val="single" w:sz="4" w:space="0" w:color="auto"/>
            </w:tcBorders>
            <w:shd w:val="clear" w:color="auto" w:fill="auto"/>
            <w:noWrap/>
            <w:vAlign w:val="center"/>
          </w:tcPr>
          <w:p w14:paraId="612026C9" w14:textId="77777777" w:rsidR="00076D19" w:rsidRDefault="00870C52" w:rsidP="000D6CE1">
            <w:pPr>
              <w:jc w:val="center"/>
              <w:rPr>
                <w:rFonts w:eastAsia="Times New Roman" w:cs="Times New Roman"/>
                <w:sz w:val="22"/>
              </w:rPr>
            </w:pPr>
            <w:r>
              <w:rPr>
                <w:rFonts w:eastAsia="Times New Roman" w:cs="Times New Roman"/>
                <w:sz w:val="22"/>
              </w:rPr>
              <w:t>-2</w:t>
            </w:r>
          </w:p>
        </w:tc>
        <w:tc>
          <w:tcPr>
            <w:tcW w:w="672" w:type="dxa"/>
            <w:tcBorders>
              <w:top w:val="nil"/>
              <w:left w:val="nil"/>
              <w:bottom w:val="single" w:sz="4" w:space="0" w:color="auto"/>
              <w:right w:val="single" w:sz="4" w:space="0" w:color="auto"/>
            </w:tcBorders>
            <w:shd w:val="clear" w:color="auto" w:fill="auto"/>
            <w:noWrap/>
            <w:vAlign w:val="center"/>
          </w:tcPr>
          <w:p w14:paraId="297CC68F" w14:textId="77777777" w:rsidR="00076D19" w:rsidRDefault="00870C52" w:rsidP="000D6CE1">
            <w:pPr>
              <w:jc w:val="center"/>
              <w:rPr>
                <w:rFonts w:eastAsia="Times New Roman" w:cs="Times New Roman"/>
                <w:sz w:val="22"/>
              </w:rPr>
            </w:pPr>
            <w:r>
              <w:rPr>
                <w:rFonts w:eastAsia="Times New Roman" w:cs="Times New Roman"/>
                <w:sz w:val="22"/>
              </w:rPr>
              <w:t>1,20</w:t>
            </w:r>
          </w:p>
        </w:tc>
        <w:tc>
          <w:tcPr>
            <w:tcW w:w="334" w:type="dxa"/>
            <w:tcBorders>
              <w:top w:val="nil"/>
              <w:left w:val="nil"/>
              <w:bottom w:val="single" w:sz="4" w:space="0" w:color="auto"/>
              <w:right w:val="single" w:sz="4" w:space="0" w:color="auto"/>
            </w:tcBorders>
            <w:shd w:val="clear" w:color="auto" w:fill="auto"/>
            <w:noWrap/>
            <w:vAlign w:val="center"/>
          </w:tcPr>
          <w:p w14:paraId="32DA381D" w14:textId="77777777" w:rsidR="00076D19" w:rsidRDefault="00870C52" w:rsidP="000D6CE1">
            <w:pPr>
              <w:jc w:val="center"/>
              <w:rPr>
                <w:rFonts w:eastAsia="Times New Roman" w:cs="Times New Roman"/>
                <w:sz w:val="22"/>
              </w:rPr>
            </w:pPr>
            <w:r>
              <w:rPr>
                <w:rFonts w:eastAsia="Times New Roman" w:cs="Times New Roman"/>
                <w:sz w:val="22"/>
              </w:rPr>
              <w:t> </w:t>
            </w:r>
          </w:p>
        </w:tc>
        <w:tc>
          <w:tcPr>
            <w:tcW w:w="521" w:type="dxa"/>
            <w:tcBorders>
              <w:top w:val="nil"/>
              <w:left w:val="nil"/>
              <w:bottom w:val="single" w:sz="4" w:space="0" w:color="auto"/>
              <w:right w:val="single" w:sz="4" w:space="0" w:color="auto"/>
            </w:tcBorders>
            <w:shd w:val="clear" w:color="auto" w:fill="auto"/>
            <w:noWrap/>
            <w:vAlign w:val="center"/>
          </w:tcPr>
          <w:p w14:paraId="78A7740B" w14:textId="77777777" w:rsidR="00076D19" w:rsidRDefault="00870C52" w:rsidP="000D6CE1">
            <w:pPr>
              <w:jc w:val="center"/>
              <w:rPr>
                <w:rFonts w:eastAsia="Times New Roman" w:cs="Times New Roman"/>
                <w:sz w:val="22"/>
              </w:rPr>
            </w:pPr>
            <w:r>
              <w:rPr>
                <w:rFonts w:eastAsia="Times New Roman" w:cs="Times New Roman"/>
                <w:sz w:val="22"/>
              </w:rPr>
              <w:t>2,20</w:t>
            </w:r>
          </w:p>
        </w:tc>
        <w:tc>
          <w:tcPr>
            <w:tcW w:w="981" w:type="dxa"/>
            <w:tcBorders>
              <w:top w:val="nil"/>
              <w:left w:val="nil"/>
              <w:bottom w:val="single" w:sz="4" w:space="0" w:color="auto"/>
              <w:right w:val="single" w:sz="4" w:space="0" w:color="auto"/>
            </w:tcBorders>
            <w:shd w:val="clear" w:color="auto" w:fill="auto"/>
            <w:noWrap/>
            <w:vAlign w:val="center"/>
          </w:tcPr>
          <w:p w14:paraId="4B1BBD16" w14:textId="77777777" w:rsidR="00076D19" w:rsidRDefault="00870C52" w:rsidP="000D6CE1">
            <w:pPr>
              <w:jc w:val="center"/>
              <w:rPr>
                <w:rFonts w:eastAsia="Times New Roman" w:cs="Times New Roman"/>
                <w:sz w:val="22"/>
              </w:rPr>
            </w:pPr>
            <w:r>
              <w:rPr>
                <w:rFonts w:eastAsia="Times New Roman" w:cs="Times New Roman"/>
                <w:sz w:val="22"/>
              </w:rPr>
              <w:t>-5,28</w:t>
            </w:r>
          </w:p>
        </w:tc>
        <w:tc>
          <w:tcPr>
            <w:tcW w:w="1104" w:type="dxa"/>
            <w:tcBorders>
              <w:top w:val="nil"/>
              <w:left w:val="nil"/>
              <w:bottom w:val="single" w:sz="4" w:space="0" w:color="auto"/>
              <w:right w:val="single" w:sz="4" w:space="0" w:color="auto"/>
            </w:tcBorders>
            <w:shd w:val="clear" w:color="auto" w:fill="auto"/>
            <w:vAlign w:val="center"/>
          </w:tcPr>
          <w:p w14:paraId="0231CED6" w14:textId="77777777" w:rsidR="00076D19" w:rsidRDefault="00870C52" w:rsidP="000D6CE1">
            <w:pPr>
              <w:jc w:val="center"/>
              <w:rPr>
                <w:rFonts w:eastAsia="Times New Roman" w:cs="Times New Roman"/>
                <w:b/>
                <w:bCs/>
                <w:sz w:val="22"/>
              </w:rPr>
            </w:pPr>
            <w:r>
              <w:rPr>
                <w:rFonts w:eastAsia="Times New Roman" w:cs="Times New Roman"/>
                <w:b/>
                <w:bCs/>
                <w:sz w:val="22"/>
              </w:rPr>
              <w:t> </w:t>
            </w:r>
          </w:p>
        </w:tc>
        <w:tc>
          <w:tcPr>
            <w:tcW w:w="456" w:type="dxa"/>
            <w:tcBorders>
              <w:top w:val="nil"/>
              <w:left w:val="nil"/>
              <w:bottom w:val="single" w:sz="4" w:space="0" w:color="auto"/>
              <w:right w:val="single" w:sz="4" w:space="0" w:color="auto"/>
            </w:tcBorders>
            <w:shd w:val="clear" w:color="auto" w:fill="auto"/>
            <w:vAlign w:val="center"/>
          </w:tcPr>
          <w:p w14:paraId="4BD8930D" w14:textId="77777777" w:rsidR="00076D19" w:rsidRDefault="00870C52" w:rsidP="000D6CE1">
            <w:pPr>
              <w:jc w:val="center"/>
              <w:rPr>
                <w:rFonts w:eastAsia="Times New Roman" w:cs="Times New Roman"/>
                <w:sz w:val="22"/>
              </w:rPr>
            </w:pPr>
            <w:r>
              <w:rPr>
                <w:rFonts w:eastAsia="Times New Roman" w:cs="Times New Roman"/>
                <w:sz w:val="22"/>
              </w:rPr>
              <w:t> </w:t>
            </w:r>
          </w:p>
        </w:tc>
        <w:tc>
          <w:tcPr>
            <w:tcW w:w="732" w:type="dxa"/>
            <w:tcBorders>
              <w:top w:val="nil"/>
              <w:left w:val="nil"/>
              <w:bottom w:val="single" w:sz="4" w:space="0" w:color="auto"/>
              <w:right w:val="single" w:sz="4" w:space="0" w:color="auto"/>
            </w:tcBorders>
            <w:shd w:val="clear" w:color="auto" w:fill="auto"/>
            <w:vAlign w:val="center"/>
          </w:tcPr>
          <w:p w14:paraId="4E8E331D" w14:textId="77777777" w:rsidR="00076D19" w:rsidRDefault="00870C52" w:rsidP="000D6CE1">
            <w:pPr>
              <w:jc w:val="right"/>
              <w:rPr>
                <w:rFonts w:eastAsia="Times New Roman" w:cs="Times New Roman"/>
                <w:sz w:val="22"/>
              </w:rPr>
            </w:pPr>
            <w:r>
              <w:rPr>
                <w:rFonts w:eastAsia="Times New Roman" w:cs="Times New Roman"/>
                <w:sz w:val="22"/>
              </w:rPr>
              <w:t> </w:t>
            </w:r>
          </w:p>
        </w:tc>
        <w:tc>
          <w:tcPr>
            <w:tcW w:w="1044" w:type="dxa"/>
            <w:tcBorders>
              <w:top w:val="nil"/>
              <w:left w:val="nil"/>
              <w:bottom w:val="single" w:sz="4" w:space="0" w:color="auto"/>
              <w:right w:val="single" w:sz="4" w:space="0" w:color="auto"/>
            </w:tcBorders>
            <w:shd w:val="clear" w:color="auto" w:fill="auto"/>
            <w:vAlign w:val="center"/>
          </w:tcPr>
          <w:p w14:paraId="404BC4C3" w14:textId="77777777" w:rsidR="00076D19" w:rsidRDefault="00870C52" w:rsidP="000D6CE1">
            <w:pPr>
              <w:jc w:val="right"/>
              <w:rPr>
                <w:rFonts w:eastAsia="Times New Roman" w:cs="Times New Roman"/>
                <w:sz w:val="22"/>
              </w:rPr>
            </w:pPr>
            <w:r>
              <w:rPr>
                <w:rFonts w:eastAsia="Times New Roman" w:cs="Times New Roman"/>
                <w:sz w:val="22"/>
              </w:rPr>
              <w:t> </w:t>
            </w:r>
          </w:p>
        </w:tc>
        <w:tc>
          <w:tcPr>
            <w:tcW w:w="684" w:type="dxa"/>
            <w:tcBorders>
              <w:top w:val="nil"/>
              <w:left w:val="nil"/>
              <w:bottom w:val="single" w:sz="4" w:space="0" w:color="auto"/>
              <w:right w:val="single" w:sz="4" w:space="0" w:color="auto"/>
            </w:tcBorders>
            <w:shd w:val="clear" w:color="auto" w:fill="auto"/>
            <w:vAlign w:val="center"/>
          </w:tcPr>
          <w:p w14:paraId="35C855E4" w14:textId="77777777" w:rsidR="00076D19" w:rsidRDefault="00870C52" w:rsidP="000D6CE1">
            <w:pPr>
              <w:jc w:val="right"/>
              <w:rPr>
                <w:rFonts w:eastAsia="Times New Roman" w:cs="Times New Roman"/>
                <w:sz w:val="22"/>
              </w:rPr>
            </w:pPr>
            <w:r>
              <w:rPr>
                <w:rFonts w:eastAsia="Times New Roman" w:cs="Times New Roman"/>
                <w:sz w:val="22"/>
              </w:rPr>
              <w:t> </w:t>
            </w:r>
          </w:p>
        </w:tc>
        <w:tc>
          <w:tcPr>
            <w:tcW w:w="912" w:type="dxa"/>
            <w:tcBorders>
              <w:top w:val="nil"/>
              <w:left w:val="nil"/>
              <w:bottom w:val="single" w:sz="4" w:space="0" w:color="auto"/>
              <w:right w:val="single" w:sz="4" w:space="0" w:color="auto"/>
            </w:tcBorders>
            <w:shd w:val="clear" w:color="auto" w:fill="auto"/>
            <w:vAlign w:val="center"/>
          </w:tcPr>
          <w:p w14:paraId="6193D8A1" w14:textId="77777777" w:rsidR="00076D19" w:rsidRDefault="00870C52" w:rsidP="000D6CE1">
            <w:pPr>
              <w:jc w:val="right"/>
              <w:rPr>
                <w:rFonts w:eastAsia="Times New Roman" w:cs="Times New Roman"/>
                <w:sz w:val="22"/>
              </w:rPr>
            </w:pPr>
            <w:r>
              <w:rPr>
                <w:rFonts w:eastAsia="Times New Roman" w:cs="Times New Roman"/>
                <w:sz w:val="22"/>
              </w:rPr>
              <w:t> </w:t>
            </w:r>
          </w:p>
        </w:tc>
        <w:tc>
          <w:tcPr>
            <w:tcW w:w="888" w:type="dxa"/>
            <w:tcBorders>
              <w:top w:val="nil"/>
              <w:left w:val="nil"/>
              <w:bottom w:val="single" w:sz="4" w:space="0" w:color="auto"/>
              <w:right w:val="single" w:sz="4" w:space="0" w:color="auto"/>
            </w:tcBorders>
            <w:shd w:val="clear" w:color="auto" w:fill="auto"/>
            <w:vAlign w:val="center"/>
          </w:tcPr>
          <w:p w14:paraId="7FEA794B" w14:textId="77777777" w:rsidR="00076D19" w:rsidRDefault="00870C52" w:rsidP="000D6CE1">
            <w:pPr>
              <w:jc w:val="right"/>
              <w:rPr>
                <w:rFonts w:eastAsia="Times New Roman" w:cs="Times New Roman"/>
                <w:sz w:val="22"/>
              </w:rPr>
            </w:pPr>
            <w:r>
              <w:rPr>
                <w:rFonts w:eastAsia="Times New Roman" w:cs="Times New Roman"/>
                <w:sz w:val="22"/>
              </w:rPr>
              <w:t> </w:t>
            </w:r>
          </w:p>
        </w:tc>
        <w:tc>
          <w:tcPr>
            <w:tcW w:w="444" w:type="dxa"/>
            <w:tcBorders>
              <w:top w:val="single" w:sz="4" w:space="0" w:color="auto"/>
              <w:left w:val="nil"/>
              <w:bottom w:val="nil"/>
              <w:right w:val="double" w:sz="6" w:space="0" w:color="auto"/>
            </w:tcBorders>
            <w:shd w:val="clear" w:color="auto" w:fill="auto"/>
            <w:vAlign w:val="center"/>
          </w:tcPr>
          <w:p w14:paraId="613C2629" w14:textId="77777777" w:rsidR="00076D19" w:rsidRDefault="00870C52" w:rsidP="000D6CE1">
            <w:pPr>
              <w:rPr>
                <w:rFonts w:eastAsia="Times New Roman" w:cs="Times New Roman"/>
                <w:b/>
                <w:bCs/>
                <w:sz w:val="22"/>
              </w:rPr>
            </w:pPr>
            <w:r>
              <w:rPr>
                <w:rFonts w:eastAsia="Times New Roman" w:cs="Times New Roman"/>
                <w:b/>
                <w:bCs/>
                <w:sz w:val="22"/>
              </w:rPr>
              <w:t> </w:t>
            </w:r>
          </w:p>
        </w:tc>
      </w:tr>
      <w:tr w:rsidR="00076D19" w14:paraId="3D153B7A" w14:textId="77777777" w:rsidTr="000D6CE1">
        <w:trPr>
          <w:trHeight w:val="807"/>
        </w:trPr>
        <w:tc>
          <w:tcPr>
            <w:tcW w:w="476" w:type="dxa"/>
            <w:tcBorders>
              <w:top w:val="single" w:sz="4" w:space="0" w:color="auto"/>
              <w:left w:val="double" w:sz="6" w:space="0" w:color="auto"/>
              <w:bottom w:val="nil"/>
              <w:right w:val="single" w:sz="4" w:space="0" w:color="auto"/>
            </w:tcBorders>
            <w:shd w:val="clear" w:color="auto" w:fill="auto"/>
            <w:vAlign w:val="center"/>
          </w:tcPr>
          <w:p w14:paraId="5D0B19F8" w14:textId="77777777" w:rsidR="00076D19" w:rsidRDefault="00870C52" w:rsidP="000D6CE1">
            <w:pPr>
              <w:jc w:val="center"/>
              <w:rPr>
                <w:rFonts w:eastAsia="Times New Roman" w:cs="Times New Roman"/>
                <w:b/>
                <w:bCs/>
                <w:sz w:val="22"/>
              </w:rPr>
            </w:pPr>
            <w:r>
              <w:rPr>
                <w:rFonts w:eastAsia="Times New Roman" w:cs="Times New Roman"/>
                <w:b/>
                <w:bCs/>
                <w:sz w:val="22"/>
              </w:rPr>
              <w:t> </w:t>
            </w:r>
          </w:p>
        </w:tc>
        <w:tc>
          <w:tcPr>
            <w:tcW w:w="896" w:type="dxa"/>
            <w:tcBorders>
              <w:top w:val="single" w:sz="4" w:space="0" w:color="auto"/>
              <w:left w:val="nil"/>
              <w:bottom w:val="nil"/>
              <w:right w:val="single" w:sz="4" w:space="0" w:color="auto"/>
            </w:tcBorders>
            <w:shd w:val="clear" w:color="auto" w:fill="auto"/>
            <w:vAlign w:val="center"/>
          </w:tcPr>
          <w:p w14:paraId="0DF0187D" w14:textId="77777777" w:rsidR="00076D19" w:rsidRPr="00C97AEE" w:rsidRDefault="00C97AEE" w:rsidP="000D6CE1">
            <w:pPr>
              <w:rPr>
                <w:rFonts w:eastAsia="Times New Roman" w:cs="Times New Roman"/>
                <w:b/>
                <w:iCs/>
                <w:sz w:val="22"/>
              </w:rPr>
            </w:pPr>
            <w:proofErr w:type="spellStart"/>
            <w:r w:rsidRPr="00C97AEE">
              <w:rPr>
                <w:rFonts w:eastAsia="Times New Roman" w:cs="Times New Roman"/>
                <w:b/>
                <w:iCs/>
                <w:sz w:val="22"/>
              </w:rPr>
              <w:t>T</w:t>
            </w:r>
            <w:r w:rsidR="00870C52" w:rsidRPr="00C97AEE">
              <w:rPr>
                <w:rFonts w:eastAsia="Times New Roman" w:cs="Times New Roman"/>
                <w:b/>
                <w:iCs/>
                <w:sz w:val="22"/>
              </w:rPr>
              <w:t>rừ</w:t>
            </w:r>
            <w:proofErr w:type="spellEnd"/>
            <w:r w:rsidR="00870C52" w:rsidRPr="00C97AEE">
              <w:rPr>
                <w:rFonts w:eastAsia="Times New Roman" w:cs="Times New Roman"/>
                <w:b/>
                <w:iCs/>
                <w:sz w:val="22"/>
              </w:rPr>
              <w:t xml:space="preserve"> ô </w:t>
            </w:r>
            <w:proofErr w:type="spellStart"/>
            <w:r w:rsidR="00870C52" w:rsidRPr="00C97AEE">
              <w:rPr>
                <w:rFonts w:eastAsia="Times New Roman" w:cs="Times New Roman"/>
                <w:b/>
                <w:iCs/>
                <w:sz w:val="22"/>
              </w:rPr>
              <w:t>kính</w:t>
            </w:r>
            <w:proofErr w:type="spellEnd"/>
          </w:p>
        </w:tc>
        <w:tc>
          <w:tcPr>
            <w:tcW w:w="264" w:type="dxa"/>
            <w:tcBorders>
              <w:top w:val="nil"/>
              <w:left w:val="nil"/>
              <w:bottom w:val="single" w:sz="4" w:space="0" w:color="auto"/>
              <w:right w:val="single" w:sz="4" w:space="0" w:color="auto"/>
            </w:tcBorders>
            <w:shd w:val="clear" w:color="auto" w:fill="auto"/>
            <w:noWrap/>
            <w:vAlign w:val="center"/>
          </w:tcPr>
          <w:p w14:paraId="4EE81B45" w14:textId="77777777" w:rsidR="00076D19" w:rsidRDefault="00870C52" w:rsidP="000D6CE1">
            <w:pPr>
              <w:jc w:val="center"/>
              <w:rPr>
                <w:rFonts w:eastAsia="Times New Roman" w:cs="Times New Roman"/>
                <w:sz w:val="22"/>
              </w:rPr>
            </w:pPr>
            <w:r>
              <w:rPr>
                <w:rFonts w:eastAsia="Times New Roman" w:cs="Times New Roman"/>
                <w:sz w:val="22"/>
              </w:rPr>
              <w:t>-1</w:t>
            </w:r>
          </w:p>
        </w:tc>
        <w:tc>
          <w:tcPr>
            <w:tcW w:w="672" w:type="dxa"/>
            <w:tcBorders>
              <w:top w:val="nil"/>
              <w:left w:val="nil"/>
              <w:bottom w:val="single" w:sz="4" w:space="0" w:color="auto"/>
              <w:right w:val="single" w:sz="4" w:space="0" w:color="auto"/>
            </w:tcBorders>
            <w:shd w:val="clear" w:color="auto" w:fill="auto"/>
            <w:noWrap/>
            <w:vAlign w:val="center"/>
          </w:tcPr>
          <w:p w14:paraId="396B182F" w14:textId="77777777" w:rsidR="00076D19" w:rsidRDefault="00870C52" w:rsidP="000D6CE1">
            <w:pPr>
              <w:jc w:val="center"/>
              <w:rPr>
                <w:rFonts w:eastAsia="Times New Roman" w:cs="Times New Roman"/>
                <w:sz w:val="22"/>
              </w:rPr>
            </w:pPr>
            <w:r>
              <w:rPr>
                <w:rFonts w:eastAsia="Times New Roman" w:cs="Times New Roman"/>
                <w:sz w:val="22"/>
              </w:rPr>
              <w:t>4,00</w:t>
            </w:r>
          </w:p>
        </w:tc>
        <w:tc>
          <w:tcPr>
            <w:tcW w:w="334" w:type="dxa"/>
            <w:tcBorders>
              <w:top w:val="nil"/>
              <w:left w:val="nil"/>
              <w:bottom w:val="single" w:sz="4" w:space="0" w:color="auto"/>
              <w:right w:val="single" w:sz="4" w:space="0" w:color="auto"/>
            </w:tcBorders>
            <w:shd w:val="clear" w:color="auto" w:fill="auto"/>
            <w:noWrap/>
            <w:vAlign w:val="center"/>
          </w:tcPr>
          <w:p w14:paraId="5C8B8F0D" w14:textId="77777777" w:rsidR="00076D19" w:rsidRDefault="00870C52" w:rsidP="000D6CE1">
            <w:pPr>
              <w:jc w:val="center"/>
              <w:rPr>
                <w:rFonts w:eastAsia="Times New Roman" w:cs="Times New Roman"/>
                <w:sz w:val="22"/>
              </w:rPr>
            </w:pPr>
            <w:r>
              <w:rPr>
                <w:rFonts w:eastAsia="Times New Roman" w:cs="Times New Roman"/>
                <w:sz w:val="22"/>
              </w:rPr>
              <w:t> </w:t>
            </w:r>
          </w:p>
        </w:tc>
        <w:tc>
          <w:tcPr>
            <w:tcW w:w="521" w:type="dxa"/>
            <w:tcBorders>
              <w:top w:val="nil"/>
              <w:left w:val="nil"/>
              <w:bottom w:val="single" w:sz="4" w:space="0" w:color="auto"/>
              <w:right w:val="single" w:sz="4" w:space="0" w:color="auto"/>
            </w:tcBorders>
            <w:shd w:val="clear" w:color="auto" w:fill="auto"/>
            <w:noWrap/>
            <w:vAlign w:val="center"/>
          </w:tcPr>
          <w:p w14:paraId="70FBC69A" w14:textId="77777777" w:rsidR="00076D19" w:rsidRDefault="00870C52" w:rsidP="000D6CE1">
            <w:pPr>
              <w:jc w:val="center"/>
              <w:rPr>
                <w:rFonts w:eastAsia="Times New Roman" w:cs="Times New Roman"/>
                <w:sz w:val="22"/>
              </w:rPr>
            </w:pPr>
            <w:r>
              <w:rPr>
                <w:rFonts w:eastAsia="Times New Roman" w:cs="Times New Roman"/>
                <w:sz w:val="22"/>
              </w:rPr>
              <w:t>1,20</w:t>
            </w:r>
          </w:p>
        </w:tc>
        <w:tc>
          <w:tcPr>
            <w:tcW w:w="981" w:type="dxa"/>
            <w:tcBorders>
              <w:top w:val="nil"/>
              <w:left w:val="nil"/>
              <w:bottom w:val="single" w:sz="4" w:space="0" w:color="auto"/>
              <w:right w:val="single" w:sz="4" w:space="0" w:color="auto"/>
            </w:tcBorders>
            <w:shd w:val="clear" w:color="auto" w:fill="auto"/>
            <w:noWrap/>
            <w:vAlign w:val="center"/>
          </w:tcPr>
          <w:p w14:paraId="05FEFCD5" w14:textId="77777777" w:rsidR="00076D19" w:rsidRDefault="00870C52" w:rsidP="000D6CE1">
            <w:pPr>
              <w:jc w:val="center"/>
              <w:rPr>
                <w:rFonts w:eastAsia="Times New Roman" w:cs="Times New Roman"/>
                <w:sz w:val="22"/>
              </w:rPr>
            </w:pPr>
            <w:r>
              <w:rPr>
                <w:rFonts w:eastAsia="Times New Roman" w:cs="Times New Roman"/>
                <w:sz w:val="22"/>
              </w:rPr>
              <w:t>-4,80</w:t>
            </w:r>
          </w:p>
        </w:tc>
        <w:tc>
          <w:tcPr>
            <w:tcW w:w="1104" w:type="dxa"/>
            <w:tcBorders>
              <w:top w:val="nil"/>
              <w:left w:val="nil"/>
              <w:bottom w:val="single" w:sz="4" w:space="0" w:color="auto"/>
              <w:right w:val="single" w:sz="4" w:space="0" w:color="auto"/>
            </w:tcBorders>
            <w:shd w:val="clear" w:color="auto" w:fill="auto"/>
            <w:vAlign w:val="center"/>
          </w:tcPr>
          <w:p w14:paraId="223626A9" w14:textId="77777777" w:rsidR="00076D19" w:rsidRDefault="00870C52" w:rsidP="000D6CE1">
            <w:pPr>
              <w:jc w:val="center"/>
              <w:rPr>
                <w:rFonts w:eastAsia="Times New Roman" w:cs="Times New Roman"/>
                <w:b/>
                <w:bCs/>
                <w:sz w:val="22"/>
              </w:rPr>
            </w:pPr>
            <w:r>
              <w:rPr>
                <w:rFonts w:eastAsia="Times New Roman" w:cs="Times New Roman"/>
                <w:b/>
                <w:bCs/>
                <w:sz w:val="22"/>
              </w:rPr>
              <w:t> </w:t>
            </w:r>
          </w:p>
        </w:tc>
        <w:tc>
          <w:tcPr>
            <w:tcW w:w="456" w:type="dxa"/>
            <w:tcBorders>
              <w:top w:val="nil"/>
              <w:left w:val="nil"/>
              <w:bottom w:val="single" w:sz="4" w:space="0" w:color="auto"/>
              <w:right w:val="single" w:sz="4" w:space="0" w:color="auto"/>
            </w:tcBorders>
            <w:shd w:val="clear" w:color="auto" w:fill="auto"/>
            <w:vAlign w:val="center"/>
          </w:tcPr>
          <w:p w14:paraId="1275EC7A" w14:textId="77777777" w:rsidR="00076D19" w:rsidRDefault="00870C52" w:rsidP="000D6CE1">
            <w:pPr>
              <w:jc w:val="center"/>
              <w:rPr>
                <w:rFonts w:eastAsia="Times New Roman" w:cs="Times New Roman"/>
                <w:sz w:val="22"/>
              </w:rPr>
            </w:pPr>
            <w:r>
              <w:rPr>
                <w:rFonts w:eastAsia="Times New Roman" w:cs="Times New Roman"/>
                <w:sz w:val="22"/>
              </w:rPr>
              <w:t> </w:t>
            </w:r>
          </w:p>
        </w:tc>
        <w:tc>
          <w:tcPr>
            <w:tcW w:w="732" w:type="dxa"/>
            <w:tcBorders>
              <w:top w:val="nil"/>
              <w:left w:val="nil"/>
              <w:bottom w:val="single" w:sz="4" w:space="0" w:color="auto"/>
              <w:right w:val="single" w:sz="4" w:space="0" w:color="auto"/>
            </w:tcBorders>
            <w:shd w:val="clear" w:color="auto" w:fill="auto"/>
            <w:vAlign w:val="center"/>
          </w:tcPr>
          <w:p w14:paraId="50FDB7F2" w14:textId="77777777" w:rsidR="00076D19" w:rsidRDefault="00870C52" w:rsidP="000D6CE1">
            <w:pPr>
              <w:jc w:val="right"/>
              <w:rPr>
                <w:rFonts w:eastAsia="Times New Roman" w:cs="Times New Roman"/>
                <w:sz w:val="22"/>
              </w:rPr>
            </w:pPr>
            <w:r>
              <w:rPr>
                <w:rFonts w:eastAsia="Times New Roman" w:cs="Times New Roman"/>
                <w:sz w:val="22"/>
              </w:rPr>
              <w:t> </w:t>
            </w:r>
          </w:p>
        </w:tc>
        <w:tc>
          <w:tcPr>
            <w:tcW w:w="1044" w:type="dxa"/>
            <w:tcBorders>
              <w:top w:val="nil"/>
              <w:left w:val="nil"/>
              <w:bottom w:val="single" w:sz="4" w:space="0" w:color="auto"/>
              <w:right w:val="single" w:sz="4" w:space="0" w:color="auto"/>
            </w:tcBorders>
            <w:shd w:val="clear" w:color="auto" w:fill="auto"/>
            <w:vAlign w:val="center"/>
          </w:tcPr>
          <w:p w14:paraId="30869E86" w14:textId="77777777" w:rsidR="00076D19" w:rsidRDefault="00870C52" w:rsidP="000D6CE1">
            <w:pPr>
              <w:jc w:val="right"/>
              <w:rPr>
                <w:rFonts w:eastAsia="Times New Roman" w:cs="Times New Roman"/>
                <w:sz w:val="22"/>
              </w:rPr>
            </w:pPr>
            <w:r>
              <w:rPr>
                <w:rFonts w:eastAsia="Times New Roman" w:cs="Times New Roman"/>
                <w:sz w:val="22"/>
              </w:rPr>
              <w:t> </w:t>
            </w:r>
          </w:p>
        </w:tc>
        <w:tc>
          <w:tcPr>
            <w:tcW w:w="684" w:type="dxa"/>
            <w:tcBorders>
              <w:top w:val="nil"/>
              <w:left w:val="nil"/>
              <w:bottom w:val="single" w:sz="4" w:space="0" w:color="auto"/>
              <w:right w:val="single" w:sz="4" w:space="0" w:color="auto"/>
            </w:tcBorders>
            <w:shd w:val="clear" w:color="auto" w:fill="auto"/>
            <w:vAlign w:val="center"/>
          </w:tcPr>
          <w:p w14:paraId="377C4BD4" w14:textId="77777777" w:rsidR="00076D19" w:rsidRDefault="00870C52" w:rsidP="000D6CE1">
            <w:pPr>
              <w:jc w:val="right"/>
              <w:rPr>
                <w:rFonts w:eastAsia="Times New Roman" w:cs="Times New Roman"/>
                <w:sz w:val="22"/>
              </w:rPr>
            </w:pPr>
            <w:r>
              <w:rPr>
                <w:rFonts w:eastAsia="Times New Roman" w:cs="Times New Roman"/>
                <w:sz w:val="22"/>
              </w:rPr>
              <w:t> </w:t>
            </w:r>
          </w:p>
        </w:tc>
        <w:tc>
          <w:tcPr>
            <w:tcW w:w="912" w:type="dxa"/>
            <w:tcBorders>
              <w:top w:val="nil"/>
              <w:left w:val="nil"/>
              <w:bottom w:val="single" w:sz="4" w:space="0" w:color="auto"/>
              <w:right w:val="single" w:sz="4" w:space="0" w:color="auto"/>
            </w:tcBorders>
            <w:shd w:val="clear" w:color="auto" w:fill="auto"/>
            <w:vAlign w:val="center"/>
          </w:tcPr>
          <w:p w14:paraId="3675D2FE" w14:textId="77777777" w:rsidR="00076D19" w:rsidRDefault="00870C52" w:rsidP="000D6CE1">
            <w:pPr>
              <w:jc w:val="right"/>
              <w:rPr>
                <w:rFonts w:eastAsia="Times New Roman" w:cs="Times New Roman"/>
                <w:sz w:val="22"/>
              </w:rPr>
            </w:pPr>
            <w:r>
              <w:rPr>
                <w:rFonts w:eastAsia="Times New Roman" w:cs="Times New Roman"/>
                <w:sz w:val="22"/>
              </w:rPr>
              <w:t> </w:t>
            </w:r>
          </w:p>
        </w:tc>
        <w:tc>
          <w:tcPr>
            <w:tcW w:w="888" w:type="dxa"/>
            <w:tcBorders>
              <w:top w:val="nil"/>
              <w:left w:val="nil"/>
              <w:bottom w:val="single" w:sz="4" w:space="0" w:color="auto"/>
              <w:right w:val="single" w:sz="4" w:space="0" w:color="auto"/>
            </w:tcBorders>
            <w:shd w:val="clear" w:color="auto" w:fill="auto"/>
            <w:vAlign w:val="center"/>
          </w:tcPr>
          <w:p w14:paraId="612C1EFB" w14:textId="77777777" w:rsidR="00076D19" w:rsidRDefault="00870C52" w:rsidP="000D6CE1">
            <w:pPr>
              <w:jc w:val="right"/>
              <w:rPr>
                <w:rFonts w:eastAsia="Times New Roman" w:cs="Times New Roman"/>
                <w:sz w:val="22"/>
              </w:rPr>
            </w:pPr>
            <w:r>
              <w:rPr>
                <w:rFonts w:eastAsia="Times New Roman" w:cs="Times New Roman"/>
                <w:sz w:val="22"/>
              </w:rPr>
              <w:t> </w:t>
            </w:r>
          </w:p>
        </w:tc>
        <w:tc>
          <w:tcPr>
            <w:tcW w:w="444" w:type="dxa"/>
            <w:tcBorders>
              <w:top w:val="single" w:sz="4" w:space="0" w:color="auto"/>
              <w:left w:val="nil"/>
              <w:bottom w:val="nil"/>
              <w:right w:val="double" w:sz="6" w:space="0" w:color="auto"/>
            </w:tcBorders>
            <w:shd w:val="clear" w:color="auto" w:fill="auto"/>
            <w:vAlign w:val="center"/>
          </w:tcPr>
          <w:p w14:paraId="74AD72AD" w14:textId="77777777" w:rsidR="00076D19" w:rsidRDefault="00870C52" w:rsidP="000D6CE1">
            <w:pPr>
              <w:rPr>
                <w:rFonts w:eastAsia="Times New Roman" w:cs="Times New Roman"/>
                <w:b/>
                <w:bCs/>
                <w:sz w:val="22"/>
              </w:rPr>
            </w:pPr>
            <w:r>
              <w:rPr>
                <w:rFonts w:eastAsia="Times New Roman" w:cs="Times New Roman"/>
                <w:b/>
                <w:bCs/>
                <w:sz w:val="22"/>
              </w:rPr>
              <w:t> </w:t>
            </w:r>
          </w:p>
        </w:tc>
      </w:tr>
      <w:tr w:rsidR="00076D19" w14:paraId="330B17B8" w14:textId="77777777" w:rsidTr="000D6CE1">
        <w:trPr>
          <w:trHeight w:val="346"/>
        </w:trPr>
        <w:tc>
          <w:tcPr>
            <w:tcW w:w="476" w:type="dxa"/>
            <w:tcBorders>
              <w:top w:val="single" w:sz="4" w:space="0" w:color="auto"/>
              <w:left w:val="double" w:sz="6" w:space="0" w:color="auto"/>
              <w:bottom w:val="nil"/>
              <w:right w:val="single" w:sz="4" w:space="0" w:color="auto"/>
            </w:tcBorders>
            <w:shd w:val="clear" w:color="auto" w:fill="auto"/>
            <w:vAlign w:val="center"/>
          </w:tcPr>
          <w:p w14:paraId="72978F0F" w14:textId="77777777" w:rsidR="00076D19" w:rsidRDefault="00870C52" w:rsidP="000D6CE1">
            <w:pPr>
              <w:jc w:val="center"/>
              <w:rPr>
                <w:rFonts w:eastAsia="Times New Roman" w:cs="Times New Roman"/>
                <w:b/>
                <w:bCs/>
                <w:sz w:val="22"/>
              </w:rPr>
            </w:pPr>
            <w:r>
              <w:rPr>
                <w:rFonts w:eastAsia="Times New Roman" w:cs="Times New Roman"/>
                <w:b/>
                <w:bCs/>
                <w:sz w:val="22"/>
              </w:rPr>
              <w:t> </w:t>
            </w:r>
          </w:p>
        </w:tc>
        <w:tc>
          <w:tcPr>
            <w:tcW w:w="896" w:type="dxa"/>
            <w:tcBorders>
              <w:top w:val="single" w:sz="4" w:space="0" w:color="auto"/>
              <w:left w:val="nil"/>
              <w:bottom w:val="nil"/>
              <w:right w:val="single" w:sz="4" w:space="0" w:color="auto"/>
            </w:tcBorders>
            <w:shd w:val="clear" w:color="auto" w:fill="auto"/>
            <w:vAlign w:val="center"/>
          </w:tcPr>
          <w:p w14:paraId="3B582730" w14:textId="77777777" w:rsidR="00076D19" w:rsidRDefault="00870C52" w:rsidP="000D6CE1">
            <w:pPr>
              <w:rPr>
                <w:rFonts w:eastAsia="Times New Roman" w:cs="Times New Roman"/>
                <w:i/>
                <w:iCs/>
                <w:sz w:val="22"/>
              </w:rPr>
            </w:pPr>
            <w:r>
              <w:rPr>
                <w:rFonts w:eastAsia="Times New Roman" w:cs="Times New Roman"/>
                <w:i/>
                <w:iCs/>
                <w:sz w:val="22"/>
              </w:rPr>
              <w:t> </w:t>
            </w:r>
          </w:p>
        </w:tc>
        <w:tc>
          <w:tcPr>
            <w:tcW w:w="264" w:type="dxa"/>
            <w:tcBorders>
              <w:top w:val="nil"/>
              <w:left w:val="nil"/>
              <w:bottom w:val="single" w:sz="4" w:space="0" w:color="auto"/>
              <w:right w:val="single" w:sz="4" w:space="0" w:color="auto"/>
            </w:tcBorders>
            <w:shd w:val="clear" w:color="auto" w:fill="auto"/>
            <w:noWrap/>
            <w:vAlign w:val="center"/>
          </w:tcPr>
          <w:p w14:paraId="3FE43647" w14:textId="77777777" w:rsidR="00076D19" w:rsidRDefault="00870C52" w:rsidP="000D6CE1">
            <w:pPr>
              <w:jc w:val="center"/>
              <w:rPr>
                <w:rFonts w:eastAsia="Times New Roman" w:cs="Times New Roman"/>
                <w:sz w:val="22"/>
              </w:rPr>
            </w:pPr>
            <w:r>
              <w:rPr>
                <w:rFonts w:eastAsia="Times New Roman" w:cs="Times New Roman"/>
                <w:sz w:val="22"/>
              </w:rPr>
              <w:t> </w:t>
            </w:r>
          </w:p>
        </w:tc>
        <w:tc>
          <w:tcPr>
            <w:tcW w:w="672" w:type="dxa"/>
            <w:tcBorders>
              <w:top w:val="nil"/>
              <w:left w:val="nil"/>
              <w:bottom w:val="single" w:sz="4" w:space="0" w:color="auto"/>
              <w:right w:val="single" w:sz="4" w:space="0" w:color="auto"/>
            </w:tcBorders>
            <w:shd w:val="clear" w:color="auto" w:fill="auto"/>
            <w:noWrap/>
            <w:vAlign w:val="center"/>
          </w:tcPr>
          <w:p w14:paraId="31031377" w14:textId="77777777" w:rsidR="00076D19" w:rsidRDefault="00870C52" w:rsidP="000D6CE1">
            <w:pPr>
              <w:jc w:val="center"/>
              <w:rPr>
                <w:rFonts w:eastAsia="Times New Roman" w:cs="Times New Roman"/>
                <w:sz w:val="22"/>
              </w:rPr>
            </w:pPr>
            <w:r>
              <w:rPr>
                <w:rFonts w:eastAsia="Times New Roman" w:cs="Times New Roman"/>
                <w:sz w:val="22"/>
              </w:rPr>
              <w:t> </w:t>
            </w:r>
          </w:p>
        </w:tc>
        <w:tc>
          <w:tcPr>
            <w:tcW w:w="334" w:type="dxa"/>
            <w:tcBorders>
              <w:top w:val="nil"/>
              <w:left w:val="nil"/>
              <w:bottom w:val="single" w:sz="4" w:space="0" w:color="auto"/>
              <w:right w:val="single" w:sz="4" w:space="0" w:color="auto"/>
            </w:tcBorders>
            <w:shd w:val="clear" w:color="auto" w:fill="auto"/>
            <w:noWrap/>
            <w:vAlign w:val="center"/>
          </w:tcPr>
          <w:p w14:paraId="5E0E959E" w14:textId="77777777" w:rsidR="00076D19" w:rsidRDefault="00870C52" w:rsidP="000D6CE1">
            <w:pPr>
              <w:jc w:val="center"/>
              <w:rPr>
                <w:rFonts w:eastAsia="Times New Roman" w:cs="Times New Roman"/>
                <w:sz w:val="22"/>
              </w:rPr>
            </w:pPr>
            <w:r>
              <w:rPr>
                <w:rFonts w:eastAsia="Times New Roman" w:cs="Times New Roman"/>
                <w:sz w:val="22"/>
              </w:rPr>
              <w:t> </w:t>
            </w:r>
          </w:p>
        </w:tc>
        <w:tc>
          <w:tcPr>
            <w:tcW w:w="521" w:type="dxa"/>
            <w:tcBorders>
              <w:top w:val="nil"/>
              <w:left w:val="nil"/>
              <w:bottom w:val="single" w:sz="4" w:space="0" w:color="auto"/>
              <w:right w:val="single" w:sz="4" w:space="0" w:color="auto"/>
            </w:tcBorders>
            <w:shd w:val="clear" w:color="auto" w:fill="auto"/>
            <w:noWrap/>
            <w:vAlign w:val="center"/>
          </w:tcPr>
          <w:p w14:paraId="708EC2FC" w14:textId="77777777" w:rsidR="00076D19" w:rsidRDefault="00870C52" w:rsidP="000D6CE1">
            <w:pPr>
              <w:jc w:val="center"/>
              <w:rPr>
                <w:rFonts w:eastAsia="Times New Roman" w:cs="Times New Roman"/>
                <w:sz w:val="22"/>
              </w:rPr>
            </w:pPr>
            <w:r>
              <w:rPr>
                <w:rFonts w:eastAsia="Times New Roman" w:cs="Times New Roman"/>
                <w:sz w:val="22"/>
              </w:rPr>
              <w:t> </w:t>
            </w:r>
          </w:p>
        </w:tc>
        <w:tc>
          <w:tcPr>
            <w:tcW w:w="981" w:type="dxa"/>
            <w:tcBorders>
              <w:top w:val="nil"/>
              <w:left w:val="nil"/>
              <w:bottom w:val="single" w:sz="4" w:space="0" w:color="auto"/>
              <w:right w:val="single" w:sz="4" w:space="0" w:color="auto"/>
            </w:tcBorders>
            <w:shd w:val="clear" w:color="auto" w:fill="auto"/>
            <w:noWrap/>
            <w:vAlign w:val="center"/>
          </w:tcPr>
          <w:p w14:paraId="2FDB2FAA" w14:textId="77777777" w:rsidR="00076D19" w:rsidRDefault="00870C52" w:rsidP="000D6CE1">
            <w:pPr>
              <w:jc w:val="center"/>
              <w:rPr>
                <w:rFonts w:eastAsia="Times New Roman" w:cs="Times New Roman"/>
                <w:sz w:val="22"/>
              </w:rPr>
            </w:pPr>
            <w:r>
              <w:rPr>
                <w:rFonts w:eastAsia="Times New Roman" w:cs="Times New Roman"/>
                <w:sz w:val="22"/>
              </w:rPr>
              <w:t> </w:t>
            </w:r>
          </w:p>
        </w:tc>
        <w:tc>
          <w:tcPr>
            <w:tcW w:w="1104" w:type="dxa"/>
            <w:tcBorders>
              <w:top w:val="nil"/>
              <w:left w:val="nil"/>
              <w:bottom w:val="single" w:sz="4" w:space="0" w:color="auto"/>
              <w:right w:val="single" w:sz="4" w:space="0" w:color="auto"/>
            </w:tcBorders>
            <w:shd w:val="clear" w:color="auto" w:fill="auto"/>
            <w:vAlign w:val="center"/>
          </w:tcPr>
          <w:p w14:paraId="06C058D0" w14:textId="77777777" w:rsidR="00076D19" w:rsidRDefault="00870C52" w:rsidP="000D6CE1">
            <w:pPr>
              <w:jc w:val="center"/>
              <w:rPr>
                <w:rFonts w:eastAsia="Times New Roman" w:cs="Times New Roman"/>
                <w:b/>
                <w:bCs/>
                <w:sz w:val="22"/>
              </w:rPr>
            </w:pPr>
            <w:r>
              <w:rPr>
                <w:rFonts w:eastAsia="Times New Roman" w:cs="Times New Roman"/>
                <w:b/>
                <w:bCs/>
                <w:sz w:val="22"/>
              </w:rPr>
              <w:t> </w:t>
            </w:r>
          </w:p>
        </w:tc>
        <w:tc>
          <w:tcPr>
            <w:tcW w:w="456" w:type="dxa"/>
            <w:tcBorders>
              <w:top w:val="nil"/>
              <w:left w:val="nil"/>
              <w:bottom w:val="single" w:sz="4" w:space="0" w:color="auto"/>
              <w:right w:val="single" w:sz="4" w:space="0" w:color="auto"/>
            </w:tcBorders>
            <w:shd w:val="clear" w:color="auto" w:fill="auto"/>
            <w:vAlign w:val="center"/>
          </w:tcPr>
          <w:p w14:paraId="1C1BE50D" w14:textId="77777777" w:rsidR="00076D19" w:rsidRDefault="00870C52" w:rsidP="000D6CE1">
            <w:pPr>
              <w:jc w:val="center"/>
              <w:rPr>
                <w:rFonts w:eastAsia="Times New Roman" w:cs="Times New Roman"/>
                <w:sz w:val="22"/>
              </w:rPr>
            </w:pPr>
            <w:r>
              <w:rPr>
                <w:rFonts w:eastAsia="Times New Roman" w:cs="Times New Roman"/>
                <w:sz w:val="22"/>
              </w:rPr>
              <w:t> </w:t>
            </w:r>
          </w:p>
        </w:tc>
        <w:tc>
          <w:tcPr>
            <w:tcW w:w="732" w:type="dxa"/>
            <w:tcBorders>
              <w:top w:val="nil"/>
              <w:left w:val="nil"/>
              <w:bottom w:val="single" w:sz="4" w:space="0" w:color="auto"/>
              <w:right w:val="single" w:sz="4" w:space="0" w:color="auto"/>
            </w:tcBorders>
            <w:shd w:val="clear" w:color="auto" w:fill="auto"/>
            <w:vAlign w:val="center"/>
          </w:tcPr>
          <w:p w14:paraId="752EF41E" w14:textId="77777777" w:rsidR="00076D19" w:rsidRDefault="00870C52" w:rsidP="000D6CE1">
            <w:pPr>
              <w:jc w:val="right"/>
              <w:rPr>
                <w:rFonts w:eastAsia="Times New Roman" w:cs="Times New Roman"/>
                <w:sz w:val="22"/>
              </w:rPr>
            </w:pPr>
            <w:r>
              <w:rPr>
                <w:rFonts w:eastAsia="Times New Roman" w:cs="Times New Roman"/>
                <w:sz w:val="22"/>
              </w:rPr>
              <w:t> </w:t>
            </w:r>
          </w:p>
        </w:tc>
        <w:tc>
          <w:tcPr>
            <w:tcW w:w="1044" w:type="dxa"/>
            <w:tcBorders>
              <w:top w:val="nil"/>
              <w:left w:val="nil"/>
              <w:bottom w:val="single" w:sz="4" w:space="0" w:color="auto"/>
              <w:right w:val="single" w:sz="4" w:space="0" w:color="auto"/>
            </w:tcBorders>
            <w:shd w:val="clear" w:color="auto" w:fill="auto"/>
            <w:vAlign w:val="center"/>
          </w:tcPr>
          <w:p w14:paraId="25581F48" w14:textId="77777777" w:rsidR="00076D19" w:rsidRDefault="00870C52" w:rsidP="000D6CE1">
            <w:pPr>
              <w:jc w:val="right"/>
              <w:rPr>
                <w:rFonts w:eastAsia="Times New Roman" w:cs="Times New Roman"/>
                <w:sz w:val="22"/>
              </w:rPr>
            </w:pPr>
            <w:r>
              <w:rPr>
                <w:rFonts w:eastAsia="Times New Roman" w:cs="Times New Roman"/>
                <w:sz w:val="22"/>
              </w:rPr>
              <w:t> </w:t>
            </w:r>
          </w:p>
        </w:tc>
        <w:tc>
          <w:tcPr>
            <w:tcW w:w="684" w:type="dxa"/>
            <w:tcBorders>
              <w:top w:val="nil"/>
              <w:left w:val="nil"/>
              <w:bottom w:val="single" w:sz="4" w:space="0" w:color="auto"/>
              <w:right w:val="single" w:sz="4" w:space="0" w:color="auto"/>
            </w:tcBorders>
            <w:shd w:val="clear" w:color="auto" w:fill="auto"/>
            <w:vAlign w:val="center"/>
          </w:tcPr>
          <w:p w14:paraId="40B4D4B7" w14:textId="77777777" w:rsidR="00076D19" w:rsidRDefault="00870C52" w:rsidP="000D6CE1">
            <w:pPr>
              <w:jc w:val="right"/>
              <w:rPr>
                <w:rFonts w:eastAsia="Times New Roman" w:cs="Times New Roman"/>
                <w:sz w:val="22"/>
              </w:rPr>
            </w:pPr>
            <w:r>
              <w:rPr>
                <w:rFonts w:eastAsia="Times New Roman" w:cs="Times New Roman"/>
                <w:sz w:val="22"/>
              </w:rPr>
              <w:t> </w:t>
            </w:r>
          </w:p>
        </w:tc>
        <w:tc>
          <w:tcPr>
            <w:tcW w:w="912" w:type="dxa"/>
            <w:tcBorders>
              <w:top w:val="nil"/>
              <w:left w:val="nil"/>
              <w:bottom w:val="single" w:sz="4" w:space="0" w:color="auto"/>
              <w:right w:val="single" w:sz="4" w:space="0" w:color="auto"/>
            </w:tcBorders>
            <w:shd w:val="clear" w:color="auto" w:fill="auto"/>
            <w:vAlign w:val="center"/>
          </w:tcPr>
          <w:p w14:paraId="745135DC" w14:textId="77777777" w:rsidR="00076D19" w:rsidRDefault="00870C52" w:rsidP="000D6CE1">
            <w:pPr>
              <w:jc w:val="right"/>
              <w:rPr>
                <w:rFonts w:eastAsia="Times New Roman" w:cs="Times New Roman"/>
                <w:sz w:val="22"/>
              </w:rPr>
            </w:pPr>
            <w:r>
              <w:rPr>
                <w:rFonts w:eastAsia="Times New Roman" w:cs="Times New Roman"/>
                <w:sz w:val="22"/>
              </w:rPr>
              <w:t> </w:t>
            </w:r>
          </w:p>
        </w:tc>
        <w:tc>
          <w:tcPr>
            <w:tcW w:w="888" w:type="dxa"/>
            <w:tcBorders>
              <w:top w:val="nil"/>
              <w:left w:val="nil"/>
              <w:bottom w:val="single" w:sz="4" w:space="0" w:color="auto"/>
              <w:right w:val="single" w:sz="4" w:space="0" w:color="auto"/>
            </w:tcBorders>
            <w:shd w:val="clear" w:color="auto" w:fill="auto"/>
            <w:vAlign w:val="center"/>
          </w:tcPr>
          <w:p w14:paraId="6A8C40C4" w14:textId="77777777" w:rsidR="00076D19" w:rsidRDefault="00870C52" w:rsidP="000D6CE1">
            <w:pPr>
              <w:jc w:val="right"/>
              <w:rPr>
                <w:rFonts w:eastAsia="Times New Roman" w:cs="Times New Roman"/>
                <w:sz w:val="22"/>
              </w:rPr>
            </w:pPr>
            <w:r>
              <w:rPr>
                <w:rFonts w:eastAsia="Times New Roman" w:cs="Times New Roman"/>
                <w:sz w:val="22"/>
              </w:rPr>
              <w:t> </w:t>
            </w:r>
          </w:p>
        </w:tc>
        <w:tc>
          <w:tcPr>
            <w:tcW w:w="444" w:type="dxa"/>
            <w:tcBorders>
              <w:top w:val="single" w:sz="4" w:space="0" w:color="auto"/>
              <w:left w:val="nil"/>
              <w:bottom w:val="nil"/>
              <w:right w:val="double" w:sz="6" w:space="0" w:color="auto"/>
            </w:tcBorders>
            <w:shd w:val="clear" w:color="auto" w:fill="auto"/>
            <w:vAlign w:val="center"/>
          </w:tcPr>
          <w:p w14:paraId="219D852F" w14:textId="77777777" w:rsidR="00076D19" w:rsidRDefault="00870C52" w:rsidP="000D6CE1">
            <w:pPr>
              <w:rPr>
                <w:rFonts w:eastAsia="Times New Roman" w:cs="Times New Roman"/>
                <w:b/>
                <w:bCs/>
                <w:sz w:val="22"/>
              </w:rPr>
            </w:pPr>
            <w:r>
              <w:rPr>
                <w:rFonts w:eastAsia="Times New Roman" w:cs="Times New Roman"/>
                <w:b/>
                <w:bCs/>
                <w:sz w:val="22"/>
              </w:rPr>
              <w:t> </w:t>
            </w:r>
          </w:p>
        </w:tc>
      </w:tr>
      <w:tr w:rsidR="00076D19" w14:paraId="416BEE48" w14:textId="77777777" w:rsidTr="000D6CE1">
        <w:trPr>
          <w:trHeight w:val="3097"/>
        </w:trPr>
        <w:tc>
          <w:tcPr>
            <w:tcW w:w="476" w:type="dxa"/>
            <w:tcBorders>
              <w:top w:val="single" w:sz="4" w:space="0" w:color="auto"/>
              <w:left w:val="double" w:sz="6" w:space="0" w:color="auto"/>
              <w:bottom w:val="nil"/>
              <w:right w:val="single" w:sz="4" w:space="0" w:color="auto"/>
            </w:tcBorders>
            <w:shd w:val="clear" w:color="auto" w:fill="auto"/>
            <w:vAlign w:val="center"/>
          </w:tcPr>
          <w:p w14:paraId="4B99B7CC" w14:textId="77777777" w:rsidR="00076D19" w:rsidRDefault="00870C52" w:rsidP="000D6CE1">
            <w:pPr>
              <w:jc w:val="center"/>
              <w:rPr>
                <w:rFonts w:eastAsia="Times New Roman" w:cs="Times New Roman"/>
                <w:b/>
                <w:bCs/>
                <w:sz w:val="22"/>
              </w:rPr>
            </w:pPr>
            <w:r>
              <w:rPr>
                <w:rFonts w:eastAsia="Times New Roman" w:cs="Times New Roman"/>
                <w:b/>
                <w:bCs/>
                <w:sz w:val="22"/>
              </w:rPr>
              <w:t>4</w:t>
            </w:r>
          </w:p>
        </w:tc>
        <w:tc>
          <w:tcPr>
            <w:tcW w:w="896" w:type="dxa"/>
            <w:tcBorders>
              <w:top w:val="single" w:sz="4" w:space="0" w:color="auto"/>
              <w:left w:val="nil"/>
              <w:bottom w:val="nil"/>
              <w:right w:val="single" w:sz="4" w:space="0" w:color="auto"/>
            </w:tcBorders>
            <w:shd w:val="clear" w:color="auto" w:fill="auto"/>
            <w:vAlign w:val="center"/>
          </w:tcPr>
          <w:p w14:paraId="632CF1A9" w14:textId="77777777" w:rsidR="00076D19" w:rsidRPr="00C97AEE" w:rsidRDefault="00870C52" w:rsidP="000D6CE1">
            <w:pPr>
              <w:rPr>
                <w:rFonts w:asciiTheme="majorHAnsi" w:eastAsia="Times New Roman" w:hAnsiTheme="majorHAnsi" w:cstheme="majorHAnsi"/>
                <w:b/>
                <w:bCs/>
                <w:szCs w:val="26"/>
              </w:rPr>
            </w:pPr>
            <w:proofErr w:type="spellStart"/>
            <w:r w:rsidRPr="00C97AEE">
              <w:rPr>
                <w:rFonts w:asciiTheme="majorHAnsi" w:eastAsia="Times New Roman" w:hAnsiTheme="majorHAnsi" w:cstheme="majorHAnsi"/>
                <w:b/>
                <w:bCs/>
                <w:szCs w:val="26"/>
              </w:rPr>
              <w:t>Sơn</w:t>
            </w:r>
            <w:proofErr w:type="spellEnd"/>
            <w:r w:rsidRPr="00C97AEE">
              <w:rPr>
                <w:rFonts w:asciiTheme="majorHAnsi" w:eastAsia="Times New Roman" w:hAnsiTheme="majorHAnsi" w:cstheme="majorHAnsi"/>
                <w:b/>
                <w:bCs/>
                <w:szCs w:val="26"/>
              </w:rPr>
              <w:t xml:space="preserve"> </w:t>
            </w:r>
            <w:proofErr w:type="spellStart"/>
            <w:r w:rsidRPr="00C97AEE">
              <w:rPr>
                <w:rFonts w:asciiTheme="majorHAnsi" w:eastAsia="Times New Roman" w:hAnsiTheme="majorHAnsi" w:cstheme="majorHAnsi"/>
                <w:b/>
                <w:bCs/>
                <w:szCs w:val="26"/>
              </w:rPr>
              <w:t>lại</w:t>
            </w:r>
            <w:proofErr w:type="spellEnd"/>
            <w:r w:rsidRPr="00C97AEE">
              <w:rPr>
                <w:rFonts w:asciiTheme="majorHAnsi" w:eastAsia="Times New Roman" w:hAnsiTheme="majorHAnsi" w:cstheme="majorHAnsi"/>
                <w:b/>
                <w:bCs/>
                <w:szCs w:val="26"/>
              </w:rPr>
              <w:t xml:space="preserve"> </w:t>
            </w:r>
            <w:proofErr w:type="spellStart"/>
            <w:r w:rsidRPr="00C97AEE">
              <w:rPr>
                <w:rFonts w:asciiTheme="majorHAnsi" w:eastAsia="Times New Roman" w:hAnsiTheme="majorHAnsi" w:cstheme="majorHAnsi"/>
                <w:b/>
                <w:bCs/>
                <w:szCs w:val="26"/>
              </w:rPr>
              <w:t>tường</w:t>
            </w:r>
            <w:proofErr w:type="spellEnd"/>
            <w:r w:rsidRPr="00C97AEE">
              <w:rPr>
                <w:rFonts w:asciiTheme="majorHAnsi" w:eastAsia="Times New Roman" w:hAnsiTheme="majorHAnsi" w:cstheme="majorHAnsi"/>
                <w:b/>
                <w:bCs/>
                <w:szCs w:val="26"/>
              </w:rPr>
              <w:t xml:space="preserve"> </w:t>
            </w:r>
            <w:proofErr w:type="spellStart"/>
            <w:r w:rsidRPr="00C97AEE">
              <w:rPr>
                <w:rFonts w:asciiTheme="majorHAnsi" w:eastAsia="Times New Roman" w:hAnsiTheme="majorHAnsi" w:cstheme="majorHAnsi"/>
                <w:b/>
                <w:bCs/>
                <w:szCs w:val="26"/>
              </w:rPr>
              <w:t>cũ</w:t>
            </w:r>
            <w:proofErr w:type="spellEnd"/>
            <w:r w:rsidRPr="00C97AEE">
              <w:rPr>
                <w:rFonts w:asciiTheme="majorHAnsi" w:eastAsia="Times New Roman" w:hAnsiTheme="majorHAnsi" w:cstheme="majorHAnsi"/>
                <w:b/>
                <w:bCs/>
                <w:szCs w:val="26"/>
              </w:rPr>
              <w:t xml:space="preserve"> (</w:t>
            </w:r>
            <w:proofErr w:type="spellStart"/>
            <w:r w:rsidRPr="00C97AEE">
              <w:rPr>
                <w:rFonts w:asciiTheme="majorHAnsi" w:eastAsia="Times New Roman" w:hAnsiTheme="majorHAnsi" w:cstheme="majorHAnsi"/>
                <w:b/>
                <w:bCs/>
                <w:szCs w:val="26"/>
              </w:rPr>
              <w:t>sơn</w:t>
            </w:r>
            <w:proofErr w:type="spellEnd"/>
            <w:r w:rsidRPr="00C97AEE">
              <w:rPr>
                <w:rFonts w:asciiTheme="majorHAnsi" w:eastAsia="Times New Roman" w:hAnsiTheme="majorHAnsi" w:cstheme="majorHAnsi"/>
                <w:b/>
                <w:bCs/>
                <w:szCs w:val="26"/>
              </w:rPr>
              <w:t xml:space="preserve"> </w:t>
            </w:r>
            <w:proofErr w:type="spellStart"/>
            <w:r w:rsidRPr="00C97AEE">
              <w:rPr>
                <w:rFonts w:asciiTheme="majorHAnsi" w:eastAsia="Times New Roman" w:hAnsiTheme="majorHAnsi" w:cstheme="majorHAnsi"/>
                <w:b/>
                <w:bCs/>
                <w:szCs w:val="26"/>
              </w:rPr>
              <w:t>dulux</w:t>
            </w:r>
            <w:proofErr w:type="spellEnd"/>
            <w:r w:rsidRPr="00C97AEE">
              <w:rPr>
                <w:rFonts w:asciiTheme="majorHAnsi" w:eastAsia="Times New Roman" w:hAnsiTheme="majorHAnsi" w:cstheme="majorHAnsi"/>
                <w:b/>
                <w:bCs/>
                <w:szCs w:val="26"/>
              </w:rPr>
              <w:t xml:space="preserve"> </w:t>
            </w:r>
            <w:proofErr w:type="spellStart"/>
            <w:r w:rsidRPr="00C97AEE">
              <w:rPr>
                <w:rFonts w:asciiTheme="majorHAnsi" w:eastAsia="Times New Roman" w:hAnsiTheme="majorHAnsi" w:cstheme="majorHAnsi"/>
                <w:b/>
                <w:bCs/>
                <w:szCs w:val="26"/>
              </w:rPr>
              <w:t>lau</w:t>
            </w:r>
            <w:proofErr w:type="spellEnd"/>
            <w:r w:rsidRPr="00C97AEE">
              <w:rPr>
                <w:rFonts w:asciiTheme="majorHAnsi" w:eastAsia="Times New Roman" w:hAnsiTheme="majorHAnsi" w:cstheme="majorHAnsi"/>
                <w:b/>
                <w:bCs/>
                <w:szCs w:val="26"/>
              </w:rPr>
              <w:t xml:space="preserve"> </w:t>
            </w:r>
            <w:proofErr w:type="spellStart"/>
            <w:r w:rsidRPr="00C97AEE">
              <w:rPr>
                <w:rFonts w:asciiTheme="majorHAnsi" w:eastAsia="Times New Roman" w:hAnsiTheme="majorHAnsi" w:cstheme="majorHAnsi"/>
                <w:b/>
                <w:bCs/>
                <w:szCs w:val="26"/>
              </w:rPr>
              <w:t>chùi</w:t>
            </w:r>
            <w:proofErr w:type="spellEnd"/>
            <w:r w:rsidRPr="00C97AEE">
              <w:rPr>
                <w:rFonts w:asciiTheme="majorHAnsi" w:eastAsia="Times New Roman" w:hAnsiTheme="majorHAnsi" w:cstheme="majorHAnsi"/>
                <w:b/>
                <w:bCs/>
                <w:szCs w:val="26"/>
              </w:rPr>
              <w:t xml:space="preserve"> </w:t>
            </w:r>
            <w:proofErr w:type="spellStart"/>
            <w:r w:rsidRPr="00C97AEE">
              <w:rPr>
                <w:rFonts w:asciiTheme="majorHAnsi" w:eastAsia="Times New Roman" w:hAnsiTheme="majorHAnsi" w:cstheme="majorHAnsi"/>
                <w:b/>
                <w:bCs/>
                <w:szCs w:val="26"/>
              </w:rPr>
              <w:t>hiệu</w:t>
            </w:r>
            <w:proofErr w:type="spellEnd"/>
            <w:r w:rsidRPr="00C97AEE">
              <w:rPr>
                <w:rFonts w:asciiTheme="majorHAnsi" w:eastAsia="Times New Roman" w:hAnsiTheme="majorHAnsi" w:cstheme="majorHAnsi"/>
                <w:b/>
                <w:bCs/>
                <w:szCs w:val="26"/>
              </w:rPr>
              <w:t xml:space="preserve"> </w:t>
            </w:r>
            <w:proofErr w:type="spellStart"/>
            <w:r w:rsidRPr="00C97AEE">
              <w:rPr>
                <w:rFonts w:asciiTheme="majorHAnsi" w:eastAsia="Times New Roman" w:hAnsiTheme="majorHAnsi" w:cstheme="majorHAnsi"/>
                <w:b/>
                <w:bCs/>
                <w:szCs w:val="26"/>
              </w:rPr>
              <w:lastRenderedPageBreak/>
              <w:t>quả</w:t>
            </w:r>
            <w:proofErr w:type="spellEnd"/>
            <w:r w:rsidRPr="00C97AEE">
              <w:rPr>
                <w:rFonts w:asciiTheme="majorHAnsi" w:eastAsia="Times New Roman" w:hAnsiTheme="majorHAnsi" w:cstheme="majorHAnsi"/>
                <w:b/>
                <w:bCs/>
                <w:szCs w:val="26"/>
              </w:rPr>
              <w:t>)</w:t>
            </w:r>
          </w:p>
        </w:tc>
        <w:tc>
          <w:tcPr>
            <w:tcW w:w="264" w:type="dxa"/>
            <w:tcBorders>
              <w:top w:val="nil"/>
              <w:left w:val="nil"/>
              <w:bottom w:val="single" w:sz="4" w:space="0" w:color="auto"/>
              <w:right w:val="single" w:sz="4" w:space="0" w:color="auto"/>
            </w:tcBorders>
            <w:shd w:val="clear" w:color="auto" w:fill="auto"/>
            <w:noWrap/>
            <w:vAlign w:val="center"/>
          </w:tcPr>
          <w:p w14:paraId="4E3FD774"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lastRenderedPageBreak/>
              <w:t> </w:t>
            </w:r>
          </w:p>
        </w:tc>
        <w:tc>
          <w:tcPr>
            <w:tcW w:w="672" w:type="dxa"/>
            <w:tcBorders>
              <w:top w:val="nil"/>
              <w:left w:val="nil"/>
              <w:bottom w:val="single" w:sz="4" w:space="0" w:color="auto"/>
              <w:right w:val="single" w:sz="4" w:space="0" w:color="auto"/>
            </w:tcBorders>
            <w:shd w:val="clear" w:color="auto" w:fill="auto"/>
            <w:noWrap/>
            <w:vAlign w:val="center"/>
          </w:tcPr>
          <w:p w14:paraId="02396F09"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334" w:type="dxa"/>
            <w:tcBorders>
              <w:top w:val="nil"/>
              <w:left w:val="nil"/>
              <w:bottom w:val="single" w:sz="4" w:space="0" w:color="auto"/>
              <w:right w:val="single" w:sz="4" w:space="0" w:color="auto"/>
            </w:tcBorders>
            <w:shd w:val="clear" w:color="auto" w:fill="auto"/>
            <w:noWrap/>
            <w:vAlign w:val="center"/>
          </w:tcPr>
          <w:p w14:paraId="70656357"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521" w:type="dxa"/>
            <w:tcBorders>
              <w:top w:val="nil"/>
              <w:left w:val="nil"/>
              <w:bottom w:val="single" w:sz="4" w:space="0" w:color="auto"/>
              <w:right w:val="single" w:sz="4" w:space="0" w:color="auto"/>
            </w:tcBorders>
            <w:shd w:val="clear" w:color="auto" w:fill="auto"/>
            <w:noWrap/>
            <w:vAlign w:val="center"/>
          </w:tcPr>
          <w:p w14:paraId="7CA0EDDA"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981" w:type="dxa"/>
            <w:tcBorders>
              <w:top w:val="nil"/>
              <w:left w:val="nil"/>
              <w:bottom w:val="single" w:sz="4" w:space="0" w:color="auto"/>
              <w:right w:val="single" w:sz="4" w:space="0" w:color="auto"/>
            </w:tcBorders>
            <w:shd w:val="clear" w:color="auto" w:fill="auto"/>
            <w:noWrap/>
            <w:vAlign w:val="center"/>
          </w:tcPr>
          <w:p w14:paraId="44D1AEAB"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1104" w:type="dxa"/>
            <w:tcBorders>
              <w:top w:val="nil"/>
              <w:left w:val="nil"/>
              <w:bottom w:val="single" w:sz="4" w:space="0" w:color="auto"/>
              <w:right w:val="single" w:sz="4" w:space="0" w:color="auto"/>
            </w:tcBorders>
            <w:shd w:val="clear" w:color="auto" w:fill="auto"/>
            <w:vAlign w:val="center"/>
          </w:tcPr>
          <w:p w14:paraId="3B26B44E" w14:textId="77777777" w:rsidR="00076D19" w:rsidRPr="00C97AEE" w:rsidRDefault="00870C52" w:rsidP="000D6CE1">
            <w:pPr>
              <w:jc w:val="center"/>
              <w:rPr>
                <w:rFonts w:asciiTheme="majorHAnsi" w:eastAsia="Times New Roman" w:hAnsiTheme="majorHAnsi" w:cstheme="majorHAnsi"/>
                <w:bCs/>
                <w:szCs w:val="26"/>
              </w:rPr>
            </w:pPr>
            <w:r w:rsidRPr="00C97AEE">
              <w:rPr>
                <w:rFonts w:asciiTheme="majorHAnsi" w:eastAsia="Times New Roman" w:hAnsiTheme="majorHAnsi" w:cstheme="majorHAnsi"/>
                <w:bCs/>
                <w:szCs w:val="26"/>
              </w:rPr>
              <w:t>398,12</w:t>
            </w:r>
          </w:p>
        </w:tc>
        <w:tc>
          <w:tcPr>
            <w:tcW w:w="456" w:type="dxa"/>
            <w:tcBorders>
              <w:top w:val="nil"/>
              <w:left w:val="nil"/>
              <w:bottom w:val="single" w:sz="4" w:space="0" w:color="auto"/>
              <w:right w:val="single" w:sz="4" w:space="0" w:color="auto"/>
            </w:tcBorders>
            <w:shd w:val="clear" w:color="auto" w:fill="auto"/>
            <w:vAlign w:val="center"/>
          </w:tcPr>
          <w:p w14:paraId="56DFFA89"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xml:space="preserve"> m2 </w:t>
            </w:r>
          </w:p>
        </w:tc>
        <w:tc>
          <w:tcPr>
            <w:tcW w:w="732" w:type="dxa"/>
            <w:tcBorders>
              <w:top w:val="nil"/>
              <w:left w:val="nil"/>
              <w:bottom w:val="single" w:sz="4" w:space="0" w:color="auto"/>
              <w:right w:val="single" w:sz="4" w:space="0" w:color="auto"/>
            </w:tcBorders>
            <w:shd w:val="clear" w:color="auto" w:fill="auto"/>
            <w:vAlign w:val="center"/>
          </w:tcPr>
          <w:p w14:paraId="699B50AE"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xml:space="preserve">       40.000 </w:t>
            </w:r>
          </w:p>
        </w:tc>
        <w:tc>
          <w:tcPr>
            <w:tcW w:w="1044" w:type="dxa"/>
            <w:tcBorders>
              <w:top w:val="nil"/>
              <w:left w:val="nil"/>
              <w:bottom w:val="single" w:sz="4" w:space="0" w:color="auto"/>
              <w:right w:val="single" w:sz="4" w:space="0" w:color="auto"/>
            </w:tcBorders>
            <w:shd w:val="clear" w:color="auto" w:fill="auto"/>
            <w:vAlign w:val="center"/>
          </w:tcPr>
          <w:p w14:paraId="0673072B"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xml:space="preserve">       25.000 </w:t>
            </w:r>
          </w:p>
        </w:tc>
        <w:tc>
          <w:tcPr>
            <w:tcW w:w="684" w:type="dxa"/>
            <w:tcBorders>
              <w:top w:val="nil"/>
              <w:left w:val="nil"/>
              <w:bottom w:val="single" w:sz="4" w:space="0" w:color="auto"/>
              <w:right w:val="single" w:sz="4" w:space="0" w:color="auto"/>
            </w:tcBorders>
            <w:shd w:val="clear" w:color="auto" w:fill="auto"/>
            <w:vAlign w:val="center"/>
          </w:tcPr>
          <w:p w14:paraId="05E6BBF0"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xml:space="preserve">  15.924.800 </w:t>
            </w:r>
          </w:p>
        </w:tc>
        <w:tc>
          <w:tcPr>
            <w:tcW w:w="912" w:type="dxa"/>
            <w:tcBorders>
              <w:top w:val="nil"/>
              <w:left w:val="nil"/>
              <w:bottom w:val="single" w:sz="4" w:space="0" w:color="auto"/>
              <w:right w:val="single" w:sz="4" w:space="0" w:color="auto"/>
            </w:tcBorders>
            <w:shd w:val="clear" w:color="auto" w:fill="auto"/>
            <w:vAlign w:val="center"/>
          </w:tcPr>
          <w:p w14:paraId="7FC4AC51"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xml:space="preserve">   9.953.000 </w:t>
            </w:r>
          </w:p>
        </w:tc>
        <w:tc>
          <w:tcPr>
            <w:tcW w:w="888" w:type="dxa"/>
            <w:tcBorders>
              <w:top w:val="nil"/>
              <w:left w:val="nil"/>
              <w:bottom w:val="single" w:sz="4" w:space="0" w:color="auto"/>
              <w:right w:val="single" w:sz="4" w:space="0" w:color="auto"/>
            </w:tcBorders>
            <w:shd w:val="clear" w:color="auto" w:fill="auto"/>
            <w:vAlign w:val="center"/>
          </w:tcPr>
          <w:p w14:paraId="3713A03A"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xml:space="preserve">      25.877.800 </w:t>
            </w:r>
          </w:p>
        </w:tc>
        <w:tc>
          <w:tcPr>
            <w:tcW w:w="444" w:type="dxa"/>
            <w:tcBorders>
              <w:top w:val="single" w:sz="4" w:space="0" w:color="auto"/>
              <w:left w:val="nil"/>
              <w:bottom w:val="nil"/>
              <w:right w:val="double" w:sz="6" w:space="0" w:color="auto"/>
            </w:tcBorders>
            <w:shd w:val="clear" w:color="auto" w:fill="auto"/>
            <w:vAlign w:val="center"/>
          </w:tcPr>
          <w:p w14:paraId="06F6B434" w14:textId="77777777" w:rsidR="00076D19" w:rsidRPr="00C97AEE" w:rsidRDefault="00870C52" w:rsidP="000D6CE1">
            <w:pP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 </w:t>
            </w:r>
          </w:p>
        </w:tc>
      </w:tr>
      <w:tr w:rsidR="00076D19" w14:paraId="167084F1" w14:textId="77777777" w:rsidTr="000D6CE1">
        <w:trPr>
          <w:trHeight w:val="1036"/>
        </w:trPr>
        <w:tc>
          <w:tcPr>
            <w:tcW w:w="476" w:type="dxa"/>
            <w:tcBorders>
              <w:top w:val="single" w:sz="4" w:space="0" w:color="auto"/>
              <w:left w:val="double" w:sz="6" w:space="0" w:color="auto"/>
              <w:bottom w:val="nil"/>
              <w:right w:val="single" w:sz="4" w:space="0" w:color="auto"/>
            </w:tcBorders>
            <w:shd w:val="clear" w:color="auto" w:fill="auto"/>
            <w:vAlign w:val="center"/>
          </w:tcPr>
          <w:p w14:paraId="64A10D41" w14:textId="77777777" w:rsidR="00076D19" w:rsidRDefault="00870C52" w:rsidP="000D6CE1">
            <w:pPr>
              <w:jc w:val="center"/>
              <w:rPr>
                <w:rFonts w:eastAsia="Times New Roman" w:cs="Times New Roman"/>
                <w:b/>
                <w:bCs/>
                <w:sz w:val="22"/>
              </w:rPr>
            </w:pPr>
            <w:r>
              <w:rPr>
                <w:rFonts w:eastAsia="Times New Roman" w:cs="Times New Roman"/>
                <w:b/>
                <w:bCs/>
                <w:sz w:val="22"/>
              </w:rPr>
              <w:t> </w:t>
            </w:r>
          </w:p>
        </w:tc>
        <w:tc>
          <w:tcPr>
            <w:tcW w:w="896" w:type="dxa"/>
            <w:tcBorders>
              <w:top w:val="single" w:sz="4" w:space="0" w:color="auto"/>
              <w:left w:val="nil"/>
              <w:bottom w:val="nil"/>
              <w:right w:val="single" w:sz="4" w:space="0" w:color="auto"/>
            </w:tcBorders>
            <w:shd w:val="clear" w:color="auto" w:fill="auto"/>
            <w:vAlign w:val="center"/>
          </w:tcPr>
          <w:p w14:paraId="1186734C" w14:textId="77777777" w:rsidR="00076D19" w:rsidRPr="00C97AEE" w:rsidRDefault="00C97AEE" w:rsidP="000D6CE1">
            <w:pPr>
              <w:rPr>
                <w:rFonts w:asciiTheme="majorHAnsi" w:eastAsia="Times New Roman" w:hAnsiTheme="majorHAnsi" w:cstheme="majorHAnsi"/>
                <w:b/>
                <w:iCs/>
                <w:szCs w:val="26"/>
              </w:rPr>
            </w:pPr>
            <w:proofErr w:type="spellStart"/>
            <w:r w:rsidRPr="00C97AEE">
              <w:rPr>
                <w:rFonts w:asciiTheme="majorHAnsi" w:eastAsia="Times New Roman" w:hAnsiTheme="majorHAnsi" w:cstheme="majorHAnsi"/>
                <w:b/>
                <w:iCs/>
                <w:szCs w:val="26"/>
              </w:rPr>
              <w:t>P</w:t>
            </w:r>
            <w:r w:rsidR="00870C52" w:rsidRPr="00C97AEE">
              <w:rPr>
                <w:rFonts w:asciiTheme="majorHAnsi" w:eastAsia="Times New Roman" w:hAnsiTheme="majorHAnsi" w:cstheme="majorHAnsi"/>
                <w:b/>
                <w:iCs/>
                <w:szCs w:val="26"/>
              </w:rPr>
              <w:t>hòng</w:t>
            </w:r>
            <w:proofErr w:type="spellEnd"/>
            <w:r w:rsidR="00870C52" w:rsidRPr="00C97AEE">
              <w:rPr>
                <w:rFonts w:asciiTheme="majorHAnsi" w:eastAsia="Times New Roman" w:hAnsiTheme="majorHAnsi" w:cstheme="majorHAnsi"/>
                <w:b/>
                <w:iCs/>
                <w:szCs w:val="26"/>
              </w:rPr>
              <w:t xml:space="preserve"> </w:t>
            </w:r>
            <w:proofErr w:type="spellStart"/>
            <w:r w:rsidR="00870C52" w:rsidRPr="00C97AEE">
              <w:rPr>
                <w:rFonts w:asciiTheme="majorHAnsi" w:eastAsia="Times New Roman" w:hAnsiTheme="majorHAnsi" w:cstheme="majorHAnsi"/>
                <w:b/>
                <w:iCs/>
                <w:szCs w:val="26"/>
              </w:rPr>
              <w:t>thay</w:t>
            </w:r>
            <w:proofErr w:type="spellEnd"/>
            <w:r w:rsidR="00870C52" w:rsidRPr="00C97AEE">
              <w:rPr>
                <w:rFonts w:asciiTheme="majorHAnsi" w:eastAsia="Times New Roman" w:hAnsiTheme="majorHAnsi" w:cstheme="majorHAnsi"/>
                <w:b/>
                <w:iCs/>
                <w:szCs w:val="26"/>
              </w:rPr>
              <w:t xml:space="preserve"> </w:t>
            </w:r>
            <w:proofErr w:type="spellStart"/>
            <w:r w:rsidR="00870C52" w:rsidRPr="00C97AEE">
              <w:rPr>
                <w:rFonts w:asciiTheme="majorHAnsi" w:eastAsia="Times New Roman" w:hAnsiTheme="majorHAnsi" w:cstheme="majorHAnsi"/>
                <w:b/>
                <w:iCs/>
                <w:szCs w:val="26"/>
              </w:rPr>
              <w:t>đồ</w:t>
            </w:r>
            <w:proofErr w:type="spellEnd"/>
          </w:p>
        </w:tc>
        <w:tc>
          <w:tcPr>
            <w:tcW w:w="264" w:type="dxa"/>
            <w:tcBorders>
              <w:top w:val="nil"/>
              <w:left w:val="nil"/>
              <w:bottom w:val="single" w:sz="4" w:space="0" w:color="auto"/>
              <w:right w:val="single" w:sz="4" w:space="0" w:color="auto"/>
            </w:tcBorders>
            <w:shd w:val="clear" w:color="auto" w:fill="auto"/>
            <w:noWrap/>
            <w:vAlign w:val="center"/>
          </w:tcPr>
          <w:p w14:paraId="6E01E7AC"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2</w:t>
            </w:r>
          </w:p>
        </w:tc>
        <w:tc>
          <w:tcPr>
            <w:tcW w:w="672" w:type="dxa"/>
            <w:tcBorders>
              <w:top w:val="nil"/>
              <w:left w:val="nil"/>
              <w:bottom w:val="single" w:sz="4" w:space="0" w:color="auto"/>
              <w:right w:val="single" w:sz="4" w:space="0" w:color="auto"/>
            </w:tcBorders>
            <w:shd w:val="clear" w:color="auto" w:fill="auto"/>
            <w:noWrap/>
            <w:vAlign w:val="center"/>
          </w:tcPr>
          <w:p w14:paraId="5A21B31C"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6,50</w:t>
            </w:r>
          </w:p>
        </w:tc>
        <w:tc>
          <w:tcPr>
            <w:tcW w:w="334" w:type="dxa"/>
            <w:tcBorders>
              <w:top w:val="nil"/>
              <w:left w:val="nil"/>
              <w:bottom w:val="single" w:sz="4" w:space="0" w:color="auto"/>
              <w:right w:val="single" w:sz="4" w:space="0" w:color="auto"/>
            </w:tcBorders>
            <w:shd w:val="clear" w:color="auto" w:fill="auto"/>
            <w:noWrap/>
            <w:vAlign w:val="center"/>
          </w:tcPr>
          <w:p w14:paraId="59E11C4D"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521" w:type="dxa"/>
            <w:tcBorders>
              <w:top w:val="nil"/>
              <w:left w:val="nil"/>
              <w:bottom w:val="single" w:sz="4" w:space="0" w:color="auto"/>
              <w:right w:val="single" w:sz="4" w:space="0" w:color="auto"/>
            </w:tcBorders>
            <w:shd w:val="clear" w:color="auto" w:fill="auto"/>
            <w:noWrap/>
            <w:vAlign w:val="center"/>
          </w:tcPr>
          <w:p w14:paraId="2C079BBA"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3,75</w:t>
            </w:r>
          </w:p>
        </w:tc>
        <w:tc>
          <w:tcPr>
            <w:tcW w:w="981" w:type="dxa"/>
            <w:tcBorders>
              <w:top w:val="nil"/>
              <w:left w:val="nil"/>
              <w:bottom w:val="single" w:sz="4" w:space="0" w:color="auto"/>
              <w:right w:val="single" w:sz="4" w:space="0" w:color="auto"/>
            </w:tcBorders>
            <w:shd w:val="clear" w:color="auto" w:fill="auto"/>
            <w:noWrap/>
            <w:vAlign w:val="center"/>
          </w:tcPr>
          <w:p w14:paraId="3AEDFBAC"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48,75</w:t>
            </w:r>
          </w:p>
        </w:tc>
        <w:tc>
          <w:tcPr>
            <w:tcW w:w="1104" w:type="dxa"/>
            <w:tcBorders>
              <w:top w:val="nil"/>
              <w:left w:val="nil"/>
              <w:bottom w:val="single" w:sz="4" w:space="0" w:color="auto"/>
              <w:right w:val="single" w:sz="4" w:space="0" w:color="auto"/>
            </w:tcBorders>
            <w:shd w:val="clear" w:color="auto" w:fill="auto"/>
            <w:vAlign w:val="center"/>
          </w:tcPr>
          <w:p w14:paraId="56DCCBCD" w14:textId="77777777" w:rsidR="00076D19" w:rsidRPr="00C97AEE" w:rsidRDefault="00870C52" w:rsidP="000D6CE1">
            <w:pPr>
              <w:jc w:val="cente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 </w:t>
            </w:r>
          </w:p>
        </w:tc>
        <w:tc>
          <w:tcPr>
            <w:tcW w:w="456" w:type="dxa"/>
            <w:tcBorders>
              <w:top w:val="nil"/>
              <w:left w:val="nil"/>
              <w:bottom w:val="single" w:sz="4" w:space="0" w:color="auto"/>
              <w:right w:val="single" w:sz="4" w:space="0" w:color="auto"/>
            </w:tcBorders>
            <w:shd w:val="clear" w:color="auto" w:fill="auto"/>
            <w:vAlign w:val="center"/>
          </w:tcPr>
          <w:p w14:paraId="6F835AE6"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732" w:type="dxa"/>
            <w:tcBorders>
              <w:top w:val="nil"/>
              <w:left w:val="nil"/>
              <w:bottom w:val="single" w:sz="4" w:space="0" w:color="auto"/>
              <w:right w:val="single" w:sz="4" w:space="0" w:color="auto"/>
            </w:tcBorders>
            <w:shd w:val="clear" w:color="auto" w:fill="auto"/>
            <w:vAlign w:val="center"/>
          </w:tcPr>
          <w:p w14:paraId="1D432B2F"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1044" w:type="dxa"/>
            <w:tcBorders>
              <w:top w:val="nil"/>
              <w:left w:val="nil"/>
              <w:bottom w:val="single" w:sz="4" w:space="0" w:color="auto"/>
              <w:right w:val="single" w:sz="4" w:space="0" w:color="auto"/>
            </w:tcBorders>
            <w:shd w:val="clear" w:color="auto" w:fill="auto"/>
            <w:vAlign w:val="center"/>
          </w:tcPr>
          <w:p w14:paraId="34DC66D8"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684" w:type="dxa"/>
            <w:tcBorders>
              <w:top w:val="nil"/>
              <w:left w:val="nil"/>
              <w:bottom w:val="single" w:sz="4" w:space="0" w:color="auto"/>
              <w:right w:val="single" w:sz="4" w:space="0" w:color="auto"/>
            </w:tcBorders>
            <w:shd w:val="clear" w:color="auto" w:fill="auto"/>
            <w:vAlign w:val="center"/>
          </w:tcPr>
          <w:p w14:paraId="06622BDD"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912" w:type="dxa"/>
            <w:tcBorders>
              <w:top w:val="nil"/>
              <w:left w:val="nil"/>
              <w:bottom w:val="single" w:sz="4" w:space="0" w:color="auto"/>
              <w:right w:val="single" w:sz="4" w:space="0" w:color="auto"/>
            </w:tcBorders>
            <w:shd w:val="clear" w:color="auto" w:fill="auto"/>
            <w:vAlign w:val="center"/>
          </w:tcPr>
          <w:p w14:paraId="7F396405"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888" w:type="dxa"/>
            <w:tcBorders>
              <w:top w:val="nil"/>
              <w:left w:val="nil"/>
              <w:bottom w:val="single" w:sz="4" w:space="0" w:color="auto"/>
              <w:right w:val="single" w:sz="4" w:space="0" w:color="auto"/>
            </w:tcBorders>
            <w:shd w:val="clear" w:color="auto" w:fill="auto"/>
            <w:vAlign w:val="center"/>
          </w:tcPr>
          <w:p w14:paraId="57BF107F"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444" w:type="dxa"/>
            <w:tcBorders>
              <w:top w:val="single" w:sz="4" w:space="0" w:color="auto"/>
              <w:left w:val="nil"/>
              <w:bottom w:val="nil"/>
              <w:right w:val="double" w:sz="6" w:space="0" w:color="auto"/>
            </w:tcBorders>
            <w:shd w:val="clear" w:color="auto" w:fill="auto"/>
            <w:vAlign w:val="center"/>
          </w:tcPr>
          <w:p w14:paraId="57E8BB91" w14:textId="77777777" w:rsidR="00076D19" w:rsidRPr="00C97AEE" w:rsidRDefault="00870C52" w:rsidP="000D6CE1">
            <w:pP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 </w:t>
            </w:r>
          </w:p>
        </w:tc>
      </w:tr>
      <w:tr w:rsidR="00076D19" w14:paraId="060EC736" w14:textId="77777777" w:rsidTr="000D6CE1">
        <w:trPr>
          <w:trHeight w:val="576"/>
        </w:trPr>
        <w:tc>
          <w:tcPr>
            <w:tcW w:w="476" w:type="dxa"/>
            <w:tcBorders>
              <w:top w:val="single" w:sz="4" w:space="0" w:color="auto"/>
              <w:left w:val="double" w:sz="6" w:space="0" w:color="auto"/>
              <w:bottom w:val="nil"/>
              <w:right w:val="single" w:sz="4" w:space="0" w:color="auto"/>
            </w:tcBorders>
            <w:shd w:val="clear" w:color="auto" w:fill="auto"/>
            <w:vAlign w:val="center"/>
          </w:tcPr>
          <w:p w14:paraId="75A8CE2A" w14:textId="77777777" w:rsidR="00076D19" w:rsidRDefault="00870C52" w:rsidP="000D6CE1">
            <w:pPr>
              <w:jc w:val="center"/>
              <w:rPr>
                <w:rFonts w:eastAsia="Times New Roman" w:cs="Times New Roman"/>
                <w:b/>
                <w:bCs/>
                <w:sz w:val="22"/>
              </w:rPr>
            </w:pPr>
            <w:r>
              <w:rPr>
                <w:rFonts w:eastAsia="Times New Roman" w:cs="Times New Roman"/>
                <w:b/>
                <w:bCs/>
                <w:sz w:val="22"/>
              </w:rPr>
              <w:t> </w:t>
            </w:r>
          </w:p>
        </w:tc>
        <w:tc>
          <w:tcPr>
            <w:tcW w:w="896" w:type="dxa"/>
            <w:tcBorders>
              <w:top w:val="single" w:sz="4" w:space="0" w:color="auto"/>
              <w:left w:val="nil"/>
              <w:bottom w:val="nil"/>
              <w:right w:val="single" w:sz="4" w:space="0" w:color="auto"/>
            </w:tcBorders>
            <w:shd w:val="clear" w:color="auto" w:fill="auto"/>
            <w:vAlign w:val="center"/>
          </w:tcPr>
          <w:p w14:paraId="67FA1F6F" w14:textId="77777777" w:rsidR="00076D19" w:rsidRPr="00C97AEE" w:rsidRDefault="00870C52" w:rsidP="000D6CE1">
            <w:pP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 </w:t>
            </w:r>
          </w:p>
        </w:tc>
        <w:tc>
          <w:tcPr>
            <w:tcW w:w="264" w:type="dxa"/>
            <w:tcBorders>
              <w:top w:val="nil"/>
              <w:left w:val="nil"/>
              <w:bottom w:val="single" w:sz="4" w:space="0" w:color="auto"/>
              <w:right w:val="single" w:sz="4" w:space="0" w:color="auto"/>
            </w:tcBorders>
            <w:shd w:val="clear" w:color="auto" w:fill="auto"/>
            <w:noWrap/>
            <w:vAlign w:val="center"/>
          </w:tcPr>
          <w:p w14:paraId="0194E109"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2</w:t>
            </w:r>
          </w:p>
        </w:tc>
        <w:tc>
          <w:tcPr>
            <w:tcW w:w="672" w:type="dxa"/>
            <w:tcBorders>
              <w:top w:val="nil"/>
              <w:left w:val="nil"/>
              <w:bottom w:val="single" w:sz="4" w:space="0" w:color="auto"/>
              <w:right w:val="single" w:sz="4" w:space="0" w:color="auto"/>
            </w:tcBorders>
            <w:shd w:val="clear" w:color="auto" w:fill="auto"/>
            <w:noWrap/>
            <w:vAlign w:val="center"/>
          </w:tcPr>
          <w:p w14:paraId="4789C579"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4,00</w:t>
            </w:r>
          </w:p>
        </w:tc>
        <w:tc>
          <w:tcPr>
            <w:tcW w:w="334" w:type="dxa"/>
            <w:tcBorders>
              <w:top w:val="nil"/>
              <w:left w:val="nil"/>
              <w:bottom w:val="single" w:sz="4" w:space="0" w:color="auto"/>
              <w:right w:val="single" w:sz="4" w:space="0" w:color="auto"/>
            </w:tcBorders>
            <w:shd w:val="clear" w:color="auto" w:fill="auto"/>
            <w:noWrap/>
            <w:vAlign w:val="center"/>
          </w:tcPr>
          <w:p w14:paraId="0B699D6F"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521" w:type="dxa"/>
            <w:tcBorders>
              <w:top w:val="nil"/>
              <w:left w:val="nil"/>
              <w:bottom w:val="single" w:sz="4" w:space="0" w:color="auto"/>
              <w:right w:val="single" w:sz="4" w:space="0" w:color="auto"/>
            </w:tcBorders>
            <w:shd w:val="clear" w:color="auto" w:fill="auto"/>
            <w:noWrap/>
            <w:vAlign w:val="center"/>
          </w:tcPr>
          <w:p w14:paraId="6DC96E88"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3,75</w:t>
            </w:r>
          </w:p>
        </w:tc>
        <w:tc>
          <w:tcPr>
            <w:tcW w:w="981" w:type="dxa"/>
            <w:tcBorders>
              <w:top w:val="nil"/>
              <w:left w:val="nil"/>
              <w:bottom w:val="single" w:sz="4" w:space="0" w:color="auto"/>
              <w:right w:val="single" w:sz="4" w:space="0" w:color="auto"/>
            </w:tcBorders>
            <w:shd w:val="clear" w:color="auto" w:fill="auto"/>
            <w:noWrap/>
            <w:vAlign w:val="center"/>
          </w:tcPr>
          <w:p w14:paraId="63A254FC"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30,00</w:t>
            </w:r>
          </w:p>
        </w:tc>
        <w:tc>
          <w:tcPr>
            <w:tcW w:w="1104" w:type="dxa"/>
            <w:tcBorders>
              <w:top w:val="nil"/>
              <w:left w:val="nil"/>
              <w:bottom w:val="single" w:sz="4" w:space="0" w:color="auto"/>
              <w:right w:val="single" w:sz="4" w:space="0" w:color="auto"/>
            </w:tcBorders>
            <w:shd w:val="clear" w:color="auto" w:fill="auto"/>
            <w:vAlign w:val="center"/>
          </w:tcPr>
          <w:p w14:paraId="65A331DE" w14:textId="77777777" w:rsidR="00076D19" w:rsidRPr="00C97AEE" w:rsidRDefault="00870C52" w:rsidP="000D6CE1">
            <w:pPr>
              <w:jc w:val="cente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 </w:t>
            </w:r>
          </w:p>
        </w:tc>
        <w:tc>
          <w:tcPr>
            <w:tcW w:w="456" w:type="dxa"/>
            <w:tcBorders>
              <w:top w:val="nil"/>
              <w:left w:val="nil"/>
              <w:bottom w:val="single" w:sz="4" w:space="0" w:color="auto"/>
              <w:right w:val="single" w:sz="4" w:space="0" w:color="auto"/>
            </w:tcBorders>
            <w:shd w:val="clear" w:color="auto" w:fill="auto"/>
            <w:vAlign w:val="center"/>
          </w:tcPr>
          <w:p w14:paraId="40BD082F"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732" w:type="dxa"/>
            <w:tcBorders>
              <w:top w:val="nil"/>
              <w:left w:val="nil"/>
              <w:bottom w:val="single" w:sz="4" w:space="0" w:color="auto"/>
              <w:right w:val="single" w:sz="4" w:space="0" w:color="auto"/>
            </w:tcBorders>
            <w:shd w:val="clear" w:color="auto" w:fill="auto"/>
            <w:vAlign w:val="center"/>
          </w:tcPr>
          <w:p w14:paraId="2EEFDA8D"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1044" w:type="dxa"/>
            <w:tcBorders>
              <w:top w:val="nil"/>
              <w:left w:val="nil"/>
              <w:bottom w:val="single" w:sz="4" w:space="0" w:color="auto"/>
              <w:right w:val="single" w:sz="4" w:space="0" w:color="auto"/>
            </w:tcBorders>
            <w:shd w:val="clear" w:color="auto" w:fill="auto"/>
            <w:vAlign w:val="center"/>
          </w:tcPr>
          <w:p w14:paraId="42A02724"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684" w:type="dxa"/>
            <w:tcBorders>
              <w:top w:val="nil"/>
              <w:left w:val="nil"/>
              <w:bottom w:val="single" w:sz="4" w:space="0" w:color="auto"/>
              <w:right w:val="single" w:sz="4" w:space="0" w:color="auto"/>
            </w:tcBorders>
            <w:shd w:val="clear" w:color="auto" w:fill="auto"/>
            <w:vAlign w:val="center"/>
          </w:tcPr>
          <w:p w14:paraId="150A7AB4"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912" w:type="dxa"/>
            <w:tcBorders>
              <w:top w:val="nil"/>
              <w:left w:val="nil"/>
              <w:bottom w:val="single" w:sz="4" w:space="0" w:color="auto"/>
              <w:right w:val="single" w:sz="4" w:space="0" w:color="auto"/>
            </w:tcBorders>
            <w:shd w:val="clear" w:color="auto" w:fill="auto"/>
            <w:vAlign w:val="center"/>
          </w:tcPr>
          <w:p w14:paraId="4E121113"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888" w:type="dxa"/>
            <w:tcBorders>
              <w:top w:val="nil"/>
              <w:left w:val="nil"/>
              <w:bottom w:val="single" w:sz="4" w:space="0" w:color="auto"/>
              <w:right w:val="single" w:sz="4" w:space="0" w:color="auto"/>
            </w:tcBorders>
            <w:shd w:val="clear" w:color="auto" w:fill="auto"/>
            <w:vAlign w:val="center"/>
          </w:tcPr>
          <w:p w14:paraId="2625DCE5"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444" w:type="dxa"/>
            <w:tcBorders>
              <w:top w:val="single" w:sz="4" w:space="0" w:color="auto"/>
              <w:left w:val="nil"/>
              <w:bottom w:val="nil"/>
              <w:right w:val="double" w:sz="6" w:space="0" w:color="auto"/>
            </w:tcBorders>
            <w:shd w:val="clear" w:color="auto" w:fill="auto"/>
            <w:vAlign w:val="center"/>
          </w:tcPr>
          <w:p w14:paraId="1598129D" w14:textId="77777777" w:rsidR="00076D19" w:rsidRPr="00C97AEE" w:rsidRDefault="00870C52" w:rsidP="000D6CE1">
            <w:pP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 </w:t>
            </w:r>
          </w:p>
        </w:tc>
      </w:tr>
      <w:tr w:rsidR="00076D19" w14:paraId="102674D3" w14:textId="77777777" w:rsidTr="000D6CE1">
        <w:trPr>
          <w:trHeight w:val="814"/>
        </w:trPr>
        <w:tc>
          <w:tcPr>
            <w:tcW w:w="476" w:type="dxa"/>
            <w:tcBorders>
              <w:top w:val="single" w:sz="4" w:space="0" w:color="auto"/>
              <w:left w:val="double" w:sz="6" w:space="0" w:color="auto"/>
              <w:bottom w:val="nil"/>
              <w:right w:val="single" w:sz="4" w:space="0" w:color="auto"/>
            </w:tcBorders>
            <w:shd w:val="clear" w:color="auto" w:fill="auto"/>
            <w:vAlign w:val="center"/>
          </w:tcPr>
          <w:p w14:paraId="7FFD229A" w14:textId="77777777" w:rsidR="00076D19" w:rsidRDefault="00870C52" w:rsidP="000D6CE1">
            <w:pPr>
              <w:jc w:val="center"/>
              <w:rPr>
                <w:rFonts w:eastAsia="Times New Roman" w:cs="Times New Roman"/>
                <w:b/>
                <w:bCs/>
                <w:sz w:val="22"/>
              </w:rPr>
            </w:pPr>
            <w:r>
              <w:rPr>
                <w:rFonts w:eastAsia="Times New Roman" w:cs="Times New Roman"/>
                <w:b/>
                <w:bCs/>
                <w:sz w:val="22"/>
              </w:rPr>
              <w:t> </w:t>
            </w:r>
          </w:p>
        </w:tc>
        <w:tc>
          <w:tcPr>
            <w:tcW w:w="896" w:type="dxa"/>
            <w:tcBorders>
              <w:top w:val="single" w:sz="4" w:space="0" w:color="auto"/>
              <w:left w:val="nil"/>
              <w:bottom w:val="nil"/>
              <w:right w:val="single" w:sz="4" w:space="0" w:color="auto"/>
            </w:tcBorders>
            <w:shd w:val="clear" w:color="auto" w:fill="auto"/>
            <w:vAlign w:val="center"/>
          </w:tcPr>
          <w:p w14:paraId="2D2572CB" w14:textId="77777777" w:rsidR="00076D19" w:rsidRPr="00C97AEE" w:rsidRDefault="00C97AEE" w:rsidP="000D6CE1">
            <w:pPr>
              <w:rPr>
                <w:rFonts w:asciiTheme="majorHAnsi" w:eastAsia="Times New Roman" w:hAnsiTheme="majorHAnsi" w:cstheme="majorHAnsi"/>
                <w:b/>
                <w:iCs/>
                <w:szCs w:val="26"/>
              </w:rPr>
            </w:pPr>
            <w:proofErr w:type="spellStart"/>
            <w:r w:rsidRPr="00C97AEE">
              <w:rPr>
                <w:rFonts w:asciiTheme="majorHAnsi" w:eastAsia="Times New Roman" w:hAnsiTheme="majorHAnsi" w:cstheme="majorHAnsi"/>
                <w:b/>
                <w:iCs/>
                <w:szCs w:val="26"/>
              </w:rPr>
              <w:t>T</w:t>
            </w:r>
            <w:r w:rsidR="00870C52" w:rsidRPr="00C97AEE">
              <w:rPr>
                <w:rFonts w:asciiTheme="majorHAnsi" w:eastAsia="Times New Roman" w:hAnsiTheme="majorHAnsi" w:cstheme="majorHAnsi"/>
                <w:b/>
                <w:iCs/>
                <w:szCs w:val="26"/>
              </w:rPr>
              <w:t>rần</w:t>
            </w:r>
            <w:proofErr w:type="spellEnd"/>
            <w:r w:rsidR="00870C52" w:rsidRPr="00C97AEE">
              <w:rPr>
                <w:rFonts w:asciiTheme="majorHAnsi" w:eastAsia="Times New Roman" w:hAnsiTheme="majorHAnsi" w:cstheme="majorHAnsi"/>
                <w:b/>
                <w:iCs/>
                <w:szCs w:val="26"/>
              </w:rPr>
              <w:t xml:space="preserve"> </w:t>
            </w:r>
            <w:proofErr w:type="spellStart"/>
            <w:r w:rsidR="00870C52" w:rsidRPr="00C97AEE">
              <w:rPr>
                <w:rFonts w:asciiTheme="majorHAnsi" w:eastAsia="Times New Roman" w:hAnsiTheme="majorHAnsi" w:cstheme="majorHAnsi"/>
                <w:b/>
                <w:iCs/>
                <w:szCs w:val="26"/>
              </w:rPr>
              <w:t>phòng</w:t>
            </w:r>
            <w:proofErr w:type="spellEnd"/>
            <w:r w:rsidR="00870C52" w:rsidRPr="00C97AEE">
              <w:rPr>
                <w:rFonts w:asciiTheme="majorHAnsi" w:eastAsia="Times New Roman" w:hAnsiTheme="majorHAnsi" w:cstheme="majorHAnsi"/>
                <w:b/>
                <w:iCs/>
                <w:szCs w:val="26"/>
              </w:rPr>
              <w:t xml:space="preserve"> </w:t>
            </w:r>
            <w:proofErr w:type="spellStart"/>
            <w:r w:rsidR="00870C52" w:rsidRPr="00C97AEE">
              <w:rPr>
                <w:rFonts w:asciiTheme="majorHAnsi" w:eastAsia="Times New Roman" w:hAnsiTheme="majorHAnsi" w:cstheme="majorHAnsi"/>
                <w:b/>
                <w:iCs/>
                <w:szCs w:val="26"/>
              </w:rPr>
              <w:t>thay</w:t>
            </w:r>
            <w:proofErr w:type="spellEnd"/>
            <w:r w:rsidR="00870C52" w:rsidRPr="00C97AEE">
              <w:rPr>
                <w:rFonts w:asciiTheme="majorHAnsi" w:eastAsia="Times New Roman" w:hAnsiTheme="majorHAnsi" w:cstheme="majorHAnsi"/>
                <w:b/>
                <w:iCs/>
                <w:szCs w:val="26"/>
              </w:rPr>
              <w:t xml:space="preserve"> </w:t>
            </w:r>
            <w:proofErr w:type="spellStart"/>
            <w:r w:rsidR="00870C52" w:rsidRPr="00C97AEE">
              <w:rPr>
                <w:rFonts w:asciiTheme="majorHAnsi" w:eastAsia="Times New Roman" w:hAnsiTheme="majorHAnsi" w:cstheme="majorHAnsi"/>
                <w:b/>
                <w:iCs/>
                <w:szCs w:val="26"/>
              </w:rPr>
              <w:t>đồ</w:t>
            </w:r>
            <w:proofErr w:type="spellEnd"/>
          </w:p>
        </w:tc>
        <w:tc>
          <w:tcPr>
            <w:tcW w:w="264" w:type="dxa"/>
            <w:tcBorders>
              <w:top w:val="nil"/>
              <w:left w:val="nil"/>
              <w:bottom w:val="single" w:sz="4" w:space="0" w:color="auto"/>
              <w:right w:val="single" w:sz="4" w:space="0" w:color="auto"/>
            </w:tcBorders>
            <w:shd w:val="clear" w:color="auto" w:fill="auto"/>
            <w:noWrap/>
            <w:vAlign w:val="center"/>
          </w:tcPr>
          <w:p w14:paraId="10B1B189"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1</w:t>
            </w:r>
          </w:p>
        </w:tc>
        <w:tc>
          <w:tcPr>
            <w:tcW w:w="672" w:type="dxa"/>
            <w:tcBorders>
              <w:top w:val="nil"/>
              <w:left w:val="nil"/>
              <w:bottom w:val="single" w:sz="4" w:space="0" w:color="auto"/>
              <w:right w:val="single" w:sz="4" w:space="0" w:color="auto"/>
            </w:tcBorders>
            <w:shd w:val="clear" w:color="auto" w:fill="auto"/>
            <w:noWrap/>
            <w:vAlign w:val="center"/>
          </w:tcPr>
          <w:p w14:paraId="0BF49BCE"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6,50</w:t>
            </w:r>
          </w:p>
        </w:tc>
        <w:tc>
          <w:tcPr>
            <w:tcW w:w="334" w:type="dxa"/>
            <w:tcBorders>
              <w:top w:val="nil"/>
              <w:left w:val="nil"/>
              <w:bottom w:val="single" w:sz="4" w:space="0" w:color="auto"/>
              <w:right w:val="single" w:sz="4" w:space="0" w:color="auto"/>
            </w:tcBorders>
            <w:shd w:val="clear" w:color="auto" w:fill="auto"/>
            <w:noWrap/>
            <w:vAlign w:val="center"/>
          </w:tcPr>
          <w:p w14:paraId="4209E8CE"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4,00</w:t>
            </w:r>
          </w:p>
        </w:tc>
        <w:tc>
          <w:tcPr>
            <w:tcW w:w="521" w:type="dxa"/>
            <w:tcBorders>
              <w:top w:val="nil"/>
              <w:left w:val="nil"/>
              <w:bottom w:val="single" w:sz="4" w:space="0" w:color="auto"/>
              <w:right w:val="single" w:sz="4" w:space="0" w:color="auto"/>
            </w:tcBorders>
            <w:shd w:val="clear" w:color="auto" w:fill="auto"/>
            <w:noWrap/>
            <w:vAlign w:val="center"/>
          </w:tcPr>
          <w:p w14:paraId="1134FECE"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981" w:type="dxa"/>
            <w:tcBorders>
              <w:top w:val="nil"/>
              <w:left w:val="nil"/>
              <w:bottom w:val="single" w:sz="4" w:space="0" w:color="auto"/>
              <w:right w:val="single" w:sz="4" w:space="0" w:color="auto"/>
            </w:tcBorders>
            <w:shd w:val="clear" w:color="auto" w:fill="auto"/>
            <w:noWrap/>
            <w:vAlign w:val="center"/>
          </w:tcPr>
          <w:p w14:paraId="391FE1C1"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26,00</w:t>
            </w:r>
          </w:p>
        </w:tc>
        <w:tc>
          <w:tcPr>
            <w:tcW w:w="1104" w:type="dxa"/>
            <w:tcBorders>
              <w:top w:val="nil"/>
              <w:left w:val="nil"/>
              <w:bottom w:val="single" w:sz="4" w:space="0" w:color="auto"/>
              <w:right w:val="single" w:sz="4" w:space="0" w:color="auto"/>
            </w:tcBorders>
            <w:shd w:val="clear" w:color="auto" w:fill="auto"/>
            <w:vAlign w:val="center"/>
          </w:tcPr>
          <w:p w14:paraId="17247671" w14:textId="77777777" w:rsidR="00076D19" w:rsidRPr="00C97AEE" w:rsidRDefault="00870C52" w:rsidP="000D6CE1">
            <w:pPr>
              <w:jc w:val="cente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 </w:t>
            </w:r>
          </w:p>
        </w:tc>
        <w:tc>
          <w:tcPr>
            <w:tcW w:w="456" w:type="dxa"/>
            <w:tcBorders>
              <w:top w:val="nil"/>
              <w:left w:val="nil"/>
              <w:bottom w:val="single" w:sz="4" w:space="0" w:color="auto"/>
              <w:right w:val="single" w:sz="4" w:space="0" w:color="auto"/>
            </w:tcBorders>
            <w:shd w:val="clear" w:color="auto" w:fill="auto"/>
            <w:vAlign w:val="center"/>
          </w:tcPr>
          <w:p w14:paraId="6CE091E8"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732" w:type="dxa"/>
            <w:tcBorders>
              <w:top w:val="nil"/>
              <w:left w:val="nil"/>
              <w:bottom w:val="single" w:sz="4" w:space="0" w:color="auto"/>
              <w:right w:val="single" w:sz="4" w:space="0" w:color="auto"/>
            </w:tcBorders>
            <w:shd w:val="clear" w:color="auto" w:fill="auto"/>
            <w:vAlign w:val="center"/>
          </w:tcPr>
          <w:p w14:paraId="7E4A6EB5"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1044" w:type="dxa"/>
            <w:tcBorders>
              <w:top w:val="nil"/>
              <w:left w:val="nil"/>
              <w:bottom w:val="single" w:sz="4" w:space="0" w:color="auto"/>
              <w:right w:val="single" w:sz="4" w:space="0" w:color="auto"/>
            </w:tcBorders>
            <w:shd w:val="clear" w:color="auto" w:fill="auto"/>
            <w:vAlign w:val="center"/>
          </w:tcPr>
          <w:p w14:paraId="088618A8"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684" w:type="dxa"/>
            <w:tcBorders>
              <w:top w:val="nil"/>
              <w:left w:val="nil"/>
              <w:bottom w:val="single" w:sz="4" w:space="0" w:color="auto"/>
              <w:right w:val="single" w:sz="4" w:space="0" w:color="auto"/>
            </w:tcBorders>
            <w:shd w:val="clear" w:color="auto" w:fill="auto"/>
            <w:vAlign w:val="center"/>
          </w:tcPr>
          <w:p w14:paraId="1B6CA519"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912" w:type="dxa"/>
            <w:tcBorders>
              <w:top w:val="nil"/>
              <w:left w:val="nil"/>
              <w:bottom w:val="single" w:sz="4" w:space="0" w:color="auto"/>
              <w:right w:val="single" w:sz="4" w:space="0" w:color="auto"/>
            </w:tcBorders>
            <w:shd w:val="clear" w:color="auto" w:fill="auto"/>
            <w:vAlign w:val="center"/>
          </w:tcPr>
          <w:p w14:paraId="32066F2C"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888" w:type="dxa"/>
            <w:tcBorders>
              <w:top w:val="nil"/>
              <w:left w:val="nil"/>
              <w:bottom w:val="single" w:sz="4" w:space="0" w:color="auto"/>
              <w:right w:val="single" w:sz="4" w:space="0" w:color="auto"/>
            </w:tcBorders>
            <w:shd w:val="clear" w:color="auto" w:fill="auto"/>
            <w:vAlign w:val="center"/>
          </w:tcPr>
          <w:p w14:paraId="3BE3C293"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444" w:type="dxa"/>
            <w:tcBorders>
              <w:top w:val="single" w:sz="4" w:space="0" w:color="auto"/>
              <w:left w:val="nil"/>
              <w:bottom w:val="nil"/>
              <w:right w:val="double" w:sz="6" w:space="0" w:color="auto"/>
            </w:tcBorders>
            <w:shd w:val="clear" w:color="auto" w:fill="auto"/>
            <w:vAlign w:val="center"/>
          </w:tcPr>
          <w:p w14:paraId="2BAC6835" w14:textId="77777777" w:rsidR="00076D19" w:rsidRPr="00C97AEE" w:rsidRDefault="00870C52" w:rsidP="000D6CE1">
            <w:pP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 </w:t>
            </w:r>
          </w:p>
        </w:tc>
      </w:tr>
      <w:tr w:rsidR="00076D19" w14:paraId="7AE3C41B" w14:textId="77777777" w:rsidTr="000D6CE1">
        <w:trPr>
          <w:trHeight w:val="1036"/>
        </w:trPr>
        <w:tc>
          <w:tcPr>
            <w:tcW w:w="476" w:type="dxa"/>
            <w:tcBorders>
              <w:top w:val="single" w:sz="4" w:space="0" w:color="auto"/>
              <w:left w:val="double" w:sz="6" w:space="0" w:color="auto"/>
              <w:bottom w:val="nil"/>
              <w:right w:val="single" w:sz="4" w:space="0" w:color="auto"/>
            </w:tcBorders>
            <w:shd w:val="clear" w:color="auto" w:fill="auto"/>
            <w:vAlign w:val="center"/>
          </w:tcPr>
          <w:p w14:paraId="2E5C85A4" w14:textId="77777777" w:rsidR="00076D19" w:rsidRDefault="00870C52" w:rsidP="000D6CE1">
            <w:pPr>
              <w:jc w:val="center"/>
              <w:rPr>
                <w:rFonts w:eastAsia="Times New Roman" w:cs="Times New Roman"/>
                <w:b/>
                <w:bCs/>
                <w:sz w:val="22"/>
              </w:rPr>
            </w:pPr>
            <w:r>
              <w:rPr>
                <w:rFonts w:eastAsia="Times New Roman" w:cs="Times New Roman"/>
                <w:b/>
                <w:bCs/>
                <w:sz w:val="22"/>
              </w:rPr>
              <w:t> </w:t>
            </w:r>
          </w:p>
        </w:tc>
        <w:tc>
          <w:tcPr>
            <w:tcW w:w="896" w:type="dxa"/>
            <w:tcBorders>
              <w:top w:val="single" w:sz="4" w:space="0" w:color="auto"/>
              <w:left w:val="nil"/>
              <w:bottom w:val="nil"/>
              <w:right w:val="single" w:sz="4" w:space="0" w:color="auto"/>
            </w:tcBorders>
            <w:shd w:val="clear" w:color="auto" w:fill="auto"/>
            <w:vAlign w:val="center"/>
          </w:tcPr>
          <w:p w14:paraId="2E7FA6E4" w14:textId="77777777" w:rsidR="00076D19" w:rsidRPr="00C97AEE" w:rsidRDefault="00C97AEE" w:rsidP="000D6CE1">
            <w:pPr>
              <w:rPr>
                <w:rFonts w:asciiTheme="majorHAnsi" w:eastAsia="Times New Roman" w:hAnsiTheme="majorHAnsi" w:cstheme="majorHAnsi"/>
                <w:b/>
                <w:iCs/>
                <w:szCs w:val="26"/>
              </w:rPr>
            </w:pPr>
            <w:proofErr w:type="spellStart"/>
            <w:r w:rsidRPr="00C97AEE">
              <w:rPr>
                <w:rFonts w:asciiTheme="majorHAnsi" w:eastAsia="Times New Roman" w:hAnsiTheme="majorHAnsi" w:cstheme="majorHAnsi"/>
                <w:b/>
                <w:iCs/>
                <w:szCs w:val="26"/>
              </w:rPr>
              <w:t>P</w:t>
            </w:r>
            <w:r w:rsidR="00870C52" w:rsidRPr="00C97AEE">
              <w:rPr>
                <w:rFonts w:asciiTheme="majorHAnsi" w:eastAsia="Times New Roman" w:hAnsiTheme="majorHAnsi" w:cstheme="majorHAnsi"/>
                <w:b/>
                <w:iCs/>
                <w:szCs w:val="26"/>
              </w:rPr>
              <w:t>hòng</w:t>
            </w:r>
            <w:proofErr w:type="spellEnd"/>
            <w:r w:rsidR="00870C52" w:rsidRPr="00C97AEE">
              <w:rPr>
                <w:rFonts w:asciiTheme="majorHAnsi" w:eastAsia="Times New Roman" w:hAnsiTheme="majorHAnsi" w:cstheme="majorHAnsi"/>
                <w:b/>
                <w:iCs/>
                <w:szCs w:val="26"/>
              </w:rPr>
              <w:t xml:space="preserve"> </w:t>
            </w:r>
            <w:proofErr w:type="spellStart"/>
            <w:r w:rsidR="00870C52" w:rsidRPr="00C97AEE">
              <w:rPr>
                <w:rFonts w:asciiTheme="majorHAnsi" w:eastAsia="Times New Roman" w:hAnsiTheme="majorHAnsi" w:cstheme="majorHAnsi"/>
                <w:b/>
                <w:iCs/>
                <w:szCs w:val="26"/>
              </w:rPr>
              <w:t>sản</w:t>
            </w:r>
            <w:proofErr w:type="spellEnd"/>
            <w:r w:rsidR="00870C52" w:rsidRPr="00C97AEE">
              <w:rPr>
                <w:rFonts w:asciiTheme="majorHAnsi" w:eastAsia="Times New Roman" w:hAnsiTheme="majorHAnsi" w:cstheme="majorHAnsi"/>
                <w:b/>
                <w:iCs/>
                <w:szCs w:val="26"/>
              </w:rPr>
              <w:t xml:space="preserve"> </w:t>
            </w:r>
            <w:proofErr w:type="spellStart"/>
            <w:r w:rsidR="00870C52" w:rsidRPr="00C97AEE">
              <w:rPr>
                <w:rFonts w:asciiTheme="majorHAnsi" w:eastAsia="Times New Roman" w:hAnsiTheme="majorHAnsi" w:cstheme="majorHAnsi"/>
                <w:b/>
                <w:iCs/>
                <w:szCs w:val="26"/>
              </w:rPr>
              <w:t>xuất</w:t>
            </w:r>
            <w:proofErr w:type="spellEnd"/>
          </w:p>
        </w:tc>
        <w:tc>
          <w:tcPr>
            <w:tcW w:w="264" w:type="dxa"/>
            <w:tcBorders>
              <w:top w:val="nil"/>
              <w:left w:val="nil"/>
              <w:bottom w:val="single" w:sz="4" w:space="0" w:color="auto"/>
              <w:right w:val="single" w:sz="4" w:space="0" w:color="auto"/>
            </w:tcBorders>
            <w:shd w:val="clear" w:color="auto" w:fill="auto"/>
            <w:noWrap/>
            <w:vAlign w:val="center"/>
          </w:tcPr>
          <w:p w14:paraId="72324926"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2</w:t>
            </w:r>
          </w:p>
        </w:tc>
        <w:tc>
          <w:tcPr>
            <w:tcW w:w="672" w:type="dxa"/>
            <w:tcBorders>
              <w:top w:val="nil"/>
              <w:left w:val="nil"/>
              <w:bottom w:val="single" w:sz="4" w:space="0" w:color="auto"/>
              <w:right w:val="single" w:sz="4" w:space="0" w:color="auto"/>
            </w:tcBorders>
            <w:shd w:val="clear" w:color="auto" w:fill="auto"/>
            <w:noWrap/>
            <w:vAlign w:val="center"/>
          </w:tcPr>
          <w:p w14:paraId="0E2D2C38"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12,70</w:t>
            </w:r>
          </w:p>
        </w:tc>
        <w:tc>
          <w:tcPr>
            <w:tcW w:w="334" w:type="dxa"/>
            <w:tcBorders>
              <w:top w:val="nil"/>
              <w:left w:val="nil"/>
              <w:bottom w:val="single" w:sz="4" w:space="0" w:color="auto"/>
              <w:right w:val="single" w:sz="4" w:space="0" w:color="auto"/>
            </w:tcBorders>
            <w:shd w:val="clear" w:color="auto" w:fill="auto"/>
            <w:noWrap/>
            <w:vAlign w:val="center"/>
          </w:tcPr>
          <w:p w14:paraId="76062C18"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521" w:type="dxa"/>
            <w:tcBorders>
              <w:top w:val="nil"/>
              <w:left w:val="nil"/>
              <w:bottom w:val="single" w:sz="4" w:space="0" w:color="auto"/>
              <w:right w:val="single" w:sz="4" w:space="0" w:color="auto"/>
            </w:tcBorders>
            <w:shd w:val="clear" w:color="auto" w:fill="auto"/>
            <w:noWrap/>
            <w:vAlign w:val="center"/>
          </w:tcPr>
          <w:p w14:paraId="65D6870F"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2,90</w:t>
            </w:r>
          </w:p>
        </w:tc>
        <w:tc>
          <w:tcPr>
            <w:tcW w:w="981" w:type="dxa"/>
            <w:tcBorders>
              <w:top w:val="nil"/>
              <w:left w:val="nil"/>
              <w:bottom w:val="single" w:sz="4" w:space="0" w:color="auto"/>
              <w:right w:val="single" w:sz="4" w:space="0" w:color="auto"/>
            </w:tcBorders>
            <w:shd w:val="clear" w:color="auto" w:fill="auto"/>
            <w:noWrap/>
            <w:vAlign w:val="center"/>
          </w:tcPr>
          <w:p w14:paraId="72082B7B"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73,66</w:t>
            </w:r>
          </w:p>
        </w:tc>
        <w:tc>
          <w:tcPr>
            <w:tcW w:w="1104" w:type="dxa"/>
            <w:tcBorders>
              <w:top w:val="nil"/>
              <w:left w:val="nil"/>
              <w:bottom w:val="single" w:sz="4" w:space="0" w:color="auto"/>
              <w:right w:val="single" w:sz="4" w:space="0" w:color="auto"/>
            </w:tcBorders>
            <w:shd w:val="clear" w:color="auto" w:fill="auto"/>
            <w:vAlign w:val="center"/>
          </w:tcPr>
          <w:p w14:paraId="3E78F024" w14:textId="77777777" w:rsidR="00076D19" w:rsidRPr="00C97AEE" w:rsidRDefault="00870C52" w:rsidP="000D6CE1">
            <w:pPr>
              <w:jc w:val="cente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 </w:t>
            </w:r>
          </w:p>
        </w:tc>
        <w:tc>
          <w:tcPr>
            <w:tcW w:w="456" w:type="dxa"/>
            <w:tcBorders>
              <w:top w:val="nil"/>
              <w:left w:val="nil"/>
              <w:bottom w:val="single" w:sz="4" w:space="0" w:color="auto"/>
              <w:right w:val="single" w:sz="4" w:space="0" w:color="auto"/>
            </w:tcBorders>
            <w:shd w:val="clear" w:color="auto" w:fill="auto"/>
            <w:vAlign w:val="center"/>
          </w:tcPr>
          <w:p w14:paraId="40A162A1"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732" w:type="dxa"/>
            <w:tcBorders>
              <w:top w:val="nil"/>
              <w:left w:val="nil"/>
              <w:bottom w:val="single" w:sz="4" w:space="0" w:color="auto"/>
              <w:right w:val="single" w:sz="4" w:space="0" w:color="auto"/>
            </w:tcBorders>
            <w:shd w:val="clear" w:color="auto" w:fill="auto"/>
            <w:vAlign w:val="center"/>
          </w:tcPr>
          <w:p w14:paraId="0A519442"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1044" w:type="dxa"/>
            <w:tcBorders>
              <w:top w:val="nil"/>
              <w:left w:val="nil"/>
              <w:bottom w:val="single" w:sz="4" w:space="0" w:color="auto"/>
              <w:right w:val="single" w:sz="4" w:space="0" w:color="auto"/>
            </w:tcBorders>
            <w:shd w:val="clear" w:color="auto" w:fill="auto"/>
            <w:vAlign w:val="center"/>
          </w:tcPr>
          <w:p w14:paraId="76B14C50"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684" w:type="dxa"/>
            <w:tcBorders>
              <w:top w:val="nil"/>
              <w:left w:val="nil"/>
              <w:bottom w:val="single" w:sz="4" w:space="0" w:color="auto"/>
              <w:right w:val="single" w:sz="4" w:space="0" w:color="auto"/>
            </w:tcBorders>
            <w:shd w:val="clear" w:color="auto" w:fill="auto"/>
            <w:vAlign w:val="center"/>
          </w:tcPr>
          <w:p w14:paraId="0AC99CF1"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912" w:type="dxa"/>
            <w:tcBorders>
              <w:top w:val="nil"/>
              <w:left w:val="nil"/>
              <w:bottom w:val="single" w:sz="4" w:space="0" w:color="auto"/>
              <w:right w:val="single" w:sz="4" w:space="0" w:color="auto"/>
            </w:tcBorders>
            <w:shd w:val="clear" w:color="auto" w:fill="auto"/>
            <w:vAlign w:val="center"/>
          </w:tcPr>
          <w:p w14:paraId="73967109"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888" w:type="dxa"/>
            <w:tcBorders>
              <w:top w:val="nil"/>
              <w:left w:val="nil"/>
              <w:bottom w:val="single" w:sz="4" w:space="0" w:color="auto"/>
              <w:right w:val="single" w:sz="4" w:space="0" w:color="auto"/>
            </w:tcBorders>
            <w:shd w:val="clear" w:color="auto" w:fill="auto"/>
            <w:vAlign w:val="center"/>
          </w:tcPr>
          <w:p w14:paraId="6D7B5BE8"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444" w:type="dxa"/>
            <w:tcBorders>
              <w:top w:val="single" w:sz="4" w:space="0" w:color="auto"/>
              <w:left w:val="nil"/>
              <w:bottom w:val="nil"/>
              <w:right w:val="double" w:sz="6" w:space="0" w:color="auto"/>
            </w:tcBorders>
            <w:shd w:val="clear" w:color="auto" w:fill="auto"/>
            <w:vAlign w:val="center"/>
          </w:tcPr>
          <w:p w14:paraId="3081B404" w14:textId="77777777" w:rsidR="00076D19" w:rsidRPr="00C97AEE" w:rsidRDefault="00870C52" w:rsidP="000D6CE1">
            <w:pP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 </w:t>
            </w:r>
          </w:p>
        </w:tc>
      </w:tr>
      <w:tr w:rsidR="00076D19" w14:paraId="44748AC4" w14:textId="77777777" w:rsidTr="000D6CE1">
        <w:trPr>
          <w:trHeight w:val="576"/>
        </w:trPr>
        <w:tc>
          <w:tcPr>
            <w:tcW w:w="476" w:type="dxa"/>
            <w:tcBorders>
              <w:top w:val="single" w:sz="4" w:space="0" w:color="auto"/>
              <w:left w:val="double" w:sz="6" w:space="0" w:color="auto"/>
              <w:bottom w:val="nil"/>
              <w:right w:val="single" w:sz="4" w:space="0" w:color="auto"/>
            </w:tcBorders>
            <w:shd w:val="clear" w:color="auto" w:fill="auto"/>
            <w:vAlign w:val="center"/>
          </w:tcPr>
          <w:p w14:paraId="0EE74B07" w14:textId="77777777" w:rsidR="00076D19" w:rsidRDefault="00870C52" w:rsidP="000D6CE1">
            <w:pPr>
              <w:jc w:val="center"/>
              <w:rPr>
                <w:rFonts w:eastAsia="Times New Roman" w:cs="Times New Roman"/>
                <w:b/>
                <w:bCs/>
                <w:sz w:val="22"/>
              </w:rPr>
            </w:pPr>
            <w:r>
              <w:rPr>
                <w:rFonts w:eastAsia="Times New Roman" w:cs="Times New Roman"/>
                <w:b/>
                <w:bCs/>
                <w:sz w:val="22"/>
              </w:rPr>
              <w:t> </w:t>
            </w:r>
          </w:p>
        </w:tc>
        <w:tc>
          <w:tcPr>
            <w:tcW w:w="896" w:type="dxa"/>
            <w:tcBorders>
              <w:top w:val="single" w:sz="4" w:space="0" w:color="auto"/>
              <w:left w:val="nil"/>
              <w:bottom w:val="nil"/>
              <w:right w:val="single" w:sz="4" w:space="0" w:color="auto"/>
            </w:tcBorders>
            <w:shd w:val="clear" w:color="auto" w:fill="auto"/>
            <w:vAlign w:val="center"/>
          </w:tcPr>
          <w:p w14:paraId="5A3611E6" w14:textId="77777777" w:rsidR="00076D19" w:rsidRPr="00C97AEE" w:rsidRDefault="00870C52" w:rsidP="000D6CE1">
            <w:pP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 </w:t>
            </w:r>
          </w:p>
        </w:tc>
        <w:tc>
          <w:tcPr>
            <w:tcW w:w="264" w:type="dxa"/>
            <w:tcBorders>
              <w:top w:val="nil"/>
              <w:left w:val="nil"/>
              <w:bottom w:val="single" w:sz="4" w:space="0" w:color="auto"/>
              <w:right w:val="single" w:sz="4" w:space="0" w:color="auto"/>
            </w:tcBorders>
            <w:shd w:val="clear" w:color="auto" w:fill="auto"/>
            <w:noWrap/>
            <w:vAlign w:val="center"/>
          </w:tcPr>
          <w:p w14:paraId="675993E5"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2</w:t>
            </w:r>
          </w:p>
        </w:tc>
        <w:tc>
          <w:tcPr>
            <w:tcW w:w="672" w:type="dxa"/>
            <w:tcBorders>
              <w:top w:val="nil"/>
              <w:left w:val="nil"/>
              <w:bottom w:val="single" w:sz="4" w:space="0" w:color="auto"/>
              <w:right w:val="single" w:sz="4" w:space="0" w:color="auto"/>
            </w:tcBorders>
            <w:shd w:val="clear" w:color="auto" w:fill="auto"/>
            <w:noWrap/>
            <w:vAlign w:val="center"/>
          </w:tcPr>
          <w:p w14:paraId="728BB53E"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6,50</w:t>
            </w:r>
          </w:p>
        </w:tc>
        <w:tc>
          <w:tcPr>
            <w:tcW w:w="334" w:type="dxa"/>
            <w:tcBorders>
              <w:top w:val="nil"/>
              <w:left w:val="nil"/>
              <w:bottom w:val="single" w:sz="4" w:space="0" w:color="auto"/>
              <w:right w:val="single" w:sz="4" w:space="0" w:color="auto"/>
            </w:tcBorders>
            <w:shd w:val="clear" w:color="auto" w:fill="auto"/>
            <w:noWrap/>
            <w:vAlign w:val="center"/>
          </w:tcPr>
          <w:p w14:paraId="74B511CB"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521" w:type="dxa"/>
            <w:tcBorders>
              <w:top w:val="nil"/>
              <w:left w:val="nil"/>
              <w:bottom w:val="single" w:sz="4" w:space="0" w:color="auto"/>
              <w:right w:val="single" w:sz="4" w:space="0" w:color="auto"/>
            </w:tcBorders>
            <w:shd w:val="clear" w:color="auto" w:fill="auto"/>
            <w:noWrap/>
            <w:vAlign w:val="center"/>
          </w:tcPr>
          <w:p w14:paraId="617885C4"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2,90</w:t>
            </w:r>
          </w:p>
        </w:tc>
        <w:tc>
          <w:tcPr>
            <w:tcW w:w="981" w:type="dxa"/>
            <w:tcBorders>
              <w:top w:val="nil"/>
              <w:left w:val="nil"/>
              <w:bottom w:val="single" w:sz="4" w:space="0" w:color="auto"/>
              <w:right w:val="single" w:sz="4" w:space="0" w:color="auto"/>
            </w:tcBorders>
            <w:shd w:val="clear" w:color="auto" w:fill="auto"/>
            <w:noWrap/>
            <w:vAlign w:val="center"/>
          </w:tcPr>
          <w:p w14:paraId="67B09521"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37,70</w:t>
            </w:r>
          </w:p>
        </w:tc>
        <w:tc>
          <w:tcPr>
            <w:tcW w:w="1104" w:type="dxa"/>
            <w:tcBorders>
              <w:top w:val="nil"/>
              <w:left w:val="nil"/>
              <w:bottom w:val="single" w:sz="4" w:space="0" w:color="auto"/>
              <w:right w:val="single" w:sz="4" w:space="0" w:color="auto"/>
            </w:tcBorders>
            <w:shd w:val="clear" w:color="auto" w:fill="auto"/>
            <w:vAlign w:val="center"/>
          </w:tcPr>
          <w:p w14:paraId="7C560686" w14:textId="77777777" w:rsidR="00076D19" w:rsidRPr="00C97AEE" w:rsidRDefault="00870C52" w:rsidP="000D6CE1">
            <w:pPr>
              <w:jc w:val="cente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 </w:t>
            </w:r>
          </w:p>
        </w:tc>
        <w:tc>
          <w:tcPr>
            <w:tcW w:w="456" w:type="dxa"/>
            <w:tcBorders>
              <w:top w:val="nil"/>
              <w:left w:val="nil"/>
              <w:bottom w:val="single" w:sz="4" w:space="0" w:color="auto"/>
              <w:right w:val="single" w:sz="4" w:space="0" w:color="auto"/>
            </w:tcBorders>
            <w:shd w:val="clear" w:color="auto" w:fill="auto"/>
            <w:vAlign w:val="center"/>
          </w:tcPr>
          <w:p w14:paraId="0B454655"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732" w:type="dxa"/>
            <w:tcBorders>
              <w:top w:val="nil"/>
              <w:left w:val="nil"/>
              <w:bottom w:val="single" w:sz="4" w:space="0" w:color="auto"/>
              <w:right w:val="single" w:sz="4" w:space="0" w:color="auto"/>
            </w:tcBorders>
            <w:shd w:val="clear" w:color="auto" w:fill="auto"/>
            <w:vAlign w:val="center"/>
          </w:tcPr>
          <w:p w14:paraId="7BA7E3E5"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1044" w:type="dxa"/>
            <w:tcBorders>
              <w:top w:val="nil"/>
              <w:left w:val="nil"/>
              <w:bottom w:val="single" w:sz="4" w:space="0" w:color="auto"/>
              <w:right w:val="single" w:sz="4" w:space="0" w:color="auto"/>
            </w:tcBorders>
            <w:shd w:val="clear" w:color="auto" w:fill="auto"/>
            <w:vAlign w:val="center"/>
          </w:tcPr>
          <w:p w14:paraId="72DED128"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684" w:type="dxa"/>
            <w:tcBorders>
              <w:top w:val="nil"/>
              <w:left w:val="nil"/>
              <w:bottom w:val="single" w:sz="4" w:space="0" w:color="auto"/>
              <w:right w:val="single" w:sz="4" w:space="0" w:color="auto"/>
            </w:tcBorders>
            <w:shd w:val="clear" w:color="auto" w:fill="auto"/>
            <w:vAlign w:val="center"/>
          </w:tcPr>
          <w:p w14:paraId="690AED3B"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912" w:type="dxa"/>
            <w:tcBorders>
              <w:top w:val="nil"/>
              <w:left w:val="nil"/>
              <w:bottom w:val="single" w:sz="4" w:space="0" w:color="auto"/>
              <w:right w:val="single" w:sz="4" w:space="0" w:color="auto"/>
            </w:tcBorders>
            <w:shd w:val="clear" w:color="auto" w:fill="auto"/>
            <w:vAlign w:val="center"/>
          </w:tcPr>
          <w:p w14:paraId="633BDA75"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888" w:type="dxa"/>
            <w:tcBorders>
              <w:top w:val="nil"/>
              <w:left w:val="nil"/>
              <w:bottom w:val="single" w:sz="4" w:space="0" w:color="auto"/>
              <w:right w:val="single" w:sz="4" w:space="0" w:color="auto"/>
            </w:tcBorders>
            <w:shd w:val="clear" w:color="auto" w:fill="auto"/>
            <w:vAlign w:val="center"/>
          </w:tcPr>
          <w:p w14:paraId="0A38952C"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444" w:type="dxa"/>
            <w:tcBorders>
              <w:top w:val="single" w:sz="4" w:space="0" w:color="auto"/>
              <w:left w:val="nil"/>
              <w:bottom w:val="nil"/>
              <w:right w:val="double" w:sz="6" w:space="0" w:color="auto"/>
            </w:tcBorders>
            <w:shd w:val="clear" w:color="auto" w:fill="auto"/>
            <w:vAlign w:val="center"/>
          </w:tcPr>
          <w:p w14:paraId="37BF6438" w14:textId="77777777" w:rsidR="00076D19" w:rsidRPr="00C97AEE" w:rsidRDefault="00870C52" w:rsidP="000D6CE1">
            <w:pP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 </w:t>
            </w:r>
          </w:p>
        </w:tc>
      </w:tr>
      <w:tr w:rsidR="00076D19" w14:paraId="151561F4" w14:textId="77777777" w:rsidTr="000D6CE1">
        <w:trPr>
          <w:trHeight w:val="1036"/>
        </w:trPr>
        <w:tc>
          <w:tcPr>
            <w:tcW w:w="476" w:type="dxa"/>
            <w:tcBorders>
              <w:top w:val="single" w:sz="4" w:space="0" w:color="auto"/>
              <w:left w:val="double" w:sz="6" w:space="0" w:color="auto"/>
              <w:bottom w:val="nil"/>
              <w:right w:val="single" w:sz="4" w:space="0" w:color="auto"/>
            </w:tcBorders>
            <w:shd w:val="clear" w:color="auto" w:fill="auto"/>
            <w:vAlign w:val="center"/>
          </w:tcPr>
          <w:p w14:paraId="45FC538D" w14:textId="77777777" w:rsidR="00076D19" w:rsidRDefault="00870C52" w:rsidP="000D6CE1">
            <w:pPr>
              <w:jc w:val="center"/>
              <w:rPr>
                <w:rFonts w:eastAsia="Times New Roman" w:cs="Times New Roman"/>
                <w:b/>
                <w:bCs/>
                <w:sz w:val="22"/>
              </w:rPr>
            </w:pPr>
            <w:r>
              <w:rPr>
                <w:rFonts w:eastAsia="Times New Roman" w:cs="Times New Roman"/>
                <w:b/>
                <w:bCs/>
                <w:sz w:val="22"/>
              </w:rPr>
              <w:t> </w:t>
            </w:r>
          </w:p>
        </w:tc>
        <w:tc>
          <w:tcPr>
            <w:tcW w:w="896" w:type="dxa"/>
            <w:tcBorders>
              <w:top w:val="single" w:sz="4" w:space="0" w:color="auto"/>
              <w:left w:val="nil"/>
              <w:bottom w:val="nil"/>
              <w:right w:val="single" w:sz="4" w:space="0" w:color="auto"/>
            </w:tcBorders>
            <w:shd w:val="clear" w:color="auto" w:fill="auto"/>
            <w:vAlign w:val="center"/>
          </w:tcPr>
          <w:p w14:paraId="7C1E1399" w14:textId="77777777" w:rsidR="00076D19" w:rsidRPr="00C97AEE" w:rsidRDefault="00C97AEE" w:rsidP="000D6CE1">
            <w:pPr>
              <w:rPr>
                <w:rFonts w:asciiTheme="majorHAnsi" w:eastAsia="Times New Roman" w:hAnsiTheme="majorHAnsi" w:cstheme="majorHAnsi"/>
                <w:b/>
                <w:iCs/>
                <w:szCs w:val="26"/>
              </w:rPr>
            </w:pPr>
            <w:proofErr w:type="spellStart"/>
            <w:r w:rsidRPr="00C97AEE">
              <w:rPr>
                <w:rFonts w:asciiTheme="majorHAnsi" w:eastAsia="Times New Roman" w:hAnsiTheme="majorHAnsi" w:cstheme="majorHAnsi"/>
                <w:b/>
                <w:iCs/>
                <w:szCs w:val="26"/>
              </w:rPr>
              <w:t>K</w:t>
            </w:r>
            <w:r w:rsidR="00870C52" w:rsidRPr="00C97AEE">
              <w:rPr>
                <w:rFonts w:asciiTheme="majorHAnsi" w:eastAsia="Times New Roman" w:hAnsiTheme="majorHAnsi" w:cstheme="majorHAnsi"/>
                <w:b/>
                <w:iCs/>
                <w:szCs w:val="26"/>
              </w:rPr>
              <w:t>hu</w:t>
            </w:r>
            <w:proofErr w:type="spellEnd"/>
            <w:r w:rsidR="00870C52" w:rsidRPr="00C97AEE">
              <w:rPr>
                <w:rFonts w:asciiTheme="majorHAnsi" w:eastAsia="Times New Roman" w:hAnsiTheme="majorHAnsi" w:cstheme="majorHAnsi"/>
                <w:b/>
                <w:iCs/>
                <w:szCs w:val="26"/>
              </w:rPr>
              <w:t xml:space="preserve"> </w:t>
            </w:r>
            <w:proofErr w:type="spellStart"/>
            <w:r w:rsidR="00870C52" w:rsidRPr="00C97AEE">
              <w:rPr>
                <w:rFonts w:asciiTheme="majorHAnsi" w:eastAsia="Times New Roman" w:hAnsiTheme="majorHAnsi" w:cstheme="majorHAnsi"/>
                <w:b/>
                <w:iCs/>
                <w:szCs w:val="26"/>
              </w:rPr>
              <w:t>đóng</w:t>
            </w:r>
            <w:proofErr w:type="spellEnd"/>
            <w:r w:rsidR="00870C52" w:rsidRPr="00C97AEE">
              <w:rPr>
                <w:rFonts w:asciiTheme="majorHAnsi" w:eastAsia="Times New Roman" w:hAnsiTheme="majorHAnsi" w:cstheme="majorHAnsi"/>
                <w:b/>
                <w:iCs/>
                <w:szCs w:val="26"/>
              </w:rPr>
              <w:t xml:space="preserve"> </w:t>
            </w:r>
            <w:proofErr w:type="spellStart"/>
            <w:r w:rsidR="00870C52" w:rsidRPr="00C97AEE">
              <w:rPr>
                <w:rFonts w:asciiTheme="majorHAnsi" w:eastAsia="Times New Roman" w:hAnsiTheme="majorHAnsi" w:cstheme="majorHAnsi"/>
                <w:b/>
                <w:iCs/>
                <w:szCs w:val="26"/>
              </w:rPr>
              <w:t>gói</w:t>
            </w:r>
            <w:proofErr w:type="spellEnd"/>
          </w:p>
        </w:tc>
        <w:tc>
          <w:tcPr>
            <w:tcW w:w="264" w:type="dxa"/>
            <w:tcBorders>
              <w:top w:val="nil"/>
              <w:left w:val="nil"/>
              <w:bottom w:val="single" w:sz="4" w:space="0" w:color="auto"/>
              <w:right w:val="single" w:sz="4" w:space="0" w:color="auto"/>
            </w:tcBorders>
            <w:shd w:val="clear" w:color="auto" w:fill="auto"/>
            <w:noWrap/>
            <w:vAlign w:val="center"/>
          </w:tcPr>
          <w:p w14:paraId="28E2CA72"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2</w:t>
            </w:r>
          </w:p>
        </w:tc>
        <w:tc>
          <w:tcPr>
            <w:tcW w:w="672" w:type="dxa"/>
            <w:tcBorders>
              <w:top w:val="nil"/>
              <w:left w:val="nil"/>
              <w:bottom w:val="single" w:sz="4" w:space="0" w:color="auto"/>
              <w:right w:val="single" w:sz="4" w:space="0" w:color="auto"/>
            </w:tcBorders>
            <w:shd w:val="clear" w:color="auto" w:fill="auto"/>
            <w:noWrap/>
            <w:vAlign w:val="center"/>
          </w:tcPr>
          <w:p w14:paraId="1F7D469E"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12,70</w:t>
            </w:r>
          </w:p>
        </w:tc>
        <w:tc>
          <w:tcPr>
            <w:tcW w:w="334" w:type="dxa"/>
            <w:tcBorders>
              <w:top w:val="nil"/>
              <w:left w:val="nil"/>
              <w:bottom w:val="single" w:sz="4" w:space="0" w:color="auto"/>
              <w:right w:val="single" w:sz="4" w:space="0" w:color="auto"/>
            </w:tcBorders>
            <w:shd w:val="clear" w:color="auto" w:fill="auto"/>
            <w:noWrap/>
            <w:vAlign w:val="center"/>
          </w:tcPr>
          <w:p w14:paraId="240ACEA7"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521" w:type="dxa"/>
            <w:tcBorders>
              <w:top w:val="nil"/>
              <w:left w:val="nil"/>
              <w:bottom w:val="single" w:sz="4" w:space="0" w:color="auto"/>
              <w:right w:val="single" w:sz="4" w:space="0" w:color="auto"/>
            </w:tcBorders>
            <w:shd w:val="clear" w:color="auto" w:fill="auto"/>
            <w:noWrap/>
            <w:vAlign w:val="center"/>
          </w:tcPr>
          <w:p w14:paraId="4DA6996F"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3,75</w:t>
            </w:r>
          </w:p>
        </w:tc>
        <w:tc>
          <w:tcPr>
            <w:tcW w:w="981" w:type="dxa"/>
            <w:tcBorders>
              <w:top w:val="nil"/>
              <w:left w:val="nil"/>
              <w:bottom w:val="single" w:sz="4" w:space="0" w:color="auto"/>
              <w:right w:val="single" w:sz="4" w:space="0" w:color="auto"/>
            </w:tcBorders>
            <w:shd w:val="clear" w:color="auto" w:fill="auto"/>
            <w:noWrap/>
            <w:vAlign w:val="center"/>
          </w:tcPr>
          <w:p w14:paraId="0B591D15"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95,25</w:t>
            </w:r>
          </w:p>
        </w:tc>
        <w:tc>
          <w:tcPr>
            <w:tcW w:w="1104" w:type="dxa"/>
            <w:tcBorders>
              <w:top w:val="nil"/>
              <w:left w:val="nil"/>
              <w:bottom w:val="single" w:sz="4" w:space="0" w:color="auto"/>
              <w:right w:val="single" w:sz="4" w:space="0" w:color="auto"/>
            </w:tcBorders>
            <w:shd w:val="clear" w:color="auto" w:fill="auto"/>
            <w:vAlign w:val="center"/>
          </w:tcPr>
          <w:p w14:paraId="74BD555D" w14:textId="77777777" w:rsidR="00076D19" w:rsidRPr="00C97AEE" w:rsidRDefault="00870C52" w:rsidP="000D6CE1">
            <w:pPr>
              <w:jc w:val="cente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 </w:t>
            </w:r>
          </w:p>
        </w:tc>
        <w:tc>
          <w:tcPr>
            <w:tcW w:w="456" w:type="dxa"/>
            <w:tcBorders>
              <w:top w:val="nil"/>
              <w:left w:val="nil"/>
              <w:bottom w:val="single" w:sz="4" w:space="0" w:color="auto"/>
              <w:right w:val="single" w:sz="4" w:space="0" w:color="auto"/>
            </w:tcBorders>
            <w:shd w:val="clear" w:color="auto" w:fill="auto"/>
            <w:vAlign w:val="center"/>
          </w:tcPr>
          <w:p w14:paraId="1E80CD78"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732" w:type="dxa"/>
            <w:tcBorders>
              <w:top w:val="nil"/>
              <w:left w:val="nil"/>
              <w:bottom w:val="single" w:sz="4" w:space="0" w:color="auto"/>
              <w:right w:val="single" w:sz="4" w:space="0" w:color="auto"/>
            </w:tcBorders>
            <w:shd w:val="clear" w:color="auto" w:fill="auto"/>
            <w:vAlign w:val="center"/>
          </w:tcPr>
          <w:p w14:paraId="4E5731A9"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1044" w:type="dxa"/>
            <w:tcBorders>
              <w:top w:val="nil"/>
              <w:left w:val="nil"/>
              <w:bottom w:val="single" w:sz="4" w:space="0" w:color="auto"/>
              <w:right w:val="single" w:sz="4" w:space="0" w:color="auto"/>
            </w:tcBorders>
            <w:shd w:val="clear" w:color="auto" w:fill="auto"/>
            <w:vAlign w:val="center"/>
          </w:tcPr>
          <w:p w14:paraId="0218FBA9"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684" w:type="dxa"/>
            <w:tcBorders>
              <w:top w:val="nil"/>
              <w:left w:val="nil"/>
              <w:bottom w:val="single" w:sz="4" w:space="0" w:color="auto"/>
              <w:right w:val="single" w:sz="4" w:space="0" w:color="auto"/>
            </w:tcBorders>
            <w:shd w:val="clear" w:color="auto" w:fill="auto"/>
            <w:vAlign w:val="center"/>
          </w:tcPr>
          <w:p w14:paraId="137B3F04"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912" w:type="dxa"/>
            <w:tcBorders>
              <w:top w:val="nil"/>
              <w:left w:val="nil"/>
              <w:bottom w:val="single" w:sz="4" w:space="0" w:color="auto"/>
              <w:right w:val="single" w:sz="4" w:space="0" w:color="auto"/>
            </w:tcBorders>
            <w:shd w:val="clear" w:color="auto" w:fill="auto"/>
            <w:vAlign w:val="center"/>
          </w:tcPr>
          <w:p w14:paraId="7A2D2DE8"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888" w:type="dxa"/>
            <w:tcBorders>
              <w:top w:val="nil"/>
              <w:left w:val="nil"/>
              <w:bottom w:val="single" w:sz="4" w:space="0" w:color="auto"/>
              <w:right w:val="single" w:sz="4" w:space="0" w:color="auto"/>
            </w:tcBorders>
            <w:shd w:val="clear" w:color="auto" w:fill="auto"/>
            <w:vAlign w:val="center"/>
          </w:tcPr>
          <w:p w14:paraId="324709A1"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444" w:type="dxa"/>
            <w:tcBorders>
              <w:top w:val="single" w:sz="4" w:space="0" w:color="auto"/>
              <w:left w:val="nil"/>
              <w:bottom w:val="nil"/>
              <w:right w:val="double" w:sz="6" w:space="0" w:color="auto"/>
            </w:tcBorders>
            <w:shd w:val="clear" w:color="auto" w:fill="auto"/>
            <w:vAlign w:val="center"/>
          </w:tcPr>
          <w:p w14:paraId="6A493223" w14:textId="77777777" w:rsidR="00076D19" w:rsidRPr="00C97AEE" w:rsidRDefault="00870C52" w:rsidP="000D6CE1">
            <w:pP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 </w:t>
            </w:r>
          </w:p>
        </w:tc>
      </w:tr>
      <w:tr w:rsidR="00076D19" w14:paraId="264EC131" w14:textId="77777777" w:rsidTr="000D6CE1">
        <w:trPr>
          <w:trHeight w:val="576"/>
        </w:trPr>
        <w:tc>
          <w:tcPr>
            <w:tcW w:w="476" w:type="dxa"/>
            <w:tcBorders>
              <w:top w:val="single" w:sz="4" w:space="0" w:color="auto"/>
              <w:left w:val="double" w:sz="6" w:space="0" w:color="auto"/>
              <w:bottom w:val="nil"/>
              <w:right w:val="single" w:sz="4" w:space="0" w:color="auto"/>
            </w:tcBorders>
            <w:shd w:val="clear" w:color="auto" w:fill="auto"/>
            <w:vAlign w:val="center"/>
          </w:tcPr>
          <w:p w14:paraId="705B7D11" w14:textId="77777777" w:rsidR="00076D19" w:rsidRDefault="00870C52" w:rsidP="000D6CE1">
            <w:pPr>
              <w:jc w:val="center"/>
              <w:rPr>
                <w:rFonts w:eastAsia="Times New Roman" w:cs="Times New Roman"/>
                <w:b/>
                <w:bCs/>
                <w:sz w:val="22"/>
              </w:rPr>
            </w:pPr>
            <w:r>
              <w:rPr>
                <w:rFonts w:eastAsia="Times New Roman" w:cs="Times New Roman"/>
                <w:b/>
                <w:bCs/>
                <w:sz w:val="22"/>
              </w:rPr>
              <w:t> </w:t>
            </w:r>
          </w:p>
        </w:tc>
        <w:tc>
          <w:tcPr>
            <w:tcW w:w="896" w:type="dxa"/>
            <w:tcBorders>
              <w:top w:val="single" w:sz="4" w:space="0" w:color="auto"/>
              <w:left w:val="nil"/>
              <w:bottom w:val="nil"/>
              <w:right w:val="single" w:sz="4" w:space="0" w:color="auto"/>
            </w:tcBorders>
            <w:shd w:val="clear" w:color="auto" w:fill="auto"/>
            <w:vAlign w:val="center"/>
          </w:tcPr>
          <w:p w14:paraId="00D9F48F" w14:textId="77777777" w:rsidR="00076D19" w:rsidRPr="00C97AEE" w:rsidRDefault="00870C52" w:rsidP="000D6CE1">
            <w:pP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 </w:t>
            </w:r>
          </w:p>
        </w:tc>
        <w:tc>
          <w:tcPr>
            <w:tcW w:w="264" w:type="dxa"/>
            <w:tcBorders>
              <w:top w:val="nil"/>
              <w:left w:val="nil"/>
              <w:bottom w:val="single" w:sz="4" w:space="0" w:color="auto"/>
              <w:right w:val="single" w:sz="4" w:space="0" w:color="auto"/>
            </w:tcBorders>
            <w:shd w:val="clear" w:color="auto" w:fill="auto"/>
            <w:noWrap/>
            <w:vAlign w:val="center"/>
          </w:tcPr>
          <w:p w14:paraId="4487BD55"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2</w:t>
            </w:r>
          </w:p>
        </w:tc>
        <w:tc>
          <w:tcPr>
            <w:tcW w:w="672" w:type="dxa"/>
            <w:tcBorders>
              <w:top w:val="nil"/>
              <w:left w:val="nil"/>
              <w:bottom w:val="single" w:sz="4" w:space="0" w:color="auto"/>
              <w:right w:val="single" w:sz="4" w:space="0" w:color="auto"/>
            </w:tcBorders>
            <w:shd w:val="clear" w:color="auto" w:fill="auto"/>
            <w:noWrap/>
            <w:vAlign w:val="center"/>
          </w:tcPr>
          <w:p w14:paraId="2677463D"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4,60</w:t>
            </w:r>
          </w:p>
        </w:tc>
        <w:tc>
          <w:tcPr>
            <w:tcW w:w="334" w:type="dxa"/>
            <w:tcBorders>
              <w:top w:val="nil"/>
              <w:left w:val="nil"/>
              <w:bottom w:val="single" w:sz="4" w:space="0" w:color="auto"/>
              <w:right w:val="single" w:sz="4" w:space="0" w:color="auto"/>
            </w:tcBorders>
            <w:shd w:val="clear" w:color="auto" w:fill="auto"/>
            <w:noWrap/>
            <w:vAlign w:val="center"/>
          </w:tcPr>
          <w:p w14:paraId="48CE67BA"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521" w:type="dxa"/>
            <w:tcBorders>
              <w:top w:val="nil"/>
              <w:left w:val="nil"/>
              <w:bottom w:val="single" w:sz="4" w:space="0" w:color="auto"/>
              <w:right w:val="single" w:sz="4" w:space="0" w:color="auto"/>
            </w:tcBorders>
            <w:shd w:val="clear" w:color="auto" w:fill="auto"/>
            <w:noWrap/>
            <w:vAlign w:val="center"/>
          </w:tcPr>
          <w:p w14:paraId="316E350B"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3,</w:t>
            </w:r>
            <w:r w:rsidRPr="00C97AEE">
              <w:rPr>
                <w:rFonts w:asciiTheme="majorHAnsi" w:eastAsia="Times New Roman" w:hAnsiTheme="majorHAnsi" w:cstheme="majorHAnsi"/>
                <w:szCs w:val="26"/>
              </w:rPr>
              <w:lastRenderedPageBreak/>
              <w:t>75</w:t>
            </w:r>
          </w:p>
        </w:tc>
        <w:tc>
          <w:tcPr>
            <w:tcW w:w="981" w:type="dxa"/>
            <w:tcBorders>
              <w:top w:val="nil"/>
              <w:left w:val="nil"/>
              <w:bottom w:val="single" w:sz="4" w:space="0" w:color="auto"/>
              <w:right w:val="single" w:sz="4" w:space="0" w:color="auto"/>
            </w:tcBorders>
            <w:shd w:val="clear" w:color="auto" w:fill="auto"/>
            <w:noWrap/>
            <w:vAlign w:val="center"/>
          </w:tcPr>
          <w:p w14:paraId="6BF5C51B"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lastRenderedPageBreak/>
              <w:t>34,50</w:t>
            </w:r>
          </w:p>
        </w:tc>
        <w:tc>
          <w:tcPr>
            <w:tcW w:w="1104" w:type="dxa"/>
            <w:tcBorders>
              <w:top w:val="nil"/>
              <w:left w:val="nil"/>
              <w:bottom w:val="single" w:sz="4" w:space="0" w:color="auto"/>
              <w:right w:val="single" w:sz="4" w:space="0" w:color="auto"/>
            </w:tcBorders>
            <w:shd w:val="clear" w:color="auto" w:fill="auto"/>
            <w:vAlign w:val="center"/>
          </w:tcPr>
          <w:p w14:paraId="4E977C0B" w14:textId="77777777" w:rsidR="00076D19" w:rsidRPr="00C97AEE" w:rsidRDefault="00870C52" w:rsidP="000D6CE1">
            <w:pPr>
              <w:jc w:val="cente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 </w:t>
            </w:r>
          </w:p>
        </w:tc>
        <w:tc>
          <w:tcPr>
            <w:tcW w:w="456" w:type="dxa"/>
            <w:tcBorders>
              <w:top w:val="nil"/>
              <w:left w:val="nil"/>
              <w:bottom w:val="single" w:sz="4" w:space="0" w:color="auto"/>
              <w:right w:val="single" w:sz="4" w:space="0" w:color="auto"/>
            </w:tcBorders>
            <w:shd w:val="clear" w:color="auto" w:fill="auto"/>
            <w:vAlign w:val="center"/>
          </w:tcPr>
          <w:p w14:paraId="247E86BE"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732" w:type="dxa"/>
            <w:tcBorders>
              <w:top w:val="nil"/>
              <w:left w:val="nil"/>
              <w:bottom w:val="single" w:sz="4" w:space="0" w:color="auto"/>
              <w:right w:val="single" w:sz="4" w:space="0" w:color="auto"/>
            </w:tcBorders>
            <w:shd w:val="clear" w:color="auto" w:fill="auto"/>
            <w:vAlign w:val="center"/>
          </w:tcPr>
          <w:p w14:paraId="2503EB36"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1044" w:type="dxa"/>
            <w:tcBorders>
              <w:top w:val="nil"/>
              <w:left w:val="nil"/>
              <w:bottom w:val="single" w:sz="4" w:space="0" w:color="auto"/>
              <w:right w:val="single" w:sz="4" w:space="0" w:color="auto"/>
            </w:tcBorders>
            <w:shd w:val="clear" w:color="auto" w:fill="auto"/>
            <w:vAlign w:val="center"/>
          </w:tcPr>
          <w:p w14:paraId="22633556"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684" w:type="dxa"/>
            <w:tcBorders>
              <w:top w:val="nil"/>
              <w:left w:val="nil"/>
              <w:bottom w:val="single" w:sz="4" w:space="0" w:color="auto"/>
              <w:right w:val="single" w:sz="4" w:space="0" w:color="auto"/>
            </w:tcBorders>
            <w:shd w:val="clear" w:color="auto" w:fill="auto"/>
            <w:vAlign w:val="center"/>
          </w:tcPr>
          <w:p w14:paraId="5301D8FE"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912" w:type="dxa"/>
            <w:tcBorders>
              <w:top w:val="nil"/>
              <w:left w:val="nil"/>
              <w:bottom w:val="single" w:sz="4" w:space="0" w:color="auto"/>
              <w:right w:val="single" w:sz="4" w:space="0" w:color="auto"/>
            </w:tcBorders>
            <w:shd w:val="clear" w:color="auto" w:fill="auto"/>
            <w:vAlign w:val="center"/>
          </w:tcPr>
          <w:p w14:paraId="08EE5D52"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888" w:type="dxa"/>
            <w:tcBorders>
              <w:top w:val="nil"/>
              <w:left w:val="nil"/>
              <w:bottom w:val="single" w:sz="4" w:space="0" w:color="auto"/>
              <w:right w:val="single" w:sz="4" w:space="0" w:color="auto"/>
            </w:tcBorders>
            <w:shd w:val="clear" w:color="auto" w:fill="auto"/>
            <w:vAlign w:val="center"/>
          </w:tcPr>
          <w:p w14:paraId="3B7ECC7C"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444" w:type="dxa"/>
            <w:tcBorders>
              <w:top w:val="single" w:sz="4" w:space="0" w:color="auto"/>
              <w:left w:val="nil"/>
              <w:bottom w:val="nil"/>
              <w:right w:val="double" w:sz="6" w:space="0" w:color="auto"/>
            </w:tcBorders>
            <w:shd w:val="clear" w:color="auto" w:fill="auto"/>
            <w:vAlign w:val="center"/>
          </w:tcPr>
          <w:p w14:paraId="0A7785A5" w14:textId="77777777" w:rsidR="00076D19" w:rsidRPr="00C97AEE" w:rsidRDefault="00870C52" w:rsidP="000D6CE1">
            <w:pP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 </w:t>
            </w:r>
          </w:p>
        </w:tc>
      </w:tr>
      <w:tr w:rsidR="00076D19" w14:paraId="3F813B02" w14:textId="77777777" w:rsidTr="000D6CE1">
        <w:trPr>
          <w:trHeight w:val="1263"/>
        </w:trPr>
        <w:tc>
          <w:tcPr>
            <w:tcW w:w="476" w:type="dxa"/>
            <w:tcBorders>
              <w:top w:val="single" w:sz="4" w:space="0" w:color="auto"/>
              <w:left w:val="double" w:sz="6" w:space="0" w:color="auto"/>
              <w:bottom w:val="nil"/>
              <w:right w:val="single" w:sz="4" w:space="0" w:color="auto"/>
            </w:tcBorders>
            <w:shd w:val="clear" w:color="auto" w:fill="auto"/>
            <w:vAlign w:val="center"/>
          </w:tcPr>
          <w:p w14:paraId="36563BC2" w14:textId="77777777" w:rsidR="00076D19" w:rsidRDefault="00870C52" w:rsidP="000D6CE1">
            <w:pPr>
              <w:jc w:val="center"/>
              <w:rPr>
                <w:rFonts w:eastAsia="Times New Roman" w:cs="Times New Roman"/>
                <w:b/>
                <w:bCs/>
                <w:sz w:val="22"/>
              </w:rPr>
            </w:pPr>
            <w:r>
              <w:rPr>
                <w:rFonts w:eastAsia="Times New Roman" w:cs="Times New Roman"/>
                <w:b/>
                <w:bCs/>
                <w:sz w:val="22"/>
              </w:rPr>
              <w:t> </w:t>
            </w:r>
          </w:p>
        </w:tc>
        <w:tc>
          <w:tcPr>
            <w:tcW w:w="896" w:type="dxa"/>
            <w:tcBorders>
              <w:top w:val="single" w:sz="4" w:space="0" w:color="auto"/>
              <w:left w:val="nil"/>
              <w:bottom w:val="nil"/>
              <w:right w:val="single" w:sz="4" w:space="0" w:color="auto"/>
            </w:tcBorders>
            <w:shd w:val="clear" w:color="auto" w:fill="auto"/>
            <w:vAlign w:val="center"/>
          </w:tcPr>
          <w:p w14:paraId="253F5BD8" w14:textId="77777777" w:rsidR="00076D19" w:rsidRPr="00C97AEE" w:rsidRDefault="00C97AEE" w:rsidP="000D6CE1">
            <w:pPr>
              <w:rPr>
                <w:rFonts w:asciiTheme="majorHAnsi" w:eastAsia="Times New Roman" w:hAnsiTheme="majorHAnsi" w:cstheme="majorHAnsi"/>
                <w:b/>
                <w:iCs/>
                <w:szCs w:val="26"/>
              </w:rPr>
            </w:pPr>
            <w:proofErr w:type="spellStart"/>
            <w:r w:rsidRPr="00C97AEE">
              <w:rPr>
                <w:rFonts w:asciiTheme="majorHAnsi" w:eastAsia="Times New Roman" w:hAnsiTheme="majorHAnsi" w:cstheme="majorHAnsi"/>
                <w:b/>
                <w:iCs/>
                <w:szCs w:val="26"/>
              </w:rPr>
              <w:t>T</w:t>
            </w:r>
            <w:r w:rsidR="00870C52" w:rsidRPr="00C97AEE">
              <w:rPr>
                <w:rFonts w:asciiTheme="majorHAnsi" w:eastAsia="Times New Roman" w:hAnsiTheme="majorHAnsi" w:cstheme="majorHAnsi"/>
                <w:b/>
                <w:iCs/>
                <w:szCs w:val="26"/>
              </w:rPr>
              <w:t>rần</w:t>
            </w:r>
            <w:proofErr w:type="spellEnd"/>
            <w:r w:rsidR="00870C52" w:rsidRPr="00C97AEE">
              <w:rPr>
                <w:rFonts w:asciiTheme="majorHAnsi" w:eastAsia="Times New Roman" w:hAnsiTheme="majorHAnsi" w:cstheme="majorHAnsi"/>
                <w:b/>
                <w:iCs/>
                <w:szCs w:val="26"/>
              </w:rPr>
              <w:t xml:space="preserve"> </w:t>
            </w:r>
            <w:proofErr w:type="spellStart"/>
            <w:r w:rsidR="00870C52" w:rsidRPr="00C97AEE">
              <w:rPr>
                <w:rFonts w:asciiTheme="majorHAnsi" w:eastAsia="Times New Roman" w:hAnsiTheme="majorHAnsi" w:cstheme="majorHAnsi"/>
                <w:b/>
                <w:iCs/>
                <w:szCs w:val="26"/>
              </w:rPr>
              <w:t>khu</w:t>
            </w:r>
            <w:proofErr w:type="spellEnd"/>
            <w:r w:rsidR="00870C52" w:rsidRPr="00C97AEE">
              <w:rPr>
                <w:rFonts w:asciiTheme="majorHAnsi" w:eastAsia="Times New Roman" w:hAnsiTheme="majorHAnsi" w:cstheme="majorHAnsi"/>
                <w:b/>
                <w:iCs/>
                <w:szCs w:val="26"/>
              </w:rPr>
              <w:t xml:space="preserve"> </w:t>
            </w:r>
            <w:proofErr w:type="spellStart"/>
            <w:r w:rsidR="00870C52" w:rsidRPr="00C97AEE">
              <w:rPr>
                <w:rFonts w:asciiTheme="majorHAnsi" w:eastAsia="Times New Roman" w:hAnsiTheme="majorHAnsi" w:cstheme="majorHAnsi"/>
                <w:b/>
                <w:iCs/>
                <w:szCs w:val="26"/>
              </w:rPr>
              <w:t>đóng</w:t>
            </w:r>
            <w:proofErr w:type="spellEnd"/>
            <w:r w:rsidR="00870C52" w:rsidRPr="00C97AEE">
              <w:rPr>
                <w:rFonts w:asciiTheme="majorHAnsi" w:eastAsia="Times New Roman" w:hAnsiTheme="majorHAnsi" w:cstheme="majorHAnsi"/>
                <w:b/>
                <w:iCs/>
                <w:szCs w:val="26"/>
              </w:rPr>
              <w:t xml:space="preserve"> </w:t>
            </w:r>
            <w:proofErr w:type="spellStart"/>
            <w:r w:rsidR="00870C52" w:rsidRPr="00C97AEE">
              <w:rPr>
                <w:rFonts w:asciiTheme="majorHAnsi" w:eastAsia="Times New Roman" w:hAnsiTheme="majorHAnsi" w:cstheme="majorHAnsi"/>
                <w:b/>
                <w:iCs/>
                <w:szCs w:val="26"/>
              </w:rPr>
              <w:t>gói</w:t>
            </w:r>
            <w:proofErr w:type="spellEnd"/>
          </w:p>
        </w:tc>
        <w:tc>
          <w:tcPr>
            <w:tcW w:w="264" w:type="dxa"/>
            <w:tcBorders>
              <w:top w:val="nil"/>
              <w:left w:val="nil"/>
              <w:bottom w:val="single" w:sz="4" w:space="0" w:color="auto"/>
              <w:right w:val="single" w:sz="4" w:space="0" w:color="auto"/>
            </w:tcBorders>
            <w:shd w:val="clear" w:color="auto" w:fill="auto"/>
            <w:noWrap/>
            <w:vAlign w:val="center"/>
          </w:tcPr>
          <w:p w14:paraId="0AB32332"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1</w:t>
            </w:r>
          </w:p>
        </w:tc>
        <w:tc>
          <w:tcPr>
            <w:tcW w:w="672" w:type="dxa"/>
            <w:tcBorders>
              <w:top w:val="nil"/>
              <w:left w:val="nil"/>
              <w:bottom w:val="single" w:sz="4" w:space="0" w:color="auto"/>
              <w:right w:val="single" w:sz="4" w:space="0" w:color="auto"/>
            </w:tcBorders>
            <w:shd w:val="clear" w:color="auto" w:fill="auto"/>
            <w:noWrap/>
            <w:vAlign w:val="center"/>
          </w:tcPr>
          <w:p w14:paraId="1559F1B6"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12,70</w:t>
            </w:r>
          </w:p>
        </w:tc>
        <w:tc>
          <w:tcPr>
            <w:tcW w:w="334" w:type="dxa"/>
            <w:tcBorders>
              <w:top w:val="nil"/>
              <w:left w:val="nil"/>
              <w:bottom w:val="single" w:sz="4" w:space="0" w:color="auto"/>
              <w:right w:val="single" w:sz="4" w:space="0" w:color="auto"/>
            </w:tcBorders>
            <w:shd w:val="clear" w:color="auto" w:fill="auto"/>
            <w:noWrap/>
            <w:vAlign w:val="center"/>
          </w:tcPr>
          <w:p w14:paraId="369A7D9A"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4,60</w:t>
            </w:r>
          </w:p>
        </w:tc>
        <w:tc>
          <w:tcPr>
            <w:tcW w:w="521" w:type="dxa"/>
            <w:tcBorders>
              <w:top w:val="nil"/>
              <w:left w:val="nil"/>
              <w:bottom w:val="single" w:sz="4" w:space="0" w:color="auto"/>
              <w:right w:val="single" w:sz="4" w:space="0" w:color="auto"/>
            </w:tcBorders>
            <w:shd w:val="clear" w:color="auto" w:fill="auto"/>
            <w:noWrap/>
            <w:vAlign w:val="center"/>
          </w:tcPr>
          <w:p w14:paraId="5FD15668"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981" w:type="dxa"/>
            <w:tcBorders>
              <w:top w:val="nil"/>
              <w:left w:val="nil"/>
              <w:bottom w:val="single" w:sz="4" w:space="0" w:color="auto"/>
              <w:right w:val="single" w:sz="4" w:space="0" w:color="auto"/>
            </w:tcBorders>
            <w:shd w:val="clear" w:color="auto" w:fill="auto"/>
            <w:noWrap/>
            <w:vAlign w:val="center"/>
          </w:tcPr>
          <w:p w14:paraId="7CECCF56"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58,42</w:t>
            </w:r>
          </w:p>
        </w:tc>
        <w:tc>
          <w:tcPr>
            <w:tcW w:w="1104" w:type="dxa"/>
            <w:tcBorders>
              <w:top w:val="nil"/>
              <w:left w:val="nil"/>
              <w:bottom w:val="single" w:sz="4" w:space="0" w:color="auto"/>
              <w:right w:val="single" w:sz="4" w:space="0" w:color="auto"/>
            </w:tcBorders>
            <w:shd w:val="clear" w:color="auto" w:fill="auto"/>
            <w:vAlign w:val="center"/>
          </w:tcPr>
          <w:p w14:paraId="23DB043D" w14:textId="77777777" w:rsidR="00076D19" w:rsidRPr="00C97AEE" w:rsidRDefault="00870C52" w:rsidP="000D6CE1">
            <w:pPr>
              <w:jc w:val="cente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 </w:t>
            </w:r>
          </w:p>
        </w:tc>
        <w:tc>
          <w:tcPr>
            <w:tcW w:w="456" w:type="dxa"/>
            <w:tcBorders>
              <w:top w:val="nil"/>
              <w:left w:val="nil"/>
              <w:bottom w:val="single" w:sz="4" w:space="0" w:color="auto"/>
              <w:right w:val="single" w:sz="4" w:space="0" w:color="auto"/>
            </w:tcBorders>
            <w:shd w:val="clear" w:color="auto" w:fill="auto"/>
            <w:vAlign w:val="center"/>
          </w:tcPr>
          <w:p w14:paraId="243E6484"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732" w:type="dxa"/>
            <w:tcBorders>
              <w:top w:val="nil"/>
              <w:left w:val="nil"/>
              <w:bottom w:val="single" w:sz="4" w:space="0" w:color="auto"/>
              <w:right w:val="single" w:sz="4" w:space="0" w:color="auto"/>
            </w:tcBorders>
            <w:shd w:val="clear" w:color="auto" w:fill="auto"/>
            <w:vAlign w:val="center"/>
          </w:tcPr>
          <w:p w14:paraId="08A2D2F4"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1044" w:type="dxa"/>
            <w:tcBorders>
              <w:top w:val="nil"/>
              <w:left w:val="nil"/>
              <w:bottom w:val="single" w:sz="4" w:space="0" w:color="auto"/>
              <w:right w:val="single" w:sz="4" w:space="0" w:color="auto"/>
            </w:tcBorders>
            <w:shd w:val="clear" w:color="auto" w:fill="auto"/>
            <w:vAlign w:val="center"/>
          </w:tcPr>
          <w:p w14:paraId="69839A8D"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684" w:type="dxa"/>
            <w:tcBorders>
              <w:top w:val="nil"/>
              <w:left w:val="nil"/>
              <w:bottom w:val="single" w:sz="4" w:space="0" w:color="auto"/>
              <w:right w:val="single" w:sz="4" w:space="0" w:color="auto"/>
            </w:tcBorders>
            <w:shd w:val="clear" w:color="auto" w:fill="auto"/>
            <w:vAlign w:val="center"/>
          </w:tcPr>
          <w:p w14:paraId="78CD1119"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912" w:type="dxa"/>
            <w:tcBorders>
              <w:top w:val="nil"/>
              <w:left w:val="nil"/>
              <w:bottom w:val="single" w:sz="4" w:space="0" w:color="auto"/>
              <w:right w:val="single" w:sz="4" w:space="0" w:color="auto"/>
            </w:tcBorders>
            <w:shd w:val="clear" w:color="auto" w:fill="auto"/>
            <w:vAlign w:val="center"/>
          </w:tcPr>
          <w:p w14:paraId="6E15F247"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888" w:type="dxa"/>
            <w:tcBorders>
              <w:top w:val="nil"/>
              <w:left w:val="nil"/>
              <w:bottom w:val="single" w:sz="4" w:space="0" w:color="auto"/>
              <w:right w:val="single" w:sz="4" w:space="0" w:color="auto"/>
            </w:tcBorders>
            <w:shd w:val="clear" w:color="auto" w:fill="auto"/>
            <w:vAlign w:val="center"/>
          </w:tcPr>
          <w:p w14:paraId="5AFC73EB"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444" w:type="dxa"/>
            <w:tcBorders>
              <w:top w:val="single" w:sz="4" w:space="0" w:color="auto"/>
              <w:left w:val="nil"/>
              <w:bottom w:val="nil"/>
              <w:right w:val="double" w:sz="6" w:space="0" w:color="auto"/>
            </w:tcBorders>
            <w:shd w:val="clear" w:color="auto" w:fill="auto"/>
            <w:vAlign w:val="center"/>
          </w:tcPr>
          <w:p w14:paraId="21F7EE64" w14:textId="77777777" w:rsidR="00076D19" w:rsidRPr="00C97AEE" w:rsidRDefault="00870C52" w:rsidP="000D6CE1">
            <w:pP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 </w:t>
            </w:r>
          </w:p>
        </w:tc>
      </w:tr>
      <w:tr w:rsidR="00076D19" w14:paraId="6F32BD84" w14:textId="77777777" w:rsidTr="000D6CE1">
        <w:trPr>
          <w:trHeight w:val="807"/>
        </w:trPr>
        <w:tc>
          <w:tcPr>
            <w:tcW w:w="476" w:type="dxa"/>
            <w:tcBorders>
              <w:top w:val="single" w:sz="4" w:space="0" w:color="auto"/>
              <w:left w:val="double" w:sz="6" w:space="0" w:color="auto"/>
              <w:bottom w:val="nil"/>
              <w:right w:val="single" w:sz="4" w:space="0" w:color="auto"/>
            </w:tcBorders>
            <w:shd w:val="clear" w:color="auto" w:fill="auto"/>
            <w:vAlign w:val="center"/>
          </w:tcPr>
          <w:p w14:paraId="5BC19CE8" w14:textId="77777777" w:rsidR="00076D19" w:rsidRDefault="00870C52" w:rsidP="000D6CE1">
            <w:pPr>
              <w:jc w:val="center"/>
              <w:rPr>
                <w:rFonts w:eastAsia="Times New Roman" w:cs="Times New Roman"/>
                <w:b/>
                <w:bCs/>
                <w:sz w:val="22"/>
              </w:rPr>
            </w:pPr>
            <w:r>
              <w:rPr>
                <w:rFonts w:eastAsia="Times New Roman" w:cs="Times New Roman"/>
                <w:b/>
                <w:bCs/>
                <w:sz w:val="22"/>
              </w:rPr>
              <w:t> </w:t>
            </w:r>
          </w:p>
        </w:tc>
        <w:tc>
          <w:tcPr>
            <w:tcW w:w="896" w:type="dxa"/>
            <w:tcBorders>
              <w:top w:val="single" w:sz="4" w:space="0" w:color="auto"/>
              <w:left w:val="nil"/>
              <w:bottom w:val="nil"/>
              <w:right w:val="single" w:sz="4" w:space="0" w:color="auto"/>
            </w:tcBorders>
            <w:shd w:val="clear" w:color="auto" w:fill="auto"/>
            <w:vAlign w:val="center"/>
          </w:tcPr>
          <w:p w14:paraId="2DAD60AD" w14:textId="77777777" w:rsidR="00076D19" w:rsidRPr="00C97AEE" w:rsidRDefault="00C97AEE" w:rsidP="000D6CE1">
            <w:pPr>
              <w:rPr>
                <w:rFonts w:asciiTheme="majorHAnsi" w:eastAsia="Times New Roman" w:hAnsiTheme="majorHAnsi" w:cstheme="majorHAnsi"/>
                <w:b/>
                <w:iCs/>
                <w:szCs w:val="26"/>
              </w:rPr>
            </w:pPr>
            <w:proofErr w:type="spellStart"/>
            <w:r w:rsidRPr="00C97AEE">
              <w:rPr>
                <w:rFonts w:asciiTheme="majorHAnsi" w:eastAsia="Times New Roman" w:hAnsiTheme="majorHAnsi" w:cstheme="majorHAnsi"/>
                <w:b/>
                <w:iCs/>
                <w:szCs w:val="26"/>
              </w:rPr>
              <w:t>T</w:t>
            </w:r>
            <w:r w:rsidR="00870C52" w:rsidRPr="00C97AEE">
              <w:rPr>
                <w:rFonts w:asciiTheme="majorHAnsi" w:eastAsia="Times New Roman" w:hAnsiTheme="majorHAnsi" w:cstheme="majorHAnsi"/>
                <w:b/>
                <w:iCs/>
                <w:szCs w:val="26"/>
              </w:rPr>
              <w:t>rừ</w:t>
            </w:r>
            <w:proofErr w:type="spellEnd"/>
            <w:r w:rsidR="00870C52" w:rsidRPr="00C97AEE">
              <w:rPr>
                <w:rFonts w:asciiTheme="majorHAnsi" w:eastAsia="Times New Roman" w:hAnsiTheme="majorHAnsi" w:cstheme="majorHAnsi"/>
                <w:b/>
                <w:iCs/>
                <w:szCs w:val="26"/>
              </w:rPr>
              <w:t xml:space="preserve"> </w:t>
            </w:r>
            <w:proofErr w:type="spellStart"/>
            <w:r w:rsidR="00870C52" w:rsidRPr="00C97AEE">
              <w:rPr>
                <w:rFonts w:asciiTheme="majorHAnsi" w:eastAsia="Times New Roman" w:hAnsiTheme="majorHAnsi" w:cstheme="majorHAnsi"/>
                <w:b/>
                <w:iCs/>
                <w:szCs w:val="26"/>
              </w:rPr>
              <w:t>cửa</w:t>
            </w:r>
            <w:proofErr w:type="spellEnd"/>
            <w:r w:rsidR="00870C52" w:rsidRPr="00C97AEE">
              <w:rPr>
                <w:rFonts w:asciiTheme="majorHAnsi" w:eastAsia="Times New Roman" w:hAnsiTheme="majorHAnsi" w:cstheme="majorHAnsi"/>
                <w:b/>
                <w:iCs/>
                <w:szCs w:val="26"/>
              </w:rPr>
              <w:t xml:space="preserve"> </w:t>
            </w:r>
            <w:proofErr w:type="spellStart"/>
            <w:r w:rsidR="00870C52" w:rsidRPr="00C97AEE">
              <w:rPr>
                <w:rFonts w:asciiTheme="majorHAnsi" w:eastAsia="Times New Roman" w:hAnsiTheme="majorHAnsi" w:cstheme="majorHAnsi"/>
                <w:b/>
                <w:iCs/>
                <w:szCs w:val="26"/>
              </w:rPr>
              <w:t>đi</w:t>
            </w:r>
            <w:proofErr w:type="spellEnd"/>
          </w:p>
        </w:tc>
        <w:tc>
          <w:tcPr>
            <w:tcW w:w="264" w:type="dxa"/>
            <w:tcBorders>
              <w:top w:val="nil"/>
              <w:left w:val="nil"/>
              <w:bottom w:val="single" w:sz="4" w:space="0" w:color="auto"/>
              <w:right w:val="single" w:sz="4" w:space="0" w:color="auto"/>
            </w:tcBorders>
            <w:shd w:val="clear" w:color="auto" w:fill="auto"/>
            <w:noWrap/>
            <w:vAlign w:val="center"/>
          </w:tcPr>
          <w:p w14:paraId="6F629201"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-2</w:t>
            </w:r>
          </w:p>
        </w:tc>
        <w:tc>
          <w:tcPr>
            <w:tcW w:w="672" w:type="dxa"/>
            <w:tcBorders>
              <w:top w:val="nil"/>
              <w:left w:val="nil"/>
              <w:bottom w:val="single" w:sz="4" w:space="0" w:color="auto"/>
              <w:right w:val="single" w:sz="4" w:space="0" w:color="auto"/>
            </w:tcBorders>
            <w:shd w:val="clear" w:color="auto" w:fill="auto"/>
            <w:noWrap/>
            <w:vAlign w:val="center"/>
          </w:tcPr>
          <w:p w14:paraId="3388234E"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1,40</w:t>
            </w:r>
          </w:p>
        </w:tc>
        <w:tc>
          <w:tcPr>
            <w:tcW w:w="334" w:type="dxa"/>
            <w:tcBorders>
              <w:top w:val="nil"/>
              <w:left w:val="nil"/>
              <w:bottom w:val="single" w:sz="4" w:space="0" w:color="auto"/>
              <w:right w:val="single" w:sz="4" w:space="0" w:color="auto"/>
            </w:tcBorders>
            <w:shd w:val="clear" w:color="auto" w:fill="auto"/>
            <w:noWrap/>
            <w:vAlign w:val="center"/>
          </w:tcPr>
          <w:p w14:paraId="08BF3364"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521" w:type="dxa"/>
            <w:tcBorders>
              <w:top w:val="nil"/>
              <w:left w:val="nil"/>
              <w:bottom w:val="single" w:sz="4" w:space="0" w:color="auto"/>
              <w:right w:val="single" w:sz="4" w:space="0" w:color="auto"/>
            </w:tcBorders>
            <w:shd w:val="clear" w:color="auto" w:fill="auto"/>
            <w:noWrap/>
            <w:vAlign w:val="center"/>
          </w:tcPr>
          <w:p w14:paraId="2A2344D1"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2,20</w:t>
            </w:r>
          </w:p>
        </w:tc>
        <w:tc>
          <w:tcPr>
            <w:tcW w:w="981" w:type="dxa"/>
            <w:tcBorders>
              <w:top w:val="nil"/>
              <w:left w:val="nil"/>
              <w:bottom w:val="single" w:sz="4" w:space="0" w:color="auto"/>
              <w:right w:val="single" w:sz="4" w:space="0" w:color="auto"/>
            </w:tcBorders>
            <w:shd w:val="clear" w:color="auto" w:fill="auto"/>
            <w:noWrap/>
            <w:vAlign w:val="center"/>
          </w:tcPr>
          <w:p w14:paraId="2613D653"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-6,16</w:t>
            </w:r>
          </w:p>
        </w:tc>
        <w:tc>
          <w:tcPr>
            <w:tcW w:w="1104" w:type="dxa"/>
            <w:tcBorders>
              <w:top w:val="nil"/>
              <w:left w:val="nil"/>
              <w:bottom w:val="single" w:sz="4" w:space="0" w:color="auto"/>
              <w:right w:val="single" w:sz="4" w:space="0" w:color="auto"/>
            </w:tcBorders>
            <w:shd w:val="clear" w:color="auto" w:fill="auto"/>
            <w:vAlign w:val="center"/>
          </w:tcPr>
          <w:p w14:paraId="6212042B" w14:textId="77777777" w:rsidR="00076D19" w:rsidRPr="00C97AEE" w:rsidRDefault="00870C52" w:rsidP="000D6CE1">
            <w:pPr>
              <w:jc w:val="cente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 </w:t>
            </w:r>
          </w:p>
        </w:tc>
        <w:tc>
          <w:tcPr>
            <w:tcW w:w="456" w:type="dxa"/>
            <w:tcBorders>
              <w:top w:val="nil"/>
              <w:left w:val="nil"/>
              <w:bottom w:val="single" w:sz="4" w:space="0" w:color="auto"/>
              <w:right w:val="single" w:sz="4" w:space="0" w:color="auto"/>
            </w:tcBorders>
            <w:shd w:val="clear" w:color="auto" w:fill="auto"/>
            <w:vAlign w:val="center"/>
          </w:tcPr>
          <w:p w14:paraId="6836D38A"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732" w:type="dxa"/>
            <w:tcBorders>
              <w:top w:val="nil"/>
              <w:left w:val="nil"/>
              <w:bottom w:val="single" w:sz="4" w:space="0" w:color="auto"/>
              <w:right w:val="single" w:sz="4" w:space="0" w:color="auto"/>
            </w:tcBorders>
            <w:shd w:val="clear" w:color="auto" w:fill="auto"/>
            <w:vAlign w:val="center"/>
          </w:tcPr>
          <w:p w14:paraId="1A5E40E2"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1044" w:type="dxa"/>
            <w:tcBorders>
              <w:top w:val="nil"/>
              <w:left w:val="nil"/>
              <w:bottom w:val="single" w:sz="4" w:space="0" w:color="auto"/>
              <w:right w:val="single" w:sz="4" w:space="0" w:color="auto"/>
            </w:tcBorders>
            <w:shd w:val="clear" w:color="auto" w:fill="auto"/>
            <w:vAlign w:val="center"/>
          </w:tcPr>
          <w:p w14:paraId="2CEBD939"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684" w:type="dxa"/>
            <w:tcBorders>
              <w:top w:val="nil"/>
              <w:left w:val="nil"/>
              <w:bottom w:val="single" w:sz="4" w:space="0" w:color="auto"/>
              <w:right w:val="single" w:sz="4" w:space="0" w:color="auto"/>
            </w:tcBorders>
            <w:shd w:val="clear" w:color="auto" w:fill="auto"/>
            <w:vAlign w:val="center"/>
          </w:tcPr>
          <w:p w14:paraId="6EF91F3E"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912" w:type="dxa"/>
            <w:tcBorders>
              <w:top w:val="nil"/>
              <w:left w:val="nil"/>
              <w:bottom w:val="single" w:sz="4" w:space="0" w:color="auto"/>
              <w:right w:val="single" w:sz="4" w:space="0" w:color="auto"/>
            </w:tcBorders>
            <w:shd w:val="clear" w:color="auto" w:fill="auto"/>
            <w:vAlign w:val="center"/>
          </w:tcPr>
          <w:p w14:paraId="66308EEC"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888" w:type="dxa"/>
            <w:tcBorders>
              <w:top w:val="nil"/>
              <w:left w:val="nil"/>
              <w:bottom w:val="single" w:sz="4" w:space="0" w:color="auto"/>
              <w:right w:val="single" w:sz="4" w:space="0" w:color="auto"/>
            </w:tcBorders>
            <w:shd w:val="clear" w:color="auto" w:fill="auto"/>
            <w:vAlign w:val="center"/>
          </w:tcPr>
          <w:p w14:paraId="6FE7E83F"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444" w:type="dxa"/>
            <w:tcBorders>
              <w:top w:val="single" w:sz="4" w:space="0" w:color="auto"/>
              <w:left w:val="nil"/>
              <w:bottom w:val="nil"/>
              <w:right w:val="double" w:sz="6" w:space="0" w:color="auto"/>
            </w:tcBorders>
            <w:shd w:val="clear" w:color="auto" w:fill="auto"/>
            <w:vAlign w:val="center"/>
          </w:tcPr>
          <w:p w14:paraId="2EC5A409" w14:textId="77777777" w:rsidR="00076D19" w:rsidRPr="00C97AEE" w:rsidRDefault="00870C52" w:rsidP="000D6CE1">
            <w:pP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 </w:t>
            </w:r>
          </w:p>
        </w:tc>
      </w:tr>
      <w:tr w:rsidR="00076D19" w14:paraId="1B523BE2" w14:textId="77777777" w:rsidTr="000D6CE1">
        <w:trPr>
          <w:trHeight w:val="346"/>
        </w:trPr>
        <w:tc>
          <w:tcPr>
            <w:tcW w:w="476" w:type="dxa"/>
            <w:tcBorders>
              <w:top w:val="single" w:sz="4" w:space="0" w:color="auto"/>
              <w:left w:val="double" w:sz="6" w:space="0" w:color="auto"/>
              <w:bottom w:val="nil"/>
              <w:right w:val="single" w:sz="4" w:space="0" w:color="auto"/>
            </w:tcBorders>
            <w:shd w:val="clear" w:color="auto" w:fill="auto"/>
            <w:vAlign w:val="center"/>
          </w:tcPr>
          <w:p w14:paraId="089D5F67" w14:textId="77777777" w:rsidR="00076D19" w:rsidRDefault="00870C52" w:rsidP="000D6CE1">
            <w:pPr>
              <w:jc w:val="center"/>
              <w:rPr>
                <w:rFonts w:eastAsia="Times New Roman" w:cs="Times New Roman"/>
                <w:b/>
                <w:bCs/>
                <w:sz w:val="22"/>
              </w:rPr>
            </w:pPr>
            <w:r>
              <w:rPr>
                <w:rFonts w:eastAsia="Times New Roman" w:cs="Times New Roman"/>
                <w:b/>
                <w:bCs/>
                <w:sz w:val="22"/>
              </w:rPr>
              <w:t> </w:t>
            </w:r>
          </w:p>
        </w:tc>
        <w:tc>
          <w:tcPr>
            <w:tcW w:w="896" w:type="dxa"/>
            <w:tcBorders>
              <w:top w:val="single" w:sz="4" w:space="0" w:color="auto"/>
              <w:left w:val="nil"/>
              <w:bottom w:val="nil"/>
              <w:right w:val="single" w:sz="4" w:space="0" w:color="auto"/>
            </w:tcBorders>
            <w:shd w:val="clear" w:color="auto" w:fill="auto"/>
            <w:vAlign w:val="center"/>
          </w:tcPr>
          <w:p w14:paraId="18619C02" w14:textId="77777777" w:rsidR="00076D19" w:rsidRPr="00C97AEE" w:rsidRDefault="00870C52" w:rsidP="000D6CE1">
            <w:pPr>
              <w:rPr>
                <w:rFonts w:asciiTheme="majorHAnsi" w:eastAsia="Times New Roman" w:hAnsiTheme="majorHAnsi" w:cstheme="majorHAnsi"/>
                <w:b/>
                <w:iCs/>
                <w:szCs w:val="26"/>
              </w:rPr>
            </w:pPr>
            <w:r w:rsidRPr="00C97AEE">
              <w:rPr>
                <w:rFonts w:asciiTheme="majorHAnsi" w:eastAsia="Times New Roman" w:hAnsiTheme="majorHAnsi" w:cstheme="majorHAnsi"/>
                <w:b/>
                <w:iCs/>
                <w:szCs w:val="26"/>
              </w:rPr>
              <w:t> </w:t>
            </w:r>
          </w:p>
        </w:tc>
        <w:tc>
          <w:tcPr>
            <w:tcW w:w="264" w:type="dxa"/>
            <w:tcBorders>
              <w:top w:val="nil"/>
              <w:left w:val="nil"/>
              <w:bottom w:val="single" w:sz="4" w:space="0" w:color="auto"/>
              <w:right w:val="single" w:sz="4" w:space="0" w:color="auto"/>
            </w:tcBorders>
            <w:shd w:val="clear" w:color="auto" w:fill="auto"/>
            <w:noWrap/>
            <w:vAlign w:val="center"/>
          </w:tcPr>
          <w:p w14:paraId="73AAA4EE"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672" w:type="dxa"/>
            <w:tcBorders>
              <w:top w:val="nil"/>
              <w:left w:val="nil"/>
              <w:bottom w:val="single" w:sz="4" w:space="0" w:color="auto"/>
              <w:right w:val="single" w:sz="4" w:space="0" w:color="auto"/>
            </w:tcBorders>
            <w:shd w:val="clear" w:color="auto" w:fill="auto"/>
            <w:noWrap/>
            <w:vAlign w:val="center"/>
          </w:tcPr>
          <w:p w14:paraId="7486451B"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334" w:type="dxa"/>
            <w:tcBorders>
              <w:top w:val="nil"/>
              <w:left w:val="nil"/>
              <w:bottom w:val="single" w:sz="4" w:space="0" w:color="auto"/>
              <w:right w:val="single" w:sz="4" w:space="0" w:color="auto"/>
            </w:tcBorders>
            <w:shd w:val="clear" w:color="auto" w:fill="auto"/>
            <w:noWrap/>
            <w:vAlign w:val="center"/>
          </w:tcPr>
          <w:p w14:paraId="5E160662"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521" w:type="dxa"/>
            <w:tcBorders>
              <w:top w:val="nil"/>
              <w:left w:val="nil"/>
              <w:bottom w:val="single" w:sz="4" w:space="0" w:color="auto"/>
              <w:right w:val="single" w:sz="4" w:space="0" w:color="auto"/>
            </w:tcBorders>
            <w:shd w:val="clear" w:color="auto" w:fill="auto"/>
            <w:noWrap/>
            <w:vAlign w:val="center"/>
          </w:tcPr>
          <w:p w14:paraId="0DFFB4E5"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981" w:type="dxa"/>
            <w:tcBorders>
              <w:top w:val="nil"/>
              <w:left w:val="nil"/>
              <w:bottom w:val="single" w:sz="4" w:space="0" w:color="auto"/>
              <w:right w:val="single" w:sz="4" w:space="0" w:color="auto"/>
            </w:tcBorders>
            <w:shd w:val="clear" w:color="auto" w:fill="auto"/>
            <w:noWrap/>
            <w:vAlign w:val="center"/>
          </w:tcPr>
          <w:p w14:paraId="25CB801F"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1104" w:type="dxa"/>
            <w:tcBorders>
              <w:top w:val="nil"/>
              <w:left w:val="nil"/>
              <w:bottom w:val="single" w:sz="4" w:space="0" w:color="auto"/>
              <w:right w:val="single" w:sz="4" w:space="0" w:color="auto"/>
            </w:tcBorders>
            <w:shd w:val="clear" w:color="auto" w:fill="auto"/>
            <w:vAlign w:val="center"/>
          </w:tcPr>
          <w:p w14:paraId="0AFEF151" w14:textId="77777777" w:rsidR="00076D19" w:rsidRPr="00C97AEE" w:rsidRDefault="00870C52" w:rsidP="000D6CE1">
            <w:pPr>
              <w:jc w:val="cente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 </w:t>
            </w:r>
          </w:p>
        </w:tc>
        <w:tc>
          <w:tcPr>
            <w:tcW w:w="456" w:type="dxa"/>
            <w:tcBorders>
              <w:top w:val="nil"/>
              <w:left w:val="nil"/>
              <w:bottom w:val="single" w:sz="4" w:space="0" w:color="auto"/>
              <w:right w:val="single" w:sz="4" w:space="0" w:color="auto"/>
            </w:tcBorders>
            <w:shd w:val="clear" w:color="auto" w:fill="auto"/>
            <w:vAlign w:val="center"/>
          </w:tcPr>
          <w:p w14:paraId="717C71E9" w14:textId="77777777" w:rsidR="00076D19" w:rsidRPr="00C97AEE" w:rsidRDefault="00870C52" w:rsidP="000D6CE1">
            <w:pPr>
              <w:jc w:val="center"/>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732" w:type="dxa"/>
            <w:tcBorders>
              <w:top w:val="nil"/>
              <w:left w:val="nil"/>
              <w:bottom w:val="single" w:sz="4" w:space="0" w:color="auto"/>
              <w:right w:val="single" w:sz="4" w:space="0" w:color="auto"/>
            </w:tcBorders>
            <w:shd w:val="clear" w:color="auto" w:fill="auto"/>
            <w:vAlign w:val="center"/>
          </w:tcPr>
          <w:p w14:paraId="4E2AEE68"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1044" w:type="dxa"/>
            <w:tcBorders>
              <w:top w:val="nil"/>
              <w:left w:val="nil"/>
              <w:bottom w:val="single" w:sz="4" w:space="0" w:color="auto"/>
              <w:right w:val="single" w:sz="4" w:space="0" w:color="auto"/>
            </w:tcBorders>
            <w:shd w:val="clear" w:color="auto" w:fill="auto"/>
            <w:vAlign w:val="center"/>
          </w:tcPr>
          <w:p w14:paraId="6008E1DF"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684" w:type="dxa"/>
            <w:tcBorders>
              <w:top w:val="nil"/>
              <w:left w:val="nil"/>
              <w:bottom w:val="single" w:sz="4" w:space="0" w:color="auto"/>
              <w:right w:val="single" w:sz="4" w:space="0" w:color="auto"/>
            </w:tcBorders>
            <w:shd w:val="clear" w:color="auto" w:fill="auto"/>
            <w:vAlign w:val="center"/>
          </w:tcPr>
          <w:p w14:paraId="4FCE1CE6"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912" w:type="dxa"/>
            <w:tcBorders>
              <w:top w:val="nil"/>
              <w:left w:val="nil"/>
              <w:bottom w:val="single" w:sz="4" w:space="0" w:color="auto"/>
              <w:right w:val="single" w:sz="4" w:space="0" w:color="auto"/>
            </w:tcBorders>
            <w:shd w:val="clear" w:color="auto" w:fill="auto"/>
            <w:vAlign w:val="center"/>
          </w:tcPr>
          <w:p w14:paraId="31378B2F"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888" w:type="dxa"/>
            <w:tcBorders>
              <w:top w:val="nil"/>
              <w:left w:val="nil"/>
              <w:bottom w:val="single" w:sz="4" w:space="0" w:color="auto"/>
              <w:right w:val="single" w:sz="4" w:space="0" w:color="auto"/>
            </w:tcBorders>
            <w:shd w:val="clear" w:color="auto" w:fill="auto"/>
            <w:vAlign w:val="center"/>
          </w:tcPr>
          <w:p w14:paraId="3AE34591" w14:textId="77777777" w:rsidR="00076D19" w:rsidRPr="00C97AEE" w:rsidRDefault="00870C52" w:rsidP="000D6CE1">
            <w:pPr>
              <w:jc w:val="right"/>
              <w:rPr>
                <w:rFonts w:asciiTheme="majorHAnsi" w:eastAsia="Times New Roman" w:hAnsiTheme="majorHAnsi" w:cstheme="majorHAnsi"/>
                <w:szCs w:val="26"/>
              </w:rPr>
            </w:pPr>
            <w:r w:rsidRPr="00C97AEE">
              <w:rPr>
                <w:rFonts w:asciiTheme="majorHAnsi" w:eastAsia="Times New Roman" w:hAnsiTheme="majorHAnsi" w:cstheme="majorHAnsi"/>
                <w:szCs w:val="26"/>
              </w:rPr>
              <w:t> </w:t>
            </w:r>
          </w:p>
        </w:tc>
        <w:tc>
          <w:tcPr>
            <w:tcW w:w="444" w:type="dxa"/>
            <w:tcBorders>
              <w:top w:val="single" w:sz="4" w:space="0" w:color="auto"/>
              <w:left w:val="nil"/>
              <w:bottom w:val="nil"/>
              <w:right w:val="double" w:sz="6" w:space="0" w:color="auto"/>
            </w:tcBorders>
            <w:shd w:val="clear" w:color="auto" w:fill="auto"/>
            <w:vAlign w:val="center"/>
          </w:tcPr>
          <w:p w14:paraId="3BF0AE0F" w14:textId="77777777" w:rsidR="00076D19" w:rsidRPr="00C97AEE" w:rsidRDefault="00870C52" w:rsidP="000D6CE1">
            <w:pPr>
              <w:rPr>
                <w:rFonts w:asciiTheme="majorHAnsi" w:eastAsia="Times New Roman" w:hAnsiTheme="majorHAnsi" w:cstheme="majorHAnsi"/>
                <w:b/>
                <w:bCs/>
                <w:szCs w:val="26"/>
              </w:rPr>
            </w:pPr>
            <w:r w:rsidRPr="00C97AEE">
              <w:rPr>
                <w:rFonts w:asciiTheme="majorHAnsi" w:eastAsia="Times New Roman" w:hAnsiTheme="majorHAnsi" w:cstheme="majorHAnsi"/>
                <w:b/>
                <w:bCs/>
                <w:szCs w:val="26"/>
              </w:rPr>
              <w:t> </w:t>
            </w:r>
          </w:p>
        </w:tc>
      </w:tr>
      <w:tr w:rsidR="00076D19" w14:paraId="22431D3C" w14:textId="77777777" w:rsidTr="000D6CE1">
        <w:trPr>
          <w:trHeight w:val="2639"/>
        </w:trPr>
        <w:tc>
          <w:tcPr>
            <w:tcW w:w="476" w:type="dxa"/>
            <w:tcBorders>
              <w:top w:val="single" w:sz="4" w:space="0" w:color="auto"/>
              <w:left w:val="double" w:sz="6" w:space="0" w:color="auto"/>
              <w:bottom w:val="nil"/>
              <w:right w:val="single" w:sz="4" w:space="0" w:color="auto"/>
            </w:tcBorders>
            <w:shd w:val="clear" w:color="auto" w:fill="auto"/>
            <w:vAlign w:val="center"/>
          </w:tcPr>
          <w:p w14:paraId="3CD01D0D" w14:textId="77777777" w:rsidR="00076D19" w:rsidRDefault="00870C52" w:rsidP="000D6CE1">
            <w:pPr>
              <w:jc w:val="center"/>
              <w:rPr>
                <w:rFonts w:eastAsia="Times New Roman" w:cs="Times New Roman"/>
                <w:b/>
                <w:bCs/>
                <w:sz w:val="22"/>
              </w:rPr>
            </w:pPr>
            <w:r>
              <w:rPr>
                <w:rFonts w:eastAsia="Times New Roman" w:cs="Times New Roman"/>
                <w:b/>
                <w:bCs/>
                <w:sz w:val="22"/>
              </w:rPr>
              <w:t>5</w:t>
            </w:r>
          </w:p>
        </w:tc>
        <w:tc>
          <w:tcPr>
            <w:tcW w:w="896" w:type="dxa"/>
            <w:tcBorders>
              <w:top w:val="single" w:sz="4" w:space="0" w:color="auto"/>
              <w:left w:val="nil"/>
              <w:bottom w:val="nil"/>
              <w:right w:val="single" w:sz="4" w:space="0" w:color="auto"/>
            </w:tcBorders>
            <w:shd w:val="clear" w:color="auto" w:fill="auto"/>
            <w:vAlign w:val="center"/>
          </w:tcPr>
          <w:p w14:paraId="16F74E4C" w14:textId="77777777" w:rsidR="00076D19" w:rsidRDefault="00870C52" w:rsidP="000D6CE1">
            <w:pPr>
              <w:rPr>
                <w:rFonts w:eastAsia="Times New Roman" w:cs="Times New Roman"/>
                <w:b/>
                <w:bCs/>
                <w:sz w:val="22"/>
              </w:rPr>
            </w:pPr>
            <w:proofErr w:type="spellStart"/>
            <w:r>
              <w:rPr>
                <w:rFonts w:eastAsia="Times New Roman" w:cs="Times New Roman"/>
                <w:b/>
                <w:bCs/>
                <w:sz w:val="22"/>
              </w:rPr>
              <w:t>Đóng</w:t>
            </w:r>
            <w:proofErr w:type="spellEnd"/>
            <w:r>
              <w:rPr>
                <w:rFonts w:eastAsia="Times New Roman" w:cs="Times New Roman"/>
                <w:b/>
                <w:bCs/>
                <w:sz w:val="22"/>
              </w:rPr>
              <w:t xml:space="preserve"> </w:t>
            </w:r>
            <w:proofErr w:type="spellStart"/>
            <w:r>
              <w:rPr>
                <w:rFonts w:eastAsia="Times New Roman" w:cs="Times New Roman"/>
                <w:b/>
                <w:bCs/>
                <w:sz w:val="22"/>
              </w:rPr>
              <w:t>trần</w:t>
            </w:r>
            <w:proofErr w:type="spellEnd"/>
            <w:r>
              <w:rPr>
                <w:rFonts w:eastAsia="Times New Roman" w:cs="Times New Roman"/>
                <w:b/>
                <w:bCs/>
                <w:sz w:val="22"/>
              </w:rPr>
              <w:t xml:space="preserve"> </w:t>
            </w:r>
            <w:proofErr w:type="spellStart"/>
            <w:r>
              <w:rPr>
                <w:rFonts w:eastAsia="Times New Roman" w:cs="Times New Roman"/>
                <w:b/>
                <w:bCs/>
                <w:sz w:val="22"/>
              </w:rPr>
              <w:t>thạch</w:t>
            </w:r>
            <w:proofErr w:type="spellEnd"/>
            <w:r>
              <w:rPr>
                <w:rFonts w:eastAsia="Times New Roman" w:cs="Times New Roman"/>
                <w:b/>
                <w:bCs/>
                <w:sz w:val="22"/>
              </w:rPr>
              <w:t xml:space="preserve"> </w:t>
            </w:r>
            <w:proofErr w:type="spellStart"/>
            <w:r>
              <w:rPr>
                <w:rFonts w:eastAsia="Times New Roman" w:cs="Times New Roman"/>
                <w:b/>
                <w:bCs/>
                <w:sz w:val="22"/>
              </w:rPr>
              <w:t>cao</w:t>
            </w:r>
            <w:proofErr w:type="spellEnd"/>
            <w:r>
              <w:rPr>
                <w:rFonts w:eastAsia="Times New Roman" w:cs="Times New Roman"/>
                <w:b/>
                <w:bCs/>
                <w:sz w:val="22"/>
              </w:rPr>
              <w:t xml:space="preserve"> </w:t>
            </w:r>
            <w:proofErr w:type="spellStart"/>
            <w:r>
              <w:rPr>
                <w:rFonts w:eastAsia="Times New Roman" w:cs="Times New Roman"/>
                <w:b/>
                <w:bCs/>
                <w:sz w:val="22"/>
              </w:rPr>
              <w:t>thả</w:t>
            </w:r>
            <w:proofErr w:type="spellEnd"/>
            <w:r>
              <w:rPr>
                <w:rFonts w:eastAsia="Times New Roman" w:cs="Times New Roman"/>
                <w:b/>
                <w:bCs/>
                <w:sz w:val="22"/>
              </w:rPr>
              <w:t xml:space="preserve"> </w:t>
            </w:r>
            <w:proofErr w:type="spellStart"/>
            <w:r>
              <w:rPr>
                <w:rFonts w:eastAsia="Times New Roman" w:cs="Times New Roman"/>
                <w:b/>
                <w:bCs/>
                <w:sz w:val="22"/>
              </w:rPr>
              <w:t>khu</w:t>
            </w:r>
            <w:proofErr w:type="spellEnd"/>
            <w:r>
              <w:rPr>
                <w:rFonts w:eastAsia="Times New Roman" w:cs="Times New Roman"/>
                <w:b/>
                <w:bCs/>
                <w:sz w:val="22"/>
              </w:rPr>
              <w:t xml:space="preserve"> </w:t>
            </w:r>
            <w:proofErr w:type="spellStart"/>
            <w:r>
              <w:rPr>
                <w:rFonts w:eastAsia="Times New Roman" w:cs="Times New Roman"/>
                <w:b/>
                <w:bCs/>
                <w:sz w:val="22"/>
              </w:rPr>
              <w:t>sản</w:t>
            </w:r>
            <w:proofErr w:type="spellEnd"/>
            <w:r>
              <w:rPr>
                <w:rFonts w:eastAsia="Times New Roman" w:cs="Times New Roman"/>
                <w:b/>
                <w:bCs/>
                <w:sz w:val="22"/>
              </w:rPr>
              <w:t xml:space="preserve"> </w:t>
            </w:r>
            <w:proofErr w:type="spellStart"/>
            <w:r>
              <w:rPr>
                <w:rFonts w:eastAsia="Times New Roman" w:cs="Times New Roman"/>
                <w:b/>
                <w:bCs/>
                <w:sz w:val="22"/>
              </w:rPr>
              <w:t>xuất</w:t>
            </w:r>
            <w:proofErr w:type="spellEnd"/>
          </w:p>
        </w:tc>
        <w:tc>
          <w:tcPr>
            <w:tcW w:w="264" w:type="dxa"/>
            <w:tcBorders>
              <w:top w:val="nil"/>
              <w:left w:val="nil"/>
              <w:bottom w:val="single" w:sz="4" w:space="0" w:color="auto"/>
              <w:right w:val="single" w:sz="4" w:space="0" w:color="auto"/>
            </w:tcBorders>
            <w:shd w:val="clear" w:color="auto" w:fill="auto"/>
            <w:noWrap/>
            <w:vAlign w:val="center"/>
          </w:tcPr>
          <w:p w14:paraId="28837388" w14:textId="77777777" w:rsidR="00076D19" w:rsidRDefault="00870C52" w:rsidP="000D6CE1">
            <w:pPr>
              <w:jc w:val="center"/>
              <w:rPr>
                <w:rFonts w:eastAsia="Times New Roman" w:cs="Times New Roman"/>
                <w:sz w:val="22"/>
              </w:rPr>
            </w:pPr>
            <w:r>
              <w:rPr>
                <w:rFonts w:eastAsia="Times New Roman" w:cs="Times New Roman"/>
                <w:sz w:val="22"/>
              </w:rPr>
              <w:t> </w:t>
            </w:r>
          </w:p>
        </w:tc>
        <w:tc>
          <w:tcPr>
            <w:tcW w:w="672" w:type="dxa"/>
            <w:tcBorders>
              <w:top w:val="nil"/>
              <w:left w:val="nil"/>
              <w:bottom w:val="single" w:sz="4" w:space="0" w:color="auto"/>
              <w:right w:val="single" w:sz="4" w:space="0" w:color="auto"/>
            </w:tcBorders>
            <w:shd w:val="clear" w:color="auto" w:fill="auto"/>
            <w:noWrap/>
            <w:vAlign w:val="center"/>
          </w:tcPr>
          <w:p w14:paraId="55F3EB8A" w14:textId="77777777" w:rsidR="00076D19" w:rsidRDefault="00870C52" w:rsidP="000D6CE1">
            <w:pPr>
              <w:jc w:val="center"/>
              <w:rPr>
                <w:rFonts w:eastAsia="Times New Roman" w:cs="Times New Roman"/>
                <w:sz w:val="22"/>
              </w:rPr>
            </w:pPr>
            <w:r>
              <w:rPr>
                <w:rFonts w:eastAsia="Times New Roman" w:cs="Times New Roman"/>
                <w:sz w:val="22"/>
              </w:rPr>
              <w:t> </w:t>
            </w:r>
          </w:p>
        </w:tc>
        <w:tc>
          <w:tcPr>
            <w:tcW w:w="334" w:type="dxa"/>
            <w:tcBorders>
              <w:top w:val="nil"/>
              <w:left w:val="nil"/>
              <w:bottom w:val="single" w:sz="4" w:space="0" w:color="auto"/>
              <w:right w:val="single" w:sz="4" w:space="0" w:color="auto"/>
            </w:tcBorders>
            <w:shd w:val="clear" w:color="auto" w:fill="auto"/>
            <w:noWrap/>
            <w:vAlign w:val="center"/>
          </w:tcPr>
          <w:p w14:paraId="09A003BF" w14:textId="77777777" w:rsidR="00076D19" w:rsidRDefault="00870C52" w:rsidP="000D6CE1">
            <w:pPr>
              <w:jc w:val="center"/>
              <w:rPr>
                <w:rFonts w:eastAsia="Times New Roman" w:cs="Times New Roman"/>
                <w:sz w:val="22"/>
              </w:rPr>
            </w:pPr>
            <w:r>
              <w:rPr>
                <w:rFonts w:eastAsia="Times New Roman" w:cs="Times New Roman"/>
                <w:sz w:val="22"/>
              </w:rPr>
              <w:t> </w:t>
            </w:r>
          </w:p>
        </w:tc>
        <w:tc>
          <w:tcPr>
            <w:tcW w:w="521" w:type="dxa"/>
            <w:tcBorders>
              <w:top w:val="nil"/>
              <w:left w:val="nil"/>
              <w:bottom w:val="single" w:sz="4" w:space="0" w:color="auto"/>
              <w:right w:val="single" w:sz="4" w:space="0" w:color="auto"/>
            </w:tcBorders>
            <w:shd w:val="clear" w:color="auto" w:fill="auto"/>
            <w:noWrap/>
            <w:vAlign w:val="center"/>
          </w:tcPr>
          <w:p w14:paraId="5ABC7E77" w14:textId="77777777" w:rsidR="00076D19" w:rsidRDefault="00870C52" w:rsidP="000D6CE1">
            <w:pPr>
              <w:jc w:val="center"/>
              <w:rPr>
                <w:rFonts w:eastAsia="Times New Roman" w:cs="Times New Roman"/>
                <w:sz w:val="22"/>
              </w:rPr>
            </w:pPr>
            <w:r>
              <w:rPr>
                <w:rFonts w:eastAsia="Times New Roman" w:cs="Times New Roman"/>
                <w:sz w:val="22"/>
              </w:rPr>
              <w:t> </w:t>
            </w:r>
          </w:p>
        </w:tc>
        <w:tc>
          <w:tcPr>
            <w:tcW w:w="981" w:type="dxa"/>
            <w:tcBorders>
              <w:top w:val="nil"/>
              <w:left w:val="nil"/>
              <w:bottom w:val="single" w:sz="4" w:space="0" w:color="auto"/>
              <w:right w:val="single" w:sz="4" w:space="0" w:color="auto"/>
            </w:tcBorders>
            <w:shd w:val="clear" w:color="auto" w:fill="auto"/>
            <w:noWrap/>
            <w:vAlign w:val="center"/>
          </w:tcPr>
          <w:p w14:paraId="0C4C9165" w14:textId="77777777" w:rsidR="00076D19" w:rsidRDefault="00870C52" w:rsidP="000D6CE1">
            <w:pPr>
              <w:jc w:val="center"/>
              <w:rPr>
                <w:rFonts w:eastAsia="Times New Roman" w:cs="Times New Roman"/>
                <w:sz w:val="22"/>
              </w:rPr>
            </w:pPr>
            <w:r>
              <w:rPr>
                <w:rFonts w:eastAsia="Times New Roman" w:cs="Times New Roman"/>
                <w:sz w:val="22"/>
              </w:rPr>
              <w:t> </w:t>
            </w:r>
          </w:p>
        </w:tc>
        <w:tc>
          <w:tcPr>
            <w:tcW w:w="1104" w:type="dxa"/>
            <w:tcBorders>
              <w:top w:val="nil"/>
              <w:left w:val="nil"/>
              <w:bottom w:val="single" w:sz="4" w:space="0" w:color="auto"/>
              <w:right w:val="single" w:sz="4" w:space="0" w:color="auto"/>
            </w:tcBorders>
            <w:shd w:val="clear" w:color="auto" w:fill="auto"/>
            <w:noWrap/>
            <w:vAlign w:val="center"/>
          </w:tcPr>
          <w:p w14:paraId="70729453" w14:textId="77777777" w:rsidR="00076D19" w:rsidRPr="00C97AEE" w:rsidRDefault="00870C52" w:rsidP="000D6CE1">
            <w:pPr>
              <w:jc w:val="center"/>
              <w:rPr>
                <w:rFonts w:eastAsia="Times New Roman" w:cs="Times New Roman"/>
                <w:bCs/>
                <w:sz w:val="22"/>
              </w:rPr>
            </w:pPr>
            <w:r w:rsidRPr="00C97AEE">
              <w:rPr>
                <w:rFonts w:eastAsia="Times New Roman" w:cs="Times New Roman"/>
                <w:bCs/>
                <w:sz w:val="22"/>
              </w:rPr>
              <w:t>82,55</w:t>
            </w:r>
          </w:p>
        </w:tc>
        <w:tc>
          <w:tcPr>
            <w:tcW w:w="456" w:type="dxa"/>
            <w:tcBorders>
              <w:top w:val="nil"/>
              <w:left w:val="nil"/>
              <w:bottom w:val="single" w:sz="4" w:space="0" w:color="auto"/>
              <w:right w:val="single" w:sz="4" w:space="0" w:color="auto"/>
            </w:tcBorders>
            <w:shd w:val="clear" w:color="auto" w:fill="auto"/>
            <w:noWrap/>
            <w:vAlign w:val="center"/>
          </w:tcPr>
          <w:p w14:paraId="76B11CAD" w14:textId="77777777" w:rsidR="00076D19" w:rsidRDefault="00870C52" w:rsidP="000D6CE1">
            <w:pPr>
              <w:jc w:val="center"/>
              <w:rPr>
                <w:rFonts w:eastAsia="Times New Roman" w:cs="Times New Roman"/>
                <w:sz w:val="22"/>
              </w:rPr>
            </w:pPr>
            <w:r>
              <w:rPr>
                <w:rFonts w:eastAsia="Times New Roman" w:cs="Times New Roman"/>
                <w:sz w:val="22"/>
              </w:rPr>
              <w:t>m2</w:t>
            </w:r>
          </w:p>
        </w:tc>
        <w:tc>
          <w:tcPr>
            <w:tcW w:w="732" w:type="dxa"/>
            <w:tcBorders>
              <w:top w:val="nil"/>
              <w:left w:val="nil"/>
              <w:bottom w:val="single" w:sz="4" w:space="0" w:color="auto"/>
              <w:right w:val="single" w:sz="4" w:space="0" w:color="auto"/>
            </w:tcBorders>
            <w:shd w:val="clear" w:color="auto" w:fill="auto"/>
            <w:vAlign w:val="center"/>
          </w:tcPr>
          <w:p w14:paraId="03A601AD" w14:textId="77777777" w:rsidR="00076D19" w:rsidRDefault="00870C52" w:rsidP="000D6CE1">
            <w:pPr>
              <w:jc w:val="right"/>
              <w:rPr>
                <w:rFonts w:eastAsia="Times New Roman" w:cs="Times New Roman"/>
                <w:sz w:val="22"/>
              </w:rPr>
            </w:pPr>
            <w:r>
              <w:rPr>
                <w:rFonts w:eastAsia="Times New Roman" w:cs="Times New Roman"/>
                <w:sz w:val="22"/>
              </w:rPr>
              <w:t xml:space="preserve">       95.000 </w:t>
            </w:r>
          </w:p>
        </w:tc>
        <w:tc>
          <w:tcPr>
            <w:tcW w:w="1044" w:type="dxa"/>
            <w:tcBorders>
              <w:top w:val="nil"/>
              <w:left w:val="nil"/>
              <w:bottom w:val="single" w:sz="4" w:space="0" w:color="auto"/>
              <w:right w:val="single" w:sz="4" w:space="0" w:color="auto"/>
            </w:tcBorders>
            <w:shd w:val="clear" w:color="auto" w:fill="auto"/>
            <w:vAlign w:val="center"/>
          </w:tcPr>
          <w:p w14:paraId="129B01D2" w14:textId="77777777" w:rsidR="00076D19" w:rsidRDefault="00870C52" w:rsidP="000D6CE1">
            <w:pPr>
              <w:jc w:val="right"/>
              <w:rPr>
                <w:rFonts w:eastAsia="Times New Roman" w:cs="Times New Roman"/>
                <w:sz w:val="22"/>
              </w:rPr>
            </w:pPr>
            <w:r>
              <w:rPr>
                <w:rFonts w:eastAsia="Times New Roman" w:cs="Times New Roman"/>
                <w:sz w:val="22"/>
              </w:rPr>
              <w:t xml:space="preserve">       40.000 </w:t>
            </w:r>
          </w:p>
        </w:tc>
        <w:tc>
          <w:tcPr>
            <w:tcW w:w="684" w:type="dxa"/>
            <w:tcBorders>
              <w:top w:val="nil"/>
              <w:left w:val="nil"/>
              <w:bottom w:val="single" w:sz="4" w:space="0" w:color="auto"/>
              <w:right w:val="single" w:sz="4" w:space="0" w:color="auto"/>
            </w:tcBorders>
            <w:shd w:val="clear" w:color="auto" w:fill="auto"/>
            <w:vAlign w:val="center"/>
          </w:tcPr>
          <w:p w14:paraId="5FA1A310" w14:textId="77777777" w:rsidR="00076D19" w:rsidRDefault="00870C52" w:rsidP="000D6CE1">
            <w:pPr>
              <w:jc w:val="right"/>
              <w:rPr>
                <w:rFonts w:eastAsia="Times New Roman" w:cs="Times New Roman"/>
                <w:sz w:val="22"/>
              </w:rPr>
            </w:pPr>
            <w:r>
              <w:rPr>
                <w:rFonts w:eastAsia="Times New Roman" w:cs="Times New Roman"/>
                <w:sz w:val="22"/>
              </w:rPr>
              <w:t xml:space="preserve">    7.842.250 </w:t>
            </w:r>
          </w:p>
        </w:tc>
        <w:tc>
          <w:tcPr>
            <w:tcW w:w="912" w:type="dxa"/>
            <w:tcBorders>
              <w:top w:val="nil"/>
              <w:left w:val="nil"/>
              <w:bottom w:val="single" w:sz="4" w:space="0" w:color="auto"/>
              <w:right w:val="single" w:sz="4" w:space="0" w:color="auto"/>
            </w:tcBorders>
            <w:shd w:val="clear" w:color="auto" w:fill="auto"/>
            <w:vAlign w:val="center"/>
          </w:tcPr>
          <w:p w14:paraId="56F98B7B" w14:textId="77777777" w:rsidR="00076D19" w:rsidRDefault="00870C52" w:rsidP="000D6CE1">
            <w:pPr>
              <w:jc w:val="right"/>
              <w:rPr>
                <w:rFonts w:eastAsia="Times New Roman" w:cs="Times New Roman"/>
                <w:sz w:val="22"/>
              </w:rPr>
            </w:pPr>
            <w:r>
              <w:rPr>
                <w:rFonts w:eastAsia="Times New Roman" w:cs="Times New Roman"/>
                <w:sz w:val="22"/>
              </w:rPr>
              <w:t xml:space="preserve">   3.302.000 </w:t>
            </w:r>
          </w:p>
        </w:tc>
        <w:tc>
          <w:tcPr>
            <w:tcW w:w="888" w:type="dxa"/>
            <w:tcBorders>
              <w:top w:val="nil"/>
              <w:left w:val="nil"/>
              <w:bottom w:val="single" w:sz="4" w:space="0" w:color="auto"/>
              <w:right w:val="single" w:sz="4" w:space="0" w:color="auto"/>
            </w:tcBorders>
            <w:shd w:val="clear" w:color="auto" w:fill="auto"/>
            <w:vAlign w:val="center"/>
          </w:tcPr>
          <w:p w14:paraId="3E68D263" w14:textId="77777777" w:rsidR="00076D19" w:rsidRDefault="00870C52" w:rsidP="000D6CE1">
            <w:pPr>
              <w:jc w:val="right"/>
              <w:rPr>
                <w:rFonts w:eastAsia="Times New Roman" w:cs="Times New Roman"/>
                <w:sz w:val="22"/>
              </w:rPr>
            </w:pPr>
            <w:r>
              <w:rPr>
                <w:rFonts w:eastAsia="Times New Roman" w:cs="Times New Roman"/>
                <w:sz w:val="22"/>
              </w:rPr>
              <w:t xml:space="preserve">      11.144.250 </w:t>
            </w:r>
          </w:p>
        </w:tc>
        <w:tc>
          <w:tcPr>
            <w:tcW w:w="444" w:type="dxa"/>
            <w:tcBorders>
              <w:top w:val="single" w:sz="4" w:space="0" w:color="auto"/>
              <w:left w:val="nil"/>
              <w:bottom w:val="nil"/>
              <w:right w:val="double" w:sz="6" w:space="0" w:color="auto"/>
            </w:tcBorders>
            <w:shd w:val="clear" w:color="auto" w:fill="auto"/>
            <w:vAlign w:val="center"/>
          </w:tcPr>
          <w:p w14:paraId="565BFE99" w14:textId="77777777" w:rsidR="00076D19" w:rsidRDefault="00870C52" w:rsidP="000D6CE1">
            <w:pPr>
              <w:rPr>
                <w:rFonts w:eastAsia="Times New Roman" w:cs="Times New Roman"/>
                <w:b/>
                <w:bCs/>
                <w:sz w:val="22"/>
              </w:rPr>
            </w:pPr>
            <w:r>
              <w:rPr>
                <w:rFonts w:eastAsia="Times New Roman" w:cs="Times New Roman"/>
                <w:b/>
                <w:bCs/>
                <w:sz w:val="22"/>
              </w:rPr>
              <w:t> </w:t>
            </w:r>
          </w:p>
        </w:tc>
      </w:tr>
      <w:tr w:rsidR="00076D19" w14:paraId="066A049A" w14:textId="77777777" w:rsidTr="000D6CE1">
        <w:trPr>
          <w:trHeight w:val="1951"/>
        </w:trPr>
        <w:tc>
          <w:tcPr>
            <w:tcW w:w="476" w:type="dxa"/>
            <w:tcBorders>
              <w:top w:val="single" w:sz="4" w:space="0" w:color="auto"/>
              <w:left w:val="double" w:sz="6" w:space="0" w:color="auto"/>
              <w:bottom w:val="nil"/>
              <w:right w:val="single" w:sz="4" w:space="0" w:color="auto"/>
            </w:tcBorders>
            <w:shd w:val="clear" w:color="auto" w:fill="auto"/>
            <w:vAlign w:val="center"/>
          </w:tcPr>
          <w:p w14:paraId="03C53E9F" w14:textId="77777777" w:rsidR="00076D19" w:rsidRDefault="00870C52" w:rsidP="000D6CE1">
            <w:pPr>
              <w:jc w:val="center"/>
              <w:rPr>
                <w:rFonts w:eastAsia="Times New Roman" w:cs="Times New Roman"/>
                <w:b/>
                <w:bCs/>
                <w:sz w:val="22"/>
              </w:rPr>
            </w:pPr>
            <w:r>
              <w:rPr>
                <w:rFonts w:eastAsia="Times New Roman" w:cs="Times New Roman"/>
                <w:b/>
                <w:bCs/>
                <w:sz w:val="22"/>
              </w:rPr>
              <w:t> </w:t>
            </w:r>
          </w:p>
        </w:tc>
        <w:tc>
          <w:tcPr>
            <w:tcW w:w="896" w:type="dxa"/>
            <w:tcBorders>
              <w:top w:val="single" w:sz="4" w:space="0" w:color="auto"/>
              <w:left w:val="nil"/>
              <w:bottom w:val="nil"/>
              <w:right w:val="single" w:sz="4" w:space="0" w:color="auto"/>
            </w:tcBorders>
            <w:shd w:val="clear" w:color="auto" w:fill="auto"/>
            <w:vAlign w:val="center"/>
          </w:tcPr>
          <w:p w14:paraId="4100199A" w14:textId="77777777" w:rsidR="00076D19" w:rsidRPr="00C97AEE" w:rsidRDefault="00C97AEE" w:rsidP="000D6CE1">
            <w:pPr>
              <w:rPr>
                <w:rFonts w:eastAsia="Times New Roman" w:cs="Times New Roman"/>
                <w:b/>
                <w:iCs/>
                <w:sz w:val="22"/>
              </w:rPr>
            </w:pPr>
            <w:proofErr w:type="spellStart"/>
            <w:r>
              <w:rPr>
                <w:rFonts w:eastAsia="Times New Roman" w:cs="Times New Roman"/>
                <w:b/>
                <w:iCs/>
                <w:sz w:val="22"/>
              </w:rPr>
              <w:t>K</w:t>
            </w:r>
            <w:r w:rsidR="00870C52" w:rsidRPr="00C97AEE">
              <w:rPr>
                <w:rFonts w:eastAsia="Times New Roman" w:cs="Times New Roman"/>
                <w:b/>
                <w:iCs/>
                <w:sz w:val="22"/>
              </w:rPr>
              <w:t>ích</w:t>
            </w:r>
            <w:proofErr w:type="spellEnd"/>
            <w:r w:rsidR="00870C52" w:rsidRPr="00C97AEE">
              <w:rPr>
                <w:rFonts w:eastAsia="Times New Roman" w:cs="Times New Roman"/>
                <w:b/>
                <w:iCs/>
                <w:sz w:val="22"/>
              </w:rPr>
              <w:t xml:space="preserve"> </w:t>
            </w:r>
            <w:proofErr w:type="spellStart"/>
            <w:r w:rsidR="00870C52" w:rsidRPr="00C97AEE">
              <w:rPr>
                <w:rFonts w:eastAsia="Times New Roman" w:cs="Times New Roman"/>
                <w:b/>
                <w:iCs/>
                <w:sz w:val="22"/>
              </w:rPr>
              <w:t>thước</w:t>
            </w:r>
            <w:proofErr w:type="spellEnd"/>
            <w:r w:rsidR="00870C52" w:rsidRPr="00C97AEE">
              <w:rPr>
                <w:rFonts w:eastAsia="Times New Roman" w:cs="Times New Roman"/>
                <w:b/>
                <w:iCs/>
                <w:sz w:val="22"/>
              </w:rPr>
              <w:t xml:space="preserve"> </w:t>
            </w:r>
            <w:proofErr w:type="spellStart"/>
            <w:r w:rsidR="00870C52" w:rsidRPr="00C97AEE">
              <w:rPr>
                <w:rFonts w:eastAsia="Times New Roman" w:cs="Times New Roman"/>
                <w:b/>
                <w:iCs/>
                <w:sz w:val="22"/>
              </w:rPr>
              <w:t>trần</w:t>
            </w:r>
            <w:proofErr w:type="spellEnd"/>
            <w:r w:rsidR="00870C52" w:rsidRPr="00C97AEE">
              <w:rPr>
                <w:rFonts w:eastAsia="Times New Roman" w:cs="Times New Roman"/>
                <w:b/>
                <w:iCs/>
                <w:sz w:val="22"/>
              </w:rPr>
              <w:t xml:space="preserve"> </w:t>
            </w:r>
            <w:proofErr w:type="spellStart"/>
            <w:r w:rsidR="00870C52" w:rsidRPr="00C97AEE">
              <w:rPr>
                <w:rFonts w:eastAsia="Times New Roman" w:cs="Times New Roman"/>
                <w:b/>
                <w:iCs/>
                <w:sz w:val="22"/>
              </w:rPr>
              <w:t>phòng</w:t>
            </w:r>
            <w:proofErr w:type="spellEnd"/>
            <w:r w:rsidR="00870C52" w:rsidRPr="00C97AEE">
              <w:rPr>
                <w:rFonts w:eastAsia="Times New Roman" w:cs="Times New Roman"/>
                <w:b/>
                <w:iCs/>
                <w:sz w:val="22"/>
              </w:rPr>
              <w:t xml:space="preserve"> </w:t>
            </w:r>
            <w:proofErr w:type="spellStart"/>
            <w:r w:rsidR="00870C52" w:rsidRPr="00C97AEE">
              <w:rPr>
                <w:rFonts w:eastAsia="Times New Roman" w:cs="Times New Roman"/>
                <w:b/>
                <w:iCs/>
                <w:sz w:val="22"/>
              </w:rPr>
              <w:t>sản</w:t>
            </w:r>
            <w:proofErr w:type="spellEnd"/>
            <w:r w:rsidR="00870C52" w:rsidRPr="00C97AEE">
              <w:rPr>
                <w:rFonts w:eastAsia="Times New Roman" w:cs="Times New Roman"/>
                <w:b/>
                <w:iCs/>
                <w:sz w:val="22"/>
              </w:rPr>
              <w:t xml:space="preserve"> </w:t>
            </w:r>
            <w:proofErr w:type="spellStart"/>
            <w:r w:rsidR="00870C52" w:rsidRPr="00C97AEE">
              <w:rPr>
                <w:rFonts w:eastAsia="Times New Roman" w:cs="Times New Roman"/>
                <w:b/>
                <w:iCs/>
                <w:sz w:val="22"/>
              </w:rPr>
              <w:t>xuất</w:t>
            </w:r>
            <w:proofErr w:type="spellEnd"/>
          </w:p>
        </w:tc>
        <w:tc>
          <w:tcPr>
            <w:tcW w:w="264" w:type="dxa"/>
            <w:tcBorders>
              <w:top w:val="nil"/>
              <w:left w:val="nil"/>
              <w:bottom w:val="single" w:sz="4" w:space="0" w:color="auto"/>
              <w:right w:val="single" w:sz="4" w:space="0" w:color="auto"/>
            </w:tcBorders>
            <w:shd w:val="clear" w:color="auto" w:fill="auto"/>
            <w:noWrap/>
            <w:vAlign w:val="center"/>
          </w:tcPr>
          <w:p w14:paraId="3BE2F97E" w14:textId="77777777" w:rsidR="00076D19" w:rsidRDefault="00870C52" w:rsidP="000D6CE1">
            <w:pPr>
              <w:jc w:val="center"/>
              <w:rPr>
                <w:rFonts w:eastAsia="Times New Roman" w:cs="Times New Roman"/>
                <w:sz w:val="22"/>
              </w:rPr>
            </w:pPr>
            <w:r>
              <w:rPr>
                <w:rFonts w:eastAsia="Times New Roman" w:cs="Times New Roman"/>
                <w:sz w:val="22"/>
              </w:rPr>
              <w:t>1</w:t>
            </w:r>
          </w:p>
        </w:tc>
        <w:tc>
          <w:tcPr>
            <w:tcW w:w="672" w:type="dxa"/>
            <w:tcBorders>
              <w:top w:val="nil"/>
              <w:left w:val="nil"/>
              <w:bottom w:val="single" w:sz="4" w:space="0" w:color="auto"/>
              <w:right w:val="single" w:sz="4" w:space="0" w:color="auto"/>
            </w:tcBorders>
            <w:shd w:val="clear" w:color="auto" w:fill="auto"/>
            <w:noWrap/>
            <w:vAlign w:val="center"/>
          </w:tcPr>
          <w:p w14:paraId="0D8A3ABB" w14:textId="77777777" w:rsidR="00076D19" w:rsidRDefault="00870C52" w:rsidP="000D6CE1">
            <w:pPr>
              <w:jc w:val="center"/>
              <w:rPr>
                <w:rFonts w:eastAsia="Times New Roman" w:cs="Times New Roman"/>
                <w:sz w:val="22"/>
              </w:rPr>
            </w:pPr>
            <w:r>
              <w:rPr>
                <w:rFonts w:eastAsia="Times New Roman" w:cs="Times New Roman"/>
                <w:sz w:val="22"/>
              </w:rPr>
              <w:t>12,70</w:t>
            </w:r>
          </w:p>
        </w:tc>
        <w:tc>
          <w:tcPr>
            <w:tcW w:w="334" w:type="dxa"/>
            <w:tcBorders>
              <w:top w:val="nil"/>
              <w:left w:val="nil"/>
              <w:bottom w:val="single" w:sz="4" w:space="0" w:color="auto"/>
              <w:right w:val="single" w:sz="4" w:space="0" w:color="auto"/>
            </w:tcBorders>
            <w:shd w:val="clear" w:color="auto" w:fill="auto"/>
            <w:noWrap/>
            <w:vAlign w:val="center"/>
          </w:tcPr>
          <w:p w14:paraId="0AFBD740" w14:textId="77777777" w:rsidR="00076D19" w:rsidRDefault="00870C52" w:rsidP="000D6CE1">
            <w:pPr>
              <w:jc w:val="center"/>
              <w:rPr>
                <w:rFonts w:eastAsia="Times New Roman" w:cs="Times New Roman"/>
                <w:sz w:val="22"/>
              </w:rPr>
            </w:pPr>
            <w:r>
              <w:rPr>
                <w:rFonts w:eastAsia="Times New Roman" w:cs="Times New Roman"/>
                <w:sz w:val="22"/>
              </w:rPr>
              <w:t>6,50</w:t>
            </w:r>
          </w:p>
        </w:tc>
        <w:tc>
          <w:tcPr>
            <w:tcW w:w="521" w:type="dxa"/>
            <w:tcBorders>
              <w:top w:val="nil"/>
              <w:left w:val="nil"/>
              <w:bottom w:val="single" w:sz="4" w:space="0" w:color="auto"/>
              <w:right w:val="single" w:sz="4" w:space="0" w:color="auto"/>
            </w:tcBorders>
            <w:shd w:val="clear" w:color="auto" w:fill="auto"/>
            <w:noWrap/>
            <w:vAlign w:val="center"/>
          </w:tcPr>
          <w:p w14:paraId="7A7D7861" w14:textId="77777777" w:rsidR="00076D19" w:rsidRDefault="00870C52" w:rsidP="000D6CE1">
            <w:pPr>
              <w:jc w:val="center"/>
              <w:rPr>
                <w:rFonts w:eastAsia="Times New Roman" w:cs="Times New Roman"/>
                <w:sz w:val="22"/>
              </w:rPr>
            </w:pPr>
            <w:r>
              <w:rPr>
                <w:rFonts w:eastAsia="Times New Roman" w:cs="Times New Roman"/>
                <w:sz w:val="22"/>
              </w:rPr>
              <w:t> </w:t>
            </w:r>
          </w:p>
        </w:tc>
        <w:tc>
          <w:tcPr>
            <w:tcW w:w="981" w:type="dxa"/>
            <w:tcBorders>
              <w:top w:val="nil"/>
              <w:left w:val="nil"/>
              <w:bottom w:val="single" w:sz="4" w:space="0" w:color="auto"/>
              <w:right w:val="single" w:sz="4" w:space="0" w:color="auto"/>
            </w:tcBorders>
            <w:shd w:val="clear" w:color="auto" w:fill="auto"/>
            <w:noWrap/>
            <w:vAlign w:val="center"/>
          </w:tcPr>
          <w:p w14:paraId="3A80220A" w14:textId="77777777" w:rsidR="00076D19" w:rsidRDefault="00870C52" w:rsidP="000D6CE1">
            <w:pPr>
              <w:jc w:val="center"/>
              <w:rPr>
                <w:rFonts w:eastAsia="Times New Roman" w:cs="Times New Roman"/>
                <w:sz w:val="22"/>
              </w:rPr>
            </w:pPr>
            <w:r>
              <w:rPr>
                <w:rFonts w:eastAsia="Times New Roman" w:cs="Times New Roman"/>
                <w:sz w:val="22"/>
              </w:rPr>
              <w:t>82,55</w:t>
            </w:r>
          </w:p>
        </w:tc>
        <w:tc>
          <w:tcPr>
            <w:tcW w:w="1104" w:type="dxa"/>
            <w:tcBorders>
              <w:top w:val="nil"/>
              <w:left w:val="nil"/>
              <w:bottom w:val="single" w:sz="4" w:space="0" w:color="auto"/>
              <w:right w:val="single" w:sz="4" w:space="0" w:color="auto"/>
            </w:tcBorders>
            <w:shd w:val="clear" w:color="auto" w:fill="auto"/>
            <w:noWrap/>
            <w:vAlign w:val="center"/>
          </w:tcPr>
          <w:p w14:paraId="60A6BCC3" w14:textId="77777777" w:rsidR="00076D19" w:rsidRDefault="00870C52" w:rsidP="000D6CE1">
            <w:pPr>
              <w:jc w:val="center"/>
              <w:rPr>
                <w:rFonts w:eastAsia="Times New Roman" w:cs="Times New Roman"/>
                <w:b/>
                <w:bCs/>
                <w:sz w:val="22"/>
                <w:u w:val="single"/>
              </w:rPr>
            </w:pPr>
            <w:r>
              <w:rPr>
                <w:rFonts w:eastAsia="Times New Roman" w:cs="Times New Roman"/>
                <w:b/>
                <w:bCs/>
                <w:sz w:val="22"/>
                <w:u w:val="single"/>
              </w:rPr>
              <w:t> </w:t>
            </w:r>
          </w:p>
        </w:tc>
        <w:tc>
          <w:tcPr>
            <w:tcW w:w="456" w:type="dxa"/>
            <w:tcBorders>
              <w:top w:val="nil"/>
              <w:left w:val="nil"/>
              <w:bottom w:val="single" w:sz="4" w:space="0" w:color="auto"/>
              <w:right w:val="single" w:sz="4" w:space="0" w:color="auto"/>
            </w:tcBorders>
            <w:shd w:val="clear" w:color="auto" w:fill="auto"/>
            <w:noWrap/>
            <w:vAlign w:val="center"/>
          </w:tcPr>
          <w:p w14:paraId="77A46A97" w14:textId="77777777" w:rsidR="00076D19" w:rsidRDefault="00870C52" w:rsidP="000D6CE1">
            <w:pPr>
              <w:jc w:val="center"/>
              <w:rPr>
                <w:rFonts w:eastAsia="Times New Roman" w:cs="Times New Roman"/>
                <w:sz w:val="22"/>
              </w:rPr>
            </w:pPr>
            <w:r>
              <w:rPr>
                <w:rFonts w:eastAsia="Times New Roman" w:cs="Times New Roman"/>
                <w:sz w:val="22"/>
              </w:rPr>
              <w:t> </w:t>
            </w:r>
          </w:p>
        </w:tc>
        <w:tc>
          <w:tcPr>
            <w:tcW w:w="732" w:type="dxa"/>
            <w:tcBorders>
              <w:top w:val="nil"/>
              <w:left w:val="nil"/>
              <w:bottom w:val="single" w:sz="4" w:space="0" w:color="auto"/>
              <w:right w:val="single" w:sz="4" w:space="0" w:color="auto"/>
            </w:tcBorders>
            <w:shd w:val="clear" w:color="auto" w:fill="auto"/>
            <w:vAlign w:val="center"/>
          </w:tcPr>
          <w:p w14:paraId="799A1651" w14:textId="77777777" w:rsidR="00076D19" w:rsidRDefault="00870C52" w:rsidP="000D6CE1">
            <w:pPr>
              <w:jc w:val="right"/>
              <w:rPr>
                <w:rFonts w:eastAsia="Times New Roman" w:cs="Times New Roman"/>
                <w:sz w:val="22"/>
              </w:rPr>
            </w:pPr>
            <w:r>
              <w:rPr>
                <w:rFonts w:eastAsia="Times New Roman" w:cs="Times New Roman"/>
                <w:sz w:val="22"/>
              </w:rPr>
              <w:t> </w:t>
            </w:r>
          </w:p>
        </w:tc>
        <w:tc>
          <w:tcPr>
            <w:tcW w:w="1044" w:type="dxa"/>
            <w:tcBorders>
              <w:top w:val="nil"/>
              <w:left w:val="nil"/>
              <w:bottom w:val="single" w:sz="4" w:space="0" w:color="auto"/>
              <w:right w:val="single" w:sz="4" w:space="0" w:color="auto"/>
            </w:tcBorders>
            <w:shd w:val="clear" w:color="auto" w:fill="auto"/>
            <w:vAlign w:val="center"/>
          </w:tcPr>
          <w:p w14:paraId="27571E2F" w14:textId="77777777" w:rsidR="00076D19" w:rsidRDefault="00870C52" w:rsidP="000D6CE1">
            <w:pPr>
              <w:jc w:val="right"/>
              <w:rPr>
                <w:rFonts w:eastAsia="Times New Roman" w:cs="Times New Roman"/>
                <w:sz w:val="22"/>
              </w:rPr>
            </w:pPr>
            <w:r>
              <w:rPr>
                <w:rFonts w:eastAsia="Times New Roman" w:cs="Times New Roman"/>
                <w:sz w:val="22"/>
              </w:rPr>
              <w:t> </w:t>
            </w:r>
          </w:p>
        </w:tc>
        <w:tc>
          <w:tcPr>
            <w:tcW w:w="684" w:type="dxa"/>
            <w:tcBorders>
              <w:top w:val="nil"/>
              <w:left w:val="nil"/>
              <w:bottom w:val="single" w:sz="4" w:space="0" w:color="auto"/>
              <w:right w:val="single" w:sz="4" w:space="0" w:color="auto"/>
            </w:tcBorders>
            <w:shd w:val="clear" w:color="auto" w:fill="auto"/>
            <w:vAlign w:val="center"/>
          </w:tcPr>
          <w:p w14:paraId="542DB52F" w14:textId="77777777" w:rsidR="00076D19" w:rsidRDefault="00870C52" w:rsidP="000D6CE1">
            <w:pPr>
              <w:jc w:val="right"/>
              <w:rPr>
                <w:rFonts w:eastAsia="Times New Roman" w:cs="Times New Roman"/>
                <w:sz w:val="22"/>
              </w:rPr>
            </w:pPr>
            <w:r>
              <w:rPr>
                <w:rFonts w:eastAsia="Times New Roman" w:cs="Times New Roman"/>
                <w:sz w:val="22"/>
              </w:rPr>
              <w:t> </w:t>
            </w:r>
          </w:p>
        </w:tc>
        <w:tc>
          <w:tcPr>
            <w:tcW w:w="912" w:type="dxa"/>
            <w:tcBorders>
              <w:top w:val="nil"/>
              <w:left w:val="nil"/>
              <w:bottom w:val="single" w:sz="4" w:space="0" w:color="auto"/>
              <w:right w:val="single" w:sz="4" w:space="0" w:color="auto"/>
            </w:tcBorders>
            <w:shd w:val="clear" w:color="auto" w:fill="auto"/>
            <w:vAlign w:val="center"/>
          </w:tcPr>
          <w:p w14:paraId="788CAA2E" w14:textId="77777777" w:rsidR="00076D19" w:rsidRDefault="00870C52" w:rsidP="000D6CE1">
            <w:pPr>
              <w:jc w:val="right"/>
              <w:rPr>
                <w:rFonts w:eastAsia="Times New Roman" w:cs="Times New Roman"/>
                <w:sz w:val="22"/>
              </w:rPr>
            </w:pPr>
            <w:r>
              <w:rPr>
                <w:rFonts w:eastAsia="Times New Roman" w:cs="Times New Roman"/>
                <w:sz w:val="22"/>
              </w:rPr>
              <w:t> </w:t>
            </w:r>
          </w:p>
        </w:tc>
        <w:tc>
          <w:tcPr>
            <w:tcW w:w="888" w:type="dxa"/>
            <w:tcBorders>
              <w:top w:val="nil"/>
              <w:left w:val="nil"/>
              <w:bottom w:val="single" w:sz="4" w:space="0" w:color="auto"/>
              <w:right w:val="single" w:sz="4" w:space="0" w:color="auto"/>
            </w:tcBorders>
            <w:shd w:val="clear" w:color="auto" w:fill="auto"/>
            <w:vAlign w:val="center"/>
          </w:tcPr>
          <w:p w14:paraId="4769AC4F" w14:textId="77777777" w:rsidR="00076D19" w:rsidRDefault="00870C52" w:rsidP="000D6CE1">
            <w:pPr>
              <w:jc w:val="right"/>
              <w:rPr>
                <w:rFonts w:eastAsia="Times New Roman" w:cs="Times New Roman"/>
                <w:sz w:val="22"/>
              </w:rPr>
            </w:pPr>
            <w:r>
              <w:rPr>
                <w:rFonts w:eastAsia="Times New Roman" w:cs="Times New Roman"/>
                <w:sz w:val="22"/>
              </w:rPr>
              <w:t> </w:t>
            </w:r>
          </w:p>
        </w:tc>
        <w:tc>
          <w:tcPr>
            <w:tcW w:w="444" w:type="dxa"/>
            <w:tcBorders>
              <w:top w:val="single" w:sz="4" w:space="0" w:color="auto"/>
              <w:left w:val="nil"/>
              <w:bottom w:val="nil"/>
              <w:right w:val="double" w:sz="6" w:space="0" w:color="auto"/>
            </w:tcBorders>
            <w:shd w:val="clear" w:color="auto" w:fill="auto"/>
            <w:vAlign w:val="center"/>
          </w:tcPr>
          <w:p w14:paraId="3C042772" w14:textId="77777777" w:rsidR="00076D19" w:rsidRDefault="00870C52" w:rsidP="000D6CE1">
            <w:pPr>
              <w:rPr>
                <w:rFonts w:eastAsia="Times New Roman" w:cs="Times New Roman"/>
                <w:b/>
                <w:bCs/>
                <w:sz w:val="22"/>
              </w:rPr>
            </w:pPr>
            <w:r>
              <w:rPr>
                <w:rFonts w:eastAsia="Times New Roman" w:cs="Times New Roman"/>
                <w:b/>
                <w:bCs/>
                <w:sz w:val="22"/>
              </w:rPr>
              <w:t> </w:t>
            </w:r>
          </w:p>
        </w:tc>
      </w:tr>
      <w:tr w:rsidR="00076D19" w14:paraId="527BCB28" w14:textId="77777777" w:rsidTr="000D6CE1">
        <w:trPr>
          <w:trHeight w:val="346"/>
        </w:trPr>
        <w:tc>
          <w:tcPr>
            <w:tcW w:w="476" w:type="dxa"/>
            <w:tcBorders>
              <w:top w:val="single" w:sz="4" w:space="0" w:color="auto"/>
              <w:left w:val="double" w:sz="6" w:space="0" w:color="auto"/>
              <w:bottom w:val="double" w:sz="6" w:space="0" w:color="auto"/>
              <w:right w:val="single" w:sz="4" w:space="0" w:color="auto"/>
            </w:tcBorders>
            <w:shd w:val="clear" w:color="auto" w:fill="auto"/>
            <w:vAlign w:val="center"/>
          </w:tcPr>
          <w:p w14:paraId="2C3F46A9" w14:textId="77777777" w:rsidR="00076D19" w:rsidRDefault="00870C52" w:rsidP="000D6CE1">
            <w:pPr>
              <w:jc w:val="center"/>
              <w:rPr>
                <w:rFonts w:eastAsia="Times New Roman" w:cs="Times New Roman"/>
                <w:b/>
                <w:bCs/>
                <w:sz w:val="22"/>
              </w:rPr>
            </w:pPr>
            <w:r>
              <w:rPr>
                <w:rFonts w:eastAsia="Times New Roman" w:cs="Times New Roman"/>
                <w:b/>
                <w:bCs/>
                <w:sz w:val="22"/>
              </w:rPr>
              <w:t> </w:t>
            </w:r>
          </w:p>
        </w:tc>
        <w:tc>
          <w:tcPr>
            <w:tcW w:w="896" w:type="dxa"/>
            <w:tcBorders>
              <w:top w:val="single" w:sz="4" w:space="0" w:color="auto"/>
              <w:left w:val="nil"/>
              <w:bottom w:val="nil"/>
              <w:right w:val="single" w:sz="4" w:space="0" w:color="auto"/>
            </w:tcBorders>
            <w:shd w:val="clear" w:color="auto" w:fill="auto"/>
            <w:vAlign w:val="center"/>
          </w:tcPr>
          <w:p w14:paraId="12869C83" w14:textId="77777777" w:rsidR="00076D19" w:rsidRDefault="00870C52" w:rsidP="000D6CE1">
            <w:pPr>
              <w:rPr>
                <w:rFonts w:eastAsia="Times New Roman" w:cs="Times New Roman"/>
                <w:b/>
                <w:bCs/>
                <w:sz w:val="22"/>
              </w:rPr>
            </w:pPr>
            <w:r>
              <w:rPr>
                <w:rFonts w:eastAsia="Times New Roman" w:cs="Times New Roman"/>
                <w:b/>
                <w:bCs/>
                <w:sz w:val="22"/>
              </w:rPr>
              <w:t> </w:t>
            </w:r>
          </w:p>
        </w:tc>
        <w:tc>
          <w:tcPr>
            <w:tcW w:w="264" w:type="dxa"/>
            <w:tcBorders>
              <w:top w:val="nil"/>
              <w:left w:val="nil"/>
              <w:bottom w:val="double" w:sz="6" w:space="0" w:color="auto"/>
              <w:right w:val="single" w:sz="4" w:space="0" w:color="auto"/>
            </w:tcBorders>
            <w:shd w:val="clear" w:color="auto" w:fill="auto"/>
            <w:vAlign w:val="bottom"/>
          </w:tcPr>
          <w:p w14:paraId="512EFC45" w14:textId="77777777" w:rsidR="00076D19" w:rsidRDefault="00870C52" w:rsidP="000D6CE1">
            <w:pPr>
              <w:jc w:val="center"/>
              <w:rPr>
                <w:rFonts w:eastAsia="Times New Roman" w:cs="Times New Roman"/>
                <w:sz w:val="22"/>
              </w:rPr>
            </w:pPr>
            <w:r>
              <w:rPr>
                <w:rFonts w:eastAsia="Times New Roman" w:cs="Times New Roman"/>
                <w:sz w:val="22"/>
              </w:rPr>
              <w:t> </w:t>
            </w:r>
          </w:p>
        </w:tc>
        <w:tc>
          <w:tcPr>
            <w:tcW w:w="672" w:type="dxa"/>
            <w:tcBorders>
              <w:top w:val="nil"/>
              <w:left w:val="nil"/>
              <w:bottom w:val="double" w:sz="6" w:space="0" w:color="auto"/>
              <w:right w:val="single" w:sz="4" w:space="0" w:color="auto"/>
            </w:tcBorders>
            <w:shd w:val="clear" w:color="auto" w:fill="auto"/>
            <w:vAlign w:val="bottom"/>
          </w:tcPr>
          <w:p w14:paraId="1290C321" w14:textId="77777777" w:rsidR="00076D19" w:rsidRDefault="00870C52" w:rsidP="000D6CE1">
            <w:pPr>
              <w:jc w:val="center"/>
              <w:rPr>
                <w:rFonts w:eastAsia="Times New Roman" w:cs="Times New Roman"/>
                <w:sz w:val="22"/>
              </w:rPr>
            </w:pPr>
            <w:r>
              <w:rPr>
                <w:rFonts w:eastAsia="Times New Roman" w:cs="Times New Roman"/>
                <w:sz w:val="22"/>
              </w:rPr>
              <w:t> </w:t>
            </w:r>
          </w:p>
        </w:tc>
        <w:tc>
          <w:tcPr>
            <w:tcW w:w="334" w:type="dxa"/>
            <w:tcBorders>
              <w:top w:val="nil"/>
              <w:left w:val="nil"/>
              <w:bottom w:val="double" w:sz="6" w:space="0" w:color="auto"/>
              <w:right w:val="single" w:sz="4" w:space="0" w:color="auto"/>
            </w:tcBorders>
            <w:shd w:val="clear" w:color="auto" w:fill="auto"/>
            <w:vAlign w:val="bottom"/>
          </w:tcPr>
          <w:p w14:paraId="569A7738" w14:textId="77777777" w:rsidR="00076D19" w:rsidRDefault="00870C52" w:rsidP="000D6CE1">
            <w:pPr>
              <w:jc w:val="center"/>
              <w:rPr>
                <w:rFonts w:eastAsia="Times New Roman" w:cs="Times New Roman"/>
                <w:sz w:val="22"/>
              </w:rPr>
            </w:pPr>
            <w:r>
              <w:rPr>
                <w:rFonts w:eastAsia="Times New Roman" w:cs="Times New Roman"/>
                <w:sz w:val="22"/>
              </w:rPr>
              <w:t> </w:t>
            </w:r>
          </w:p>
        </w:tc>
        <w:tc>
          <w:tcPr>
            <w:tcW w:w="521" w:type="dxa"/>
            <w:tcBorders>
              <w:top w:val="nil"/>
              <w:left w:val="nil"/>
              <w:bottom w:val="double" w:sz="6" w:space="0" w:color="auto"/>
              <w:right w:val="single" w:sz="4" w:space="0" w:color="auto"/>
            </w:tcBorders>
            <w:shd w:val="clear" w:color="auto" w:fill="auto"/>
            <w:vAlign w:val="bottom"/>
          </w:tcPr>
          <w:p w14:paraId="7EDC7BF4" w14:textId="77777777" w:rsidR="00076D19" w:rsidRDefault="00870C52" w:rsidP="000D6CE1">
            <w:pPr>
              <w:jc w:val="center"/>
              <w:rPr>
                <w:rFonts w:eastAsia="Times New Roman" w:cs="Times New Roman"/>
                <w:sz w:val="22"/>
              </w:rPr>
            </w:pPr>
            <w:r>
              <w:rPr>
                <w:rFonts w:eastAsia="Times New Roman" w:cs="Times New Roman"/>
                <w:sz w:val="22"/>
              </w:rPr>
              <w:t> </w:t>
            </w:r>
          </w:p>
        </w:tc>
        <w:tc>
          <w:tcPr>
            <w:tcW w:w="981" w:type="dxa"/>
            <w:tcBorders>
              <w:top w:val="nil"/>
              <w:left w:val="nil"/>
              <w:bottom w:val="double" w:sz="6" w:space="0" w:color="auto"/>
              <w:right w:val="single" w:sz="4" w:space="0" w:color="auto"/>
            </w:tcBorders>
            <w:shd w:val="clear" w:color="auto" w:fill="auto"/>
            <w:vAlign w:val="bottom"/>
          </w:tcPr>
          <w:p w14:paraId="6B8C2CF5" w14:textId="77777777" w:rsidR="00076D19" w:rsidRDefault="00870C52" w:rsidP="000D6CE1">
            <w:pPr>
              <w:jc w:val="center"/>
              <w:rPr>
                <w:rFonts w:eastAsia="Times New Roman" w:cs="Times New Roman"/>
                <w:sz w:val="22"/>
              </w:rPr>
            </w:pPr>
            <w:r>
              <w:rPr>
                <w:rFonts w:eastAsia="Times New Roman" w:cs="Times New Roman"/>
                <w:sz w:val="22"/>
              </w:rPr>
              <w:t> </w:t>
            </w:r>
          </w:p>
        </w:tc>
        <w:tc>
          <w:tcPr>
            <w:tcW w:w="1104" w:type="dxa"/>
            <w:tcBorders>
              <w:top w:val="nil"/>
              <w:left w:val="nil"/>
              <w:bottom w:val="double" w:sz="6" w:space="0" w:color="auto"/>
              <w:right w:val="single" w:sz="4" w:space="0" w:color="auto"/>
            </w:tcBorders>
            <w:shd w:val="clear" w:color="auto" w:fill="auto"/>
            <w:vAlign w:val="center"/>
          </w:tcPr>
          <w:p w14:paraId="7BA5B3CD" w14:textId="77777777" w:rsidR="00076D19" w:rsidRDefault="00870C52" w:rsidP="000D6CE1">
            <w:pPr>
              <w:jc w:val="center"/>
              <w:rPr>
                <w:rFonts w:eastAsia="Times New Roman" w:cs="Times New Roman"/>
                <w:b/>
                <w:bCs/>
                <w:sz w:val="22"/>
              </w:rPr>
            </w:pPr>
            <w:r>
              <w:rPr>
                <w:rFonts w:eastAsia="Times New Roman" w:cs="Times New Roman"/>
                <w:b/>
                <w:bCs/>
                <w:sz w:val="22"/>
              </w:rPr>
              <w:t> </w:t>
            </w:r>
          </w:p>
        </w:tc>
        <w:tc>
          <w:tcPr>
            <w:tcW w:w="456" w:type="dxa"/>
            <w:tcBorders>
              <w:top w:val="nil"/>
              <w:left w:val="nil"/>
              <w:bottom w:val="double" w:sz="6" w:space="0" w:color="auto"/>
              <w:right w:val="single" w:sz="4" w:space="0" w:color="auto"/>
            </w:tcBorders>
            <w:shd w:val="clear" w:color="auto" w:fill="auto"/>
            <w:vAlign w:val="center"/>
          </w:tcPr>
          <w:p w14:paraId="1EEFC8F8" w14:textId="77777777" w:rsidR="00076D19" w:rsidRDefault="00870C52" w:rsidP="000D6CE1">
            <w:pPr>
              <w:jc w:val="center"/>
              <w:rPr>
                <w:rFonts w:eastAsia="Times New Roman" w:cs="Times New Roman"/>
                <w:sz w:val="22"/>
              </w:rPr>
            </w:pPr>
            <w:r>
              <w:rPr>
                <w:rFonts w:eastAsia="Times New Roman" w:cs="Times New Roman"/>
                <w:sz w:val="22"/>
              </w:rPr>
              <w:t> </w:t>
            </w:r>
          </w:p>
        </w:tc>
        <w:tc>
          <w:tcPr>
            <w:tcW w:w="732" w:type="dxa"/>
            <w:tcBorders>
              <w:top w:val="nil"/>
              <w:left w:val="nil"/>
              <w:bottom w:val="double" w:sz="6" w:space="0" w:color="auto"/>
              <w:right w:val="single" w:sz="4" w:space="0" w:color="auto"/>
            </w:tcBorders>
            <w:shd w:val="clear" w:color="auto" w:fill="auto"/>
            <w:noWrap/>
            <w:vAlign w:val="center"/>
          </w:tcPr>
          <w:p w14:paraId="6FFD918E" w14:textId="77777777" w:rsidR="00076D19" w:rsidRDefault="00870C52" w:rsidP="000D6CE1">
            <w:pPr>
              <w:jc w:val="right"/>
              <w:rPr>
                <w:rFonts w:eastAsia="Times New Roman" w:cs="Times New Roman"/>
                <w:sz w:val="22"/>
              </w:rPr>
            </w:pPr>
            <w:r>
              <w:rPr>
                <w:rFonts w:eastAsia="Times New Roman" w:cs="Times New Roman"/>
                <w:sz w:val="22"/>
              </w:rPr>
              <w:t> </w:t>
            </w:r>
          </w:p>
        </w:tc>
        <w:tc>
          <w:tcPr>
            <w:tcW w:w="1044" w:type="dxa"/>
            <w:tcBorders>
              <w:top w:val="nil"/>
              <w:left w:val="nil"/>
              <w:bottom w:val="double" w:sz="6" w:space="0" w:color="auto"/>
              <w:right w:val="single" w:sz="4" w:space="0" w:color="auto"/>
            </w:tcBorders>
            <w:shd w:val="clear" w:color="auto" w:fill="auto"/>
            <w:noWrap/>
            <w:vAlign w:val="center"/>
          </w:tcPr>
          <w:p w14:paraId="6DC5EF04" w14:textId="77777777" w:rsidR="00076D19" w:rsidRDefault="00870C52" w:rsidP="000D6CE1">
            <w:pPr>
              <w:jc w:val="right"/>
              <w:rPr>
                <w:rFonts w:eastAsia="Times New Roman" w:cs="Times New Roman"/>
                <w:sz w:val="22"/>
              </w:rPr>
            </w:pPr>
            <w:r>
              <w:rPr>
                <w:rFonts w:eastAsia="Times New Roman" w:cs="Times New Roman"/>
                <w:sz w:val="22"/>
              </w:rPr>
              <w:t> </w:t>
            </w:r>
          </w:p>
        </w:tc>
        <w:tc>
          <w:tcPr>
            <w:tcW w:w="684" w:type="dxa"/>
            <w:tcBorders>
              <w:top w:val="nil"/>
              <w:left w:val="nil"/>
              <w:bottom w:val="double" w:sz="6" w:space="0" w:color="auto"/>
              <w:right w:val="single" w:sz="4" w:space="0" w:color="auto"/>
            </w:tcBorders>
            <w:shd w:val="clear" w:color="auto" w:fill="auto"/>
            <w:noWrap/>
            <w:vAlign w:val="center"/>
          </w:tcPr>
          <w:p w14:paraId="5D6F6529" w14:textId="77777777" w:rsidR="00076D19" w:rsidRDefault="00870C52" w:rsidP="000D6CE1">
            <w:pPr>
              <w:jc w:val="right"/>
              <w:rPr>
                <w:rFonts w:eastAsia="Times New Roman" w:cs="Times New Roman"/>
                <w:sz w:val="22"/>
              </w:rPr>
            </w:pPr>
            <w:r>
              <w:rPr>
                <w:rFonts w:eastAsia="Times New Roman" w:cs="Times New Roman"/>
                <w:sz w:val="22"/>
              </w:rPr>
              <w:t> </w:t>
            </w:r>
          </w:p>
        </w:tc>
        <w:tc>
          <w:tcPr>
            <w:tcW w:w="912" w:type="dxa"/>
            <w:tcBorders>
              <w:top w:val="nil"/>
              <w:left w:val="nil"/>
              <w:bottom w:val="double" w:sz="6" w:space="0" w:color="auto"/>
              <w:right w:val="single" w:sz="4" w:space="0" w:color="auto"/>
            </w:tcBorders>
            <w:shd w:val="clear" w:color="auto" w:fill="auto"/>
            <w:noWrap/>
            <w:vAlign w:val="center"/>
          </w:tcPr>
          <w:p w14:paraId="1588C7B7" w14:textId="77777777" w:rsidR="00076D19" w:rsidRDefault="00870C52" w:rsidP="000D6CE1">
            <w:pPr>
              <w:jc w:val="right"/>
              <w:rPr>
                <w:rFonts w:eastAsia="Times New Roman" w:cs="Times New Roman"/>
                <w:sz w:val="22"/>
              </w:rPr>
            </w:pPr>
            <w:r>
              <w:rPr>
                <w:rFonts w:eastAsia="Times New Roman" w:cs="Times New Roman"/>
                <w:sz w:val="22"/>
              </w:rPr>
              <w:t> </w:t>
            </w:r>
          </w:p>
        </w:tc>
        <w:tc>
          <w:tcPr>
            <w:tcW w:w="888" w:type="dxa"/>
            <w:tcBorders>
              <w:top w:val="nil"/>
              <w:left w:val="nil"/>
              <w:bottom w:val="double" w:sz="6" w:space="0" w:color="auto"/>
              <w:right w:val="single" w:sz="4" w:space="0" w:color="auto"/>
            </w:tcBorders>
            <w:shd w:val="clear" w:color="auto" w:fill="auto"/>
            <w:noWrap/>
            <w:vAlign w:val="center"/>
          </w:tcPr>
          <w:p w14:paraId="3B626796" w14:textId="77777777" w:rsidR="00076D19" w:rsidRDefault="00870C52" w:rsidP="000D6CE1">
            <w:pPr>
              <w:jc w:val="right"/>
              <w:rPr>
                <w:rFonts w:eastAsia="Times New Roman" w:cs="Times New Roman"/>
                <w:sz w:val="22"/>
              </w:rPr>
            </w:pPr>
            <w:r>
              <w:rPr>
                <w:rFonts w:eastAsia="Times New Roman" w:cs="Times New Roman"/>
                <w:sz w:val="22"/>
              </w:rPr>
              <w:t> </w:t>
            </w:r>
          </w:p>
        </w:tc>
        <w:tc>
          <w:tcPr>
            <w:tcW w:w="444" w:type="dxa"/>
            <w:tcBorders>
              <w:top w:val="single" w:sz="4" w:space="0" w:color="auto"/>
              <w:left w:val="nil"/>
              <w:bottom w:val="double" w:sz="6" w:space="0" w:color="auto"/>
              <w:right w:val="double" w:sz="6" w:space="0" w:color="auto"/>
            </w:tcBorders>
            <w:shd w:val="clear" w:color="auto" w:fill="auto"/>
            <w:vAlign w:val="center"/>
          </w:tcPr>
          <w:p w14:paraId="492CB07F" w14:textId="77777777" w:rsidR="00076D19" w:rsidRDefault="00870C52" w:rsidP="000D6CE1">
            <w:pPr>
              <w:rPr>
                <w:rFonts w:eastAsia="Times New Roman" w:cs="Times New Roman"/>
                <w:sz w:val="22"/>
              </w:rPr>
            </w:pPr>
            <w:r>
              <w:rPr>
                <w:rFonts w:eastAsia="Times New Roman" w:cs="Times New Roman"/>
                <w:sz w:val="22"/>
              </w:rPr>
              <w:t> </w:t>
            </w:r>
          </w:p>
        </w:tc>
      </w:tr>
      <w:tr w:rsidR="00076D19" w14:paraId="6124566D" w14:textId="77777777" w:rsidTr="000D6CE1">
        <w:trPr>
          <w:trHeight w:val="980"/>
        </w:trPr>
        <w:tc>
          <w:tcPr>
            <w:tcW w:w="1372" w:type="dxa"/>
            <w:gridSpan w:val="2"/>
            <w:tcBorders>
              <w:top w:val="double" w:sz="6" w:space="0" w:color="auto"/>
              <w:left w:val="double" w:sz="6" w:space="0" w:color="auto"/>
              <w:bottom w:val="double" w:sz="6" w:space="0" w:color="auto"/>
              <w:right w:val="single" w:sz="4" w:space="0" w:color="000000"/>
            </w:tcBorders>
            <w:shd w:val="clear" w:color="auto" w:fill="auto"/>
            <w:vAlign w:val="center"/>
          </w:tcPr>
          <w:p w14:paraId="722DA142" w14:textId="77777777" w:rsidR="00076D19" w:rsidRDefault="00870C52" w:rsidP="000D6CE1">
            <w:pPr>
              <w:jc w:val="center"/>
              <w:rPr>
                <w:rFonts w:eastAsia="Times New Roman" w:cs="Times New Roman"/>
                <w:b/>
                <w:bCs/>
                <w:i/>
                <w:iCs/>
                <w:sz w:val="22"/>
              </w:rPr>
            </w:pPr>
            <w:r>
              <w:rPr>
                <w:rFonts w:eastAsia="Times New Roman" w:cs="Times New Roman"/>
                <w:b/>
                <w:bCs/>
                <w:i/>
                <w:iCs/>
                <w:sz w:val="22"/>
              </w:rPr>
              <w:t>CỘNG</w:t>
            </w:r>
          </w:p>
        </w:tc>
        <w:tc>
          <w:tcPr>
            <w:tcW w:w="264" w:type="dxa"/>
            <w:tcBorders>
              <w:top w:val="nil"/>
              <w:left w:val="nil"/>
              <w:bottom w:val="double" w:sz="6" w:space="0" w:color="auto"/>
              <w:right w:val="single" w:sz="4" w:space="0" w:color="auto"/>
            </w:tcBorders>
            <w:shd w:val="clear" w:color="auto" w:fill="auto"/>
            <w:noWrap/>
            <w:vAlign w:val="center"/>
          </w:tcPr>
          <w:p w14:paraId="5B90581C" w14:textId="77777777" w:rsidR="00076D19" w:rsidRDefault="00870C52" w:rsidP="000D6CE1">
            <w:pPr>
              <w:jc w:val="center"/>
              <w:rPr>
                <w:rFonts w:eastAsia="Times New Roman" w:cs="Times New Roman"/>
                <w:sz w:val="22"/>
              </w:rPr>
            </w:pPr>
            <w:r>
              <w:rPr>
                <w:rFonts w:eastAsia="Times New Roman" w:cs="Times New Roman"/>
                <w:sz w:val="22"/>
              </w:rPr>
              <w:t> </w:t>
            </w:r>
          </w:p>
        </w:tc>
        <w:tc>
          <w:tcPr>
            <w:tcW w:w="672" w:type="dxa"/>
            <w:tcBorders>
              <w:top w:val="nil"/>
              <w:left w:val="nil"/>
              <w:bottom w:val="double" w:sz="6" w:space="0" w:color="auto"/>
              <w:right w:val="single" w:sz="4" w:space="0" w:color="auto"/>
            </w:tcBorders>
            <w:shd w:val="clear" w:color="auto" w:fill="auto"/>
            <w:noWrap/>
            <w:vAlign w:val="center"/>
          </w:tcPr>
          <w:p w14:paraId="4B91232E" w14:textId="77777777" w:rsidR="00076D19" w:rsidRDefault="00870C52" w:rsidP="000D6CE1">
            <w:pPr>
              <w:rPr>
                <w:rFonts w:eastAsia="Times New Roman" w:cs="Times New Roman"/>
                <w:sz w:val="22"/>
              </w:rPr>
            </w:pPr>
            <w:r>
              <w:rPr>
                <w:rFonts w:eastAsia="Times New Roman" w:cs="Times New Roman"/>
                <w:sz w:val="22"/>
              </w:rPr>
              <w:t> </w:t>
            </w:r>
          </w:p>
        </w:tc>
        <w:tc>
          <w:tcPr>
            <w:tcW w:w="334" w:type="dxa"/>
            <w:tcBorders>
              <w:top w:val="nil"/>
              <w:left w:val="nil"/>
              <w:bottom w:val="double" w:sz="6" w:space="0" w:color="auto"/>
              <w:right w:val="single" w:sz="4" w:space="0" w:color="auto"/>
            </w:tcBorders>
            <w:shd w:val="clear" w:color="auto" w:fill="auto"/>
            <w:noWrap/>
            <w:vAlign w:val="center"/>
          </w:tcPr>
          <w:p w14:paraId="19FF82F7" w14:textId="77777777" w:rsidR="00076D19" w:rsidRDefault="00870C52" w:rsidP="000D6CE1">
            <w:pPr>
              <w:rPr>
                <w:rFonts w:eastAsia="Times New Roman" w:cs="Times New Roman"/>
                <w:sz w:val="22"/>
              </w:rPr>
            </w:pPr>
            <w:r>
              <w:rPr>
                <w:rFonts w:eastAsia="Times New Roman" w:cs="Times New Roman"/>
                <w:sz w:val="22"/>
              </w:rPr>
              <w:t> </w:t>
            </w:r>
          </w:p>
        </w:tc>
        <w:tc>
          <w:tcPr>
            <w:tcW w:w="521" w:type="dxa"/>
            <w:tcBorders>
              <w:top w:val="nil"/>
              <w:left w:val="nil"/>
              <w:bottom w:val="double" w:sz="6" w:space="0" w:color="auto"/>
              <w:right w:val="single" w:sz="4" w:space="0" w:color="auto"/>
            </w:tcBorders>
            <w:shd w:val="clear" w:color="auto" w:fill="auto"/>
            <w:noWrap/>
            <w:vAlign w:val="center"/>
          </w:tcPr>
          <w:p w14:paraId="7A4FFCBE" w14:textId="77777777" w:rsidR="00076D19" w:rsidRDefault="00870C52" w:rsidP="000D6CE1">
            <w:pPr>
              <w:rPr>
                <w:rFonts w:eastAsia="Times New Roman" w:cs="Times New Roman"/>
                <w:sz w:val="22"/>
              </w:rPr>
            </w:pPr>
            <w:r>
              <w:rPr>
                <w:rFonts w:eastAsia="Times New Roman" w:cs="Times New Roman"/>
                <w:sz w:val="22"/>
              </w:rPr>
              <w:t> </w:t>
            </w:r>
          </w:p>
        </w:tc>
        <w:tc>
          <w:tcPr>
            <w:tcW w:w="981" w:type="dxa"/>
            <w:tcBorders>
              <w:top w:val="nil"/>
              <w:left w:val="nil"/>
              <w:bottom w:val="double" w:sz="6" w:space="0" w:color="auto"/>
              <w:right w:val="single" w:sz="4" w:space="0" w:color="auto"/>
            </w:tcBorders>
            <w:shd w:val="clear" w:color="auto" w:fill="auto"/>
            <w:noWrap/>
            <w:vAlign w:val="center"/>
          </w:tcPr>
          <w:p w14:paraId="699FFC02" w14:textId="77777777" w:rsidR="00076D19" w:rsidRDefault="00870C52" w:rsidP="000D6CE1">
            <w:pPr>
              <w:jc w:val="center"/>
              <w:rPr>
                <w:rFonts w:eastAsia="Times New Roman" w:cs="Times New Roman"/>
                <w:sz w:val="22"/>
              </w:rPr>
            </w:pPr>
            <w:r>
              <w:rPr>
                <w:rFonts w:eastAsia="Times New Roman" w:cs="Times New Roman"/>
                <w:sz w:val="22"/>
              </w:rPr>
              <w:t> </w:t>
            </w:r>
          </w:p>
        </w:tc>
        <w:tc>
          <w:tcPr>
            <w:tcW w:w="1104" w:type="dxa"/>
            <w:tcBorders>
              <w:top w:val="nil"/>
              <w:left w:val="nil"/>
              <w:bottom w:val="double" w:sz="6" w:space="0" w:color="auto"/>
              <w:right w:val="single" w:sz="4" w:space="0" w:color="auto"/>
            </w:tcBorders>
            <w:shd w:val="clear" w:color="auto" w:fill="auto"/>
            <w:noWrap/>
            <w:vAlign w:val="center"/>
          </w:tcPr>
          <w:p w14:paraId="3993C3A6" w14:textId="77777777" w:rsidR="00076D19" w:rsidRDefault="00870C52" w:rsidP="000D6CE1">
            <w:pPr>
              <w:jc w:val="right"/>
              <w:rPr>
                <w:rFonts w:eastAsia="Times New Roman" w:cs="Times New Roman"/>
                <w:b/>
                <w:bCs/>
                <w:sz w:val="22"/>
              </w:rPr>
            </w:pPr>
            <w:r>
              <w:rPr>
                <w:rFonts w:eastAsia="Times New Roman" w:cs="Times New Roman"/>
                <w:b/>
                <w:bCs/>
                <w:sz w:val="22"/>
              </w:rPr>
              <w:t> </w:t>
            </w:r>
          </w:p>
        </w:tc>
        <w:tc>
          <w:tcPr>
            <w:tcW w:w="456" w:type="dxa"/>
            <w:tcBorders>
              <w:top w:val="nil"/>
              <w:left w:val="nil"/>
              <w:bottom w:val="double" w:sz="6" w:space="0" w:color="auto"/>
              <w:right w:val="single" w:sz="4" w:space="0" w:color="auto"/>
            </w:tcBorders>
            <w:shd w:val="clear" w:color="auto" w:fill="auto"/>
            <w:noWrap/>
            <w:vAlign w:val="bottom"/>
          </w:tcPr>
          <w:p w14:paraId="74C598DC" w14:textId="77777777" w:rsidR="00076D19" w:rsidRDefault="00870C52" w:rsidP="000D6CE1">
            <w:pPr>
              <w:jc w:val="center"/>
              <w:rPr>
                <w:rFonts w:eastAsia="Times New Roman" w:cs="Times New Roman"/>
                <w:sz w:val="22"/>
              </w:rPr>
            </w:pPr>
            <w:r>
              <w:rPr>
                <w:rFonts w:eastAsia="Times New Roman" w:cs="Times New Roman"/>
                <w:sz w:val="22"/>
              </w:rPr>
              <w:t> </w:t>
            </w:r>
          </w:p>
        </w:tc>
        <w:tc>
          <w:tcPr>
            <w:tcW w:w="732" w:type="dxa"/>
            <w:tcBorders>
              <w:top w:val="nil"/>
              <w:left w:val="nil"/>
              <w:bottom w:val="double" w:sz="6" w:space="0" w:color="auto"/>
              <w:right w:val="single" w:sz="4" w:space="0" w:color="auto"/>
            </w:tcBorders>
            <w:shd w:val="clear" w:color="auto" w:fill="auto"/>
            <w:noWrap/>
            <w:vAlign w:val="bottom"/>
          </w:tcPr>
          <w:p w14:paraId="5B861CCB" w14:textId="77777777" w:rsidR="00076D19" w:rsidRDefault="00870C52" w:rsidP="000D6CE1">
            <w:pPr>
              <w:rPr>
                <w:rFonts w:eastAsia="Times New Roman" w:cs="Times New Roman"/>
                <w:sz w:val="22"/>
              </w:rPr>
            </w:pPr>
            <w:r>
              <w:rPr>
                <w:rFonts w:eastAsia="Times New Roman" w:cs="Times New Roman"/>
                <w:sz w:val="22"/>
              </w:rPr>
              <w:t> </w:t>
            </w:r>
          </w:p>
        </w:tc>
        <w:tc>
          <w:tcPr>
            <w:tcW w:w="1044" w:type="dxa"/>
            <w:tcBorders>
              <w:top w:val="nil"/>
              <w:left w:val="nil"/>
              <w:bottom w:val="double" w:sz="6" w:space="0" w:color="auto"/>
              <w:right w:val="single" w:sz="4" w:space="0" w:color="auto"/>
            </w:tcBorders>
            <w:shd w:val="clear" w:color="auto" w:fill="auto"/>
            <w:noWrap/>
            <w:vAlign w:val="center"/>
          </w:tcPr>
          <w:p w14:paraId="430B6EBD" w14:textId="77777777" w:rsidR="00076D19" w:rsidRDefault="00870C52" w:rsidP="000D6CE1">
            <w:pPr>
              <w:jc w:val="right"/>
              <w:rPr>
                <w:rFonts w:eastAsia="Times New Roman" w:cs="Times New Roman"/>
                <w:sz w:val="22"/>
              </w:rPr>
            </w:pPr>
            <w:r>
              <w:rPr>
                <w:rFonts w:eastAsia="Times New Roman" w:cs="Times New Roman"/>
                <w:sz w:val="22"/>
              </w:rPr>
              <w:t> </w:t>
            </w:r>
          </w:p>
        </w:tc>
        <w:tc>
          <w:tcPr>
            <w:tcW w:w="684" w:type="dxa"/>
            <w:tcBorders>
              <w:top w:val="nil"/>
              <w:left w:val="nil"/>
              <w:bottom w:val="double" w:sz="6" w:space="0" w:color="auto"/>
              <w:right w:val="single" w:sz="4" w:space="0" w:color="auto"/>
            </w:tcBorders>
            <w:shd w:val="clear" w:color="auto" w:fill="auto"/>
            <w:noWrap/>
            <w:vAlign w:val="center"/>
          </w:tcPr>
          <w:p w14:paraId="28A41E15" w14:textId="77777777" w:rsidR="00076D19" w:rsidRDefault="00870C52" w:rsidP="000D6CE1">
            <w:pPr>
              <w:jc w:val="right"/>
              <w:rPr>
                <w:rFonts w:eastAsia="Times New Roman" w:cs="Times New Roman"/>
                <w:b/>
                <w:bCs/>
                <w:sz w:val="22"/>
              </w:rPr>
            </w:pPr>
            <w:r>
              <w:rPr>
                <w:rFonts w:eastAsia="Times New Roman" w:cs="Times New Roman"/>
                <w:b/>
                <w:bCs/>
                <w:sz w:val="22"/>
              </w:rPr>
              <w:t> </w:t>
            </w:r>
          </w:p>
        </w:tc>
        <w:tc>
          <w:tcPr>
            <w:tcW w:w="912" w:type="dxa"/>
            <w:tcBorders>
              <w:top w:val="nil"/>
              <w:left w:val="nil"/>
              <w:bottom w:val="double" w:sz="6" w:space="0" w:color="auto"/>
              <w:right w:val="single" w:sz="4" w:space="0" w:color="auto"/>
            </w:tcBorders>
            <w:shd w:val="clear" w:color="auto" w:fill="auto"/>
            <w:noWrap/>
            <w:vAlign w:val="center"/>
          </w:tcPr>
          <w:p w14:paraId="3B22C1CD" w14:textId="77777777" w:rsidR="00076D19" w:rsidRDefault="00870C52" w:rsidP="000D6CE1">
            <w:pPr>
              <w:jc w:val="right"/>
              <w:rPr>
                <w:rFonts w:eastAsia="Times New Roman" w:cs="Times New Roman"/>
                <w:b/>
                <w:bCs/>
                <w:sz w:val="22"/>
              </w:rPr>
            </w:pPr>
            <w:r>
              <w:rPr>
                <w:rFonts w:eastAsia="Times New Roman" w:cs="Times New Roman"/>
                <w:b/>
                <w:bCs/>
                <w:sz w:val="22"/>
              </w:rPr>
              <w:t> </w:t>
            </w:r>
          </w:p>
        </w:tc>
        <w:tc>
          <w:tcPr>
            <w:tcW w:w="888" w:type="dxa"/>
            <w:tcBorders>
              <w:top w:val="nil"/>
              <w:left w:val="nil"/>
              <w:bottom w:val="double" w:sz="6" w:space="0" w:color="auto"/>
              <w:right w:val="single" w:sz="4" w:space="0" w:color="auto"/>
            </w:tcBorders>
            <w:shd w:val="clear" w:color="auto" w:fill="auto"/>
            <w:noWrap/>
            <w:vAlign w:val="center"/>
          </w:tcPr>
          <w:p w14:paraId="3F71BBD3" w14:textId="77777777" w:rsidR="00076D19" w:rsidRPr="00C97AEE" w:rsidRDefault="00870C52" w:rsidP="000D6CE1">
            <w:pPr>
              <w:jc w:val="right"/>
              <w:rPr>
                <w:rFonts w:eastAsia="Times New Roman" w:cs="Times New Roman"/>
                <w:bCs/>
                <w:sz w:val="22"/>
              </w:rPr>
            </w:pPr>
            <w:r w:rsidRPr="00C97AEE">
              <w:rPr>
                <w:rFonts w:eastAsia="Times New Roman" w:cs="Times New Roman"/>
                <w:bCs/>
                <w:sz w:val="22"/>
              </w:rPr>
              <w:t>63.421.900</w:t>
            </w:r>
          </w:p>
        </w:tc>
        <w:tc>
          <w:tcPr>
            <w:tcW w:w="444" w:type="dxa"/>
            <w:tcBorders>
              <w:top w:val="nil"/>
              <w:left w:val="nil"/>
              <w:bottom w:val="double" w:sz="6" w:space="0" w:color="auto"/>
              <w:right w:val="double" w:sz="6" w:space="0" w:color="auto"/>
            </w:tcBorders>
            <w:shd w:val="clear" w:color="auto" w:fill="auto"/>
            <w:noWrap/>
            <w:vAlign w:val="center"/>
          </w:tcPr>
          <w:p w14:paraId="093F6C24" w14:textId="77777777" w:rsidR="00076D19" w:rsidRDefault="00870C52" w:rsidP="000D6CE1">
            <w:pPr>
              <w:jc w:val="right"/>
              <w:rPr>
                <w:rFonts w:eastAsia="Times New Roman" w:cs="Times New Roman"/>
                <w:b/>
                <w:bCs/>
                <w:sz w:val="22"/>
              </w:rPr>
            </w:pPr>
            <w:r>
              <w:rPr>
                <w:rFonts w:eastAsia="Times New Roman" w:cs="Times New Roman"/>
                <w:b/>
                <w:bCs/>
                <w:sz w:val="22"/>
              </w:rPr>
              <w:t> </w:t>
            </w:r>
          </w:p>
        </w:tc>
      </w:tr>
      <w:tr w:rsidR="00076D19" w14:paraId="4C5D7331" w14:textId="77777777" w:rsidTr="000D6CE1">
        <w:trPr>
          <w:trHeight w:val="1209"/>
        </w:trPr>
        <w:tc>
          <w:tcPr>
            <w:tcW w:w="1372" w:type="dxa"/>
            <w:gridSpan w:val="2"/>
            <w:tcBorders>
              <w:top w:val="double" w:sz="6" w:space="0" w:color="auto"/>
              <w:left w:val="double" w:sz="6" w:space="0" w:color="auto"/>
              <w:bottom w:val="double" w:sz="6" w:space="0" w:color="auto"/>
              <w:right w:val="single" w:sz="4" w:space="0" w:color="000000"/>
            </w:tcBorders>
            <w:shd w:val="clear" w:color="auto" w:fill="auto"/>
            <w:vAlign w:val="center"/>
          </w:tcPr>
          <w:p w14:paraId="4A147A06" w14:textId="77777777" w:rsidR="00076D19" w:rsidRDefault="00870C52" w:rsidP="000D6CE1">
            <w:pPr>
              <w:jc w:val="center"/>
              <w:rPr>
                <w:rFonts w:eastAsia="Times New Roman" w:cs="Times New Roman"/>
                <w:b/>
                <w:bCs/>
                <w:i/>
                <w:iCs/>
                <w:sz w:val="22"/>
              </w:rPr>
            </w:pPr>
            <w:r>
              <w:rPr>
                <w:rFonts w:eastAsia="Times New Roman" w:cs="Times New Roman"/>
                <w:b/>
                <w:bCs/>
                <w:i/>
                <w:iCs/>
                <w:sz w:val="22"/>
              </w:rPr>
              <w:t>LÀM TRÒN SỐ</w:t>
            </w:r>
          </w:p>
        </w:tc>
        <w:tc>
          <w:tcPr>
            <w:tcW w:w="264" w:type="dxa"/>
            <w:tcBorders>
              <w:top w:val="nil"/>
              <w:left w:val="nil"/>
              <w:bottom w:val="double" w:sz="6" w:space="0" w:color="auto"/>
              <w:right w:val="single" w:sz="4" w:space="0" w:color="auto"/>
            </w:tcBorders>
            <w:shd w:val="clear" w:color="auto" w:fill="auto"/>
            <w:noWrap/>
            <w:vAlign w:val="center"/>
          </w:tcPr>
          <w:p w14:paraId="0E9A1DA3" w14:textId="77777777" w:rsidR="00076D19" w:rsidRDefault="00870C52" w:rsidP="000D6CE1">
            <w:pPr>
              <w:jc w:val="center"/>
              <w:rPr>
                <w:rFonts w:eastAsia="Times New Roman" w:cs="Times New Roman"/>
                <w:sz w:val="22"/>
              </w:rPr>
            </w:pPr>
            <w:r>
              <w:rPr>
                <w:rFonts w:eastAsia="Times New Roman" w:cs="Times New Roman"/>
                <w:sz w:val="22"/>
              </w:rPr>
              <w:t> </w:t>
            </w:r>
          </w:p>
        </w:tc>
        <w:tc>
          <w:tcPr>
            <w:tcW w:w="672" w:type="dxa"/>
            <w:tcBorders>
              <w:top w:val="nil"/>
              <w:left w:val="nil"/>
              <w:bottom w:val="double" w:sz="6" w:space="0" w:color="auto"/>
              <w:right w:val="single" w:sz="4" w:space="0" w:color="auto"/>
            </w:tcBorders>
            <w:shd w:val="clear" w:color="auto" w:fill="auto"/>
            <w:noWrap/>
            <w:vAlign w:val="center"/>
          </w:tcPr>
          <w:p w14:paraId="496FA771" w14:textId="77777777" w:rsidR="00076D19" w:rsidRDefault="00870C52" w:rsidP="000D6CE1">
            <w:pPr>
              <w:rPr>
                <w:rFonts w:eastAsia="Times New Roman" w:cs="Times New Roman"/>
                <w:sz w:val="22"/>
              </w:rPr>
            </w:pPr>
            <w:r>
              <w:rPr>
                <w:rFonts w:eastAsia="Times New Roman" w:cs="Times New Roman"/>
                <w:sz w:val="22"/>
              </w:rPr>
              <w:t> </w:t>
            </w:r>
          </w:p>
        </w:tc>
        <w:tc>
          <w:tcPr>
            <w:tcW w:w="334" w:type="dxa"/>
            <w:tcBorders>
              <w:top w:val="nil"/>
              <w:left w:val="nil"/>
              <w:bottom w:val="double" w:sz="6" w:space="0" w:color="auto"/>
              <w:right w:val="single" w:sz="4" w:space="0" w:color="auto"/>
            </w:tcBorders>
            <w:shd w:val="clear" w:color="auto" w:fill="auto"/>
            <w:noWrap/>
            <w:vAlign w:val="center"/>
          </w:tcPr>
          <w:p w14:paraId="5B7780DA" w14:textId="77777777" w:rsidR="00076D19" w:rsidRDefault="00870C52" w:rsidP="000D6CE1">
            <w:pPr>
              <w:rPr>
                <w:rFonts w:eastAsia="Times New Roman" w:cs="Times New Roman"/>
                <w:sz w:val="22"/>
              </w:rPr>
            </w:pPr>
            <w:r>
              <w:rPr>
                <w:rFonts w:eastAsia="Times New Roman" w:cs="Times New Roman"/>
                <w:sz w:val="22"/>
              </w:rPr>
              <w:t> </w:t>
            </w:r>
          </w:p>
        </w:tc>
        <w:tc>
          <w:tcPr>
            <w:tcW w:w="521" w:type="dxa"/>
            <w:tcBorders>
              <w:top w:val="nil"/>
              <w:left w:val="nil"/>
              <w:bottom w:val="double" w:sz="6" w:space="0" w:color="auto"/>
              <w:right w:val="single" w:sz="4" w:space="0" w:color="auto"/>
            </w:tcBorders>
            <w:shd w:val="clear" w:color="auto" w:fill="auto"/>
            <w:noWrap/>
            <w:vAlign w:val="center"/>
          </w:tcPr>
          <w:p w14:paraId="12970D21" w14:textId="77777777" w:rsidR="00076D19" w:rsidRDefault="00870C52" w:rsidP="000D6CE1">
            <w:pPr>
              <w:rPr>
                <w:rFonts w:eastAsia="Times New Roman" w:cs="Times New Roman"/>
                <w:sz w:val="22"/>
              </w:rPr>
            </w:pPr>
            <w:r>
              <w:rPr>
                <w:rFonts w:eastAsia="Times New Roman" w:cs="Times New Roman"/>
                <w:sz w:val="22"/>
              </w:rPr>
              <w:t> </w:t>
            </w:r>
          </w:p>
        </w:tc>
        <w:tc>
          <w:tcPr>
            <w:tcW w:w="981" w:type="dxa"/>
            <w:tcBorders>
              <w:top w:val="nil"/>
              <w:left w:val="nil"/>
              <w:bottom w:val="double" w:sz="6" w:space="0" w:color="auto"/>
              <w:right w:val="single" w:sz="4" w:space="0" w:color="auto"/>
            </w:tcBorders>
            <w:shd w:val="clear" w:color="auto" w:fill="auto"/>
            <w:noWrap/>
            <w:vAlign w:val="center"/>
          </w:tcPr>
          <w:p w14:paraId="47DF6DF9" w14:textId="77777777" w:rsidR="00076D19" w:rsidRDefault="00870C52" w:rsidP="000D6CE1">
            <w:pPr>
              <w:jc w:val="center"/>
              <w:rPr>
                <w:rFonts w:eastAsia="Times New Roman" w:cs="Times New Roman"/>
                <w:sz w:val="22"/>
              </w:rPr>
            </w:pPr>
            <w:r>
              <w:rPr>
                <w:rFonts w:eastAsia="Times New Roman" w:cs="Times New Roman"/>
                <w:sz w:val="22"/>
              </w:rPr>
              <w:t> </w:t>
            </w:r>
          </w:p>
        </w:tc>
        <w:tc>
          <w:tcPr>
            <w:tcW w:w="1104" w:type="dxa"/>
            <w:tcBorders>
              <w:top w:val="nil"/>
              <w:left w:val="nil"/>
              <w:bottom w:val="double" w:sz="6" w:space="0" w:color="auto"/>
              <w:right w:val="single" w:sz="4" w:space="0" w:color="auto"/>
            </w:tcBorders>
            <w:shd w:val="clear" w:color="auto" w:fill="auto"/>
            <w:noWrap/>
            <w:vAlign w:val="center"/>
          </w:tcPr>
          <w:p w14:paraId="618AD221" w14:textId="77777777" w:rsidR="00076D19" w:rsidRDefault="00870C52" w:rsidP="000D6CE1">
            <w:pPr>
              <w:jc w:val="right"/>
              <w:rPr>
                <w:rFonts w:eastAsia="Times New Roman" w:cs="Times New Roman"/>
                <w:b/>
                <w:bCs/>
                <w:sz w:val="22"/>
              </w:rPr>
            </w:pPr>
            <w:r>
              <w:rPr>
                <w:rFonts w:eastAsia="Times New Roman" w:cs="Times New Roman"/>
                <w:b/>
                <w:bCs/>
                <w:sz w:val="22"/>
              </w:rPr>
              <w:t> </w:t>
            </w:r>
          </w:p>
        </w:tc>
        <w:tc>
          <w:tcPr>
            <w:tcW w:w="456" w:type="dxa"/>
            <w:tcBorders>
              <w:top w:val="nil"/>
              <w:left w:val="nil"/>
              <w:bottom w:val="double" w:sz="6" w:space="0" w:color="auto"/>
              <w:right w:val="single" w:sz="4" w:space="0" w:color="auto"/>
            </w:tcBorders>
            <w:shd w:val="clear" w:color="auto" w:fill="auto"/>
            <w:noWrap/>
            <w:vAlign w:val="bottom"/>
          </w:tcPr>
          <w:p w14:paraId="25AC32AD" w14:textId="77777777" w:rsidR="00076D19" w:rsidRDefault="00870C52" w:rsidP="000D6CE1">
            <w:pPr>
              <w:jc w:val="center"/>
              <w:rPr>
                <w:rFonts w:eastAsia="Times New Roman" w:cs="Times New Roman"/>
                <w:sz w:val="22"/>
              </w:rPr>
            </w:pPr>
            <w:r>
              <w:rPr>
                <w:rFonts w:eastAsia="Times New Roman" w:cs="Times New Roman"/>
                <w:sz w:val="22"/>
              </w:rPr>
              <w:t> </w:t>
            </w:r>
          </w:p>
        </w:tc>
        <w:tc>
          <w:tcPr>
            <w:tcW w:w="732" w:type="dxa"/>
            <w:tcBorders>
              <w:top w:val="nil"/>
              <w:left w:val="nil"/>
              <w:bottom w:val="double" w:sz="6" w:space="0" w:color="auto"/>
              <w:right w:val="single" w:sz="4" w:space="0" w:color="auto"/>
            </w:tcBorders>
            <w:shd w:val="clear" w:color="auto" w:fill="auto"/>
            <w:noWrap/>
            <w:vAlign w:val="bottom"/>
          </w:tcPr>
          <w:p w14:paraId="5A20E5E5" w14:textId="77777777" w:rsidR="00076D19" w:rsidRDefault="00870C52" w:rsidP="000D6CE1">
            <w:pPr>
              <w:rPr>
                <w:rFonts w:eastAsia="Times New Roman" w:cs="Times New Roman"/>
                <w:sz w:val="22"/>
              </w:rPr>
            </w:pPr>
            <w:r>
              <w:rPr>
                <w:rFonts w:eastAsia="Times New Roman" w:cs="Times New Roman"/>
                <w:sz w:val="22"/>
              </w:rPr>
              <w:t> </w:t>
            </w:r>
          </w:p>
        </w:tc>
        <w:tc>
          <w:tcPr>
            <w:tcW w:w="1044" w:type="dxa"/>
            <w:tcBorders>
              <w:top w:val="nil"/>
              <w:left w:val="nil"/>
              <w:bottom w:val="double" w:sz="6" w:space="0" w:color="auto"/>
              <w:right w:val="single" w:sz="4" w:space="0" w:color="auto"/>
            </w:tcBorders>
            <w:shd w:val="clear" w:color="auto" w:fill="auto"/>
            <w:noWrap/>
            <w:vAlign w:val="center"/>
          </w:tcPr>
          <w:p w14:paraId="3B20743C" w14:textId="77777777" w:rsidR="00076D19" w:rsidRDefault="00870C52" w:rsidP="000D6CE1">
            <w:pPr>
              <w:jc w:val="right"/>
              <w:rPr>
                <w:rFonts w:eastAsia="Times New Roman" w:cs="Times New Roman"/>
                <w:sz w:val="22"/>
              </w:rPr>
            </w:pPr>
            <w:r>
              <w:rPr>
                <w:rFonts w:eastAsia="Times New Roman" w:cs="Times New Roman"/>
                <w:sz w:val="22"/>
              </w:rPr>
              <w:t> </w:t>
            </w:r>
          </w:p>
        </w:tc>
        <w:tc>
          <w:tcPr>
            <w:tcW w:w="684" w:type="dxa"/>
            <w:tcBorders>
              <w:top w:val="nil"/>
              <w:left w:val="nil"/>
              <w:bottom w:val="double" w:sz="6" w:space="0" w:color="auto"/>
              <w:right w:val="single" w:sz="4" w:space="0" w:color="auto"/>
            </w:tcBorders>
            <w:shd w:val="clear" w:color="auto" w:fill="auto"/>
            <w:noWrap/>
            <w:vAlign w:val="center"/>
          </w:tcPr>
          <w:p w14:paraId="6717E6CE" w14:textId="77777777" w:rsidR="00076D19" w:rsidRDefault="00870C52" w:rsidP="000D6CE1">
            <w:pPr>
              <w:jc w:val="right"/>
              <w:rPr>
                <w:rFonts w:eastAsia="Times New Roman" w:cs="Times New Roman"/>
                <w:b/>
                <w:bCs/>
                <w:sz w:val="22"/>
              </w:rPr>
            </w:pPr>
            <w:r>
              <w:rPr>
                <w:rFonts w:eastAsia="Times New Roman" w:cs="Times New Roman"/>
                <w:b/>
                <w:bCs/>
                <w:sz w:val="22"/>
              </w:rPr>
              <w:t> </w:t>
            </w:r>
          </w:p>
        </w:tc>
        <w:tc>
          <w:tcPr>
            <w:tcW w:w="912" w:type="dxa"/>
            <w:tcBorders>
              <w:top w:val="nil"/>
              <w:left w:val="nil"/>
              <w:bottom w:val="double" w:sz="6" w:space="0" w:color="auto"/>
              <w:right w:val="single" w:sz="4" w:space="0" w:color="auto"/>
            </w:tcBorders>
            <w:shd w:val="clear" w:color="auto" w:fill="auto"/>
            <w:noWrap/>
            <w:vAlign w:val="center"/>
          </w:tcPr>
          <w:p w14:paraId="1AFE51D8" w14:textId="77777777" w:rsidR="00076D19" w:rsidRDefault="00870C52" w:rsidP="000D6CE1">
            <w:pPr>
              <w:jc w:val="right"/>
              <w:rPr>
                <w:rFonts w:eastAsia="Times New Roman" w:cs="Times New Roman"/>
                <w:b/>
                <w:bCs/>
                <w:sz w:val="22"/>
              </w:rPr>
            </w:pPr>
            <w:r>
              <w:rPr>
                <w:rFonts w:eastAsia="Times New Roman" w:cs="Times New Roman"/>
                <w:b/>
                <w:bCs/>
                <w:sz w:val="22"/>
              </w:rPr>
              <w:t> </w:t>
            </w:r>
          </w:p>
        </w:tc>
        <w:tc>
          <w:tcPr>
            <w:tcW w:w="888" w:type="dxa"/>
            <w:tcBorders>
              <w:top w:val="nil"/>
              <w:left w:val="nil"/>
              <w:bottom w:val="double" w:sz="6" w:space="0" w:color="auto"/>
              <w:right w:val="single" w:sz="4" w:space="0" w:color="auto"/>
            </w:tcBorders>
            <w:shd w:val="clear" w:color="auto" w:fill="auto"/>
            <w:noWrap/>
            <w:vAlign w:val="center"/>
          </w:tcPr>
          <w:p w14:paraId="29967940" w14:textId="77777777" w:rsidR="00076D19" w:rsidRPr="00C97AEE" w:rsidRDefault="00870C52" w:rsidP="000D6CE1">
            <w:pPr>
              <w:jc w:val="right"/>
              <w:rPr>
                <w:rFonts w:eastAsia="Times New Roman" w:cs="Times New Roman"/>
                <w:bCs/>
                <w:sz w:val="22"/>
              </w:rPr>
            </w:pPr>
            <w:r w:rsidRPr="00C97AEE">
              <w:rPr>
                <w:rFonts w:eastAsia="Times New Roman" w:cs="Times New Roman"/>
                <w:bCs/>
                <w:sz w:val="22"/>
              </w:rPr>
              <w:t>63.420.000</w:t>
            </w:r>
          </w:p>
        </w:tc>
        <w:tc>
          <w:tcPr>
            <w:tcW w:w="444" w:type="dxa"/>
            <w:tcBorders>
              <w:top w:val="nil"/>
              <w:left w:val="nil"/>
              <w:bottom w:val="double" w:sz="6" w:space="0" w:color="auto"/>
              <w:right w:val="double" w:sz="6" w:space="0" w:color="auto"/>
            </w:tcBorders>
            <w:shd w:val="clear" w:color="auto" w:fill="auto"/>
            <w:noWrap/>
            <w:vAlign w:val="center"/>
          </w:tcPr>
          <w:p w14:paraId="0CB6656B" w14:textId="77777777" w:rsidR="00076D19" w:rsidRDefault="00870C52" w:rsidP="000D6CE1">
            <w:pPr>
              <w:jc w:val="right"/>
              <w:rPr>
                <w:rFonts w:eastAsia="Times New Roman" w:cs="Times New Roman"/>
                <w:b/>
                <w:bCs/>
                <w:sz w:val="22"/>
              </w:rPr>
            </w:pPr>
            <w:r>
              <w:rPr>
                <w:rFonts w:eastAsia="Times New Roman" w:cs="Times New Roman"/>
                <w:b/>
                <w:bCs/>
                <w:sz w:val="22"/>
              </w:rPr>
              <w:t> </w:t>
            </w:r>
          </w:p>
        </w:tc>
      </w:tr>
      <w:tr w:rsidR="00076D19" w14:paraId="7C486F43" w14:textId="77777777" w:rsidTr="000D6CE1">
        <w:trPr>
          <w:trHeight w:val="989"/>
        </w:trPr>
        <w:tc>
          <w:tcPr>
            <w:tcW w:w="1372" w:type="dxa"/>
            <w:gridSpan w:val="2"/>
            <w:tcBorders>
              <w:top w:val="double" w:sz="6" w:space="0" w:color="auto"/>
              <w:left w:val="double" w:sz="6" w:space="0" w:color="auto"/>
              <w:bottom w:val="double" w:sz="6" w:space="0" w:color="auto"/>
              <w:right w:val="single" w:sz="4" w:space="0" w:color="000000"/>
            </w:tcBorders>
            <w:shd w:val="clear" w:color="auto" w:fill="auto"/>
            <w:vAlign w:val="center"/>
          </w:tcPr>
          <w:p w14:paraId="3818F6EB" w14:textId="77777777" w:rsidR="00076D19" w:rsidRDefault="00870C52" w:rsidP="000D6CE1">
            <w:pPr>
              <w:jc w:val="center"/>
              <w:rPr>
                <w:rFonts w:eastAsia="Times New Roman" w:cs="Times New Roman"/>
                <w:b/>
                <w:bCs/>
                <w:i/>
                <w:iCs/>
                <w:sz w:val="22"/>
              </w:rPr>
            </w:pPr>
            <w:r>
              <w:rPr>
                <w:rFonts w:eastAsia="Times New Roman" w:cs="Times New Roman"/>
                <w:b/>
                <w:bCs/>
                <w:i/>
                <w:iCs/>
                <w:sz w:val="22"/>
              </w:rPr>
              <w:lastRenderedPageBreak/>
              <w:t>THUẾ VAT 10%</w:t>
            </w:r>
          </w:p>
        </w:tc>
        <w:tc>
          <w:tcPr>
            <w:tcW w:w="264" w:type="dxa"/>
            <w:tcBorders>
              <w:top w:val="nil"/>
              <w:left w:val="nil"/>
              <w:bottom w:val="double" w:sz="6" w:space="0" w:color="auto"/>
              <w:right w:val="single" w:sz="4" w:space="0" w:color="auto"/>
            </w:tcBorders>
            <w:shd w:val="clear" w:color="auto" w:fill="auto"/>
            <w:noWrap/>
            <w:vAlign w:val="center"/>
          </w:tcPr>
          <w:p w14:paraId="30C5603A" w14:textId="77777777" w:rsidR="00076D19" w:rsidRDefault="00870C52" w:rsidP="000D6CE1">
            <w:pPr>
              <w:jc w:val="center"/>
              <w:rPr>
                <w:rFonts w:eastAsia="Times New Roman" w:cs="Times New Roman"/>
                <w:sz w:val="22"/>
              </w:rPr>
            </w:pPr>
            <w:r>
              <w:rPr>
                <w:rFonts w:eastAsia="Times New Roman" w:cs="Times New Roman"/>
                <w:sz w:val="22"/>
              </w:rPr>
              <w:t> </w:t>
            </w:r>
          </w:p>
        </w:tc>
        <w:tc>
          <w:tcPr>
            <w:tcW w:w="672" w:type="dxa"/>
            <w:tcBorders>
              <w:top w:val="nil"/>
              <w:left w:val="nil"/>
              <w:bottom w:val="double" w:sz="6" w:space="0" w:color="auto"/>
              <w:right w:val="single" w:sz="4" w:space="0" w:color="auto"/>
            </w:tcBorders>
            <w:shd w:val="clear" w:color="auto" w:fill="auto"/>
            <w:noWrap/>
            <w:vAlign w:val="center"/>
          </w:tcPr>
          <w:p w14:paraId="1F095628" w14:textId="77777777" w:rsidR="00076D19" w:rsidRDefault="00870C52" w:rsidP="000D6CE1">
            <w:pPr>
              <w:rPr>
                <w:rFonts w:eastAsia="Times New Roman" w:cs="Times New Roman"/>
                <w:sz w:val="22"/>
              </w:rPr>
            </w:pPr>
            <w:r>
              <w:rPr>
                <w:rFonts w:eastAsia="Times New Roman" w:cs="Times New Roman"/>
                <w:sz w:val="22"/>
              </w:rPr>
              <w:t> </w:t>
            </w:r>
          </w:p>
        </w:tc>
        <w:tc>
          <w:tcPr>
            <w:tcW w:w="334" w:type="dxa"/>
            <w:tcBorders>
              <w:top w:val="nil"/>
              <w:left w:val="nil"/>
              <w:bottom w:val="double" w:sz="6" w:space="0" w:color="auto"/>
              <w:right w:val="single" w:sz="4" w:space="0" w:color="auto"/>
            </w:tcBorders>
            <w:shd w:val="clear" w:color="auto" w:fill="auto"/>
            <w:noWrap/>
            <w:vAlign w:val="center"/>
          </w:tcPr>
          <w:p w14:paraId="443B0224" w14:textId="77777777" w:rsidR="00076D19" w:rsidRDefault="00870C52" w:rsidP="000D6CE1">
            <w:pPr>
              <w:rPr>
                <w:rFonts w:eastAsia="Times New Roman" w:cs="Times New Roman"/>
                <w:sz w:val="22"/>
              </w:rPr>
            </w:pPr>
            <w:r>
              <w:rPr>
                <w:rFonts w:eastAsia="Times New Roman" w:cs="Times New Roman"/>
                <w:sz w:val="22"/>
              </w:rPr>
              <w:t> </w:t>
            </w:r>
          </w:p>
        </w:tc>
        <w:tc>
          <w:tcPr>
            <w:tcW w:w="521" w:type="dxa"/>
            <w:tcBorders>
              <w:top w:val="nil"/>
              <w:left w:val="nil"/>
              <w:bottom w:val="double" w:sz="6" w:space="0" w:color="auto"/>
              <w:right w:val="single" w:sz="4" w:space="0" w:color="auto"/>
            </w:tcBorders>
            <w:shd w:val="clear" w:color="auto" w:fill="auto"/>
            <w:noWrap/>
            <w:vAlign w:val="center"/>
          </w:tcPr>
          <w:p w14:paraId="26CDEF1A" w14:textId="77777777" w:rsidR="00076D19" w:rsidRDefault="00870C52" w:rsidP="000D6CE1">
            <w:pPr>
              <w:rPr>
                <w:rFonts w:eastAsia="Times New Roman" w:cs="Times New Roman"/>
                <w:sz w:val="22"/>
              </w:rPr>
            </w:pPr>
            <w:r>
              <w:rPr>
                <w:rFonts w:eastAsia="Times New Roman" w:cs="Times New Roman"/>
                <w:sz w:val="22"/>
              </w:rPr>
              <w:t> </w:t>
            </w:r>
          </w:p>
        </w:tc>
        <w:tc>
          <w:tcPr>
            <w:tcW w:w="981" w:type="dxa"/>
            <w:tcBorders>
              <w:top w:val="nil"/>
              <w:left w:val="nil"/>
              <w:bottom w:val="double" w:sz="6" w:space="0" w:color="auto"/>
              <w:right w:val="single" w:sz="4" w:space="0" w:color="auto"/>
            </w:tcBorders>
            <w:shd w:val="clear" w:color="auto" w:fill="auto"/>
            <w:noWrap/>
            <w:vAlign w:val="center"/>
          </w:tcPr>
          <w:p w14:paraId="455A91FC" w14:textId="77777777" w:rsidR="00076D19" w:rsidRDefault="00870C52" w:rsidP="000D6CE1">
            <w:pPr>
              <w:jc w:val="center"/>
              <w:rPr>
                <w:rFonts w:eastAsia="Times New Roman" w:cs="Times New Roman"/>
                <w:sz w:val="22"/>
              </w:rPr>
            </w:pPr>
            <w:r>
              <w:rPr>
                <w:rFonts w:eastAsia="Times New Roman" w:cs="Times New Roman"/>
                <w:sz w:val="22"/>
              </w:rPr>
              <w:t> </w:t>
            </w:r>
          </w:p>
        </w:tc>
        <w:tc>
          <w:tcPr>
            <w:tcW w:w="1104" w:type="dxa"/>
            <w:tcBorders>
              <w:top w:val="nil"/>
              <w:left w:val="nil"/>
              <w:bottom w:val="double" w:sz="6" w:space="0" w:color="auto"/>
              <w:right w:val="single" w:sz="4" w:space="0" w:color="auto"/>
            </w:tcBorders>
            <w:shd w:val="clear" w:color="auto" w:fill="auto"/>
            <w:noWrap/>
            <w:vAlign w:val="center"/>
          </w:tcPr>
          <w:p w14:paraId="3E9F4CB6" w14:textId="77777777" w:rsidR="00076D19" w:rsidRDefault="00870C52" w:rsidP="000D6CE1">
            <w:pPr>
              <w:jc w:val="right"/>
              <w:rPr>
                <w:rFonts w:eastAsia="Times New Roman" w:cs="Times New Roman"/>
                <w:b/>
                <w:bCs/>
                <w:sz w:val="22"/>
              </w:rPr>
            </w:pPr>
            <w:r>
              <w:rPr>
                <w:rFonts w:eastAsia="Times New Roman" w:cs="Times New Roman"/>
                <w:b/>
                <w:bCs/>
                <w:sz w:val="22"/>
              </w:rPr>
              <w:t> </w:t>
            </w:r>
          </w:p>
        </w:tc>
        <w:tc>
          <w:tcPr>
            <w:tcW w:w="456" w:type="dxa"/>
            <w:tcBorders>
              <w:top w:val="nil"/>
              <w:left w:val="nil"/>
              <w:bottom w:val="double" w:sz="6" w:space="0" w:color="auto"/>
              <w:right w:val="single" w:sz="4" w:space="0" w:color="auto"/>
            </w:tcBorders>
            <w:shd w:val="clear" w:color="auto" w:fill="auto"/>
            <w:noWrap/>
            <w:vAlign w:val="bottom"/>
          </w:tcPr>
          <w:p w14:paraId="004EA5A2" w14:textId="77777777" w:rsidR="00076D19" w:rsidRDefault="00870C52" w:rsidP="000D6CE1">
            <w:pPr>
              <w:jc w:val="center"/>
              <w:rPr>
                <w:rFonts w:eastAsia="Times New Roman" w:cs="Times New Roman"/>
                <w:sz w:val="22"/>
              </w:rPr>
            </w:pPr>
            <w:r>
              <w:rPr>
                <w:rFonts w:eastAsia="Times New Roman" w:cs="Times New Roman"/>
                <w:sz w:val="22"/>
              </w:rPr>
              <w:t> </w:t>
            </w:r>
          </w:p>
        </w:tc>
        <w:tc>
          <w:tcPr>
            <w:tcW w:w="732" w:type="dxa"/>
            <w:tcBorders>
              <w:top w:val="nil"/>
              <w:left w:val="nil"/>
              <w:bottom w:val="double" w:sz="6" w:space="0" w:color="auto"/>
              <w:right w:val="single" w:sz="4" w:space="0" w:color="auto"/>
            </w:tcBorders>
            <w:shd w:val="clear" w:color="auto" w:fill="auto"/>
            <w:noWrap/>
            <w:vAlign w:val="bottom"/>
          </w:tcPr>
          <w:p w14:paraId="6434DE37" w14:textId="77777777" w:rsidR="00076D19" w:rsidRDefault="00870C52" w:rsidP="000D6CE1">
            <w:pPr>
              <w:rPr>
                <w:rFonts w:eastAsia="Times New Roman" w:cs="Times New Roman"/>
                <w:sz w:val="22"/>
              </w:rPr>
            </w:pPr>
            <w:r>
              <w:rPr>
                <w:rFonts w:eastAsia="Times New Roman" w:cs="Times New Roman"/>
                <w:sz w:val="22"/>
              </w:rPr>
              <w:t> </w:t>
            </w:r>
          </w:p>
        </w:tc>
        <w:tc>
          <w:tcPr>
            <w:tcW w:w="1044" w:type="dxa"/>
            <w:tcBorders>
              <w:top w:val="nil"/>
              <w:left w:val="nil"/>
              <w:bottom w:val="double" w:sz="6" w:space="0" w:color="auto"/>
              <w:right w:val="single" w:sz="4" w:space="0" w:color="auto"/>
            </w:tcBorders>
            <w:shd w:val="clear" w:color="auto" w:fill="auto"/>
            <w:noWrap/>
            <w:vAlign w:val="center"/>
          </w:tcPr>
          <w:p w14:paraId="5B3DBDD2" w14:textId="77777777" w:rsidR="00076D19" w:rsidRDefault="00870C52" w:rsidP="000D6CE1">
            <w:pPr>
              <w:jc w:val="right"/>
              <w:rPr>
                <w:rFonts w:eastAsia="Times New Roman" w:cs="Times New Roman"/>
                <w:sz w:val="22"/>
              </w:rPr>
            </w:pPr>
            <w:r>
              <w:rPr>
                <w:rFonts w:eastAsia="Times New Roman" w:cs="Times New Roman"/>
                <w:sz w:val="22"/>
              </w:rPr>
              <w:t> </w:t>
            </w:r>
          </w:p>
        </w:tc>
        <w:tc>
          <w:tcPr>
            <w:tcW w:w="684" w:type="dxa"/>
            <w:tcBorders>
              <w:top w:val="nil"/>
              <w:left w:val="nil"/>
              <w:bottom w:val="double" w:sz="6" w:space="0" w:color="auto"/>
              <w:right w:val="single" w:sz="4" w:space="0" w:color="auto"/>
            </w:tcBorders>
            <w:shd w:val="clear" w:color="auto" w:fill="auto"/>
            <w:noWrap/>
            <w:vAlign w:val="center"/>
          </w:tcPr>
          <w:p w14:paraId="6AA80158" w14:textId="77777777" w:rsidR="00076D19" w:rsidRDefault="00870C52" w:rsidP="000D6CE1">
            <w:pPr>
              <w:jc w:val="right"/>
              <w:rPr>
                <w:rFonts w:eastAsia="Times New Roman" w:cs="Times New Roman"/>
                <w:b/>
                <w:bCs/>
                <w:sz w:val="22"/>
              </w:rPr>
            </w:pPr>
            <w:r>
              <w:rPr>
                <w:rFonts w:eastAsia="Times New Roman" w:cs="Times New Roman"/>
                <w:b/>
                <w:bCs/>
                <w:sz w:val="22"/>
              </w:rPr>
              <w:t> </w:t>
            </w:r>
          </w:p>
        </w:tc>
        <w:tc>
          <w:tcPr>
            <w:tcW w:w="912" w:type="dxa"/>
            <w:tcBorders>
              <w:top w:val="nil"/>
              <w:left w:val="nil"/>
              <w:bottom w:val="double" w:sz="6" w:space="0" w:color="auto"/>
              <w:right w:val="single" w:sz="4" w:space="0" w:color="auto"/>
            </w:tcBorders>
            <w:shd w:val="clear" w:color="auto" w:fill="auto"/>
            <w:noWrap/>
            <w:vAlign w:val="center"/>
          </w:tcPr>
          <w:p w14:paraId="4A4887ED" w14:textId="77777777" w:rsidR="00076D19" w:rsidRDefault="00870C52" w:rsidP="000D6CE1">
            <w:pPr>
              <w:jc w:val="right"/>
              <w:rPr>
                <w:rFonts w:eastAsia="Times New Roman" w:cs="Times New Roman"/>
                <w:b/>
                <w:bCs/>
                <w:sz w:val="22"/>
              </w:rPr>
            </w:pPr>
            <w:r>
              <w:rPr>
                <w:rFonts w:eastAsia="Times New Roman" w:cs="Times New Roman"/>
                <w:b/>
                <w:bCs/>
                <w:sz w:val="22"/>
              </w:rPr>
              <w:t> </w:t>
            </w:r>
          </w:p>
        </w:tc>
        <w:tc>
          <w:tcPr>
            <w:tcW w:w="888" w:type="dxa"/>
            <w:tcBorders>
              <w:top w:val="nil"/>
              <w:left w:val="nil"/>
              <w:bottom w:val="double" w:sz="6" w:space="0" w:color="auto"/>
              <w:right w:val="single" w:sz="4" w:space="0" w:color="auto"/>
            </w:tcBorders>
            <w:shd w:val="clear" w:color="auto" w:fill="auto"/>
            <w:noWrap/>
            <w:vAlign w:val="center"/>
          </w:tcPr>
          <w:p w14:paraId="5B936BB5" w14:textId="77777777" w:rsidR="00076D19" w:rsidRPr="00C97AEE" w:rsidRDefault="00870C52" w:rsidP="000D6CE1">
            <w:pPr>
              <w:jc w:val="right"/>
              <w:rPr>
                <w:rFonts w:eastAsia="Times New Roman" w:cs="Times New Roman"/>
                <w:bCs/>
                <w:sz w:val="22"/>
              </w:rPr>
            </w:pPr>
            <w:r w:rsidRPr="00C97AEE">
              <w:rPr>
                <w:rFonts w:eastAsia="Times New Roman" w:cs="Times New Roman"/>
                <w:bCs/>
                <w:sz w:val="22"/>
              </w:rPr>
              <w:t>6.342.000</w:t>
            </w:r>
          </w:p>
        </w:tc>
        <w:tc>
          <w:tcPr>
            <w:tcW w:w="444" w:type="dxa"/>
            <w:tcBorders>
              <w:top w:val="nil"/>
              <w:left w:val="nil"/>
              <w:bottom w:val="double" w:sz="6" w:space="0" w:color="auto"/>
              <w:right w:val="double" w:sz="6" w:space="0" w:color="auto"/>
            </w:tcBorders>
            <w:shd w:val="clear" w:color="auto" w:fill="auto"/>
            <w:noWrap/>
            <w:vAlign w:val="center"/>
          </w:tcPr>
          <w:p w14:paraId="4197EC13" w14:textId="77777777" w:rsidR="00076D19" w:rsidRDefault="00870C52" w:rsidP="000D6CE1">
            <w:pPr>
              <w:jc w:val="right"/>
              <w:rPr>
                <w:rFonts w:eastAsia="Times New Roman" w:cs="Times New Roman"/>
                <w:b/>
                <w:bCs/>
                <w:sz w:val="22"/>
              </w:rPr>
            </w:pPr>
            <w:r>
              <w:rPr>
                <w:rFonts w:eastAsia="Times New Roman" w:cs="Times New Roman"/>
                <w:b/>
                <w:bCs/>
                <w:sz w:val="22"/>
              </w:rPr>
              <w:t> </w:t>
            </w:r>
          </w:p>
        </w:tc>
      </w:tr>
      <w:tr w:rsidR="00076D19" w14:paraId="5A541847" w14:textId="77777777" w:rsidTr="00573F68">
        <w:trPr>
          <w:trHeight w:val="609"/>
        </w:trPr>
        <w:tc>
          <w:tcPr>
            <w:tcW w:w="1372" w:type="dxa"/>
            <w:gridSpan w:val="2"/>
            <w:tcBorders>
              <w:top w:val="double" w:sz="6" w:space="0" w:color="auto"/>
              <w:left w:val="double" w:sz="6" w:space="0" w:color="auto"/>
              <w:bottom w:val="double" w:sz="6" w:space="0" w:color="auto"/>
              <w:right w:val="single" w:sz="4" w:space="0" w:color="000000"/>
            </w:tcBorders>
            <w:shd w:val="clear" w:color="auto" w:fill="auto"/>
            <w:vAlign w:val="center"/>
          </w:tcPr>
          <w:p w14:paraId="01E15FCB" w14:textId="77777777" w:rsidR="00076D19" w:rsidRDefault="00870C52" w:rsidP="000D6CE1">
            <w:pPr>
              <w:jc w:val="center"/>
              <w:rPr>
                <w:rFonts w:eastAsia="Times New Roman" w:cs="Times New Roman"/>
                <w:b/>
                <w:bCs/>
                <w:i/>
                <w:iCs/>
                <w:sz w:val="22"/>
              </w:rPr>
            </w:pPr>
            <w:r>
              <w:rPr>
                <w:rFonts w:eastAsia="Times New Roman" w:cs="Times New Roman"/>
                <w:b/>
                <w:bCs/>
                <w:i/>
                <w:iCs/>
                <w:sz w:val="22"/>
              </w:rPr>
              <w:t>CỘNG</w:t>
            </w:r>
          </w:p>
        </w:tc>
        <w:tc>
          <w:tcPr>
            <w:tcW w:w="264" w:type="dxa"/>
            <w:tcBorders>
              <w:top w:val="nil"/>
              <w:left w:val="nil"/>
              <w:bottom w:val="double" w:sz="6" w:space="0" w:color="auto"/>
              <w:right w:val="single" w:sz="4" w:space="0" w:color="auto"/>
            </w:tcBorders>
            <w:shd w:val="clear" w:color="auto" w:fill="auto"/>
            <w:noWrap/>
            <w:vAlign w:val="center"/>
          </w:tcPr>
          <w:p w14:paraId="3E24AB5D" w14:textId="77777777" w:rsidR="00076D19" w:rsidRDefault="00870C52" w:rsidP="000D6CE1">
            <w:pPr>
              <w:jc w:val="center"/>
              <w:rPr>
                <w:rFonts w:eastAsia="Times New Roman" w:cs="Times New Roman"/>
                <w:sz w:val="22"/>
              </w:rPr>
            </w:pPr>
            <w:r>
              <w:rPr>
                <w:rFonts w:eastAsia="Times New Roman" w:cs="Times New Roman"/>
                <w:sz w:val="22"/>
              </w:rPr>
              <w:t> </w:t>
            </w:r>
          </w:p>
        </w:tc>
        <w:tc>
          <w:tcPr>
            <w:tcW w:w="672" w:type="dxa"/>
            <w:tcBorders>
              <w:top w:val="nil"/>
              <w:left w:val="nil"/>
              <w:bottom w:val="double" w:sz="6" w:space="0" w:color="auto"/>
              <w:right w:val="single" w:sz="4" w:space="0" w:color="auto"/>
            </w:tcBorders>
            <w:shd w:val="clear" w:color="auto" w:fill="auto"/>
            <w:noWrap/>
            <w:vAlign w:val="center"/>
          </w:tcPr>
          <w:p w14:paraId="1FCEE69B" w14:textId="77777777" w:rsidR="00076D19" w:rsidRDefault="00870C52" w:rsidP="000D6CE1">
            <w:pPr>
              <w:rPr>
                <w:rFonts w:eastAsia="Times New Roman" w:cs="Times New Roman"/>
                <w:sz w:val="22"/>
              </w:rPr>
            </w:pPr>
            <w:r>
              <w:rPr>
                <w:rFonts w:eastAsia="Times New Roman" w:cs="Times New Roman"/>
                <w:sz w:val="22"/>
              </w:rPr>
              <w:t> </w:t>
            </w:r>
          </w:p>
        </w:tc>
        <w:tc>
          <w:tcPr>
            <w:tcW w:w="334" w:type="dxa"/>
            <w:tcBorders>
              <w:top w:val="nil"/>
              <w:left w:val="nil"/>
              <w:bottom w:val="double" w:sz="6" w:space="0" w:color="auto"/>
              <w:right w:val="single" w:sz="4" w:space="0" w:color="auto"/>
            </w:tcBorders>
            <w:shd w:val="clear" w:color="auto" w:fill="auto"/>
            <w:noWrap/>
            <w:vAlign w:val="center"/>
          </w:tcPr>
          <w:p w14:paraId="5F718E4A" w14:textId="77777777" w:rsidR="00076D19" w:rsidRDefault="00870C52" w:rsidP="000D6CE1">
            <w:pPr>
              <w:rPr>
                <w:rFonts w:eastAsia="Times New Roman" w:cs="Times New Roman"/>
                <w:sz w:val="22"/>
              </w:rPr>
            </w:pPr>
            <w:r>
              <w:rPr>
                <w:rFonts w:eastAsia="Times New Roman" w:cs="Times New Roman"/>
                <w:sz w:val="22"/>
              </w:rPr>
              <w:t> </w:t>
            </w:r>
          </w:p>
        </w:tc>
        <w:tc>
          <w:tcPr>
            <w:tcW w:w="521" w:type="dxa"/>
            <w:tcBorders>
              <w:top w:val="nil"/>
              <w:left w:val="nil"/>
              <w:bottom w:val="double" w:sz="6" w:space="0" w:color="auto"/>
              <w:right w:val="single" w:sz="4" w:space="0" w:color="auto"/>
            </w:tcBorders>
            <w:shd w:val="clear" w:color="auto" w:fill="auto"/>
            <w:noWrap/>
            <w:vAlign w:val="center"/>
          </w:tcPr>
          <w:p w14:paraId="226C9FC0" w14:textId="77777777" w:rsidR="00076D19" w:rsidRDefault="00870C52" w:rsidP="000D6CE1">
            <w:pPr>
              <w:rPr>
                <w:rFonts w:eastAsia="Times New Roman" w:cs="Times New Roman"/>
                <w:sz w:val="22"/>
              </w:rPr>
            </w:pPr>
            <w:r>
              <w:rPr>
                <w:rFonts w:eastAsia="Times New Roman" w:cs="Times New Roman"/>
                <w:sz w:val="22"/>
              </w:rPr>
              <w:t> </w:t>
            </w:r>
          </w:p>
        </w:tc>
        <w:tc>
          <w:tcPr>
            <w:tcW w:w="981" w:type="dxa"/>
            <w:tcBorders>
              <w:top w:val="nil"/>
              <w:left w:val="nil"/>
              <w:bottom w:val="double" w:sz="6" w:space="0" w:color="auto"/>
              <w:right w:val="single" w:sz="4" w:space="0" w:color="auto"/>
            </w:tcBorders>
            <w:shd w:val="clear" w:color="auto" w:fill="auto"/>
            <w:noWrap/>
            <w:vAlign w:val="center"/>
          </w:tcPr>
          <w:p w14:paraId="3C394DAF" w14:textId="77777777" w:rsidR="00076D19" w:rsidRDefault="00870C52" w:rsidP="000D6CE1">
            <w:pPr>
              <w:jc w:val="center"/>
              <w:rPr>
                <w:rFonts w:eastAsia="Times New Roman" w:cs="Times New Roman"/>
                <w:sz w:val="22"/>
              </w:rPr>
            </w:pPr>
            <w:r>
              <w:rPr>
                <w:rFonts w:eastAsia="Times New Roman" w:cs="Times New Roman"/>
                <w:sz w:val="22"/>
              </w:rPr>
              <w:t> </w:t>
            </w:r>
          </w:p>
        </w:tc>
        <w:tc>
          <w:tcPr>
            <w:tcW w:w="1104" w:type="dxa"/>
            <w:tcBorders>
              <w:top w:val="nil"/>
              <w:left w:val="nil"/>
              <w:bottom w:val="double" w:sz="6" w:space="0" w:color="auto"/>
              <w:right w:val="single" w:sz="4" w:space="0" w:color="auto"/>
            </w:tcBorders>
            <w:shd w:val="clear" w:color="auto" w:fill="auto"/>
            <w:noWrap/>
            <w:vAlign w:val="center"/>
          </w:tcPr>
          <w:p w14:paraId="7D66109B" w14:textId="77777777" w:rsidR="00076D19" w:rsidRDefault="00870C52" w:rsidP="000D6CE1">
            <w:pPr>
              <w:jc w:val="right"/>
              <w:rPr>
                <w:rFonts w:eastAsia="Times New Roman" w:cs="Times New Roman"/>
                <w:b/>
                <w:bCs/>
                <w:sz w:val="22"/>
              </w:rPr>
            </w:pPr>
            <w:r>
              <w:rPr>
                <w:rFonts w:eastAsia="Times New Roman" w:cs="Times New Roman"/>
                <w:b/>
                <w:bCs/>
                <w:sz w:val="22"/>
              </w:rPr>
              <w:t> </w:t>
            </w:r>
          </w:p>
        </w:tc>
        <w:tc>
          <w:tcPr>
            <w:tcW w:w="456" w:type="dxa"/>
            <w:tcBorders>
              <w:top w:val="nil"/>
              <w:left w:val="nil"/>
              <w:bottom w:val="double" w:sz="6" w:space="0" w:color="auto"/>
              <w:right w:val="single" w:sz="4" w:space="0" w:color="auto"/>
            </w:tcBorders>
            <w:shd w:val="clear" w:color="auto" w:fill="auto"/>
            <w:noWrap/>
            <w:vAlign w:val="bottom"/>
          </w:tcPr>
          <w:p w14:paraId="4F9808F0" w14:textId="77777777" w:rsidR="00076D19" w:rsidRDefault="00870C52" w:rsidP="000D6CE1">
            <w:pPr>
              <w:jc w:val="center"/>
              <w:rPr>
                <w:rFonts w:eastAsia="Times New Roman" w:cs="Times New Roman"/>
                <w:sz w:val="22"/>
              </w:rPr>
            </w:pPr>
            <w:r>
              <w:rPr>
                <w:rFonts w:eastAsia="Times New Roman" w:cs="Times New Roman"/>
                <w:sz w:val="22"/>
              </w:rPr>
              <w:t> </w:t>
            </w:r>
          </w:p>
        </w:tc>
        <w:tc>
          <w:tcPr>
            <w:tcW w:w="732" w:type="dxa"/>
            <w:tcBorders>
              <w:top w:val="nil"/>
              <w:left w:val="nil"/>
              <w:bottom w:val="double" w:sz="6" w:space="0" w:color="auto"/>
              <w:right w:val="single" w:sz="4" w:space="0" w:color="auto"/>
            </w:tcBorders>
            <w:shd w:val="clear" w:color="auto" w:fill="auto"/>
            <w:noWrap/>
            <w:vAlign w:val="bottom"/>
          </w:tcPr>
          <w:p w14:paraId="169BB821" w14:textId="77777777" w:rsidR="00076D19" w:rsidRDefault="00870C52" w:rsidP="000D6CE1">
            <w:pPr>
              <w:rPr>
                <w:rFonts w:eastAsia="Times New Roman" w:cs="Times New Roman"/>
                <w:sz w:val="22"/>
              </w:rPr>
            </w:pPr>
            <w:r>
              <w:rPr>
                <w:rFonts w:eastAsia="Times New Roman" w:cs="Times New Roman"/>
                <w:sz w:val="22"/>
              </w:rPr>
              <w:t> </w:t>
            </w:r>
          </w:p>
        </w:tc>
        <w:tc>
          <w:tcPr>
            <w:tcW w:w="1044" w:type="dxa"/>
            <w:tcBorders>
              <w:top w:val="nil"/>
              <w:left w:val="nil"/>
              <w:bottom w:val="double" w:sz="6" w:space="0" w:color="auto"/>
              <w:right w:val="single" w:sz="4" w:space="0" w:color="auto"/>
            </w:tcBorders>
            <w:shd w:val="clear" w:color="auto" w:fill="auto"/>
            <w:noWrap/>
            <w:vAlign w:val="center"/>
          </w:tcPr>
          <w:p w14:paraId="6EF394C4" w14:textId="77777777" w:rsidR="00076D19" w:rsidRDefault="00870C52" w:rsidP="000D6CE1">
            <w:pPr>
              <w:jc w:val="right"/>
              <w:rPr>
                <w:rFonts w:eastAsia="Times New Roman" w:cs="Times New Roman"/>
                <w:sz w:val="22"/>
              </w:rPr>
            </w:pPr>
            <w:r>
              <w:rPr>
                <w:rFonts w:eastAsia="Times New Roman" w:cs="Times New Roman"/>
                <w:sz w:val="22"/>
              </w:rPr>
              <w:t> </w:t>
            </w:r>
          </w:p>
        </w:tc>
        <w:tc>
          <w:tcPr>
            <w:tcW w:w="684" w:type="dxa"/>
            <w:tcBorders>
              <w:top w:val="nil"/>
              <w:left w:val="nil"/>
              <w:bottom w:val="double" w:sz="6" w:space="0" w:color="auto"/>
              <w:right w:val="single" w:sz="4" w:space="0" w:color="auto"/>
            </w:tcBorders>
            <w:shd w:val="clear" w:color="auto" w:fill="auto"/>
            <w:noWrap/>
            <w:vAlign w:val="center"/>
          </w:tcPr>
          <w:p w14:paraId="119F07AF" w14:textId="77777777" w:rsidR="00076D19" w:rsidRDefault="00870C52" w:rsidP="000D6CE1">
            <w:pPr>
              <w:jc w:val="right"/>
              <w:rPr>
                <w:rFonts w:eastAsia="Times New Roman" w:cs="Times New Roman"/>
                <w:b/>
                <w:bCs/>
                <w:sz w:val="22"/>
              </w:rPr>
            </w:pPr>
            <w:r>
              <w:rPr>
                <w:rFonts w:eastAsia="Times New Roman" w:cs="Times New Roman"/>
                <w:b/>
                <w:bCs/>
                <w:sz w:val="22"/>
              </w:rPr>
              <w:t> </w:t>
            </w:r>
          </w:p>
        </w:tc>
        <w:tc>
          <w:tcPr>
            <w:tcW w:w="912" w:type="dxa"/>
            <w:tcBorders>
              <w:top w:val="nil"/>
              <w:left w:val="nil"/>
              <w:bottom w:val="double" w:sz="6" w:space="0" w:color="auto"/>
              <w:right w:val="single" w:sz="4" w:space="0" w:color="auto"/>
            </w:tcBorders>
            <w:shd w:val="clear" w:color="auto" w:fill="auto"/>
            <w:noWrap/>
            <w:vAlign w:val="center"/>
          </w:tcPr>
          <w:p w14:paraId="1CF68E62" w14:textId="77777777" w:rsidR="00076D19" w:rsidRDefault="00870C52" w:rsidP="000D6CE1">
            <w:pPr>
              <w:jc w:val="right"/>
              <w:rPr>
                <w:rFonts w:eastAsia="Times New Roman" w:cs="Times New Roman"/>
                <w:b/>
                <w:bCs/>
                <w:sz w:val="22"/>
              </w:rPr>
            </w:pPr>
            <w:r>
              <w:rPr>
                <w:rFonts w:eastAsia="Times New Roman" w:cs="Times New Roman"/>
                <w:b/>
                <w:bCs/>
                <w:sz w:val="22"/>
              </w:rPr>
              <w:t> </w:t>
            </w:r>
          </w:p>
        </w:tc>
        <w:tc>
          <w:tcPr>
            <w:tcW w:w="888" w:type="dxa"/>
            <w:tcBorders>
              <w:top w:val="nil"/>
              <w:left w:val="nil"/>
              <w:bottom w:val="double" w:sz="6" w:space="0" w:color="auto"/>
              <w:right w:val="single" w:sz="4" w:space="0" w:color="auto"/>
            </w:tcBorders>
            <w:shd w:val="clear" w:color="auto" w:fill="auto"/>
            <w:noWrap/>
            <w:vAlign w:val="center"/>
          </w:tcPr>
          <w:p w14:paraId="39C0F5DB" w14:textId="77777777" w:rsidR="00076D19" w:rsidRPr="00C97AEE" w:rsidRDefault="00870C52" w:rsidP="000D6CE1">
            <w:pPr>
              <w:jc w:val="right"/>
              <w:rPr>
                <w:rFonts w:eastAsia="Times New Roman" w:cs="Times New Roman"/>
                <w:bCs/>
                <w:sz w:val="22"/>
              </w:rPr>
            </w:pPr>
            <w:r w:rsidRPr="00C97AEE">
              <w:rPr>
                <w:rFonts w:eastAsia="Times New Roman" w:cs="Times New Roman"/>
                <w:bCs/>
                <w:sz w:val="22"/>
              </w:rPr>
              <w:t>69.762.000</w:t>
            </w:r>
          </w:p>
        </w:tc>
        <w:tc>
          <w:tcPr>
            <w:tcW w:w="444" w:type="dxa"/>
            <w:tcBorders>
              <w:top w:val="nil"/>
              <w:left w:val="nil"/>
              <w:bottom w:val="double" w:sz="6" w:space="0" w:color="auto"/>
              <w:right w:val="double" w:sz="6" w:space="0" w:color="auto"/>
            </w:tcBorders>
            <w:shd w:val="clear" w:color="auto" w:fill="auto"/>
            <w:noWrap/>
            <w:vAlign w:val="center"/>
          </w:tcPr>
          <w:p w14:paraId="3AA4AB80" w14:textId="77777777" w:rsidR="00076D19" w:rsidRDefault="00870C52" w:rsidP="000D6CE1">
            <w:pPr>
              <w:jc w:val="right"/>
              <w:rPr>
                <w:rFonts w:eastAsia="Times New Roman" w:cs="Times New Roman"/>
                <w:b/>
                <w:bCs/>
                <w:sz w:val="22"/>
              </w:rPr>
            </w:pPr>
            <w:r>
              <w:rPr>
                <w:rFonts w:eastAsia="Times New Roman" w:cs="Times New Roman"/>
                <w:b/>
                <w:bCs/>
                <w:sz w:val="22"/>
              </w:rPr>
              <w:t> </w:t>
            </w:r>
          </w:p>
        </w:tc>
      </w:tr>
    </w:tbl>
    <w:p w14:paraId="67344045" w14:textId="77777777" w:rsidR="00076D19" w:rsidRPr="000D6CE1" w:rsidRDefault="000D6CE1" w:rsidP="000D6CE1">
      <w:pPr>
        <w:spacing w:after="160" w:line="259" w:lineRule="auto"/>
        <w:jc w:val="center"/>
        <w:rPr>
          <w:rFonts w:ascii="Agency FB" w:hAnsi="Agency FB"/>
          <w:sz w:val="22"/>
        </w:rPr>
      </w:pPr>
      <w:r w:rsidRPr="000D6CE1">
        <w:rPr>
          <w:rFonts w:ascii="Agency FB" w:hAnsi="Agency FB"/>
          <w:sz w:val="22"/>
        </w:rPr>
        <w:t>(</w:t>
      </w:r>
      <w:proofErr w:type="spellStart"/>
      <w:r w:rsidRPr="000D6CE1">
        <w:rPr>
          <w:rFonts w:ascii="Agency FB" w:hAnsi="Agency FB"/>
          <w:sz w:val="22"/>
        </w:rPr>
        <w:t>B</w:t>
      </w:r>
      <w:r w:rsidRPr="000D6CE1">
        <w:rPr>
          <w:rFonts w:ascii="Calibri" w:hAnsi="Calibri" w:cs="Calibri"/>
          <w:sz w:val="22"/>
        </w:rPr>
        <w:t>ả</w:t>
      </w:r>
      <w:r w:rsidRPr="000D6CE1">
        <w:rPr>
          <w:rFonts w:ascii="Agency FB" w:hAnsi="Agency FB"/>
          <w:sz w:val="22"/>
        </w:rPr>
        <w:t>n</w:t>
      </w:r>
      <w:proofErr w:type="spellEnd"/>
      <w:r w:rsidRPr="000D6CE1">
        <w:rPr>
          <w:rFonts w:ascii="Agency FB" w:hAnsi="Agency FB"/>
          <w:sz w:val="22"/>
        </w:rPr>
        <w:t xml:space="preserve"> </w:t>
      </w:r>
      <w:proofErr w:type="spellStart"/>
      <w:r w:rsidRPr="000D6CE1">
        <w:rPr>
          <w:rFonts w:ascii="Agency FB" w:hAnsi="Agency FB"/>
          <w:sz w:val="22"/>
        </w:rPr>
        <w:t>quy</w:t>
      </w:r>
      <w:r w:rsidRPr="000D6CE1">
        <w:rPr>
          <w:rFonts w:ascii="Calibri" w:hAnsi="Calibri" w:cs="Calibri"/>
          <w:sz w:val="22"/>
        </w:rPr>
        <w:t>ế</w:t>
      </w:r>
      <w:r w:rsidRPr="000D6CE1">
        <w:rPr>
          <w:rFonts w:ascii="Agency FB" w:hAnsi="Agency FB"/>
          <w:sz w:val="22"/>
        </w:rPr>
        <w:t>t</w:t>
      </w:r>
      <w:proofErr w:type="spellEnd"/>
      <w:r w:rsidRPr="000D6CE1">
        <w:rPr>
          <w:rFonts w:ascii="Agency FB" w:hAnsi="Agency FB"/>
          <w:sz w:val="22"/>
        </w:rPr>
        <w:t xml:space="preserve"> </w:t>
      </w:r>
      <w:proofErr w:type="spellStart"/>
      <w:r w:rsidRPr="000D6CE1">
        <w:rPr>
          <w:rFonts w:ascii="Agency FB" w:hAnsi="Agency FB"/>
          <w:sz w:val="22"/>
        </w:rPr>
        <w:t>toán</w:t>
      </w:r>
      <w:proofErr w:type="spellEnd"/>
      <w:r w:rsidRPr="000D6CE1">
        <w:rPr>
          <w:rFonts w:ascii="Agency FB" w:hAnsi="Agency FB"/>
          <w:sz w:val="22"/>
        </w:rPr>
        <w:t xml:space="preserve"> </w:t>
      </w:r>
      <w:proofErr w:type="spellStart"/>
      <w:r w:rsidRPr="000D6CE1">
        <w:rPr>
          <w:rFonts w:ascii="Agency FB" w:hAnsi="Agency FB"/>
          <w:sz w:val="22"/>
        </w:rPr>
        <w:t>thi</w:t>
      </w:r>
      <w:proofErr w:type="spellEnd"/>
      <w:r w:rsidRPr="000D6CE1">
        <w:rPr>
          <w:rFonts w:ascii="Agency FB" w:hAnsi="Agency FB"/>
          <w:sz w:val="22"/>
        </w:rPr>
        <w:t xml:space="preserve"> </w:t>
      </w:r>
      <w:proofErr w:type="spellStart"/>
      <w:r w:rsidRPr="000D6CE1">
        <w:rPr>
          <w:rFonts w:ascii="Agency FB" w:hAnsi="Agency FB"/>
          <w:sz w:val="22"/>
        </w:rPr>
        <w:t>công</w:t>
      </w:r>
      <w:proofErr w:type="spellEnd"/>
      <w:r w:rsidRPr="000D6CE1">
        <w:rPr>
          <w:rFonts w:ascii="Agency FB" w:hAnsi="Agency FB"/>
          <w:sz w:val="22"/>
        </w:rPr>
        <w:t>)</w:t>
      </w:r>
    </w:p>
    <w:p w14:paraId="5A928728" w14:textId="77777777" w:rsidR="00F614AD" w:rsidRDefault="00F614AD" w:rsidP="00F614AD"/>
    <w:p w14:paraId="4257FF8B" w14:textId="77777777" w:rsidR="00573F68" w:rsidRDefault="00573F68" w:rsidP="00F614AD"/>
    <w:p w14:paraId="44F3548F" w14:textId="77777777" w:rsidR="00573F68" w:rsidRDefault="00573F68" w:rsidP="00F614AD"/>
    <w:p w14:paraId="45FFBC5A" w14:textId="77777777" w:rsidR="00573F68" w:rsidRDefault="00573F68" w:rsidP="00F614AD"/>
    <w:p w14:paraId="7EE9B0B1" w14:textId="77777777" w:rsidR="00573F68" w:rsidRDefault="00573F68" w:rsidP="00573F68">
      <w:pPr>
        <w:jc w:val="center"/>
        <w:rPr>
          <w:b/>
          <w:sz w:val="32"/>
        </w:rPr>
      </w:pPr>
      <w:commentRangeStart w:id="2"/>
      <w:proofErr w:type="spellStart"/>
      <w:r w:rsidRPr="00857547">
        <w:rPr>
          <w:b/>
          <w:sz w:val="32"/>
          <w:highlight w:val="yellow"/>
        </w:rPr>
        <w:t>Kết</w:t>
      </w:r>
      <w:proofErr w:type="spellEnd"/>
      <w:r w:rsidRPr="00857547">
        <w:rPr>
          <w:b/>
          <w:sz w:val="32"/>
          <w:highlight w:val="yellow"/>
        </w:rPr>
        <w:t xml:space="preserve"> </w:t>
      </w:r>
      <w:proofErr w:type="spellStart"/>
      <w:r w:rsidRPr="00857547">
        <w:rPr>
          <w:b/>
          <w:sz w:val="32"/>
          <w:highlight w:val="yellow"/>
        </w:rPr>
        <w:t>Luận</w:t>
      </w:r>
      <w:commentRangeEnd w:id="2"/>
      <w:proofErr w:type="spellEnd"/>
      <w:r w:rsidR="00857547">
        <w:rPr>
          <w:rStyle w:val="CommentReference"/>
        </w:rPr>
        <w:commentReference w:id="2"/>
      </w:r>
    </w:p>
    <w:p w14:paraId="662C7AFF" w14:textId="77777777" w:rsidR="008102AD" w:rsidRDefault="008102AD" w:rsidP="008102AD">
      <w:pPr>
        <w:jc w:val="both"/>
        <w:rPr>
          <w:szCs w:val="26"/>
        </w:rPr>
      </w:pPr>
      <w:r>
        <w:rPr>
          <w:szCs w:val="26"/>
        </w:rPr>
        <w:t xml:space="preserve">    </w:t>
      </w:r>
      <w:proofErr w:type="spellStart"/>
      <w:r>
        <w:rPr>
          <w:szCs w:val="26"/>
        </w:rPr>
        <w:t>Hiện</w:t>
      </w:r>
      <w:proofErr w:type="spellEnd"/>
      <w:r>
        <w:rPr>
          <w:szCs w:val="26"/>
        </w:rPr>
        <w:t xml:space="preserve"> nay, </w:t>
      </w:r>
      <w:proofErr w:type="spellStart"/>
      <w:r>
        <w:rPr>
          <w:szCs w:val="26"/>
        </w:rPr>
        <w:t>nhà</w:t>
      </w:r>
      <w:proofErr w:type="spellEnd"/>
      <w:r>
        <w:rPr>
          <w:szCs w:val="26"/>
        </w:rPr>
        <w:t xml:space="preserve"> </w:t>
      </w:r>
      <w:proofErr w:type="spellStart"/>
      <w:r>
        <w:rPr>
          <w:szCs w:val="26"/>
        </w:rPr>
        <w:t>nước</w:t>
      </w:r>
      <w:proofErr w:type="spellEnd"/>
      <w:r>
        <w:rPr>
          <w:szCs w:val="26"/>
        </w:rPr>
        <w:t xml:space="preserve"> </w:t>
      </w:r>
      <w:proofErr w:type="spellStart"/>
      <w:r>
        <w:rPr>
          <w:szCs w:val="26"/>
        </w:rPr>
        <w:t>đã</w:t>
      </w:r>
      <w:proofErr w:type="spellEnd"/>
      <w:r>
        <w:rPr>
          <w:szCs w:val="26"/>
        </w:rPr>
        <w:t xml:space="preserve"> </w:t>
      </w:r>
      <w:proofErr w:type="spellStart"/>
      <w:r>
        <w:rPr>
          <w:szCs w:val="26"/>
        </w:rPr>
        <w:t>và</w:t>
      </w:r>
      <w:proofErr w:type="spellEnd"/>
      <w:r>
        <w:rPr>
          <w:szCs w:val="26"/>
        </w:rPr>
        <w:t xml:space="preserve"> </w:t>
      </w:r>
      <w:proofErr w:type="spellStart"/>
      <w:r>
        <w:rPr>
          <w:szCs w:val="26"/>
        </w:rPr>
        <w:t>đang</w:t>
      </w:r>
      <w:proofErr w:type="spellEnd"/>
      <w:r>
        <w:rPr>
          <w:szCs w:val="26"/>
        </w:rPr>
        <w:t xml:space="preserve"> </w:t>
      </w:r>
      <w:proofErr w:type="spellStart"/>
      <w:r>
        <w:rPr>
          <w:szCs w:val="26"/>
        </w:rPr>
        <w:t>quan</w:t>
      </w:r>
      <w:proofErr w:type="spellEnd"/>
      <w:r>
        <w:rPr>
          <w:szCs w:val="26"/>
        </w:rPr>
        <w:t xml:space="preserve"> </w:t>
      </w:r>
      <w:proofErr w:type="spellStart"/>
      <w:r>
        <w:rPr>
          <w:szCs w:val="26"/>
        </w:rPr>
        <w:t>tâm</w:t>
      </w:r>
      <w:proofErr w:type="spellEnd"/>
      <w:r>
        <w:rPr>
          <w:szCs w:val="26"/>
        </w:rPr>
        <w:t xml:space="preserve"> </w:t>
      </w:r>
      <w:proofErr w:type="spellStart"/>
      <w:r>
        <w:rPr>
          <w:szCs w:val="26"/>
        </w:rPr>
        <w:t>đến</w:t>
      </w:r>
      <w:proofErr w:type="spellEnd"/>
      <w:r>
        <w:rPr>
          <w:szCs w:val="26"/>
        </w:rPr>
        <w:t xml:space="preserve"> </w:t>
      </w:r>
      <w:proofErr w:type="spellStart"/>
      <w:r>
        <w:rPr>
          <w:szCs w:val="26"/>
        </w:rPr>
        <w:t>vấn</w:t>
      </w:r>
      <w:proofErr w:type="spellEnd"/>
      <w:r>
        <w:rPr>
          <w:szCs w:val="26"/>
        </w:rPr>
        <w:t xml:space="preserve"> </w:t>
      </w:r>
      <w:proofErr w:type="spellStart"/>
      <w:r>
        <w:rPr>
          <w:szCs w:val="26"/>
        </w:rPr>
        <w:t>đề</w:t>
      </w:r>
      <w:proofErr w:type="spellEnd"/>
      <w:r>
        <w:rPr>
          <w:szCs w:val="26"/>
        </w:rPr>
        <w:t xml:space="preserve"> </w:t>
      </w:r>
      <w:proofErr w:type="spellStart"/>
      <w:r>
        <w:rPr>
          <w:szCs w:val="26"/>
        </w:rPr>
        <w:t>đấu</w:t>
      </w:r>
      <w:proofErr w:type="spellEnd"/>
      <w:r>
        <w:rPr>
          <w:szCs w:val="26"/>
        </w:rPr>
        <w:t xml:space="preserve"> </w:t>
      </w:r>
      <w:proofErr w:type="spellStart"/>
      <w:r>
        <w:rPr>
          <w:szCs w:val="26"/>
        </w:rPr>
        <w:t>thầu</w:t>
      </w:r>
      <w:proofErr w:type="spellEnd"/>
      <w:r>
        <w:rPr>
          <w:szCs w:val="26"/>
        </w:rPr>
        <w:t xml:space="preserve"> 1 </w:t>
      </w:r>
      <w:proofErr w:type="spellStart"/>
      <w:r>
        <w:rPr>
          <w:szCs w:val="26"/>
        </w:rPr>
        <w:t>cách</w:t>
      </w:r>
      <w:proofErr w:type="spellEnd"/>
      <w:r>
        <w:rPr>
          <w:szCs w:val="26"/>
        </w:rPr>
        <w:t xml:space="preserve"> </w:t>
      </w:r>
      <w:proofErr w:type="spellStart"/>
      <w:r>
        <w:rPr>
          <w:szCs w:val="26"/>
        </w:rPr>
        <w:t>rất</w:t>
      </w:r>
      <w:proofErr w:type="spellEnd"/>
      <w:r>
        <w:rPr>
          <w:szCs w:val="26"/>
        </w:rPr>
        <w:t xml:space="preserve"> </w:t>
      </w:r>
      <w:proofErr w:type="spellStart"/>
      <w:r>
        <w:rPr>
          <w:szCs w:val="26"/>
        </w:rPr>
        <w:t>nghiêm</w:t>
      </w:r>
      <w:proofErr w:type="spellEnd"/>
      <w:r>
        <w:rPr>
          <w:szCs w:val="26"/>
        </w:rPr>
        <w:t xml:space="preserve"> </w:t>
      </w:r>
      <w:proofErr w:type="spellStart"/>
      <w:r>
        <w:rPr>
          <w:szCs w:val="26"/>
        </w:rPr>
        <w:t>túc</w:t>
      </w:r>
      <w:proofErr w:type="spellEnd"/>
      <w:r>
        <w:rPr>
          <w:szCs w:val="26"/>
        </w:rPr>
        <w:t xml:space="preserve">, </w:t>
      </w:r>
      <w:proofErr w:type="spellStart"/>
      <w:r>
        <w:rPr>
          <w:szCs w:val="26"/>
        </w:rPr>
        <w:t>bằng</w:t>
      </w:r>
      <w:proofErr w:type="spellEnd"/>
      <w:r>
        <w:rPr>
          <w:szCs w:val="26"/>
        </w:rPr>
        <w:t xml:space="preserve"> </w:t>
      </w:r>
      <w:proofErr w:type="spellStart"/>
      <w:r>
        <w:rPr>
          <w:szCs w:val="26"/>
        </w:rPr>
        <w:t>chứng</w:t>
      </w:r>
      <w:proofErr w:type="spellEnd"/>
      <w:r>
        <w:rPr>
          <w:szCs w:val="26"/>
        </w:rPr>
        <w:t xml:space="preserve"> </w:t>
      </w:r>
      <w:proofErr w:type="spellStart"/>
      <w:r>
        <w:rPr>
          <w:szCs w:val="26"/>
        </w:rPr>
        <w:t>là</w:t>
      </w:r>
      <w:proofErr w:type="spellEnd"/>
      <w:r>
        <w:rPr>
          <w:szCs w:val="26"/>
        </w:rPr>
        <w:t xml:space="preserve"> </w:t>
      </w:r>
      <w:proofErr w:type="spellStart"/>
      <w:r>
        <w:rPr>
          <w:szCs w:val="26"/>
        </w:rPr>
        <w:t>bộ</w:t>
      </w:r>
      <w:proofErr w:type="spellEnd"/>
      <w:r>
        <w:rPr>
          <w:szCs w:val="26"/>
        </w:rPr>
        <w:t xml:space="preserve"> </w:t>
      </w:r>
      <w:proofErr w:type="spellStart"/>
      <w:r>
        <w:rPr>
          <w:szCs w:val="26"/>
        </w:rPr>
        <w:t>luật</w:t>
      </w:r>
      <w:proofErr w:type="spellEnd"/>
      <w:r>
        <w:rPr>
          <w:szCs w:val="26"/>
        </w:rPr>
        <w:t xml:space="preserve"> </w:t>
      </w:r>
      <w:proofErr w:type="spellStart"/>
      <w:r>
        <w:rPr>
          <w:szCs w:val="26"/>
        </w:rPr>
        <w:t>đấu</w:t>
      </w:r>
      <w:proofErr w:type="spellEnd"/>
      <w:r>
        <w:rPr>
          <w:szCs w:val="26"/>
        </w:rPr>
        <w:t xml:space="preserve"> </w:t>
      </w:r>
      <w:proofErr w:type="spellStart"/>
      <w:r>
        <w:rPr>
          <w:szCs w:val="26"/>
        </w:rPr>
        <w:t>thầu</w:t>
      </w:r>
      <w:proofErr w:type="spellEnd"/>
      <w:r>
        <w:rPr>
          <w:szCs w:val="26"/>
        </w:rPr>
        <w:t xml:space="preserve"> </w:t>
      </w:r>
      <w:proofErr w:type="spellStart"/>
      <w:r>
        <w:rPr>
          <w:szCs w:val="26"/>
        </w:rPr>
        <w:t>được</w:t>
      </w:r>
      <w:proofErr w:type="spellEnd"/>
      <w:r>
        <w:rPr>
          <w:szCs w:val="26"/>
        </w:rPr>
        <w:t xml:space="preserve"> </w:t>
      </w:r>
      <w:proofErr w:type="spellStart"/>
      <w:r>
        <w:rPr>
          <w:szCs w:val="26"/>
        </w:rPr>
        <w:t>Chính</w:t>
      </w:r>
      <w:proofErr w:type="spellEnd"/>
      <w:r>
        <w:rPr>
          <w:szCs w:val="26"/>
        </w:rPr>
        <w:t xml:space="preserve"> </w:t>
      </w:r>
      <w:proofErr w:type="spellStart"/>
      <w:r>
        <w:rPr>
          <w:szCs w:val="26"/>
        </w:rPr>
        <w:t>Phủ</w:t>
      </w:r>
      <w:proofErr w:type="spellEnd"/>
      <w:r>
        <w:rPr>
          <w:szCs w:val="26"/>
        </w:rPr>
        <w:t xml:space="preserve"> ban </w:t>
      </w:r>
      <w:proofErr w:type="spellStart"/>
      <w:r>
        <w:rPr>
          <w:szCs w:val="26"/>
        </w:rPr>
        <w:t>hành</w:t>
      </w:r>
      <w:proofErr w:type="spellEnd"/>
      <w:r>
        <w:rPr>
          <w:szCs w:val="26"/>
        </w:rPr>
        <w:t xml:space="preserve"> </w:t>
      </w:r>
      <w:proofErr w:type="spellStart"/>
      <w:r>
        <w:rPr>
          <w:szCs w:val="26"/>
        </w:rPr>
        <w:t>đã</w:t>
      </w:r>
      <w:proofErr w:type="spellEnd"/>
      <w:r>
        <w:rPr>
          <w:szCs w:val="26"/>
        </w:rPr>
        <w:t xml:space="preserve"> </w:t>
      </w:r>
      <w:proofErr w:type="spellStart"/>
      <w:r>
        <w:rPr>
          <w:szCs w:val="26"/>
        </w:rPr>
        <w:t>hướng</w:t>
      </w:r>
      <w:proofErr w:type="spellEnd"/>
      <w:r>
        <w:rPr>
          <w:szCs w:val="26"/>
        </w:rPr>
        <w:t xml:space="preserve"> </w:t>
      </w:r>
      <w:proofErr w:type="spellStart"/>
      <w:r>
        <w:rPr>
          <w:szCs w:val="26"/>
        </w:rPr>
        <w:t>dẫn</w:t>
      </w:r>
      <w:proofErr w:type="spellEnd"/>
      <w:r>
        <w:rPr>
          <w:szCs w:val="26"/>
        </w:rPr>
        <w:t xml:space="preserve"> chi </w:t>
      </w:r>
      <w:proofErr w:type="spellStart"/>
      <w:r>
        <w:rPr>
          <w:szCs w:val="26"/>
        </w:rPr>
        <w:t>tiết</w:t>
      </w:r>
      <w:proofErr w:type="spellEnd"/>
      <w:r>
        <w:rPr>
          <w:szCs w:val="26"/>
        </w:rPr>
        <w:t xml:space="preserve"> </w:t>
      </w:r>
      <w:proofErr w:type="spellStart"/>
      <w:r>
        <w:rPr>
          <w:szCs w:val="26"/>
        </w:rPr>
        <w:t>và</w:t>
      </w:r>
      <w:proofErr w:type="spellEnd"/>
      <w:r>
        <w:rPr>
          <w:szCs w:val="26"/>
        </w:rPr>
        <w:t xml:space="preserve"> </w:t>
      </w:r>
      <w:proofErr w:type="spellStart"/>
      <w:r>
        <w:rPr>
          <w:szCs w:val="26"/>
        </w:rPr>
        <w:t>cụ</w:t>
      </w:r>
      <w:proofErr w:type="spellEnd"/>
      <w:r>
        <w:rPr>
          <w:szCs w:val="26"/>
        </w:rPr>
        <w:t xml:space="preserve"> </w:t>
      </w:r>
      <w:proofErr w:type="spellStart"/>
      <w:r>
        <w:rPr>
          <w:szCs w:val="26"/>
        </w:rPr>
        <w:t>thể</w:t>
      </w:r>
      <w:proofErr w:type="spellEnd"/>
      <w:r>
        <w:rPr>
          <w:szCs w:val="26"/>
        </w:rPr>
        <w:t xml:space="preserve"> </w:t>
      </w:r>
      <w:proofErr w:type="spellStart"/>
      <w:r>
        <w:rPr>
          <w:szCs w:val="26"/>
        </w:rPr>
        <w:t>về</w:t>
      </w:r>
      <w:proofErr w:type="spellEnd"/>
      <w:r>
        <w:rPr>
          <w:szCs w:val="26"/>
        </w:rPr>
        <w:t xml:space="preserve"> </w:t>
      </w:r>
      <w:proofErr w:type="spellStart"/>
      <w:r>
        <w:rPr>
          <w:szCs w:val="26"/>
        </w:rPr>
        <w:t>đấu</w:t>
      </w:r>
      <w:proofErr w:type="spellEnd"/>
      <w:r>
        <w:rPr>
          <w:szCs w:val="26"/>
        </w:rPr>
        <w:t xml:space="preserve"> </w:t>
      </w:r>
      <w:proofErr w:type="spellStart"/>
      <w:r>
        <w:rPr>
          <w:szCs w:val="26"/>
        </w:rPr>
        <w:t>thầu</w:t>
      </w:r>
      <w:proofErr w:type="spellEnd"/>
      <w:r>
        <w:rPr>
          <w:szCs w:val="26"/>
        </w:rPr>
        <w:t xml:space="preserve">. </w:t>
      </w:r>
      <w:proofErr w:type="spellStart"/>
      <w:r>
        <w:rPr>
          <w:szCs w:val="26"/>
        </w:rPr>
        <w:t>Tuy</w:t>
      </w:r>
      <w:proofErr w:type="spellEnd"/>
      <w:r>
        <w:rPr>
          <w:szCs w:val="26"/>
        </w:rPr>
        <w:t xml:space="preserve"> </w:t>
      </w:r>
      <w:proofErr w:type="spellStart"/>
      <w:r>
        <w:rPr>
          <w:szCs w:val="26"/>
        </w:rPr>
        <w:t>nhiên</w:t>
      </w:r>
      <w:proofErr w:type="spellEnd"/>
      <w:r>
        <w:rPr>
          <w:szCs w:val="26"/>
        </w:rPr>
        <w:t xml:space="preserve"> </w:t>
      </w:r>
      <w:proofErr w:type="spellStart"/>
      <w:r>
        <w:rPr>
          <w:szCs w:val="26"/>
        </w:rPr>
        <w:t>để</w:t>
      </w:r>
      <w:proofErr w:type="spellEnd"/>
      <w:r>
        <w:rPr>
          <w:szCs w:val="26"/>
        </w:rPr>
        <w:t xml:space="preserve"> </w:t>
      </w:r>
      <w:proofErr w:type="spellStart"/>
      <w:r>
        <w:rPr>
          <w:szCs w:val="26"/>
        </w:rPr>
        <w:t>bộ</w:t>
      </w:r>
      <w:proofErr w:type="spellEnd"/>
      <w:r>
        <w:rPr>
          <w:szCs w:val="26"/>
        </w:rPr>
        <w:t xml:space="preserve"> </w:t>
      </w:r>
      <w:proofErr w:type="spellStart"/>
      <w:r>
        <w:rPr>
          <w:szCs w:val="26"/>
        </w:rPr>
        <w:t>luật</w:t>
      </w:r>
      <w:proofErr w:type="spellEnd"/>
      <w:r>
        <w:rPr>
          <w:szCs w:val="26"/>
        </w:rPr>
        <w:t xml:space="preserve"> </w:t>
      </w:r>
      <w:proofErr w:type="spellStart"/>
      <w:r>
        <w:rPr>
          <w:szCs w:val="26"/>
        </w:rPr>
        <w:t>này</w:t>
      </w:r>
      <w:proofErr w:type="spellEnd"/>
      <w:r>
        <w:rPr>
          <w:szCs w:val="26"/>
        </w:rPr>
        <w:t xml:space="preserve"> </w:t>
      </w:r>
      <w:proofErr w:type="spellStart"/>
      <w:r>
        <w:rPr>
          <w:szCs w:val="26"/>
        </w:rPr>
        <w:t>đi</w:t>
      </w:r>
      <w:proofErr w:type="spellEnd"/>
      <w:r>
        <w:rPr>
          <w:szCs w:val="26"/>
        </w:rPr>
        <w:t xml:space="preserve"> </w:t>
      </w:r>
      <w:proofErr w:type="spellStart"/>
      <w:r>
        <w:rPr>
          <w:szCs w:val="26"/>
        </w:rPr>
        <w:t>vào</w:t>
      </w:r>
      <w:proofErr w:type="spellEnd"/>
      <w:r>
        <w:rPr>
          <w:szCs w:val="26"/>
        </w:rPr>
        <w:t xml:space="preserve"> </w:t>
      </w:r>
      <w:proofErr w:type="spellStart"/>
      <w:r>
        <w:rPr>
          <w:szCs w:val="26"/>
        </w:rPr>
        <w:t>cuộc</w:t>
      </w:r>
      <w:proofErr w:type="spellEnd"/>
      <w:r>
        <w:rPr>
          <w:szCs w:val="26"/>
        </w:rPr>
        <w:t xml:space="preserve"> </w:t>
      </w:r>
      <w:proofErr w:type="spellStart"/>
      <w:r>
        <w:rPr>
          <w:szCs w:val="26"/>
        </w:rPr>
        <w:t>sống</w:t>
      </w:r>
      <w:proofErr w:type="spellEnd"/>
      <w:r>
        <w:rPr>
          <w:szCs w:val="26"/>
        </w:rPr>
        <w:t xml:space="preserve"> </w:t>
      </w:r>
      <w:proofErr w:type="spellStart"/>
      <w:r>
        <w:rPr>
          <w:szCs w:val="26"/>
        </w:rPr>
        <w:t>và</w:t>
      </w:r>
      <w:proofErr w:type="spellEnd"/>
      <w:r>
        <w:rPr>
          <w:szCs w:val="26"/>
        </w:rPr>
        <w:t xml:space="preserve"> </w:t>
      </w:r>
      <w:proofErr w:type="spellStart"/>
      <w:r>
        <w:rPr>
          <w:szCs w:val="26"/>
        </w:rPr>
        <w:t>làm</w:t>
      </w:r>
      <w:proofErr w:type="spellEnd"/>
      <w:r>
        <w:rPr>
          <w:szCs w:val="26"/>
        </w:rPr>
        <w:t xml:space="preserve"> </w:t>
      </w:r>
      <w:proofErr w:type="spellStart"/>
      <w:r>
        <w:rPr>
          <w:szCs w:val="26"/>
        </w:rPr>
        <w:t>tốt</w:t>
      </w:r>
      <w:proofErr w:type="spellEnd"/>
      <w:r>
        <w:rPr>
          <w:szCs w:val="26"/>
        </w:rPr>
        <w:t xml:space="preserve"> </w:t>
      </w:r>
      <w:proofErr w:type="spellStart"/>
      <w:r>
        <w:rPr>
          <w:szCs w:val="26"/>
        </w:rPr>
        <w:t>vai</w:t>
      </w:r>
      <w:proofErr w:type="spellEnd"/>
      <w:r>
        <w:rPr>
          <w:szCs w:val="26"/>
        </w:rPr>
        <w:t xml:space="preserve"> </w:t>
      </w:r>
      <w:proofErr w:type="spellStart"/>
      <w:r>
        <w:rPr>
          <w:szCs w:val="26"/>
        </w:rPr>
        <w:t>trò</w:t>
      </w:r>
      <w:proofErr w:type="spellEnd"/>
      <w:r>
        <w:rPr>
          <w:szCs w:val="26"/>
        </w:rPr>
        <w:t xml:space="preserve"> </w:t>
      </w:r>
      <w:proofErr w:type="spellStart"/>
      <w:r>
        <w:rPr>
          <w:szCs w:val="26"/>
        </w:rPr>
        <w:t>hướng</w:t>
      </w:r>
      <w:proofErr w:type="spellEnd"/>
      <w:r>
        <w:rPr>
          <w:szCs w:val="26"/>
        </w:rPr>
        <w:t xml:space="preserve"> </w:t>
      </w:r>
      <w:proofErr w:type="spellStart"/>
      <w:r>
        <w:rPr>
          <w:szCs w:val="26"/>
        </w:rPr>
        <w:t>dẫn</w:t>
      </w:r>
      <w:proofErr w:type="spellEnd"/>
      <w:r>
        <w:rPr>
          <w:szCs w:val="26"/>
        </w:rPr>
        <w:t xml:space="preserve"> </w:t>
      </w:r>
      <w:proofErr w:type="spellStart"/>
      <w:r>
        <w:rPr>
          <w:szCs w:val="26"/>
        </w:rPr>
        <w:t>của</w:t>
      </w:r>
      <w:proofErr w:type="spellEnd"/>
      <w:r>
        <w:rPr>
          <w:szCs w:val="26"/>
        </w:rPr>
        <w:t xml:space="preserve"> </w:t>
      </w:r>
      <w:proofErr w:type="spellStart"/>
      <w:r>
        <w:rPr>
          <w:szCs w:val="26"/>
        </w:rPr>
        <w:t>nó</w:t>
      </w:r>
      <w:proofErr w:type="spellEnd"/>
      <w:r>
        <w:rPr>
          <w:szCs w:val="26"/>
        </w:rPr>
        <w:t xml:space="preserve"> </w:t>
      </w:r>
      <w:proofErr w:type="spellStart"/>
      <w:r>
        <w:rPr>
          <w:szCs w:val="26"/>
        </w:rPr>
        <w:t>thì</w:t>
      </w:r>
      <w:proofErr w:type="spellEnd"/>
      <w:r>
        <w:rPr>
          <w:szCs w:val="26"/>
        </w:rPr>
        <w:t xml:space="preserve"> </w:t>
      </w:r>
      <w:proofErr w:type="spellStart"/>
      <w:r>
        <w:rPr>
          <w:szCs w:val="26"/>
        </w:rPr>
        <w:t>còn</w:t>
      </w:r>
      <w:proofErr w:type="spellEnd"/>
      <w:r>
        <w:rPr>
          <w:szCs w:val="26"/>
        </w:rPr>
        <w:t xml:space="preserve"> </w:t>
      </w:r>
      <w:proofErr w:type="spellStart"/>
      <w:r>
        <w:rPr>
          <w:szCs w:val="26"/>
        </w:rPr>
        <w:t>rất</w:t>
      </w:r>
      <w:proofErr w:type="spellEnd"/>
      <w:r>
        <w:rPr>
          <w:szCs w:val="26"/>
        </w:rPr>
        <w:t xml:space="preserve"> </w:t>
      </w:r>
      <w:proofErr w:type="spellStart"/>
      <w:r>
        <w:rPr>
          <w:szCs w:val="26"/>
        </w:rPr>
        <w:t>nhiều</w:t>
      </w:r>
      <w:proofErr w:type="spellEnd"/>
      <w:r>
        <w:rPr>
          <w:szCs w:val="26"/>
        </w:rPr>
        <w:t xml:space="preserve"> </w:t>
      </w:r>
      <w:proofErr w:type="spellStart"/>
      <w:r>
        <w:rPr>
          <w:szCs w:val="26"/>
        </w:rPr>
        <w:t>vấn</w:t>
      </w:r>
      <w:proofErr w:type="spellEnd"/>
      <w:r>
        <w:rPr>
          <w:szCs w:val="26"/>
        </w:rPr>
        <w:t xml:space="preserve"> </w:t>
      </w:r>
      <w:proofErr w:type="spellStart"/>
      <w:r>
        <w:rPr>
          <w:szCs w:val="26"/>
        </w:rPr>
        <w:t>đề</w:t>
      </w:r>
      <w:proofErr w:type="spellEnd"/>
      <w:r>
        <w:rPr>
          <w:szCs w:val="26"/>
        </w:rPr>
        <w:t xml:space="preserve"> </w:t>
      </w:r>
      <w:proofErr w:type="spellStart"/>
      <w:r>
        <w:rPr>
          <w:szCs w:val="26"/>
        </w:rPr>
        <w:t>đáng</w:t>
      </w:r>
      <w:proofErr w:type="spellEnd"/>
      <w:r>
        <w:rPr>
          <w:szCs w:val="26"/>
        </w:rPr>
        <w:t xml:space="preserve"> </w:t>
      </w:r>
      <w:proofErr w:type="spellStart"/>
      <w:r>
        <w:rPr>
          <w:szCs w:val="26"/>
        </w:rPr>
        <w:t>quan</w:t>
      </w:r>
      <w:proofErr w:type="spellEnd"/>
      <w:r>
        <w:rPr>
          <w:szCs w:val="26"/>
        </w:rPr>
        <w:t xml:space="preserve"> </w:t>
      </w:r>
      <w:proofErr w:type="spellStart"/>
      <w:r>
        <w:rPr>
          <w:szCs w:val="26"/>
        </w:rPr>
        <w:t>tâm</w:t>
      </w:r>
      <w:proofErr w:type="spellEnd"/>
      <w:r>
        <w:rPr>
          <w:szCs w:val="26"/>
        </w:rPr>
        <w:t xml:space="preserve"> </w:t>
      </w:r>
      <w:proofErr w:type="spellStart"/>
      <w:r>
        <w:rPr>
          <w:szCs w:val="26"/>
        </w:rPr>
        <w:t>bàn</w:t>
      </w:r>
      <w:proofErr w:type="spellEnd"/>
      <w:r>
        <w:rPr>
          <w:szCs w:val="26"/>
        </w:rPr>
        <w:t xml:space="preserve"> </w:t>
      </w:r>
      <w:proofErr w:type="spellStart"/>
      <w:r>
        <w:rPr>
          <w:szCs w:val="26"/>
        </w:rPr>
        <w:t>bạc</w:t>
      </w:r>
      <w:proofErr w:type="spellEnd"/>
      <w:r>
        <w:rPr>
          <w:szCs w:val="26"/>
        </w:rPr>
        <w:t xml:space="preserve"> </w:t>
      </w:r>
      <w:proofErr w:type="spellStart"/>
      <w:r>
        <w:rPr>
          <w:szCs w:val="26"/>
        </w:rPr>
        <w:t>và</w:t>
      </w:r>
      <w:proofErr w:type="spellEnd"/>
      <w:r>
        <w:rPr>
          <w:szCs w:val="26"/>
        </w:rPr>
        <w:t xml:space="preserve"> </w:t>
      </w:r>
      <w:proofErr w:type="spellStart"/>
      <w:r>
        <w:rPr>
          <w:szCs w:val="26"/>
        </w:rPr>
        <w:t>xem</w:t>
      </w:r>
      <w:proofErr w:type="spellEnd"/>
      <w:r>
        <w:rPr>
          <w:szCs w:val="26"/>
        </w:rPr>
        <w:t xml:space="preserve"> </w:t>
      </w:r>
      <w:proofErr w:type="spellStart"/>
      <w:r>
        <w:rPr>
          <w:szCs w:val="26"/>
        </w:rPr>
        <w:t>xét</w:t>
      </w:r>
      <w:proofErr w:type="spellEnd"/>
      <w:r>
        <w:rPr>
          <w:szCs w:val="26"/>
        </w:rPr>
        <w:t>.</w:t>
      </w:r>
    </w:p>
    <w:p w14:paraId="53777CDA" w14:textId="77777777" w:rsidR="008102AD" w:rsidRDefault="008102AD" w:rsidP="008102AD">
      <w:pPr>
        <w:jc w:val="both"/>
        <w:rPr>
          <w:szCs w:val="26"/>
        </w:rPr>
      </w:pPr>
      <w:r>
        <w:rPr>
          <w:szCs w:val="26"/>
        </w:rPr>
        <w:t xml:space="preserve">   </w:t>
      </w:r>
      <w:proofErr w:type="spellStart"/>
      <w:r>
        <w:rPr>
          <w:szCs w:val="26"/>
        </w:rPr>
        <w:t>Cụ</w:t>
      </w:r>
      <w:proofErr w:type="spellEnd"/>
      <w:r>
        <w:rPr>
          <w:szCs w:val="26"/>
        </w:rPr>
        <w:t xml:space="preserve"> </w:t>
      </w:r>
      <w:proofErr w:type="spellStart"/>
      <w:r>
        <w:rPr>
          <w:szCs w:val="26"/>
        </w:rPr>
        <w:t>thể</w:t>
      </w:r>
      <w:proofErr w:type="spellEnd"/>
      <w:r>
        <w:rPr>
          <w:szCs w:val="26"/>
        </w:rPr>
        <w:t xml:space="preserve"> </w:t>
      </w:r>
      <w:proofErr w:type="spellStart"/>
      <w:r>
        <w:rPr>
          <w:szCs w:val="26"/>
        </w:rPr>
        <w:t>hơn</w:t>
      </w:r>
      <w:proofErr w:type="spellEnd"/>
      <w:r>
        <w:rPr>
          <w:szCs w:val="26"/>
        </w:rPr>
        <w:t xml:space="preserve"> </w:t>
      </w:r>
      <w:proofErr w:type="spellStart"/>
      <w:r>
        <w:rPr>
          <w:szCs w:val="26"/>
        </w:rPr>
        <w:t>là</w:t>
      </w:r>
      <w:proofErr w:type="spellEnd"/>
      <w:r>
        <w:rPr>
          <w:szCs w:val="26"/>
        </w:rPr>
        <w:t xml:space="preserve"> </w:t>
      </w:r>
      <w:proofErr w:type="spellStart"/>
      <w:r>
        <w:rPr>
          <w:szCs w:val="26"/>
        </w:rPr>
        <w:t>muốn</w:t>
      </w:r>
      <w:proofErr w:type="spellEnd"/>
      <w:r>
        <w:rPr>
          <w:szCs w:val="26"/>
        </w:rPr>
        <w:t xml:space="preserve"> </w:t>
      </w:r>
      <w:proofErr w:type="spellStart"/>
      <w:r>
        <w:rPr>
          <w:szCs w:val="26"/>
        </w:rPr>
        <w:t>công</w:t>
      </w:r>
      <w:proofErr w:type="spellEnd"/>
      <w:r>
        <w:rPr>
          <w:szCs w:val="26"/>
        </w:rPr>
        <w:t xml:space="preserve"> </w:t>
      </w:r>
      <w:proofErr w:type="spellStart"/>
      <w:r>
        <w:rPr>
          <w:szCs w:val="26"/>
        </w:rPr>
        <w:t>tác</w:t>
      </w:r>
      <w:proofErr w:type="spellEnd"/>
      <w:r>
        <w:rPr>
          <w:szCs w:val="26"/>
        </w:rPr>
        <w:t xml:space="preserve"> </w:t>
      </w:r>
      <w:proofErr w:type="spellStart"/>
      <w:r>
        <w:rPr>
          <w:szCs w:val="26"/>
        </w:rPr>
        <w:t>đấu</w:t>
      </w:r>
      <w:proofErr w:type="spellEnd"/>
      <w:r>
        <w:rPr>
          <w:szCs w:val="26"/>
        </w:rPr>
        <w:t xml:space="preserve"> </w:t>
      </w:r>
      <w:proofErr w:type="spellStart"/>
      <w:r>
        <w:rPr>
          <w:szCs w:val="26"/>
        </w:rPr>
        <w:t>thầu</w:t>
      </w:r>
      <w:proofErr w:type="spellEnd"/>
      <w:r>
        <w:rPr>
          <w:szCs w:val="26"/>
        </w:rPr>
        <w:t xml:space="preserve"> </w:t>
      </w:r>
      <w:proofErr w:type="spellStart"/>
      <w:r>
        <w:rPr>
          <w:szCs w:val="26"/>
        </w:rPr>
        <w:t>được</w:t>
      </w:r>
      <w:proofErr w:type="spellEnd"/>
      <w:r>
        <w:rPr>
          <w:szCs w:val="26"/>
        </w:rPr>
        <w:t xml:space="preserve"> </w:t>
      </w:r>
      <w:proofErr w:type="spellStart"/>
      <w:r>
        <w:rPr>
          <w:szCs w:val="26"/>
        </w:rPr>
        <w:t>thành</w:t>
      </w:r>
      <w:proofErr w:type="spellEnd"/>
      <w:r>
        <w:rPr>
          <w:szCs w:val="26"/>
        </w:rPr>
        <w:t xml:space="preserve"> </w:t>
      </w:r>
      <w:proofErr w:type="spellStart"/>
      <w:r>
        <w:rPr>
          <w:szCs w:val="26"/>
        </w:rPr>
        <w:t>công</w:t>
      </w:r>
      <w:proofErr w:type="spellEnd"/>
      <w:r>
        <w:rPr>
          <w:szCs w:val="26"/>
        </w:rPr>
        <w:t xml:space="preserve"> </w:t>
      </w:r>
      <w:proofErr w:type="spellStart"/>
      <w:r>
        <w:rPr>
          <w:szCs w:val="26"/>
        </w:rPr>
        <w:t>thì</w:t>
      </w:r>
      <w:proofErr w:type="spellEnd"/>
      <w:r>
        <w:rPr>
          <w:szCs w:val="26"/>
        </w:rPr>
        <w:t xml:space="preserve"> </w:t>
      </w:r>
      <w:proofErr w:type="spellStart"/>
      <w:r>
        <w:rPr>
          <w:szCs w:val="26"/>
        </w:rPr>
        <w:t>nhà</w:t>
      </w:r>
      <w:proofErr w:type="spellEnd"/>
      <w:r>
        <w:rPr>
          <w:szCs w:val="26"/>
        </w:rPr>
        <w:t xml:space="preserve"> </w:t>
      </w:r>
      <w:proofErr w:type="spellStart"/>
      <w:r>
        <w:rPr>
          <w:szCs w:val="26"/>
        </w:rPr>
        <w:t>quả</w:t>
      </w:r>
      <w:r w:rsidR="00B0701A">
        <w:rPr>
          <w:szCs w:val="26"/>
        </w:rPr>
        <w:t>n</w:t>
      </w:r>
      <w:proofErr w:type="spellEnd"/>
      <w:r w:rsidR="00B0701A">
        <w:rPr>
          <w:szCs w:val="26"/>
        </w:rPr>
        <w:t xml:space="preserve"> </w:t>
      </w:r>
      <w:proofErr w:type="spellStart"/>
      <w:r w:rsidR="00B0701A">
        <w:rPr>
          <w:szCs w:val="26"/>
        </w:rPr>
        <w:t>lý</w:t>
      </w:r>
      <w:proofErr w:type="spellEnd"/>
      <w:r w:rsidR="00B0701A">
        <w:rPr>
          <w:szCs w:val="26"/>
        </w:rPr>
        <w:t xml:space="preserve"> </w:t>
      </w:r>
      <w:proofErr w:type="spellStart"/>
      <w:r>
        <w:rPr>
          <w:szCs w:val="26"/>
        </w:rPr>
        <w:t>cần</w:t>
      </w:r>
      <w:proofErr w:type="spellEnd"/>
      <w:r>
        <w:rPr>
          <w:szCs w:val="26"/>
        </w:rPr>
        <w:t xml:space="preserve"> </w:t>
      </w:r>
      <w:proofErr w:type="spellStart"/>
      <w:r>
        <w:rPr>
          <w:szCs w:val="26"/>
        </w:rPr>
        <w:t>xác</w:t>
      </w:r>
      <w:proofErr w:type="spellEnd"/>
      <w:r>
        <w:rPr>
          <w:szCs w:val="26"/>
        </w:rPr>
        <w:t xml:space="preserve"> </w:t>
      </w:r>
      <w:proofErr w:type="spellStart"/>
      <w:r>
        <w:rPr>
          <w:szCs w:val="26"/>
        </w:rPr>
        <w:t>định</w:t>
      </w:r>
      <w:proofErr w:type="spellEnd"/>
      <w:r>
        <w:rPr>
          <w:szCs w:val="26"/>
        </w:rPr>
        <w:t xml:space="preserve"> </w:t>
      </w:r>
      <w:proofErr w:type="spellStart"/>
      <w:r>
        <w:rPr>
          <w:szCs w:val="26"/>
        </w:rPr>
        <w:t>rõ</w:t>
      </w:r>
      <w:proofErr w:type="spellEnd"/>
      <w:r>
        <w:rPr>
          <w:szCs w:val="26"/>
        </w:rPr>
        <w:t xml:space="preserve"> </w:t>
      </w:r>
      <w:proofErr w:type="spellStart"/>
      <w:r>
        <w:rPr>
          <w:szCs w:val="26"/>
        </w:rPr>
        <w:t>yêu</w:t>
      </w:r>
      <w:proofErr w:type="spellEnd"/>
      <w:r>
        <w:rPr>
          <w:szCs w:val="26"/>
        </w:rPr>
        <w:t xml:space="preserve"> </w:t>
      </w:r>
      <w:proofErr w:type="spellStart"/>
      <w:r>
        <w:rPr>
          <w:szCs w:val="26"/>
        </w:rPr>
        <w:t>cầu</w:t>
      </w:r>
      <w:proofErr w:type="spellEnd"/>
      <w:r>
        <w:rPr>
          <w:szCs w:val="26"/>
        </w:rPr>
        <w:t xml:space="preserve"> </w:t>
      </w:r>
      <w:proofErr w:type="spellStart"/>
      <w:r>
        <w:rPr>
          <w:szCs w:val="26"/>
        </w:rPr>
        <w:t>và</w:t>
      </w:r>
      <w:proofErr w:type="spellEnd"/>
      <w:r>
        <w:rPr>
          <w:szCs w:val="26"/>
        </w:rPr>
        <w:t xml:space="preserve"> </w:t>
      </w:r>
      <w:proofErr w:type="spellStart"/>
      <w:r>
        <w:rPr>
          <w:szCs w:val="26"/>
        </w:rPr>
        <w:t>đặc</w:t>
      </w:r>
      <w:proofErr w:type="spellEnd"/>
      <w:r>
        <w:rPr>
          <w:szCs w:val="26"/>
        </w:rPr>
        <w:t xml:space="preserve"> </w:t>
      </w:r>
      <w:proofErr w:type="spellStart"/>
      <w:r>
        <w:rPr>
          <w:szCs w:val="26"/>
        </w:rPr>
        <w:t>điểm</w:t>
      </w:r>
      <w:proofErr w:type="spellEnd"/>
      <w:r>
        <w:rPr>
          <w:szCs w:val="26"/>
        </w:rPr>
        <w:t xml:space="preserve"> </w:t>
      </w:r>
      <w:proofErr w:type="spellStart"/>
      <w:r>
        <w:rPr>
          <w:szCs w:val="26"/>
        </w:rPr>
        <w:t>dự</w:t>
      </w:r>
      <w:proofErr w:type="spellEnd"/>
      <w:r>
        <w:rPr>
          <w:szCs w:val="26"/>
        </w:rPr>
        <w:t xml:space="preserve"> </w:t>
      </w:r>
      <w:proofErr w:type="spellStart"/>
      <w:r>
        <w:rPr>
          <w:szCs w:val="26"/>
        </w:rPr>
        <w:t>án</w:t>
      </w:r>
      <w:proofErr w:type="spellEnd"/>
      <w:r>
        <w:rPr>
          <w:szCs w:val="26"/>
        </w:rPr>
        <w:t xml:space="preserve"> </w:t>
      </w:r>
      <w:proofErr w:type="spellStart"/>
      <w:r>
        <w:rPr>
          <w:szCs w:val="26"/>
        </w:rPr>
        <w:t>đem</w:t>
      </w:r>
      <w:proofErr w:type="spellEnd"/>
      <w:r>
        <w:rPr>
          <w:szCs w:val="26"/>
        </w:rPr>
        <w:t xml:space="preserve"> ra </w:t>
      </w:r>
      <w:proofErr w:type="spellStart"/>
      <w:r>
        <w:rPr>
          <w:szCs w:val="26"/>
        </w:rPr>
        <w:t>đấu</w:t>
      </w:r>
      <w:proofErr w:type="spellEnd"/>
      <w:r>
        <w:rPr>
          <w:szCs w:val="26"/>
        </w:rPr>
        <w:t xml:space="preserve"> </w:t>
      </w:r>
      <w:proofErr w:type="spellStart"/>
      <w:r>
        <w:rPr>
          <w:szCs w:val="26"/>
        </w:rPr>
        <w:t>thầu</w:t>
      </w:r>
      <w:proofErr w:type="spellEnd"/>
      <w:r>
        <w:rPr>
          <w:szCs w:val="26"/>
        </w:rPr>
        <w:t xml:space="preserve"> </w:t>
      </w:r>
      <w:proofErr w:type="spellStart"/>
      <w:r>
        <w:rPr>
          <w:szCs w:val="26"/>
        </w:rPr>
        <w:t>hoặc</w:t>
      </w:r>
      <w:proofErr w:type="spellEnd"/>
      <w:r>
        <w:rPr>
          <w:szCs w:val="26"/>
        </w:rPr>
        <w:t xml:space="preserve"> </w:t>
      </w:r>
      <w:proofErr w:type="spellStart"/>
      <w:r>
        <w:rPr>
          <w:szCs w:val="26"/>
        </w:rPr>
        <w:t>tham</w:t>
      </w:r>
      <w:proofErr w:type="spellEnd"/>
      <w:r>
        <w:rPr>
          <w:szCs w:val="26"/>
        </w:rPr>
        <w:t xml:space="preserve"> </w:t>
      </w:r>
      <w:proofErr w:type="spellStart"/>
      <w:r>
        <w:rPr>
          <w:szCs w:val="26"/>
        </w:rPr>
        <w:t>gia</w:t>
      </w:r>
      <w:proofErr w:type="spellEnd"/>
      <w:r>
        <w:rPr>
          <w:szCs w:val="26"/>
        </w:rPr>
        <w:t xml:space="preserve"> </w:t>
      </w:r>
      <w:proofErr w:type="spellStart"/>
      <w:r>
        <w:rPr>
          <w:szCs w:val="26"/>
        </w:rPr>
        <w:t>dự</w:t>
      </w:r>
      <w:proofErr w:type="spellEnd"/>
      <w:r>
        <w:rPr>
          <w:szCs w:val="26"/>
        </w:rPr>
        <w:t xml:space="preserve"> </w:t>
      </w:r>
      <w:proofErr w:type="spellStart"/>
      <w:r>
        <w:rPr>
          <w:szCs w:val="26"/>
        </w:rPr>
        <w:t>thầu</w:t>
      </w:r>
      <w:proofErr w:type="spellEnd"/>
      <w:r>
        <w:rPr>
          <w:szCs w:val="26"/>
        </w:rPr>
        <w:t xml:space="preserve"> </w:t>
      </w:r>
      <w:proofErr w:type="spellStart"/>
      <w:r>
        <w:rPr>
          <w:szCs w:val="26"/>
        </w:rPr>
        <w:t>để</w:t>
      </w:r>
      <w:proofErr w:type="spellEnd"/>
      <w:r>
        <w:rPr>
          <w:szCs w:val="26"/>
        </w:rPr>
        <w:t xml:space="preserve"> </w:t>
      </w:r>
      <w:proofErr w:type="spellStart"/>
      <w:r>
        <w:rPr>
          <w:szCs w:val="26"/>
        </w:rPr>
        <w:t>có</w:t>
      </w:r>
      <w:proofErr w:type="spellEnd"/>
      <w:r>
        <w:rPr>
          <w:szCs w:val="26"/>
        </w:rPr>
        <w:t xml:space="preserve"> </w:t>
      </w:r>
      <w:proofErr w:type="spellStart"/>
      <w:r>
        <w:rPr>
          <w:szCs w:val="26"/>
        </w:rPr>
        <w:t>các</w:t>
      </w:r>
      <w:proofErr w:type="spellEnd"/>
      <w:r>
        <w:rPr>
          <w:szCs w:val="26"/>
        </w:rPr>
        <w:t xml:space="preserve"> </w:t>
      </w:r>
      <w:proofErr w:type="spellStart"/>
      <w:r>
        <w:rPr>
          <w:szCs w:val="26"/>
        </w:rPr>
        <w:t>phản</w:t>
      </w:r>
      <w:proofErr w:type="spellEnd"/>
      <w:r>
        <w:rPr>
          <w:szCs w:val="26"/>
        </w:rPr>
        <w:t xml:space="preserve"> </w:t>
      </w:r>
      <w:proofErr w:type="spellStart"/>
      <w:r>
        <w:rPr>
          <w:szCs w:val="26"/>
        </w:rPr>
        <w:t>ứng</w:t>
      </w:r>
      <w:proofErr w:type="spellEnd"/>
      <w:r>
        <w:rPr>
          <w:szCs w:val="26"/>
        </w:rPr>
        <w:t xml:space="preserve"> </w:t>
      </w:r>
      <w:proofErr w:type="spellStart"/>
      <w:r>
        <w:rPr>
          <w:szCs w:val="26"/>
        </w:rPr>
        <w:t>phù</w:t>
      </w:r>
      <w:proofErr w:type="spellEnd"/>
      <w:r>
        <w:rPr>
          <w:szCs w:val="26"/>
        </w:rPr>
        <w:t xml:space="preserve"> </w:t>
      </w:r>
      <w:proofErr w:type="spellStart"/>
      <w:r>
        <w:rPr>
          <w:szCs w:val="26"/>
        </w:rPr>
        <w:t>hợp</w:t>
      </w:r>
      <w:proofErr w:type="spellEnd"/>
      <w:r>
        <w:rPr>
          <w:szCs w:val="26"/>
        </w:rPr>
        <w:t xml:space="preserve"> </w:t>
      </w:r>
      <w:proofErr w:type="spellStart"/>
      <w:r>
        <w:rPr>
          <w:szCs w:val="26"/>
        </w:rPr>
        <w:t>nhằm</w:t>
      </w:r>
      <w:proofErr w:type="spellEnd"/>
      <w:r>
        <w:rPr>
          <w:szCs w:val="26"/>
        </w:rPr>
        <w:t xml:space="preserve"> </w:t>
      </w:r>
      <w:proofErr w:type="spellStart"/>
      <w:r>
        <w:rPr>
          <w:szCs w:val="26"/>
        </w:rPr>
        <w:t>đem</w:t>
      </w:r>
      <w:proofErr w:type="spellEnd"/>
      <w:r>
        <w:rPr>
          <w:szCs w:val="26"/>
        </w:rPr>
        <w:t xml:space="preserve"> </w:t>
      </w:r>
      <w:proofErr w:type="spellStart"/>
      <w:r>
        <w:rPr>
          <w:szCs w:val="26"/>
        </w:rPr>
        <w:t>lại</w:t>
      </w:r>
      <w:proofErr w:type="spellEnd"/>
      <w:r>
        <w:rPr>
          <w:szCs w:val="26"/>
        </w:rPr>
        <w:t xml:space="preserve"> </w:t>
      </w:r>
      <w:proofErr w:type="spellStart"/>
      <w:r>
        <w:rPr>
          <w:szCs w:val="26"/>
        </w:rPr>
        <w:t>lợi</w:t>
      </w:r>
      <w:proofErr w:type="spellEnd"/>
      <w:r>
        <w:rPr>
          <w:szCs w:val="26"/>
        </w:rPr>
        <w:t xml:space="preserve"> </w:t>
      </w:r>
      <w:proofErr w:type="spellStart"/>
      <w:r>
        <w:rPr>
          <w:szCs w:val="26"/>
        </w:rPr>
        <w:t>ích</w:t>
      </w:r>
      <w:proofErr w:type="spellEnd"/>
      <w:r>
        <w:rPr>
          <w:szCs w:val="26"/>
        </w:rPr>
        <w:t xml:space="preserve"> 1 </w:t>
      </w:r>
      <w:proofErr w:type="spellStart"/>
      <w:r>
        <w:rPr>
          <w:szCs w:val="26"/>
        </w:rPr>
        <w:t>cách</w:t>
      </w:r>
      <w:proofErr w:type="spellEnd"/>
      <w:r>
        <w:rPr>
          <w:szCs w:val="26"/>
        </w:rPr>
        <w:t xml:space="preserve"> </w:t>
      </w:r>
      <w:proofErr w:type="spellStart"/>
      <w:r>
        <w:rPr>
          <w:szCs w:val="26"/>
        </w:rPr>
        <w:t>tối</w:t>
      </w:r>
      <w:proofErr w:type="spellEnd"/>
      <w:r>
        <w:rPr>
          <w:szCs w:val="26"/>
        </w:rPr>
        <w:t xml:space="preserve"> </w:t>
      </w:r>
      <w:proofErr w:type="spellStart"/>
      <w:r>
        <w:rPr>
          <w:szCs w:val="26"/>
        </w:rPr>
        <w:t>đa</w:t>
      </w:r>
      <w:proofErr w:type="spellEnd"/>
      <w:r>
        <w:rPr>
          <w:szCs w:val="26"/>
        </w:rPr>
        <w:t xml:space="preserve">. </w:t>
      </w:r>
      <w:proofErr w:type="spellStart"/>
      <w:r>
        <w:rPr>
          <w:szCs w:val="26"/>
        </w:rPr>
        <w:t>Hơn</w:t>
      </w:r>
      <w:proofErr w:type="spellEnd"/>
      <w:r>
        <w:rPr>
          <w:szCs w:val="26"/>
        </w:rPr>
        <w:t xml:space="preserve"> </w:t>
      </w:r>
      <w:proofErr w:type="spellStart"/>
      <w:r>
        <w:rPr>
          <w:szCs w:val="26"/>
        </w:rPr>
        <w:t>nữa</w:t>
      </w:r>
      <w:proofErr w:type="spellEnd"/>
      <w:r>
        <w:rPr>
          <w:szCs w:val="26"/>
        </w:rPr>
        <w:t xml:space="preserve"> </w:t>
      </w:r>
      <w:proofErr w:type="spellStart"/>
      <w:r w:rsidR="00B0701A">
        <w:rPr>
          <w:szCs w:val="26"/>
        </w:rPr>
        <w:t>cần</w:t>
      </w:r>
      <w:proofErr w:type="spellEnd"/>
      <w:r w:rsidR="00B0701A">
        <w:rPr>
          <w:szCs w:val="26"/>
        </w:rPr>
        <w:t xml:space="preserve"> </w:t>
      </w:r>
      <w:proofErr w:type="spellStart"/>
      <w:r w:rsidR="00B0701A">
        <w:rPr>
          <w:szCs w:val="26"/>
        </w:rPr>
        <w:t>phải</w:t>
      </w:r>
      <w:proofErr w:type="spellEnd"/>
      <w:r w:rsidR="00B0701A">
        <w:rPr>
          <w:szCs w:val="26"/>
        </w:rPr>
        <w:t xml:space="preserve"> </w:t>
      </w:r>
      <w:proofErr w:type="spellStart"/>
      <w:r w:rsidR="00B0701A">
        <w:rPr>
          <w:szCs w:val="26"/>
        </w:rPr>
        <w:t>cân</w:t>
      </w:r>
      <w:proofErr w:type="spellEnd"/>
      <w:r w:rsidR="00B0701A">
        <w:rPr>
          <w:szCs w:val="26"/>
        </w:rPr>
        <w:t xml:space="preserve"> </w:t>
      </w:r>
      <w:proofErr w:type="spellStart"/>
      <w:r w:rsidR="00B0701A">
        <w:rPr>
          <w:szCs w:val="26"/>
        </w:rPr>
        <w:t>bằng</w:t>
      </w:r>
      <w:proofErr w:type="spellEnd"/>
      <w:r w:rsidR="00B0701A">
        <w:rPr>
          <w:szCs w:val="26"/>
        </w:rPr>
        <w:t xml:space="preserve"> </w:t>
      </w:r>
      <w:proofErr w:type="spellStart"/>
      <w:r w:rsidR="00B0701A">
        <w:rPr>
          <w:szCs w:val="26"/>
        </w:rPr>
        <w:t>được</w:t>
      </w:r>
      <w:proofErr w:type="spellEnd"/>
      <w:r w:rsidR="00B0701A">
        <w:rPr>
          <w:szCs w:val="26"/>
        </w:rPr>
        <w:t xml:space="preserve"> </w:t>
      </w:r>
      <w:proofErr w:type="spellStart"/>
      <w:r w:rsidR="00B0701A">
        <w:rPr>
          <w:szCs w:val="26"/>
        </w:rPr>
        <w:t>lợi</w:t>
      </w:r>
      <w:proofErr w:type="spellEnd"/>
      <w:r w:rsidR="00B0701A">
        <w:rPr>
          <w:szCs w:val="26"/>
        </w:rPr>
        <w:t xml:space="preserve"> </w:t>
      </w:r>
      <w:proofErr w:type="spellStart"/>
      <w:r w:rsidR="00B0701A">
        <w:rPr>
          <w:szCs w:val="26"/>
        </w:rPr>
        <w:t>ích</w:t>
      </w:r>
      <w:proofErr w:type="spellEnd"/>
      <w:r w:rsidR="00B0701A">
        <w:rPr>
          <w:szCs w:val="26"/>
        </w:rPr>
        <w:t xml:space="preserve"> </w:t>
      </w:r>
      <w:proofErr w:type="spellStart"/>
      <w:r w:rsidR="00B0701A">
        <w:rPr>
          <w:szCs w:val="26"/>
        </w:rPr>
        <w:t>của</w:t>
      </w:r>
      <w:proofErr w:type="spellEnd"/>
      <w:r w:rsidR="00B0701A">
        <w:rPr>
          <w:szCs w:val="26"/>
        </w:rPr>
        <w:t xml:space="preserve"> </w:t>
      </w:r>
      <w:proofErr w:type="spellStart"/>
      <w:r w:rsidR="00B0701A">
        <w:rPr>
          <w:szCs w:val="26"/>
        </w:rPr>
        <w:t>chủ</w:t>
      </w:r>
      <w:proofErr w:type="spellEnd"/>
      <w:r w:rsidR="00B0701A">
        <w:rPr>
          <w:szCs w:val="26"/>
        </w:rPr>
        <w:t xml:space="preserve"> </w:t>
      </w:r>
      <w:proofErr w:type="spellStart"/>
      <w:r w:rsidR="00B0701A">
        <w:rPr>
          <w:szCs w:val="26"/>
        </w:rPr>
        <w:t>thầu</w:t>
      </w:r>
      <w:proofErr w:type="spellEnd"/>
      <w:r w:rsidR="00B0701A">
        <w:rPr>
          <w:szCs w:val="26"/>
        </w:rPr>
        <w:t xml:space="preserve"> </w:t>
      </w:r>
      <w:proofErr w:type="spellStart"/>
      <w:r w:rsidR="00B0701A">
        <w:rPr>
          <w:szCs w:val="26"/>
        </w:rPr>
        <w:t>và</w:t>
      </w:r>
      <w:proofErr w:type="spellEnd"/>
      <w:r w:rsidR="00B0701A">
        <w:rPr>
          <w:szCs w:val="26"/>
        </w:rPr>
        <w:t xml:space="preserve"> </w:t>
      </w:r>
      <w:proofErr w:type="spellStart"/>
      <w:r w:rsidR="00B0701A">
        <w:rPr>
          <w:szCs w:val="26"/>
        </w:rPr>
        <w:t>nhà</w:t>
      </w:r>
      <w:proofErr w:type="spellEnd"/>
      <w:r w:rsidR="00B0701A">
        <w:rPr>
          <w:szCs w:val="26"/>
        </w:rPr>
        <w:t xml:space="preserve"> </w:t>
      </w:r>
      <w:proofErr w:type="spellStart"/>
      <w:r w:rsidR="00B0701A">
        <w:rPr>
          <w:szCs w:val="26"/>
        </w:rPr>
        <w:t>thầu</w:t>
      </w:r>
      <w:proofErr w:type="spellEnd"/>
      <w:r w:rsidR="00B0701A">
        <w:rPr>
          <w:szCs w:val="26"/>
        </w:rPr>
        <w:t xml:space="preserve"> </w:t>
      </w:r>
      <w:proofErr w:type="spellStart"/>
      <w:r w:rsidR="00B0701A">
        <w:rPr>
          <w:szCs w:val="26"/>
        </w:rPr>
        <w:t>nhằm</w:t>
      </w:r>
      <w:proofErr w:type="spellEnd"/>
      <w:r w:rsidR="00B0701A">
        <w:rPr>
          <w:szCs w:val="26"/>
        </w:rPr>
        <w:t xml:space="preserve"> </w:t>
      </w:r>
      <w:proofErr w:type="spellStart"/>
      <w:r w:rsidR="00B0701A">
        <w:rPr>
          <w:szCs w:val="26"/>
        </w:rPr>
        <w:t>thực</w:t>
      </w:r>
      <w:proofErr w:type="spellEnd"/>
      <w:r w:rsidR="00B0701A">
        <w:rPr>
          <w:szCs w:val="26"/>
        </w:rPr>
        <w:t xml:space="preserve"> </w:t>
      </w:r>
      <w:proofErr w:type="spellStart"/>
      <w:r w:rsidR="00B0701A">
        <w:rPr>
          <w:szCs w:val="26"/>
        </w:rPr>
        <w:t>hiện</w:t>
      </w:r>
      <w:proofErr w:type="spellEnd"/>
      <w:r w:rsidR="00B0701A">
        <w:rPr>
          <w:szCs w:val="26"/>
        </w:rPr>
        <w:t xml:space="preserve"> </w:t>
      </w:r>
      <w:proofErr w:type="spellStart"/>
      <w:r w:rsidR="00B0701A">
        <w:rPr>
          <w:szCs w:val="26"/>
        </w:rPr>
        <w:t>dự</w:t>
      </w:r>
      <w:proofErr w:type="spellEnd"/>
      <w:r w:rsidR="00B0701A">
        <w:rPr>
          <w:szCs w:val="26"/>
        </w:rPr>
        <w:t xml:space="preserve"> </w:t>
      </w:r>
      <w:proofErr w:type="spellStart"/>
      <w:r w:rsidR="00B0701A">
        <w:rPr>
          <w:szCs w:val="26"/>
        </w:rPr>
        <w:t>án</w:t>
      </w:r>
      <w:proofErr w:type="spellEnd"/>
      <w:r w:rsidR="00B0701A">
        <w:rPr>
          <w:szCs w:val="26"/>
        </w:rPr>
        <w:t xml:space="preserve"> 1 </w:t>
      </w:r>
      <w:proofErr w:type="spellStart"/>
      <w:r w:rsidR="00B0701A">
        <w:rPr>
          <w:szCs w:val="26"/>
        </w:rPr>
        <w:t>cách</w:t>
      </w:r>
      <w:proofErr w:type="spellEnd"/>
      <w:r w:rsidR="00B0701A">
        <w:rPr>
          <w:szCs w:val="26"/>
        </w:rPr>
        <w:t xml:space="preserve"> </w:t>
      </w:r>
      <w:proofErr w:type="spellStart"/>
      <w:r w:rsidR="00B0701A">
        <w:rPr>
          <w:szCs w:val="26"/>
        </w:rPr>
        <w:t>tốt</w:t>
      </w:r>
      <w:proofErr w:type="spellEnd"/>
      <w:r w:rsidR="00B0701A">
        <w:rPr>
          <w:szCs w:val="26"/>
        </w:rPr>
        <w:t xml:space="preserve"> </w:t>
      </w:r>
      <w:proofErr w:type="spellStart"/>
      <w:r w:rsidR="00B0701A">
        <w:rPr>
          <w:szCs w:val="26"/>
        </w:rPr>
        <w:t>nhất</w:t>
      </w:r>
      <w:proofErr w:type="spellEnd"/>
      <w:r w:rsidR="00B0701A">
        <w:rPr>
          <w:szCs w:val="26"/>
        </w:rPr>
        <w:t xml:space="preserve">, </w:t>
      </w:r>
      <w:proofErr w:type="spellStart"/>
      <w:r w:rsidR="00B0701A">
        <w:rPr>
          <w:szCs w:val="26"/>
        </w:rPr>
        <w:t>tránh</w:t>
      </w:r>
      <w:proofErr w:type="spellEnd"/>
      <w:r w:rsidR="00B0701A">
        <w:rPr>
          <w:szCs w:val="26"/>
        </w:rPr>
        <w:t xml:space="preserve"> </w:t>
      </w:r>
      <w:proofErr w:type="spellStart"/>
      <w:r w:rsidR="00B0701A">
        <w:rPr>
          <w:szCs w:val="26"/>
        </w:rPr>
        <w:t>xảy</w:t>
      </w:r>
      <w:proofErr w:type="spellEnd"/>
      <w:r w:rsidR="00B0701A">
        <w:rPr>
          <w:szCs w:val="26"/>
        </w:rPr>
        <w:t xml:space="preserve"> ra </w:t>
      </w:r>
      <w:proofErr w:type="spellStart"/>
      <w:r w:rsidR="00B0701A">
        <w:rPr>
          <w:szCs w:val="26"/>
        </w:rPr>
        <w:t>các</w:t>
      </w:r>
      <w:proofErr w:type="spellEnd"/>
      <w:r w:rsidR="00B0701A">
        <w:rPr>
          <w:szCs w:val="26"/>
        </w:rPr>
        <w:t xml:space="preserve"> </w:t>
      </w:r>
      <w:proofErr w:type="spellStart"/>
      <w:r w:rsidR="00B0701A">
        <w:rPr>
          <w:szCs w:val="26"/>
        </w:rPr>
        <w:t>tình</w:t>
      </w:r>
      <w:proofErr w:type="spellEnd"/>
      <w:r w:rsidR="00B0701A">
        <w:rPr>
          <w:szCs w:val="26"/>
        </w:rPr>
        <w:t xml:space="preserve"> </w:t>
      </w:r>
      <w:proofErr w:type="spellStart"/>
      <w:r w:rsidR="00B0701A">
        <w:rPr>
          <w:szCs w:val="26"/>
        </w:rPr>
        <w:t>trạng</w:t>
      </w:r>
      <w:proofErr w:type="spellEnd"/>
      <w:r w:rsidR="00B0701A">
        <w:rPr>
          <w:szCs w:val="26"/>
        </w:rPr>
        <w:t xml:space="preserve"> </w:t>
      </w:r>
      <w:proofErr w:type="spellStart"/>
      <w:r w:rsidR="00B0701A">
        <w:rPr>
          <w:szCs w:val="26"/>
        </w:rPr>
        <w:t>đã</w:t>
      </w:r>
      <w:proofErr w:type="spellEnd"/>
      <w:r w:rsidR="00B0701A">
        <w:rPr>
          <w:szCs w:val="26"/>
        </w:rPr>
        <w:t xml:space="preserve"> </w:t>
      </w:r>
      <w:proofErr w:type="spellStart"/>
      <w:r w:rsidR="00B0701A">
        <w:rPr>
          <w:szCs w:val="26"/>
        </w:rPr>
        <w:t>nêu</w:t>
      </w:r>
      <w:proofErr w:type="spellEnd"/>
      <w:r w:rsidR="00B0701A">
        <w:rPr>
          <w:szCs w:val="26"/>
        </w:rPr>
        <w:t xml:space="preserve"> ra </w:t>
      </w:r>
      <w:proofErr w:type="spellStart"/>
      <w:r w:rsidR="00B0701A">
        <w:rPr>
          <w:szCs w:val="26"/>
        </w:rPr>
        <w:t>trong</w:t>
      </w:r>
      <w:proofErr w:type="spellEnd"/>
      <w:r w:rsidR="00B0701A">
        <w:rPr>
          <w:szCs w:val="26"/>
        </w:rPr>
        <w:t xml:space="preserve"> </w:t>
      </w:r>
      <w:proofErr w:type="spellStart"/>
      <w:r w:rsidR="00B0701A">
        <w:rPr>
          <w:szCs w:val="26"/>
        </w:rPr>
        <w:t>bài</w:t>
      </w:r>
      <w:proofErr w:type="spellEnd"/>
      <w:r w:rsidR="00B0701A">
        <w:rPr>
          <w:szCs w:val="26"/>
        </w:rPr>
        <w:t xml:space="preserve"> </w:t>
      </w:r>
      <w:proofErr w:type="spellStart"/>
      <w:r w:rsidR="00B0701A">
        <w:rPr>
          <w:szCs w:val="26"/>
        </w:rPr>
        <w:t>viết</w:t>
      </w:r>
      <w:proofErr w:type="spellEnd"/>
      <w:r w:rsidR="00B0701A">
        <w:rPr>
          <w:szCs w:val="26"/>
        </w:rPr>
        <w:t xml:space="preserve"> </w:t>
      </w:r>
      <w:proofErr w:type="spellStart"/>
      <w:r w:rsidR="00B0701A">
        <w:rPr>
          <w:szCs w:val="26"/>
        </w:rPr>
        <w:t>này</w:t>
      </w:r>
      <w:proofErr w:type="spellEnd"/>
      <w:r w:rsidR="00B0701A">
        <w:rPr>
          <w:szCs w:val="26"/>
        </w:rPr>
        <w:t xml:space="preserve">. </w:t>
      </w:r>
      <w:proofErr w:type="spellStart"/>
      <w:r w:rsidR="00B0701A">
        <w:rPr>
          <w:szCs w:val="26"/>
        </w:rPr>
        <w:t>Tuy</w:t>
      </w:r>
      <w:proofErr w:type="spellEnd"/>
      <w:r w:rsidR="00B0701A">
        <w:rPr>
          <w:szCs w:val="26"/>
        </w:rPr>
        <w:t xml:space="preserve"> </w:t>
      </w:r>
      <w:proofErr w:type="spellStart"/>
      <w:r w:rsidR="00B0701A">
        <w:rPr>
          <w:szCs w:val="26"/>
        </w:rPr>
        <w:t>nhiên</w:t>
      </w:r>
      <w:proofErr w:type="spellEnd"/>
      <w:r w:rsidR="00B0701A">
        <w:rPr>
          <w:szCs w:val="26"/>
        </w:rPr>
        <w:t xml:space="preserve"> </w:t>
      </w:r>
      <w:proofErr w:type="spellStart"/>
      <w:r w:rsidR="00B0701A">
        <w:rPr>
          <w:szCs w:val="26"/>
        </w:rPr>
        <w:t>không</w:t>
      </w:r>
      <w:proofErr w:type="spellEnd"/>
      <w:r w:rsidR="00B0701A">
        <w:rPr>
          <w:szCs w:val="26"/>
        </w:rPr>
        <w:t xml:space="preserve"> </w:t>
      </w:r>
      <w:proofErr w:type="spellStart"/>
      <w:r w:rsidR="00B0701A">
        <w:rPr>
          <w:szCs w:val="26"/>
        </w:rPr>
        <w:t>thể</w:t>
      </w:r>
      <w:proofErr w:type="spellEnd"/>
      <w:r w:rsidR="00B0701A">
        <w:rPr>
          <w:szCs w:val="26"/>
        </w:rPr>
        <w:t xml:space="preserve"> </w:t>
      </w:r>
      <w:proofErr w:type="spellStart"/>
      <w:r w:rsidR="00B0701A">
        <w:rPr>
          <w:szCs w:val="26"/>
        </w:rPr>
        <w:t>phủ</w:t>
      </w:r>
      <w:proofErr w:type="spellEnd"/>
      <w:r w:rsidR="00B0701A">
        <w:rPr>
          <w:szCs w:val="26"/>
        </w:rPr>
        <w:t xml:space="preserve"> </w:t>
      </w:r>
      <w:proofErr w:type="spellStart"/>
      <w:r w:rsidR="00B0701A">
        <w:rPr>
          <w:szCs w:val="26"/>
        </w:rPr>
        <w:t>nhận</w:t>
      </w:r>
      <w:proofErr w:type="spellEnd"/>
      <w:r w:rsidR="00B0701A">
        <w:rPr>
          <w:szCs w:val="26"/>
        </w:rPr>
        <w:t xml:space="preserve"> </w:t>
      </w:r>
      <w:proofErr w:type="spellStart"/>
      <w:r w:rsidR="00B0701A">
        <w:rPr>
          <w:szCs w:val="26"/>
        </w:rPr>
        <w:t>sự</w:t>
      </w:r>
      <w:proofErr w:type="spellEnd"/>
      <w:r w:rsidR="00B0701A">
        <w:rPr>
          <w:szCs w:val="26"/>
        </w:rPr>
        <w:t xml:space="preserve"> </w:t>
      </w:r>
      <w:proofErr w:type="spellStart"/>
      <w:r w:rsidR="00B0701A">
        <w:rPr>
          <w:szCs w:val="26"/>
        </w:rPr>
        <w:t>cố</w:t>
      </w:r>
      <w:proofErr w:type="spellEnd"/>
      <w:r w:rsidR="00B0701A">
        <w:rPr>
          <w:szCs w:val="26"/>
        </w:rPr>
        <w:t xml:space="preserve"> </w:t>
      </w:r>
      <w:proofErr w:type="spellStart"/>
      <w:r w:rsidR="00B0701A">
        <w:rPr>
          <w:szCs w:val="26"/>
        </w:rPr>
        <w:t>của</w:t>
      </w:r>
      <w:proofErr w:type="spellEnd"/>
      <w:r w:rsidR="00B0701A">
        <w:rPr>
          <w:szCs w:val="26"/>
        </w:rPr>
        <w:t xml:space="preserve"> </w:t>
      </w:r>
      <w:proofErr w:type="spellStart"/>
      <w:r w:rsidR="00B0701A">
        <w:rPr>
          <w:szCs w:val="26"/>
        </w:rPr>
        <w:t>nhà</w:t>
      </w:r>
      <w:proofErr w:type="spellEnd"/>
      <w:r w:rsidR="00B0701A">
        <w:rPr>
          <w:szCs w:val="26"/>
        </w:rPr>
        <w:t xml:space="preserve"> </w:t>
      </w:r>
      <w:proofErr w:type="spellStart"/>
      <w:r w:rsidR="00B0701A">
        <w:rPr>
          <w:szCs w:val="26"/>
        </w:rPr>
        <w:t>quản</w:t>
      </w:r>
      <w:proofErr w:type="spellEnd"/>
      <w:r w:rsidR="00B0701A">
        <w:rPr>
          <w:szCs w:val="26"/>
        </w:rPr>
        <w:t xml:space="preserve"> </w:t>
      </w:r>
      <w:proofErr w:type="spellStart"/>
      <w:r w:rsidR="00B0701A">
        <w:rPr>
          <w:szCs w:val="26"/>
        </w:rPr>
        <w:t>lý</w:t>
      </w:r>
      <w:proofErr w:type="spellEnd"/>
      <w:r w:rsidR="00B0701A">
        <w:rPr>
          <w:szCs w:val="26"/>
        </w:rPr>
        <w:t xml:space="preserve">, </w:t>
      </w:r>
      <w:proofErr w:type="spellStart"/>
      <w:r w:rsidR="00B0701A">
        <w:rPr>
          <w:szCs w:val="26"/>
        </w:rPr>
        <w:t>cơ</w:t>
      </w:r>
      <w:proofErr w:type="spellEnd"/>
      <w:r w:rsidR="00B0701A">
        <w:rPr>
          <w:szCs w:val="26"/>
        </w:rPr>
        <w:t xml:space="preserve"> </w:t>
      </w:r>
      <w:proofErr w:type="spellStart"/>
      <w:r w:rsidR="00B0701A">
        <w:rPr>
          <w:szCs w:val="26"/>
        </w:rPr>
        <w:t>quan</w:t>
      </w:r>
      <w:proofErr w:type="spellEnd"/>
      <w:r w:rsidR="00B0701A">
        <w:rPr>
          <w:szCs w:val="26"/>
        </w:rPr>
        <w:t xml:space="preserve"> </w:t>
      </w:r>
      <w:proofErr w:type="spellStart"/>
      <w:r w:rsidR="00B0701A">
        <w:rPr>
          <w:szCs w:val="26"/>
        </w:rPr>
        <w:t>có</w:t>
      </w:r>
      <w:proofErr w:type="spellEnd"/>
      <w:r w:rsidR="00B0701A">
        <w:rPr>
          <w:szCs w:val="26"/>
        </w:rPr>
        <w:t xml:space="preserve"> </w:t>
      </w:r>
      <w:proofErr w:type="spellStart"/>
      <w:r w:rsidR="00B0701A">
        <w:rPr>
          <w:szCs w:val="26"/>
        </w:rPr>
        <w:t>chức</w:t>
      </w:r>
      <w:proofErr w:type="spellEnd"/>
      <w:r w:rsidR="00B0701A">
        <w:rPr>
          <w:szCs w:val="26"/>
        </w:rPr>
        <w:t xml:space="preserve"> </w:t>
      </w:r>
      <w:proofErr w:type="spellStart"/>
      <w:r w:rsidR="00B0701A">
        <w:rPr>
          <w:szCs w:val="26"/>
        </w:rPr>
        <w:t>năng</w:t>
      </w:r>
      <w:proofErr w:type="spellEnd"/>
      <w:r w:rsidR="00B0701A">
        <w:rPr>
          <w:szCs w:val="26"/>
        </w:rPr>
        <w:t xml:space="preserve">, </w:t>
      </w:r>
      <w:proofErr w:type="spellStart"/>
      <w:r w:rsidR="00B0701A">
        <w:rPr>
          <w:szCs w:val="26"/>
        </w:rPr>
        <w:t>nhà</w:t>
      </w:r>
      <w:proofErr w:type="spellEnd"/>
      <w:r w:rsidR="00B0701A">
        <w:rPr>
          <w:szCs w:val="26"/>
        </w:rPr>
        <w:t xml:space="preserve"> </w:t>
      </w:r>
      <w:proofErr w:type="spellStart"/>
      <w:r w:rsidR="00B0701A">
        <w:rPr>
          <w:szCs w:val="26"/>
        </w:rPr>
        <w:t>nước</w:t>
      </w:r>
      <w:proofErr w:type="spellEnd"/>
      <w:r w:rsidR="00B0701A">
        <w:rPr>
          <w:szCs w:val="26"/>
        </w:rPr>
        <w:t xml:space="preserve"> </w:t>
      </w:r>
      <w:proofErr w:type="spellStart"/>
      <w:r w:rsidR="00B0701A">
        <w:rPr>
          <w:szCs w:val="26"/>
        </w:rPr>
        <w:t>trong</w:t>
      </w:r>
      <w:proofErr w:type="spellEnd"/>
      <w:r w:rsidR="00B0701A">
        <w:rPr>
          <w:szCs w:val="26"/>
        </w:rPr>
        <w:t xml:space="preserve"> </w:t>
      </w:r>
      <w:proofErr w:type="spellStart"/>
      <w:r w:rsidR="00B0701A">
        <w:rPr>
          <w:szCs w:val="26"/>
        </w:rPr>
        <w:t>việc</w:t>
      </w:r>
      <w:proofErr w:type="spellEnd"/>
      <w:r w:rsidR="00B0701A">
        <w:rPr>
          <w:szCs w:val="26"/>
        </w:rPr>
        <w:t xml:space="preserve"> </w:t>
      </w:r>
      <w:proofErr w:type="spellStart"/>
      <w:r w:rsidR="00B0701A">
        <w:rPr>
          <w:szCs w:val="26"/>
        </w:rPr>
        <w:t>xây</w:t>
      </w:r>
      <w:proofErr w:type="spellEnd"/>
      <w:r w:rsidR="00B0701A">
        <w:rPr>
          <w:szCs w:val="26"/>
        </w:rPr>
        <w:t xml:space="preserve"> </w:t>
      </w:r>
      <w:proofErr w:type="spellStart"/>
      <w:r w:rsidR="00B0701A">
        <w:rPr>
          <w:szCs w:val="26"/>
        </w:rPr>
        <w:t>dựng</w:t>
      </w:r>
      <w:proofErr w:type="spellEnd"/>
      <w:r w:rsidR="00B0701A">
        <w:rPr>
          <w:szCs w:val="26"/>
        </w:rPr>
        <w:t xml:space="preserve"> </w:t>
      </w:r>
      <w:proofErr w:type="spellStart"/>
      <w:r w:rsidR="00B0701A">
        <w:rPr>
          <w:szCs w:val="26"/>
        </w:rPr>
        <w:t>một</w:t>
      </w:r>
      <w:proofErr w:type="spellEnd"/>
      <w:r w:rsidR="00B0701A">
        <w:rPr>
          <w:szCs w:val="26"/>
        </w:rPr>
        <w:t xml:space="preserve"> </w:t>
      </w:r>
      <w:proofErr w:type="spellStart"/>
      <w:r w:rsidR="00B0701A">
        <w:rPr>
          <w:szCs w:val="26"/>
        </w:rPr>
        <w:t>hành</w:t>
      </w:r>
      <w:proofErr w:type="spellEnd"/>
      <w:r w:rsidR="00B0701A">
        <w:rPr>
          <w:szCs w:val="26"/>
        </w:rPr>
        <w:t xml:space="preserve"> lang </w:t>
      </w:r>
      <w:proofErr w:type="spellStart"/>
      <w:r w:rsidR="00B0701A">
        <w:rPr>
          <w:szCs w:val="26"/>
        </w:rPr>
        <w:t>pháp</w:t>
      </w:r>
      <w:proofErr w:type="spellEnd"/>
      <w:r w:rsidR="00B0701A">
        <w:rPr>
          <w:szCs w:val="26"/>
        </w:rPr>
        <w:t xml:space="preserve"> </w:t>
      </w:r>
      <w:proofErr w:type="spellStart"/>
      <w:r w:rsidR="00B0701A">
        <w:rPr>
          <w:szCs w:val="26"/>
        </w:rPr>
        <w:t>lý</w:t>
      </w:r>
      <w:proofErr w:type="spellEnd"/>
      <w:r w:rsidR="00B0701A">
        <w:rPr>
          <w:szCs w:val="26"/>
        </w:rPr>
        <w:t xml:space="preserve"> </w:t>
      </w:r>
      <w:proofErr w:type="spellStart"/>
      <w:r w:rsidR="00B0701A">
        <w:rPr>
          <w:szCs w:val="26"/>
        </w:rPr>
        <w:t>và</w:t>
      </w:r>
      <w:proofErr w:type="spellEnd"/>
      <w:r w:rsidR="00B0701A">
        <w:rPr>
          <w:szCs w:val="26"/>
        </w:rPr>
        <w:t xml:space="preserve"> </w:t>
      </w:r>
      <w:proofErr w:type="spellStart"/>
      <w:r w:rsidR="00B0701A">
        <w:rPr>
          <w:szCs w:val="26"/>
        </w:rPr>
        <w:t>môi</w:t>
      </w:r>
      <w:proofErr w:type="spellEnd"/>
      <w:r w:rsidR="00B0701A">
        <w:rPr>
          <w:szCs w:val="26"/>
        </w:rPr>
        <w:t xml:space="preserve"> </w:t>
      </w:r>
      <w:proofErr w:type="spellStart"/>
      <w:r w:rsidR="00B0701A">
        <w:rPr>
          <w:szCs w:val="26"/>
        </w:rPr>
        <w:t>trường</w:t>
      </w:r>
      <w:proofErr w:type="spellEnd"/>
      <w:r w:rsidR="00B0701A">
        <w:rPr>
          <w:szCs w:val="26"/>
        </w:rPr>
        <w:t xml:space="preserve"> </w:t>
      </w:r>
      <w:proofErr w:type="spellStart"/>
      <w:r w:rsidR="00B0701A">
        <w:rPr>
          <w:szCs w:val="26"/>
        </w:rPr>
        <w:t>đầu</w:t>
      </w:r>
      <w:proofErr w:type="spellEnd"/>
      <w:r w:rsidR="00B0701A">
        <w:rPr>
          <w:szCs w:val="26"/>
        </w:rPr>
        <w:t xml:space="preserve"> </w:t>
      </w:r>
      <w:proofErr w:type="spellStart"/>
      <w:r w:rsidR="00B0701A">
        <w:rPr>
          <w:szCs w:val="26"/>
        </w:rPr>
        <w:t>tư</w:t>
      </w:r>
      <w:proofErr w:type="spellEnd"/>
      <w:r w:rsidR="00B0701A">
        <w:rPr>
          <w:szCs w:val="26"/>
        </w:rPr>
        <w:t xml:space="preserve"> </w:t>
      </w:r>
      <w:proofErr w:type="spellStart"/>
      <w:r w:rsidR="00B0701A">
        <w:rPr>
          <w:szCs w:val="26"/>
        </w:rPr>
        <w:t>tốt</w:t>
      </w:r>
      <w:proofErr w:type="spellEnd"/>
      <w:r w:rsidR="00B0701A">
        <w:rPr>
          <w:szCs w:val="26"/>
        </w:rPr>
        <w:t xml:space="preserve"> </w:t>
      </w:r>
      <w:proofErr w:type="spellStart"/>
      <w:r w:rsidR="00B0701A">
        <w:rPr>
          <w:szCs w:val="26"/>
        </w:rPr>
        <w:t>nhất</w:t>
      </w:r>
      <w:proofErr w:type="spellEnd"/>
      <w:r w:rsidR="00B0701A">
        <w:rPr>
          <w:szCs w:val="26"/>
        </w:rPr>
        <w:t xml:space="preserve"> </w:t>
      </w:r>
      <w:proofErr w:type="spellStart"/>
      <w:r w:rsidR="00B0701A">
        <w:rPr>
          <w:szCs w:val="26"/>
        </w:rPr>
        <w:t>cũng</w:t>
      </w:r>
      <w:proofErr w:type="spellEnd"/>
      <w:r w:rsidR="00B0701A">
        <w:rPr>
          <w:szCs w:val="26"/>
        </w:rPr>
        <w:t xml:space="preserve"> </w:t>
      </w:r>
      <w:proofErr w:type="spellStart"/>
      <w:r w:rsidR="00B0701A">
        <w:rPr>
          <w:szCs w:val="26"/>
        </w:rPr>
        <w:t>như</w:t>
      </w:r>
      <w:proofErr w:type="spellEnd"/>
      <w:r w:rsidR="00B0701A">
        <w:rPr>
          <w:szCs w:val="26"/>
        </w:rPr>
        <w:t xml:space="preserve"> </w:t>
      </w:r>
      <w:proofErr w:type="spellStart"/>
      <w:r w:rsidR="00B0701A">
        <w:rPr>
          <w:szCs w:val="26"/>
        </w:rPr>
        <w:t>hoàn</w:t>
      </w:r>
      <w:proofErr w:type="spellEnd"/>
      <w:r w:rsidR="00B0701A">
        <w:rPr>
          <w:szCs w:val="26"/>
        </w:rPr>
        <w:t xml:space="preserve"> </w:t>
      </w:r>
      <w:proofErr w:type="spellStart"/>
      <w:r w:rsidR="00B0701A">
        <w:rPr>
          <w:szCs w:val="26"/>
        </w:rPr>
        <w:t>thiện</w:t>
      </w:r>
      <w:proofErr w:type="spellEnd"/>
      <w:r w:rsidR="00B0701A">
        <w:rPr>
          <w:szCs w:val="26"/>
        </w:rPr>
        <w:t xml:space="preserve"> </w:t>
      </w:r>
      <w:proofErr w:type="spellStart"/>
      <w:r w:rsidR="00B0701A">
        <w:rPr>
          <w:szCs w:val="26"/>
        </w:rPr>
        <w:t>các</w:t>
      </w:r>
      <w:proofErr w:type="spellEnd"/>
      <w:r w:rsidR="00B0701A">
        <w:rPr>
          <w:szCs w:val="26"/>
        </w:rPr>
        <w:t xml:space="preserve"> </w:t>
      </w:r>
      <w:proofErr w:type="spellStart"/>
      <w:r w:rsidR="00B0701A">
        <w:rPr>
          <w:szCs w:val="26"/>
        </w:rPr>
        <w:t>công</w:t>
      </w:r>
      <w:proofErr w:type="spellEnd"/>
      <w:r w:rsidR="00B0701A">
        <w:rPr>
          <w:szCs w:val="26"/>
        </w:rPr>
        <w:t xml:space="preserve"> </w:t>
      </w:r>
      <w:proofErr w:type="spellStart"/>
      <w:r w:rsidR="00B0701A">
        <w:rPr>
          <w:szCs w:val="26"/>
        </w:rPr>
        <w:t>tác</w:t>
      </w:r>
      <w:proofErr w:type="spellEnd"/>
      <w:r w:rsidR="00B0701A">
        <w:rPr>
          <w:szCs w:val="26"/>
        </w:rPr>
        <w:t xml:space="preserve"> </w:t>
      </w:r>
      <w:proofErr w:type="spellStart"/>
      <w:r w:rsidR="00B0701A">
        <w:rPr>
          <w:szCs w:val="26"/>
        </w:rPr>
        <w:t>đấu</w:t>
      </w:r>
      <w:proofErr w:type="spellEnd"/>
      <w:r w:rsidR="00B0701A">
        <w:rPr>
          <w:szCs w:val="26"/>
        </w:rPr>
        <w:t xml:space="preserve"> </w:t>
      </w:r>
      <w:proofErr w:type="spellStart"/>
      <w:r w:rsidR="00B0701A">
        <w:rPr>
          <w:szCs w:val="26"/>
        </w:rPr>
        <w:t>thầu</w:t>
      </w:r>
      <w:proofErr w:type="spellEnd"/>
      <w:r w:rsidR="00B0701A">
        <w:rPr>
          <w:szCs w:val="26"/>
        </w:rPr>
        <w:t xml:space="preserve"> </w:t>
      </w:r>
      <w:proofErr w:type="spellStart"/>
      <w:r w:rsidR="00B0701A">
        <w:rPr>
          <w:szCs w:val="26"/>
        </w:rPr>
        <w:t>từ</w:t>
      </w:r>
      <w:proofErr w:type="spellEnd"/>
      <w:r w:rsidR="00B0701A">
        <w:rPr>
          <w:szCs w:val="26"/>
        </w:rPr>
        <w:t xml:space="preserve"> </w:t>
      </w:r>
      <w:proofErr w:type="spellStart"/>
      <w:r w:rsidR="00B0701A">
        <w:rPr>
          <w:szCs w:val="26"/>
        </w:rPr>
        <w:t>quản</w:t>
      </w:r>
      <w:proofErr w:type="spellEnd"/>
      <w:r w:rsidR="00B0701A">
        <w:rPr>
          <w:szCs w:val="26"/>
        </w:rPr>
        <w:t xml:space="preserve"> </w:t>
      </w:r>
      <w:proofErr w:type="spellStart"/>
      <w:r w:rsidR="00B0701A">
        <w:rPr>
          <w:szCs w:val="26"/>
        </w:rPr>
        <w:t>lý</w:t>
      </w:r>
      <w:proofErr w:type="spellEnd"/>
      <w:r w:rsidR="00B0701A">
        <w:rPr>
          <w:szCs w:val="26"/>
        </w:rPr>
        <w:t xml:space="preserve"> </w:t>
      </w:r>
      <w:proofErr w:type="spellStart"/>
      <w:r w:rsidR="00B0701A">
        <w:rPr>
          <w:szCs w:val="26"/>
        </w:rPr>
        <w:t>đến</w:t>
      </w:r>
      <w:proofErr w:type="spellEnd"/>
      <w:r w:rsidR="00B0701A">
        <w:rPr>
          <w:szCs w:val="26"/>
        </w:rPr>
        <w:t xml:space="preserve"> </w:t>
      </w:r>
      <w:proofErr w:type="spellStart"/>
      <w:r w:rsidR="00B0701A">
        <w:rPr>
          <w:szCs w:val="26"/>
        </w:rPr>
        <w:t>thực</w:t>
      </w:r>
      <w:proofErr w:type="spellEnd"/>
      <w:r w:rsidR="00B0701A">
        <w:rPr>
          <w:szCs w:val="26"/>
        </w:rPr>
        <w:t xml:space="preserve"> </w:t>
      </w:r>
      <w:proofErr w:type="spellStart"/>
      <w:r w:rsidR="00B0701A">
        <w:rPr>
          <w:szCs w:val="26"/>
        </w:rPr>
        <w:t>hiện</w:t>
      </w:r>
      <w:proofErr w:type="spellEnd"/>
      <w:r w:rsidR="00B0701A">
        <w:rPr>
          <w:szCs w:val="26"/>
        </w:rPr>
        <w:t xml:space="preserve"> </w:t>
      </w:r>
      <w:proofErr w:type="spellStart"/>
      <w:r w:rsidR="00B0701A">
        <w:rPr>
          <w:szCs w:val="26"/>
        </w:rPr>
        <w:t>thi</w:t>
      </w:r>
      <w:proofErr w:type="spellEnd"/>
      <w:r w:rsidR="00B0701A">
        <w:rPr>
          <w:szCs w:val="26"/>
        </w:rPr>
        <w:t xml:space="preserve"> </w:t>
      </w:r>
      <w:proofErr w:type="spellStart"/>
      <w:r w:rsidR="00B0701A">
        <w:rPr>
          <w:szCs w:val="26"/>
        </w:rPr>
        <w:t>công</w:t>
      </w:r>
      <w:proofErr w:type="spellEnd"/>
      <w:r w:rsidR="00B0701A">
        <w:rPr>
          <w:szCs w:val="26"/>
        </w:rPr>
        <w:t xml:space="preserve"> </w:t>
      </w:r>
      <w:proofErr w:type="spellStart"/>
      <w:r w:rsidR="00B0701A">
        <w:rPr>
          <w:szCs w:val="26"/>
        </w:rPr>
        <w:t>nhằm</w:t>
      </w:r>
      <w:proofErr w:type="spellEnd"/>
      <w:r w:rsidR="00B0701A">
        <w:rPr>
          <w:szCs w:val="26"/>
        </w:rPr>
        <w:t xml:space="preserve"> </w:t>
      </w:r>
      <w:proofErr w:type="spellStart"/>
      <w:r w:rsidR="00B0701A">
        <w:rPr>
          <w:szCs w:val="26"/>
        </w:rPr>
        <w:t>thu</w:t>
      </w:r>
      <w:proofErr w:type="spellEnd"/>
      <w:r w:rsidR="00B0701A">
        <w:rPr>
          <w:szCs w:val="26"/>
        </w:rPr>
        <w:t xml:space="preserve"> </w:t>
      </w:r>
      <w:proofErr w:type="spellStart"/>
      <w:r w:rsidR="00B0701A">
        <w:rPr>
          <w:szCs w:val="26"/>
        </w:rPr>
        <w:t>hút</w:t>
      </w:r>
      <w:proofErr w:type="spellEnd"/>
      <w:r w:rsidR="00B0701A">
        <w:rPr>
          <w:szCs w:val="26"/>
        </w:rPr>
        <w:t xml:space="preserve"> </w:t>
      </w:r>
      <w:proofErr w:type="spellStart"/>
      <w:r w:rsidR="00B0701A">
        <w:rPr>
          <w:szCs w:val="26"/>
        </w:rPr>
        <w:t>vốn</w:t>
      </w:r>
      <w:proofErr w:type="spellEnd"/>
      <w:r w:rsidR="00B0701A">
        <w:rPr>
          <w:szCs w:val="26"/>
        </w:rPr>
        <w:t xml:space="preserve"> </w:t>
      </w:r>
      <w:proofErr w:type="spellStart"/>
      <w:r w:rsidR="00B0701A">
        <w:rPr>
          <w:szCs w:val="26"/>
        </w:rPr>
        <w:t>đầu</w:t>
      </w:r>
      <w:proofErr w:type="spellEnd"/>
      <w:r w:rsidR="00B0701A">
        <w:rPr>
          <w:szCs w:val="26"/>
        </w:rPr>
        <w:t xml:space="preserve"> </w:t>
      </w:r>
      <w:proofErr w:type="spellStart"/>
      <w:r w:rsidR="00B0701A">
        <w:rPr>
          <w:szCs w:val="26"/>
        </w:rPr>
        <w:t>tư</w:t>
      </w:r>
      <w:proofErr w:type="spellEnd"/>
      <w:r w:rsidR="00B0701A">
        <w:rPr>
          <w:szCs w:val="26"/>
        </w:rPr>
        <w:t xml:space="preserve">, </w:t>
      </w:r>
      <w:proofErr w:type="spellStart"/>
      <w:r w:rsidR="00B0701A">
        <w:rPr>
          <w:szCs w:val="26"/>
        </w:rPr>
        <w:t>phát</w:t>
      </w:r>
      <w:proofErr w:type="spellEnd"/>
      <w:r w:rsidR="00B0701A">
        <w:rPr>
          <w:szCs w:val="26"/>
        </w:rPr>
        <w:t xml:space="preserve"> </w:t>
      </w:r>
      <w:proofErr w:type="spellStart"/>
      <w:r w:rsidR="00B0701A">
        <w:rPr>
          <w:szCs w:val="26"/>
        </w:rPr>
        <w:t>triển</w:t>
      </w:r>
      <w:proofErr w:type="spellEnd"/>
      <w:r w:rsidR="00B0701A">
        <w:rPr>
          <w:szCs w:val="26"/>
        </w:rPr>
        <w:t xml:space="preserve"> </w:t>
      </w:r>
      <w:proofErr w:type="spellStart"/>
      <w:r w:rsidR="00B0701A">
        <w:rPr>
          <w:szCs w:val="26"/>
        </w:rPr>
        <w:t>kinh</w:t>
      </w:r>
      <w:proofErr w:type="spellEnd"/>
      <w:r w:rsidR="00B0701A">
        <w:rPr>
          <w:szCs w:val="26"/>
        </w:rPr>
        <w:t xml:space="preserve"> </w:t>
      </w:r>
      <w:proofErr w:type="spellStart"/>
      <w:r w:rsidR="00B0701A">
        <w:rPr>
          <w:szCs w:val="26"/>
        </w:rPr>
        <w:t>tế</w:t>
      </w:r>
      <w:proofErr w:type="spellEnd"/>
      <w:r w:rsidR="00B0701A">
        <w:rPr>
          <w:szCs w:val="26"/>
        </w:rPr>
        <w:t xml:space="preserve"> </w:t>
      </w:r>
      <w:proofErr w:type="spellStart"/>
      <w:r w:rsidR="00B0701A">
        <w:rPr>
          <w:szCs w:val="26"/>
        </w:rPr>
        <w:t>xã</w:t>
      </w:r>
      <w:proofErr w:type="spellEnd"/>
      <w:r w:rsidR="00B0701A">
        <w:rPr>
          <w:szCs w:val="26"/>
        </w:rPr>
        <w:t xml:space="preserve"> </w:t>
      </w:r>
      <w:proofErr w:type="spellStart"/>
      <w:r w:rsidR="00B0701A">
        <w:rPr>
          <w:szCs w:val="26"/>
        </w:rPr>
        <w:t>hội</w:t>
      </w:r>
      <w:proofErr w:type="spellEnd"/>
      <w:r w:rsidR="00B0701A">
        <w:rPr>
          <w:szCs w:val="26"/>
        </w:rPr>
        <w:t xml:space="preserve">.  </w:t>
      </w:r>
    </w:p>
    <w:p w14:paraId="29FD8679" w14:textId="77777777" w:rsidR="008102AD" w:rsidRPr="008102AD" w:rsidRDefault="008102AD" w:rsidP="008102AD">
      <w:pPr>
        <w:rPr>
          <w:szCs w:val="26"/>
        </w:rPr>
      </w:pPr>
      <w:r>
        <w:rPr>
          <w:szCs w:val="26"/>
        </w:rPr>
        <w:t xml:space="preserve">  </w:t>
      </w:r>
    </w:p>
    <w:p w14:paraId="7E1C8A2C" w14:textId="77777777" w:rsidR="00573F68" w:rsidRPr="00573F68" w:rsidRDefault="00573F68" w:rsidP="00573F68">
      <w:pPr>
        <w:rPr>
          <w:b/>
          <w:sz w:val="32"/>
        </w:rPr>
      </w:pPr>
    </w:p>
    <w:sectPr w:rsidR="00573F68" w:rsidRPr="00573F68">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tran tuan" w:date="2021-08-12T20:53:00Z" w:initials="tt">
    <w:p w14:paraId="6873A4A1" w14:textId="6ADA5765" w:rsidR="00857547" w:rsidRDefault="00857547">
      <w:pPr>
        <w:pStyle w:val="CommentText"/>
      </w:pPr>
      <w:r>
        <w:rPr>
          <w:rStyle w:val="CommentReference"/>
        </w:rPr>
        <w:annotationRef/>
      </w:r>
      <w:proofErr w:type="spellStart"/>
      <w:r>
        <w:t>Dẫn</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không</w:t>
      </w:r>
      <w:proofErr w:type="spellEnd"/>
      <w:r>
        <w:t xml:space="preserve"> </w:t>
      </w:r>
      <w:proofErr w:type="spellStart"/>
      <w:r>
        <w:t>phù</w:t>
      </w:r>
      <w:proofErr w:type="spellEnd"/>
      <w:r>
        <w:t xml:space="preserve"> </w:t>
      </w:r>
      <w:proofErr w:type="spellStart"/>
      <w:r>
        <w:t>hợp</w:t>
      </w:r>
      <w:proofErr w:type="spellEnd"/>
      <w:r>
        <w:t xml:space="preserve">, </w:t>
      </w:r>
      <w:proofErr w:type="spellStart"/>
      <w:r>
        <w:t>đã</w:t>
      </w:r>
      <w:proofErr w:type="spellEnd"/>
      <w:r>
        <w:t xml:space="preserve"> </w:t>
      </w:r>
      <w:proofErr w:type="spellStart"/>
      <w:r>
        <w:t>hết</w:t>
      </w:r>
      <w:proofErr w:type="spellEnd"/>
      <w:r>
        <w:t xml:space="preserve"> </w:t>
      </w:r>
      <w:proofErr w:type="spellStart"/>
      <w:r>
        <w:t>hiệu</w:t>
      </w:r>
      <w:proofErr w:type="spellEnd"/>
      <w:r>
        <w:t xml:space="preserve"> </w:t>
      </w:r>
      <w:proofErr w:type="spellStart"/>
      <w:r>
        <w:t>lực</w:t>
      </w:r>
      <w:proofErr w:type="spellEnd"/>
    </w:p>
  </w:comment>
  <w:comment w:id="1" w:author="tran tuan" w:date="2021-08-12T20:52:00Z" w:initials="tt">
    <w:p w14:paraId="2263DFFE" w14:textId="71D7375B" w:rsidR="00857547" w:rsidRDefault="00857547">
      <w:pPr>
        <w:pStyle w:val="CommentText"/>
      </w:pPr>
      <w:r>
        <w:rPr>
          <w:rStyle w:val="CommentReference"/>
        </w:rPr>
        <w:annotationRef/>
      </w:r>
      <w:proofErr w:type="spellStart"/>
      <w:r>
        <w:t>Trình</w:t>
      </w:r>
      <w:proofErr w:type="spellEnd"/>
      <w:r>
        <w:t xml:space="preserve"> </w:t>
      </w:r>
      <w:proofErr w:type="spellStart"/>
      <w:r>
        <w:t>bày</w:t>
      </w:r>
      <w:proofErr w:type="spellEnd"/>
      <w:r>
        <w:t xml:space="preserve"> </w:t>
      </w:r>
      <w:proofErr w:type="spellStart"/>
      <w:r>
        <w:t>chưa</w:t>
      </w:r>
      <w:proofErr w:type="spellEnd"/>
      <w:r>
        <w:t xml:space="preserve"> </w:t>
      </w:r>
      <w:proofErr w:type="spellStart"/>
      <w:r>
        <w:t>đạt</w:t>
      </w:r>
      <w:proofErr w:type="spellEnd"/>
    </w:p>
  </w:comment>
  <w:comment w:id="2" w:author="tran tuan" w:date="2021-08-12T20:52:00Z" w:initials="tt">
    <w:p w14:paraId="57D39CEE" w14:textId="450D1823" w:rsidR="00857547" w:rsidRDefault="00857547">
      <w:pPr>
        <w:pStyle w:val="CommentText"/>
      </w:pPr>
      <w:r>
        <w:rPr>
          <w:rStyle w:val="CommentReference"/>
        </w:rPr>
        <w:annotationRef/>
      </w:r>
      <w:proofErr w:type="spellStart"/>
      <w:r>
        <w:t>Không</w:t>
      </w:r>
      <w:proofErr w:type="spellEnd"/>
      <w:r>
        <w:t xml:space="preserve"> </w:t>
      </w:r>
      <w:proofErr w:type="spellStart"/>
      <w:r>
        <w:t>phù</w:t>
      </w:r>
      <w:proofErr w:type="spellEnd"/>
      <w:r>
        <w:t xml:space="preserve"> </w:t>
      </w:r>
      <w:proofErr w:type="spellStart"/>
      <w:r>
        <w:t>hợp</w:t>
      </w:r>
      <w:proofErr w:type="spellEnd"/>
      <w:r>
        <w:t xml:space="preserve"> </w:t>
      </w:r>
      <w:proofErr w:type="spellStart"/>
      <w:r>
        <w:t>đề</w:t>
      </w:r>
      <w:proofErr w:type="spellEnd"/>
      <w:r>
        <w:t xml:space="preserve"> </w:t>
      </w:r>
      <w:proofErr w:type="spellStart"/>
      <w:r>
        <w:t>tài</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73A4A1" w15:done="0"/>
  <w15:commentEx w15:paraId="2263DFFE" w15:done="0"/>
  <w15:commentEx w15:paraId="57D39CE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008DC" w16cex:dateUtc="2021-08-12T13:53:00Z"/>
  <w16cex:commentExtensible w16cex:durableId="24C008A5" w16cex:dateUtc="2021-08-12T13:52:00Z"/>
  <w16cex:commentExtensible w16cex:durableId="24C00887" w16cex:dateUtc="2021-08-12T13: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73A4A1" w16cid:durableId="24C008DC"/>
  <w16cid:commentId w16cid:paraId="2263DFFE" w16cid:durableId="24C008A5"/>
  <w16cid:commentId w16cid:paraId="57D39CEE" w16cid:durableId="24C0088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8B203" w14:textId="77777777" w:rsidR="00CF2999" w:rsidRDefault="00CF2999">
      <w:r>
        <w:separator/>
      </w:r>
    </w:p>
  </w:endnote>
  <w:endnote w:type="continuationSeparator" w:id="0">
    <w:p w14:paraId="59FE6638" w14:textId="77777777" w:rsidR="00CF2999" w:rsidRDefault="00CF2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 w:name="Tahoma">
    <w:panose1 w:val="020B0604030504040204"/>
    <w:charset w:val="A3"/>
    <w:family w:val="swiss"/>
    <w:pitch w:val="variable"/>
    <w:sig w:usb0="E1002EFF" w:usb1="C000605B" w:usb2="00000029" w:usb3="00000000" w:csb0="000101FF" w:csb1="00000000"/>
  </w:font>
  <w:font w:name="Agency FB">
    <w:panose1 w:val="020B0503020202020204"/>
    <w:charset w:val="00"/>
    <w:family w:val="swiss"/>
    <w:pitch w:val="variable"/>
    <w:sig w:usb0="00000003" w:usb1="00000000" w:usb2="00000000" w:usb3="00000000" w:csb0="00000001" w:csb1="00000000"/>
  </w:font>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348D1" w14:textId="77777777" w:rsidR="008102AD" w:rsidRDefault="008102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9517" w14:textId="77777777" w:rsidR="008102AD" w:rsidRDefault="008102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2BF4A" w14:textId="77777777" w:rsidR="008102AD" w:rsidRDefault="008102A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CED06" w14:textId="77777777" w:rsidR="008102AD" w:rsidRDefault="008102A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D3D0C" w14:textId="77777777" w:rsidR="008102AD" w:rsidRDefault="008102A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7EAE" w14:textId="77777777" w:rsidR="008102AD" w:rsidRDefault="008102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C9FE6" w14:textId="77777777" w:rsidR="00CF2999" w:rsidRDefault="00CF2999">
      <w:r>
        <w:separator/>
      </w:r>
    </w:p>
  </w:footnote>
  <w:footnote w:type="continuationSeparator" w:id="0">
    <w:p w14:paraId="19FA9BCD" w14:textId="77777777" w:rsidR="00CF2999" w:rsidRDefault="00CF2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14EBC" w14:textId="77777777" w:rsidR="008102AD" w:rsidRDefault="008102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54CBD" w14:textId="77777777" w:rsidR="008102AD" w:rsidRDefault="008102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D44F8" w14:textId="77777777" w:rsidR="008102AD" w:rsidRDefault="008102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A3CCC" w14:textId="77777777" w:rsidR="008102AD" w:rsidRDefault="008102A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E7744" w14:textId="77777777" w:rsidR="008102AD" w:rsidRDefault="008102A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03F80" w14:textId="77777777" w:rsidR="008102AD" w:rsidRDefault="008102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03BC"/>
    <w:multiLevelType w:val="hybridMultilevel"/>
    <w:tmpl w:val="2CD8A422"/>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B865331"/>
    <w:multiLevelType w:val="multilevel"/>
    <w:tmpl w:val="8ED4CA78"/>
    <w:lvl w:ilvl="0">
      <w:start w:val="2"/>
      <w:numFmt w:val="decimal"/>
      <w:lvlText w:val="%1."/>
      <w:lvlJc w:val="left"/>
      <w:pPr>
        <w:ind w:left="465" w:hanging="465"/>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15:restartNumberingAfterBreak="0">
    <w:nsid w:val="0F8A66C1"/>
    <w:multiLevelType w:val="multilevel"/>
    <w:tmpl w:val="9D8C99C6"/>
    <w:lvl w:ilvl="0">
      <w:start w:val="1"/>
      <w:numFmt w:val="decimal"/>
      <w:lvlText w:val="%1"/>
      <w:lvlJc w:val="left"/>
      <w:pPr>
        <w:ind w:left="360" w:hanging="360"/>
      </w:pPr>
      <w:rPr>
        <w:rFonts w:hint="default"/>
      </w:rPr>
    </w:lvl>
    <w:lvl w:ilvl="1">
      <w:start w:val="1"/>
      <w:numFmt w:val="decimal"/>
      <w:lvlText w:val="%1.%2"/>
      <w:lvlJc w:val="left"/>
      <w:pPr>
        <w:ind w:left="29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7A7160C"/>
    <w:multiLevelType w:val="hybridMultilevel"/>
    <w:tmpl w:val="FCA4ADD2"/>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198828DD"/>
    <w:multiLevelType w:val="multilevel"/>
    <w:tmpl w:val="198828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1D3F1F"/>
    <w:multiLevelType w:val="hybridMultilevel"/>
    <w:tmpl w:val="21C01A60"/>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1D2A03EA"/>
    <w:multiLevelType w:val="multilevel"/>
    <w:tmpl w:val="95205F58"/>
    <w:lvl w:ilvl="0">
      <w:start w:val="1"/>
      <w:numFmt w:val="decimal"/>
      <w:pStyle w:val="Heading1"/>
      <w:suff w:val="space"/>
      <w:lvlText w:val="Phần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911943"/>
    <w:multiLevelType w:val="multilevel"/>
    <w:tmpl w:val="65BC42F0"/>
    <w:lvl w:ilvl="0">
      <w:start w:val="1"/>
      <w:numFmt w:val="decimal"/>
      <w:suff w:val="space"/>
      <w:lvlText w:val="Phần %1)"/>
      <w:lvlJc w:val="left"/>
      <w:pPr>
        <w:ind w:left="360" w:hanging="360"/>
      </w:pPr>
      <w:rPr>
        <w:rFonts w:hint="default"/>
      </w:rPr>
    </w:lvl>
    <w:lvl w:ilvl="1">
      <w:start w:val="1"/>
      <w:numFmt w:val="decimal"/>
      <w:pStyle w:val="Heading21"/>
      <w:suff w:val="space"/>
      <w:lvlText w:val="%2"/>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suff w:val="space"/>
      <w:lvlText w:val="%3.%2)"/>
      <w:lvlJc w:val="left"/>
      <w:pPr>
        <w:ind w:left="927"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A16591A"/>
    <w:multiLevelType w:val="hybridMultilevel"/>
    <w:tmpl w:val="E3A269B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3428208B"/>
    <w:multiLevelType w:val="hybridMultilevel"/>
    <w:tmpl w:val="024A48A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4F675F8D"/>
    <w:multiLevelType w:val="hybridMultilevel"/>
    <w:tmpl w:val="D892187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560E0E3A"/>
    <w:multiLevelType w:val="multilevel"/>
    <w:tmpl w:val="560E0E3A"/>
    <w:lvl w:ilvl="0">
      <w:numFmt w:val="bullet"/>
      <w:lvlText w:val="-"/>
      <w:lvlJc w:val="left"/>
      <w:pPr>
        <w:tabs>
          <w:tab w:val="left" w:pos="1080"/>
        </w:tabs>
        <w:ind w:left="1080" w:hanging="360"/>
      </w:pPr>
      <w:rPr>
        <w:rFonts w:ascii="Arial" w:eastAsia="Times New Roman" w:hAnsi="Arial" w:cs="Arial" w:hint="default"/>
      </w:rPr>
    </w:lvl>
    <w:lvl w:ilvl="1">
      <w:start w:val="1"/>
      <w:numFmt w:val="bullet"/>
      <w:lvlText w:val="o"/>
      <w:lvlJc w:val="left"/>
      <w:pPr>
        <w:tabs>
          <w:tab w:val="left" w:pos="1800"/>
        </w:tabs>
        <w:ind w:left="1800" w:hanging="360"/>
      </w:pPr>
      <w:rPr>
        <w:rFonts w:ascii="Courier New" w:hAnsi="Courier New" w:cs="Courier New"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12" w15:restartNumberingAfterBreak="0">
    <w:nsid w:val="6BBA7F86"/>
    <w:multiLevelType w:val="multilevel"/>
    <w:tmpl w:val="D862CA6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1470279"/>
    <w:multiLevelType w:val="hybridMultilevel"/>
    <w:tmpl w:val="D24C3C80"/>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71976C79"/>
    <w:multiLevelType w:val="multilevel"/>
    <w:tmpl w:val="71976C79"/>
    <w:lvl w:ilvl="0">
      <w:start w:val="2"/>
      <w:numFmt w:val="bullet"/>
      <w:lvlText w:val="-"/>
      <w:lvlJc w:val="left"/>
      <w:pPr>
        <w:tabs>
          <w:tab w:val="left" w:pos="720"/>
        </w:tabs>
        <w:ind w:left="720" w:hanging="360"/>
      </w:pPr>
      <w:rPr>
        <w:rFonts w:ascii="Arial" w:eastAsia="Times New Roman" w:hAnsi="Arial" w:cs="Aria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F664545"/>
    <w:multiLevelType w:val="hybridMultilevel"/>
    <w:tmpl w:val="5B3CA12E"/>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4"/>
  </w:num>
  <w:num w:numId="4">
    <w:abstractNumId w:val="13"/>
  </w:num>
  <w:num w:numId="5">
    <w:abstractNumId w:val="2"/>
  </w:num>
  <w:num w:numId="6">
    <w:abstractNumId w:val="10"/>
  </w:num>
  <w:num w:numId="7">
    <w:abstractNumId w:val="12"/>
  </w:num>
  <w:num w:numId="8">
    <w:abstractNumId w:val="0"/>
  </w:num>
  <w:num w:numId="9">
    <w:abstractNumId w:val="3"/>
  </w:num>
  <w:num w:numId="10">
    <w:abstractNumId w:val="15"/>
  </w:num>
  <w:num w:numId="11">
    <w:abstractNumId w:val="5"/>
  </w:num>
  <w:num w:numId="12">
    <w:abstractNumId w:val="8"/>
  </w:num>
  <w:num w:numId="13">
    <w:abstractNumId w:val="9"/>
  </w:num>
  <w:num w:numId="14">
    <w:abstractNumId w:val="6"/>
  </w:num>
  <w:num w:numId="15">
    <w:abstractNumId w:val="7"/>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ran tuan">
    <w15:presenceInfo w15:providerId="Windows Live" w15:userId="f3b498321d9875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070E"/>
    <w:rsid w:val="00076D19"/>
    <w:rsid w:val="000C28ED"/>
    <w:rsid w:val="000C4284"/>
    <w:rsid w:val="000D6CE1"/>
    <w:rsid w:val="000E3280"/>
    <w:rsid w:val="000F6449"/>
    <w:rsid w:val="001811FE"/>
    <w:rsid w:val="001A01B5"/>
    <w:rsid w:val="00257493"/>
    <w:rsid w:val="0028070E"/>
    <w:rsid w:val="0028355C"/>
    <w:rsid w:val="00305FCE"/>
    <w:rsid w:val="00322AFA"/>
    <w:rsid w:val="00357BD7"/>
    <w:rsid w:val="00357D82"/>
    <w:rsid w:val="003676CE"/>
    <w:rsid w:val="003A7D8A"/>
    <w:rsid w:val="00466F34"/>
    <w:rsid w:val="004878CD"/>
    <w:rsid w:val="004A5065"/>
    <w:rsid w:val="00515B8D"/>
    <w:rsid w:val="00573F68"/>
    <w:rsid w:val="00575088"/>
    <w:rsid w:val="005916B9"/>
    <w:rsid w:val="005A7D3E"/>
    <w:rsid w:val="005B1239"/>
    <w:rsid w:val="005B772B"/>
    <w:rsid w:val="005C40BC"/>
    <w:rsid w:val="005E2B35"/>
    <w:rsid w:val="005F7975"/>
    <w:rsid w:val="00655ED6"/>
    <w:rsid w:val="00681F12"/>
    <w:rsid w:val="006F26AA"/>
    <w:rsid w:val="00737767"/>
    <w:rsid w:val="007B5E87"/>
    <w:rsid w:val="007C3255"/>
    <w:rsid w:val="007E15D6"/>
    <w:rsid w:val="008102AD"/>
    <w:rsid w:val="008176B9"/>
    <w:rsid w:val="008363DB"/>
    <w:rsid w:val="00857547"/>
    <w:rsid w:val="00870C52"/>
    <w:rsid w:val="008A171F"/>
    <w:rsid w:val="0090466E"/>
    <w:rsid w:val="009868DF"/>
    <w:rsid w:val="00A67B12"/>
    <w:rsid w:val="00A73E94"/>
    <w:rsid w:val="00A74FE4"/>
    <w:rsid w:val="00AA7C99"/>
    <w:rsid w:val="00AB06B0"/>
    <w:rsid w:val="00B0701A"/>
    <w:rsid w:val="00B17D8C"/>
    <w:rsid w:val="00B475D7"/>
    <w:rsid w:val="00B91E18"/>
    <w:rsid w:val="00BA61FE"/>
    <w:rsid w:val="00C50444"/>
    <w:rsid w:val="00C83FBB"/>
    <w:rsid w:val="00C97AEE"/>
    <w:rsid w:val="00CF2999"/>
    <w:rsid w:val="00CF329E"/>
    <w:rsid w:val="00D20C06"/>
    <w:rsid w:val="00D32FA5"/>
    <w:rsid w:val="00D542B0"/>
    <w:rsid w:val="00D80005"/>
    <w:rsid w:val="00DF1BC2"/>
    <w:rsid w:val="00E76F9A"/>
    <w:rsid w:val="00E824AD"/>
    <w:rsid w:val="00E942EF"/>
    <w:rsid w:val="00EF41FE"/>
    <w:rsid w:val="00F53A59"/>
    <w:rsid w:val="00F614AD"/>
    <w:rsid w:val="00F653B3"/>
    <w:rsid w:val="00FB747D"/>
    <w:rsid w:val="0D7C34DB"/>
    <w:rsid w:val="104448B5"/>
    <w:rsid w:val="16860113"/>
    <w:rsid w:val="30FB3B86"/>
    <w:rsid w:val="601639AC"/>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6E13B"/>
  <w15:docId w15:val="{0F9387D1-8CFF-4465-A6C5-B1B1741BC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7B12"/>
    <w:pPr>
      <w:spacing w:before="120" w:after="120" w:line="360" w:lineRule="auto"/>
    </w:pPr>
    <w:rPr>
      <w:rFonts w:eastAsiaTheme="minorHAnsi" w:cstheme="minorBidi"/>
      <w:sz w:val="26"/>
      <w:szCs w:val="22"/>
      <w:lang w:val="en-US" w:eastAsia="en-US"/>
    </w:rPr>
  </w:style>
  <w:style w:type="paragraph" w:styleId="Heading1">
    <w:name w:val="heading 1"/>
    <w:basedOn w:val="Normal"/>
    <w:next w:val="Normal"/>
    <w:link w:val="Heading1Char"/>
    <w:uiPriority w:val="9"/>
    <w:qFormat/>
    <w:rsid w:val="007B5E87"/>
    <w:pPr>
      <w:keepNext/>
      <w:keepLines/>
      <w:numPr>
        <w:numId w:val="14"/>
      </w:numPr>
      <w:spacing w:before="240"/>
      <w:ind w:left="357" w:hanging="357"/>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9"/>
    <w:unhideWhenUsed/>
    <w:rsid w:val="005916B9"/>
    <w:pPr>
      <w:keepNext/>
      <w:keepLines/>
      <w:spacing w:before="40"/>
      <w:outlineLvl w:val="1"/>
    </w:pPr>
    <w:rPr>
      <w:rFonts w:asciiTheme="majorHAnsi" w:eastAsiaTheme="majorEastAsia" w:hAnsiTheme="majorHAnsi" w:cstheme="majorBidi"/>
      <w:b/>
      <w:szCs w:val="26"/>
    </w:rPr>
  </w:style>
  <w:style w:type="paragraph" w:styleId="Heading3">
    <w:name w:val="heading 3"/>
    <w:basedOn w:val="Normal"/>
    <w:next w:val="Normal"/>
    <w:link w:val="Heading3Char"/>
    <w:uiPriority w:val="9"/>
    <w:unhideWhenUsed/>
    <w:rsid w:val="00A67B12"/>
    <w:pPr>
      <w:keepNext/>
      <w:keepLines/>
      <w:numPr>
        <w:ilvl w:val="2"/>
        <w:numId w:val="15"/>
      </w:numPr>
      <w:spacing w:before="40"/>
      <w:ind w:left="108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iPriority w:val="9"/>
    <w:unhideWhenUsed/>
    <w:qFormat/>
    <w:rsid w:val="00B475D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B475D7"/>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iPriority w:val="99"/>
    <w:unhideWhenUsed/>
    <w:pPr>
      <w:tabs>
        <w:tab w:val="center" w:pos="4513"/>
        <w:tab w:val="right" w:pos="9026"/>
      </w:tabs>
    </w:pPr>
  </w:style>
  <w:style w:type="paragraph" w:styleId="NormalWeb">
    <w:name w:val="Normal (Web)"/>
    <w:basedOn w:val="Normal"/>
    <w:uiPriority w:val="99"/>
    <w:semiHidden/>
    <w:unhideWhenUsed/>
    <w:qFormat/>
    <w:pPr>
      <w:spacing w:before="100" w:beforeAutospacing="1" w:after="100" w:afterAutospacing="1"/>
    </w:pPr>
    <w:rPr>
      <w:rFonts w:eastAsia="Times New Roman" w:cs="Times New Roman"/>
      <w:sz w:val="24"/>
      <w:szCs w:val="24"/>
      <w:lang w:val="vi-VN" w:eastAsia="vi-VN"/>
    </w:rPr>
  </w:style>
  <w:style w:type="character" w:styleId="Strong">
    <w:name w:val="Strong"/>
    <w:basedOn w:val="DefaultParagraphFont"/>
    <w:uiPriority w:val="22"/>
    <w:qFormat/>
    <w:rPr>
      <w:b/>
      <w:bCs/>
    </w:rPr>
  </w:style>
  <w:style w:type="character" w:customStyle="1" w:styleId="HeaderChar">
    <w:name w:val="Header Char"/>
    <w:basedOn w:val="DefaultParagraphFont"/>
    <w:link w:val="Header"/>
    <w:uiPriority w:val="99"/>
    <w:qFormat/>
    <w:rPr>
      <w:rFonts w:ascii="Times New Roman" w:hAnsi="Times New Roman"/>
      <w:sz w:val="28"/>
      <w:lang w:val="en-US"/>
    </w:rPr>
  </w:style>
  <w:style w:type="character" w:customStyle="1" w:styleId="FooterChar">
    <w:name w:val="Footer Char"/>
    <w:basedOn w:val="DefaultParagraphFont"/>
    <w:link w:val="Footer"/>
    <w:uiPriority w:val="99"/>
    <w:qFormat/>
    <w:rPr>
      <w:rFonts w:ascii="Times New Roman" w:hAnsi="Times New Roman"/>
      <w:sz w:val="28"/>
      <w:lang w:val="en-US"/>
    </w:rPr>
  </w:style>
  <w:style w:type="paragraph" w:styleId="ListParagraph">
    <w:name w:val="List Paragraph"/>
    <w:basedOn w:val="Normal"/>
    <w:uiPriority w:val="34"/>
    <w:qFormat/>
    <w:pPr>
      <w:spacing w:after="160" w:line="259" w:lineRule="auto"/>
      <w:ind w:left="720"/>
      <w:contextualSpacing/>
    </w:pPr>
    <w:rPr>
      <w:rFonts w:asciiTheme="minorHAnsi" w:hAnsiTheme="minorHAnsi"/>
      <w:sz w:val="22"/>
    </w:rPr>
  </w:style>
  <w:style w:type="character" w:styleId="Hyperlink">
    <w:name w:val="Hyperlink"/>
    <w:basedOn w:val="DefaultParagraphFont"/>
    <w:uiPriority w:val="99"/>
    <w:unhideWhenUsed/>
    <w:rsid w:val="007B5E87"/>
    <w:rPr>
      <w:color w:val="0563C1" w:themeColor="hyperlink"/>
      <w:u w:val="single"/>
    </w:rPr>
  </w:style>
  <w:style w:type="character" w:styleId="FollowedHyperlink">
    <w:name w:val="FollowedHyperlink"/>
    <w:basedOn w:val="DefaultParagraphFont"/>
    <w:uiPriority w:val="99"/>
    <w:semiHidden/>
    <w:unhideWhenUsed/>
    <w:rsid w:val="007B5E87"/>
    <w:rPr>
      <w:color w:val="954F72" w:themeColor="followedHyperlink"/>
      <w:u w:val="single"/>
    </w:rPr>
  </w:style>
  <w:style w:type="character" w:customStyle="1" w:styleId="Heading1Char">
    <w:name w:val="Heading 1 Char"/>
    <w:basedOn w:val="DefaultParagraphFont"/>
    <w:link w:val="Heading1"/>
    <w:uiPriority w:val="9"/>
    <w:rsid w:val="007B5E87"/>
    <w:rPr>
      <w:rFonts w:asciiTheme="majorHAnsi" w:eastAsiaTheme="majorEastAsia" w:hAnsiTheme="majorHAnsi" w:cstheme="majorBidi"/>
      <w:b/>
      <w:sz w:val="32"/>
      <w:szCs w:val="32"/>
      <w:lang w:val="en-US" w:eastAsia="en-US"/>
    </w:rPr>
  </w:style>
  <w:style w:type="character" w:customStyle="1" w:styleId="Heading2Char">
    <w:name w:val="Heading 2 Char"/>
    <w:basedOn w:val="DefaultParagraphFont"/>
    <w:link w:val="Heading2"/>
    <w:uiPriority w:val="9"/>
    <w:rsid w:val="005916B9"/>
    <w:rPr>
      <w:rFonts w:asciiTheme="majorHAnsi" w:eastAsiaTheme="majorEastAsia" w:hAnsiTheme="majorHAnsi" w:cstheme="majorBidi"/>
      <w:b/>
      <w:sz w:val="26"/>
      <w:szCs w:val="26"/>
      <w:lang w:val="en-US" w:eastAsia="en-US"/>
    </w:rPr>
  </w:style>
  <w:style w:type="character" w:customStyle="1" w:styleId="Heading3Char">
    <w:name w:val="Heading 3 Char"/>
    <w:basedOn w:val="DefaultParagraphFont"/>
    <w:link w:val="Heading3"/>
    <w:uiPriority w:val="9"/>
    <w:rsid w:val="00A67B12"/>
    <w:rPr>
      <w:rFonts w:asciiTheme="majorHAnsi" w:eastAsiaTheme="majorEastAsia" w:hAnsiTheme="majorHAnsi" w:cstheme="majorBidi"/>
      <w:b/>
      <w:sz w:val="28"/>
      <w:szCs w:val="24"/>
      <w:lang w:val="en-US" w:eastAsia="en-US"/>
    </w:rPr>
  </w:style>
  <w:style w:type="paragraph" w:customStyle="1" w:styleId="Heading21">
    <w:name w:val="Heading 2.1"/>
    <w:basedOn w:val="Normal"/>
    <w:rsid w:val="005916B9"/>
    <w:pPr>
      <w:numPr>
        <w:ilvl w:val="1"/>
        <w:numId w:val="15"/>
      </w:numPr>
    </w:pPr>
  </w:style>
  <w:style w:type="character" w:customStyle="1" w:styleId="Heading4Char">
    <w:name w:val="Heading 4 Char"/>
    <w:basedOn w:val="DefaultParagraphFont"/>
    <w:link w:val="Heading4"/>
    <w:uiPriority w:val="9"/>
    <w:rsid w:val="00B475D7"/>
    <w:rPr>
      <w:rFonts w:asciiTheme="majorHAnsi" w:eastAsiaTheme="majorEastAsia" w:hAnsiTheme="majorHAnsi" w:cstheme="majorBidi"/>
      <w:i/>
      <w:iCs/>
      <w:color w:val="2E74B5" w:themeColor="accent1" w:themeShade="BF"/>
      <w:sz w:val="26"/>
      <w:szCs w:val="22"/>
      <w:lang w:val="en-US" w:eastAsia="en-US"/>
    </w:rPr>
  </w:style>
  <w:style w:type="character" w:customStyle="1" w:styleId="Heading5Char">
    <w:name w:val="Heading 5 Char"/>
    <w:basedOn w:val="DefaultParagraphFont"/>
    <w:link w:val="Heading5"/>
    <w:uiPriority w:val="9"/>
    <w:rsid w:val="00B475D7"/>
    <w:rPr>
      <w:rFonts w:asciiTheme="majorHAnsi" w:eastAsiaTheme="majorEastAsia" w:hAnsiTheme="majorHAnsi" w:cstheme="majorBidi"/>
      <w:color w:val="2E74B5" w:themeColor="accent1" w:themeShade="BF"/>
      <w:sz w:val="26"/>
      <w:szCs w:val="22"/>
      <w:lang w:val="en-US" w:eastAsia="en-US"/>
    </w:rPr>
  </w:style>
  <w:style w:type="paragraph" w:styleId="BalloonText">
    <w:name w:val="Balloon Text"/>
    <w:basedOn w:val="Normal"/>
    <w:link w:val="BalloonTextChar"/>
    <w:uiPriority w:val="99"/>
    <w:semiHidden/>
    <w:unhideWhenUsed/>
    <w:rsid w:val="008102A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02AD"/>
    <w:rPr>
      <w:rFonts w:ascii="Tahoma" w:eastAsiaTheme="minorHAnsi" w:hAnsi="Tahoma" w:cs="Tahoma"/>
      <w:sz w:val="16"/>
      <w:szCs w:val="16"/>
      <w:lang w:val="en-US" w:eastAsia="en-US"/>
    </w:rPr>
  </w:style>
  <w:style w:type="character" w:styleId="CommentReference">
    <w:name w:val="annotation reference"/>
    <w:basedOn w:val="DefaultParagraphFont"/>
    <w:uiPriority w:val="99"/>
    <w:semiHidden/>
    <w:unhideWhenUsed/>
    <w:rsid w:val="00857547"/>
    <w:rPr>
      <w:sz w:val="16"/>
      <w:szCs w:val="16"/>
    </w:rPr>
  </w:style>
  <w:style w:type="paragraph" w:styleId="CommentText">
    <w:name w:val="annotation text"/>
    <w:basedOn w:val="Normal"/>
    <w:link w:val="CommentTextChar"/>
    <w:uiPriority w:val="99"/>
    <w:semiHidden/>
    <w:unhideWhenUsed/>
    <w:rsid w:val="00857547"/>
    <w:pPr>
      <w:spacing w:line="240" w:lineRule="auto"/>
    </w:pPr>
    <w:rPr>
      <w:sz w:val="20"/>
      <w:szCs w:val="20"/>
    </w:rPr>
  </w:style>
  <w:style w:type="character" w:customStyle="1" w:styleId="CommentTextChar">
    <w:name w:val="Comment Text Char"/>
    <w:basedOn w:val="DefaultParagraphFont"/>
    <w:link w:val="CommentText"/>
    <w:uiPriority w:val="99"/>
    <w:semiHidden/>
    <w:rsid w:val="00857547"/>
    <w:rPr>
      <w:rFonts w:eastAsiaTheme="minorHAnsi" w:cstheme="minorBidi"/>
      <w:lang w:val="en-US" w:eastAsia="en-US"/>
    </w:rPr>
  </w:style>
  <w:style w:type="paragraph" w:styleId="CommentSubject">
    <w:name w:val="annotation subject"/>
    <w:basedOn w:val="CommentText"/>
    <w:next w:val="CommentText"/>
    <w:link w:val="CommentSubjectChar"/>
    <w:uiPriority w:val="99"/>
    <w:semiHidden/>
    <w:unhideWhenUsed/>
    <w:rsid w:val="00857547"/>
    <w:rPr>
      <w:b/>
      <w:bCs/>
    </w:rPr>
  </w:style>
  <w:style w:type="character" w:customStyle="1" w:styleId="CommentSubjectChar">
    <w:name w:val="Comment Subject Char"/>
    <w:basedOn w:val="CommentTextChar"/>
    <w:link w:val="CommentSubject"/>
    <w:uiPriority w:val="99"/>
    <w:semiHidden/>
    <w:rsid w:val="00857547"/>
    <w:rPr>
      <w:rFonts w:eastAsiaTheme="minorHAnsi" w:cstheme="minorBidi"/>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microsoft.com/office/2018/08/relationships/commentsExtensible" Target="commentsExtensible.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microsoft.com/office/2016/09/relationships/commentsIds" Target="commentsIds.xm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commentsExtended" Target="commentsExtended.xml"/><Relationship Id="rId28" Type="http://schemas.openxmlformats.org/officeDocument/2006/relationships/image" Target="media/image4.png"/><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comments" Target="comments.xml"/><Relationship Id="rId27" Type="http://schemas.openxmlformats.org/officeDocument/2006/relationships/image" Target="media/image3.png"/><Relationship Id="rId30"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837F28-F934-46DF-B602-295489694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4592</Words>
  <Characters>26176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tran tuan</cp:lastModifiedBy>
  <cp:revision>5</cp:revision>
  <dcterms:created xsi:type="dcterms:W3CDTF">2021-08-11T19:42:00Z</dcterms:created>
  <dcterms:modified xsi:type="dcterms:W3CDTF">2021-08-12T14:11:00Z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1033-11.2.0.10223</vt:lpwstr>
  </property>
</Properties>
</file>